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EC4" w:rsidRDefault="00F40EC4"/>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Look w:val="04A0" w:firstRow="1" w:lastRow="0" w:firstColumn="1" w:lastColumn="0" w:noHBand="0" w:noVBand="1"/>
      </w:tblPr>
      <w:tblGrid>
        <w:gridCol w:w="4808"/>
        <w:gridCol w:w="4808"/>
      </w:tblGrid>
      <w:tr w:rsidR="00F40EC4">
        <w:tc>
          <w:tcPr>
            <w:tcW w:w="50" w:type="pct"/>
            <w:shd w:val="clear" w:color="F2F2F2" w:fill="auto"/>
          </w:tcPr>
          <w:p w:rsidR="00F40EC4" w:rsidRDefault="008246E9">
            <w:pPr>
              <w:spacing w:after="0"/>
            </w:pPr>
            <w:r>
              <w:rPr>
                <w:b/>
                <w:color w:val="000000"/>
                <w:sz w:val="24"/>
              </w:rPr>
              <w:t>Данные электронной подписи</w:t>
            </w:r>
          </w:p>
          <w:p w:rsidR="00F40EC4" w:rsidRDefault="008246E9">
            <w:pPr>
              <w:spacing w:after="0"/>
            </w:pPr>
            <w:r>
              <w:rPr>
                <w:color w:val="000000"/>
                <w:sz w:val="20"/>
              </w:rPr>
              <w:t>Владелец: Золотарёв Владимир Анатольевич</w:t>
            </w:r>
          </w:p>
          <w:p w:rsidR="00F40EC4" w:rsidRDefault="008246E9">
            <w:pPr>
              <w:spacing w:after="0"/>
            </w:pPr>
            <w:r>
              <w:rPr>
                <w:color w:val="000000"/>
                <w:sz w:val="20"/>
              </w:rPr>
              <w:t>Организация: ООО "УПРАВЛЯЮЩАЯ КОМПАНИЯ П.ПРИАРГУНСК", 7518006734 751801001</w:t>
            </w:r>
          </w:p>
          <w:p w:rsidR="00F40EC4" w:rsidRDefault="008246E9">
            <w:pPr>
              <w:spacing w:after="0"/>
            </w:pPr>
            <w:r>
              <w:rPr>
                <w:color w:val="000000"/>
                <w:sz w:val="20"/>
              </w:rPr>
              <w:t>Подписано: 26.07.2018 05:31 (МСК)</w:t>
            </w:r>
          </w:p>
          <w:p w:rsidR="00F40EC4" w:rsidRDefault="00F40EC4">
            <w:pPr>
              <w:spacing w:after="0"/>
            </w:pPr>
          </w:p>
          <w:p w:rsidR="00F40EC4" w:rsidRDefault="008246E9">
            <w:pPr>
              <w:spacing w:after="0"/>
            </w:pPr>
            <w:r>
              <w:rPr>
                <w:b/>
                <w:color w:val="000000"/>
                <w:sz w:val="24"/>
              </w:rPr>
              <w:t>Данные</w:t>
            </w:r>
            <w:r>
              <w:rPr>
                <w:b/>
                <w:color w:val="000000"/>
                <w:sz w:val="24"/>
              </w:rPr>
              <w:t xml:space="preserve"> сертификата</w:t>
            </w:r>
          </w:p>
          <w:p w:rsidR="00F40EC4" w:rsidRDefault="008246E9">
            <w:pPr>
              <w:spacing w:after="0"/>
            </w:pPr>
            <w:r>
              <w:rPr>
                <w:color w:val="000000"/>
                <w:sz w:val="20"/>
              </w:rPr>
              <w:t>Серийный номер: 5F78AB5D1500E2BBE811734E360138A5</w:t>
            </w:r>
          </w:p>
          <w:p w:rsidR="00F40EC4" w:rsidRDefault="008246E9">
            <w:pPr>
              <w:spacing w:after="0"/>
            </w:pPr>
            <w:r>
              <w:rPr>
                <w:color w:val="000000"/>
                <w:sz w:val="20"/>
              </w:rPr>
              <w:t>Срок действия: 03.05.2018 04:36 (МСК) - 03.06.2019 04:45 (МСК)</w:t>
            </w:r>
          </w:p>
        </w:tc>
        <w:tc>
          <w:tcPr>
            <w:tcW w:w="50" w:type="pct"/>
            <w:shd w:val="clear" w:color="F2F2F2" w:fill="auto"/>
          </w:tcPr>
          <w:p w:rsidR="00F40EC4" w:rsidRDefault="008246E9">
            <w:pPr>
              <w:spacing w:after="0"/>
            </w:pPr>
            <w:r>
              <w:rPr>
                <w:b/>
                <w:color w:val="000000"/>
                <w:sz w:val="24"/>
              </w:rPr>
              <w:t>Данные электронной подписи</w:t>
            </w:r>
          </w:p>
          <w:p w:rsidR="00F40EC4" w:rsidRDefault="008246E9">
            <w:pPr>
              <w:spacing w:after="0"/>
            </w:pPr>
            <w:r>
              <w:rPr>
                <w:color w:val="000000"/>
                <w:sz w:val="20"/>
              </w:rPr>
              <w:t>Владелец: Тихенко Евгения Владимировна</w:t>
            </w:r>
          </w:p>
          <w:p w:rsidR="00F40EC4" w:rsidRDefault="008246E9">
            <w:pPr>
              <w:spacing w:after="0"/>
            </w:pPr>
            <w:r>
              <w:rPr>
                <w:color w:val="000000"/>
                <w:sz w:val="20"/>
              </w:rPr>
              <w:t>Организация: Забайкальский фонд капитального ремонта многоквартир</w:t>
            </w:r>
            <w:r>
              <w:rPr>
                <w:color w:val="000000"/>
                <w:sz w:val="20"/>
              </w:rPr>
              <w:t>ных домов, 7536986902 753601001</w:t>
            </w:r>
          </w:p>
          <w:p w:rsidR="00F40EC4" w:rsidRDefault="008246E9">
            <w:pPr>
              <w:spacing w:after="0"/>
            </w:pPr>
            <w:r>
              <w:rPr>
                <w:color w:val="000000"/>
                <w:sz w:val="20"/>
              </w:rPr>
              <w:t>Подписано: 30.07.2018 11:54 (МСК)</w:t>
            </w:r>
          </w:p>
          <w:p w:rsidR="00F40EC4" w:rsidRDefault="00F40EC4">
            <w:pPr>
              <w:spacing w:after="0"/>
            </w:pPr>
          </w:p>
          <w:p w:rsidR="00F40EC4" w:rsidRDefault="008246E9">
            <w:pPr>
              <w:spacing w:after="0"/>
            </w:pPr>
            <w:r>
              <w:rPr>
                <w:b/>
                <w:color w:val="000000"/>
                <w:sz w:val="24"/>
              </w:rPr>
              <w:t>Данные сертификата</w:t>
            </w:r>
          </w:p>
          <w:p w:rsidR="00F40EC4" w:rsidRDefault="008246E9">
            <w:pPr>
              <w:spacing w:after="0"/>
            </w:pPr>
            <w:r>
              <w:rPr>
                <w:color w:val="000000"/>
                <w:sz w:val="20"/>
              </w:rPr>
              <w:t>Серийный номер: 31BC03913FD47B1E25807711E731609FDD828D49</w:t>
            </w:r>
          </w:p>
          <w:p w:rsidR="00F40EC4" w:rsidRDefault="008246E9">
            <w:pPr>
              <w:spacing w:after="0"/>
            </w:pPr>
            <w:r>
              <w:rPr>
                <w:color w:val="000000"/>
                <w:sz w:val="20"/>
              </w:rPr>
              <w:t>Срок действия: 22.06.2018 12:28 (МСК) - 22.09.2019 12:28 (МСК)</w:t>
            </w:r>
          </w:p>
        </w:tc>
      </w:tr>
      <w:tr w:rsidR="00F40EC4">
        <w:tc>
          <w:tcPr>
            <w:tcW w:w="50" w:type="pct"/>
            <w:shd w:val="clear" w:color="000000" w:fill="EEECE1" w:themeFill="light2"/>
          </w:tcPr>
          <w:p w:rsidR="00F40EC4" w:rsidRDefault="008246E9">
            <w:pPr>
              <w:spacing w:after="1"/>
              <w:jc w:val="center"/>
            </w:pPr>
            <w:r>
              <w:rPr>
                <w:b/>
                <w:sz w:val="20"/>
              </w:rPr>
              <w:t>Документ подписан злектронной подписью</w:t>
            </w:r>
          </w:p>
        </w:tc>
        <w:tc>
          <w:tcPr>
            <w:tcW w:w="50" w:type="pct"/>
            <w:shd w:val="clear" w:color="000000" w:fill="EEECE1" w:themeFill="light2"/>
          </w:tcPr>
          <w:p w:rsidR="00F40EC4" w:rsidRDefault="008246E9">
            <w:pPr>
              <w:spacing w:after="1"/>
              <w:jc w:val="center"/>
            </w:pPr>
            <w:r>
              <w:rPr>
                <w:b/>
                <w:sz w:val="20"/>
              </w:rPr>
              <w:t xml:space="preserve">Документ </w:t>
            </w:r>
            <w:r>
              <w:rPr>
                <w:b/>
                <w:sz w:val="20"/>
              </w:rPr>
              <w:t>подписан злектронной подписью</w:t>
            </w:r>
          </w:p>
        </w:tc>
      </w:tr>
    </w:tbl>
    <w:p w:rsidR="00F40EC4" w:rsidRDefault="00F40EC4"/>
    <w:p w:rsidR="007E3FC9" w:rsidRDefault="007E3FC9">
      <w:pPr>
        <w:spacing w:after="0" w:line="240" w:lineRule="auto"/>
        <w:rPr>
          <w:rFonts w:ascii="Times New Roman" w:hAnsi="Times New Roman"/>
          <w:b/>
          <w:sz w:val="24"/>
          <w:szCs w:val="24"/>
        </w:rPr>
      </w:pPr>
    </w:p>
    <w:p w:rsidR="008909F4" w:rsidRPr="0045378B" w:rsidRDefault="008909F4" w:rsidP="008909F4">
      <w:pPr>
        <w:widowControl w:val="0"/>
        <w:autoSpaceDE w:val="0"/>
        <w:autoSpaceDN w:val="0"/>
        <w:adjustRightInd w:val="0"/>
        <w:spacing w:after="0" w:line="240" w:lineRule="auto"/>
        <w:jc w:val="center"/>
        <w:rPr>
          <w:rFonts w:ascii="Times New Roman" w:hAnsi="Times New Roman"/>
          <w:b/>
          <w:bCs/>
          <w:sz w:val="24"/>
          <w:szCs w:val="24"/>
        </w:rPr>
      </w:pPr>
      <w:r w:rsidRPr="0045378B">
        <w:rPr>
          <w:rFonts w:ascii="Times New Roman" w:hAnsi="Times New Roman"/>
          <w:b/>
          <w:bCs/>
          <w:sz w:val="24"/>
          <w:szCs w:val="24"/>
        </w:rPr>
        <w:t xml:space="preserve">Договор о проведении капитального ремонта общего имущества </w:t>
      </w:r>
    </w:p>
    <w:p w:rsidR="008909F4" w:rsidRPr="0045378B" w:rsidRDefault="008909F4" w:rsidP="008909F4">
      <w:pPr>
        <w:widowControl w:val="0"/>
        <w:tabs>
          <w:tab w:val="left" w:pos="-7655"/>
        </w:tabs>
        <w:autoSpaceDE w:val="0"/>
        <w:autoSpaceDN w:val="0"/>
        <w:adjustRightInd w:val="0"/>
        <w:spacing w:after="0" w:line="240" w:lineRule="auto"/>
        <w:jc w:val="center"/>
        <w:rPr>
          <w:rFonts w:ascii="Times New Roman" w:hAnsi="Times New Roman"/>
          <w:b/>
          <w:bCs/>
          <w:sz w:val="24"/>
          <w:szCs w:val="24"/>
        </w:rPr>
      </w:pPr>
      <w:r w:rsidRPr="0045378B">
        <w:rPr>
          <w:rFonts w:ascii="Times New Roman" w:hAnsi="Times New Roman"/>
          <w:b/>
          <w:bCs/>
          <w:sz w:val="24"/>
          <w:szCs w:val="24"/>
        </w:rPr>
        <w:t>в многоквартирных домах</w:t>
      </w:r>
      <w:r>
        <w:rPr>
          <w:rFonts w:ascii="Times New Roman" w:hAnsi="Times New Roman"/>
          <w:b/>
          <w:bCs/>
          <w:sz w:val="24"/>
          <w:szCs w:val="24"/>
        </w:rPr>
        <w:t xml:space="preserve"> </w:t>
      </w:r>
      <w:r w:rsidRPr="0045378B">
        <w:rPr>
          <w:rFonts w:ascii="Times New Roman" w:hAnsi="Times New Roman"/>
          <w:b/>
          <w:bCs/>
          <w:sz w:val="24"/>
          <w:szCs w:val="24"/>
        </w:rPr>
        <w:t xml:space="preserve">№ </w:t>
      </w:r>
      <w:r w:rsidR="00137464">
        <w:rPr>
          <w:rFonts w:ascii="Times New Roman" w:hAnsi="Times New Roman"/>
          <w:b/>
          <w:bCs/>
          <w:sz w:val="24"/>
          <w:szCs w:val="24"/>
        </w:rPr>
        <w:t>Д/КР/2018-44</w:t>
      </w:r>
    </w:p>
    <w:p w:rsidR="008909F4" w:rsidRPr="0045378B" w:rsidRDefault="008909F4" w:rsidP="008909F4">
      <w:pPr>
        <w:widowControl w:val="0"/>
        <w:tabs>
          <w:tab w:val="left" w:pos="709"/>
        </w:tabs>
        <w:autoSpaceDE w:val="0"/>
        <w:autoSpaceDN w:val="0"/>
        <w:adjustRightInd w:val="0"/>
        <w:spacing w:after="0" w:line="240" w:lineRule="auto"/>
        <w:ind w:left="360"/>
        <w:jc w:val="center"/>
        <w:rPr>
          <w:rFonts w:ascii="Times New Roman" w:hAnsi="Times New Roman"/>
          <w:sz w:val="24"/>
          <w:szCs w:val="24"/>
        </w:rPr>
      </w:pPr>
    </w:p>
    <w:p w:rsidR="008909F4" w:rsidRPr="0045378B" w:rsidRDefault="008909F4" w:rsidP="008909F4">
      <w:pPr>
        <w:widowControl w:val="0"/>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г. Чита</w:t>
      </w:r>
      <w:r>
        <w:rPr>
          <w:rFonts w:ascii="Times New Roman" w:hAnsi="Times New Roman"/>
          <w:sz w:val="24"/>
          <w:szCs w:val="24"/>
        </w:rPr>
        <w:t xml:space="preserve">                                                                                               </w:t>
      </w:r>
      <w:r w:rsidRPr="0045378B">
        <w:rPr>
          <w:rFonts w:ascii="Times New Roman" w:hAnsi="Times New Roman"/>
          <w:sz w:val="24"/>
          <w:szCs w:val="24"/>
        </w:rPr>
        <w:t>«__</w:t>
      </w:r>
      <w:r w:rsidR="008246E9">
        <w:rPr>
          <w:rFonts w:ascii="Times New Roman" w:hAnsi="Times New Roman"/>
          <w:sz w:val="24"/>
          <w:szCs w:val="24"/>
        </w:rPr>
        <w:t>30</w:t>
      </w:r>
      <w:r w:rsidRPr="0045378B">
        <w:rPr>
          <w:rFonts w:ascii="Times New Roman" w:hAnsi="Times New Roman"/>
          <w:sz w:val="24"/>
          <w:szCs w:val="24"/>
        </w:rPr>
        <w:t>_»_</w:t>
      </w:r>
      <w:r w:rsidR="008246E9">
        <w:rPr>
          <w:rFonts w:ascii="Times New Roman" w:hAnsi="Times New Roman"/>
          <w:sz w:val="24"/>
          <w:szCs w:val="24"/>
        </w:rPr>
        <w:t>07</w:t>
      </w:r>
      <w:bookmarkStart w:id="0" w:name="_GoBack"/>
      <w:bookmarkEnd w:id="0"/>
      <w:r w:rsidRPr="0045378B">
        <w:rPr>
          <w:rFonts w:ascii="Times New Roman" w:hAnsi="Times New Roman"/>
          <w:sz w:val="24"/>
          <w:szCs w:val="24"/>
        </w:rPr>
        <w:t>______ 2018г.</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b/>
          <w:bCs/>
          <w:sz w:val="24"/>
          <w:szCs w:val="24"/>
        </w:rPr>
      </w:pPr>
    </w:p>
    <w:p w:rsidR="008909F4" w:rsidRPr="0045378B" w:rsidRDefault="00F07118" w:rsidP="00F07118">
      <w:pPr>
        <w:widowControl w:val="0"/>
        <w:tabs>
          <w:tab w:val="left" w:pos="709"/>
        </w:tabs>
        <w:autoSpaceDE w:val="0"/>
        <w:autoSpaceDN w:val="0"/>
        <w:adjustRightInd w:val="0"/>
        <w:spacing w:after="0" w:line="240" w:lineRule="auto"/>
        <w:ind w:firstLine="567"/>
        <w:jc w:val="both"/>
        <w:rPr>
          <w:rFonts w:ascii="Times New Roman" w:hAnsi="Times New Roman"/>
          <w:b/>
          <w:bCs/>
          <w:sz w:val="24"/>
          <w:szCs w:val="24"/>
        </w:rPr>
      </w:pPr>
      <w:r w:rsidRPr="004D2A38">
        <w:rPr>
          <w:rFonts w:ascii="Times New Roman" w:hAnsi="Times New Roman"/>
          <w:b/>
          <w:bCs/>
          <w:sz w:val="24"/>
          <w:szCs w:val="24"/>
        </w:rPr>
        <w:t>Забайкальский фонд капитального ремонта многоквартирных домов,</w:t>
      </w:r>
      <w:r w:rsidRPr="004D2A38">
        <w:rPr>
          <w:rFonts w:ascii="Times New Roman" w:hAnsi="Times New Roman"/>
          <w:sz w:val="24"/>
          <w:szCs w:val="24"/>
        </w:rPr>
        <w:t xml:space="preserve"> именуемый в дальнейшем </w:t>
      </w:r>
      <w:r w:rsidRPr="004D2A38">
        <w:rPr>
          <w:rFonts w:ascii="Times New Roman" w:hAnsi="Times New Roman"/>
          <w:b/>
          <w:bCs/>
          <w:sz w:val="24"/>
          <w:szCs w:val="24"/>
        </w:rPr>
        <w:t xml:space="preserve">«ЗАКАЗЧИК», </w:t>
      </w:r>
      <w:r w:rsidRPr="004D2A38">
        <w:rPr>
          <w:rFonts w:ascii="Times New Roman" w:hAnsi="Times New Roman"/>
          <w:sz w:val="24"/>
          <w:szCs w:val="24"/>
        </w:rPr>
        <w:t>в лице генерального директора Никонюка Александра Владимировича, действующего на основании Устава с одной стороны, и Общество с ограниченной ответственностью «УПРАВЛЯЮЩАЯ КОМПАНИЯ П. ПРИАРГУНСК»</w:t>
      </w:r>
      <w:r w:rsidRPr="004D2A38">
        <w:rPr>
          <w:rFonts w:ascii="Times New Roman" w:hAnsi="Times New Roman"/>
          <w:b/>
          <w:bCs/>
          <w:sz w:val="24"/>
          <w:szCs w:val="24"/>
        </w:rPr>
        <w:t xml:space="preserve">, </w:t>
      </w:r>
      <w:r w:rsidRPr="004D2A38">
        <w:rPr>
          <w:rFonts w:ascii="Times New Roman" w:hAnsi="Times New Roman"/>
          <w:sz w:val="24"/>
          <w:szCs w:val="24"/>
        </w:rPr>
        <w:t xml:space="preserve">именуемое в дальнейшем </w:t>
      </w:r>
      <w:r w:rsidRPr="004D2A38">
        <w:rPr>
          <w:rFonts w:ascii="Times New Roman" w:hAnsi="Times New Roman"/>
          <w:b/>
          <w:bCs/>
          <w:sz w:val="24"/>
          <w:szCs w:val="24"/>
        </w:rPr>
        <w:t xml:space="preserve">«ПОДРЯДЧИК», </w:t>
      </w:r>
      <w:r w:rsidRPr="004D2A38">
        <w:rPr>
          <w:rFonts w:ascii="Times New Roman" w:hAnsi="Times New Roman"/>
          <w:sz w:val="24"/>
          <w:szCs w:val="24"/>
        </w:rPr>
        <w:t>в лице генерального директора Золотарева Владимира Анатольевича, действующего на основании Устава, с другой стороны, совместно именуемые «стороны»</w:t>
      </w:r>
      <w:r w:rsidRPr="00DC7FAA">
        <w:rPr>
          <w:rFonts w:ascii="Times New Roman" w:hAnsi="Times New Roman"/>
          <w:sz w:val="24"/>
          <w:szCs w:val="24"/>
        </w:rPr>
        <w:t xml:space="preserve">, в соответствии </w:t>
      </w:r>
      <w:r w:rsidRPr="00917B65">
        <w:rPr>
          <w:rFonts w:ascii="Times New Roman" w:hAnsi="Times New Roman"/>
          <w:sz w:val="24"/>
          <w:szCs w:val="24"/>
        </w:rPr>
        <w:t>с протоколом рассмотрения заявок представленных для участия в электронном аукционе № РТС275А18006</w:t>
      </w:r>
      <w:r>
        <w:rPr>
          <w:rFonts w:ascii="Times New Roman" w:hAnsi="Times New Roman"/>
          <w:sz w:val="24"/>
          <w:szCs w:val="24"/>
        </w:rPr>
        <w:t>1</w:t>
      </w:r>
      <w:r w:rsidRPr="00917B65">
        <w:rPr>
          <w:rFonts w:ascii="Times New Roman" w:hAnsi="Times New Roman"/>
          <w:sz w:val="24"/>
          <w:szCs w:val="24"/>
        </w:rPr>
        <w:t xml:space="preserve"> от «16» июля 2018 года № П/КР/2018-7</w:t>
      </w:r>
      <w:r>
        <w:rPr>
          <w:rFonts w:ascii="Times New Roman" w:hAnsi="Times New Roman"/>
          <w:sz w:val="24"/>
          <w:szCs w:val="24"/>
        </w:rPr>
        <w:t>7</w:t>
      </w:r>
      <w:r w:rsidRPr="00DC7FAA">
        <w:rPr>
          <w:rFonts w:ascii="Times New Roman" w:hAnsi="Times New Roman"/>
          <w:sz w:val="24"/>
          <w:szCs w:val="24"/>
        </w:rPr>
        <w:t>, заключили настоящий договор о проведении капитального ремонта (далее – договор)</w:t>
      </w:r>
      <w:r>
        <w:rPr>
          <w:rFonts w:ascii="Times New Roman" w:hAnsi="Times New Roman"/>
          <w:sz w:val="24"/>
          <w:szCs w:val="24"/>
        </w:rPr>
        <w:t>.</w:t>
      </w:r>
    </w:p>
    <w:p w:rsidR="008909F4" w:rsidRPr="0045378B" w:rsidRDefault="008909F4" w:rsidP="00F07118">
      <w:pPr>
        <w:widowControl w:val="0"/>
        <w:tabs>
          <w:tab w:val="left" w:pos="709"/>
        </w:tabs>
        <w:autoSpaceDE w:val="0"/>
        <w:autoSpaceDN w:val="0"/>
        <w:adjustRightInd w:val="0"/>
        <w:spacing w:before="120" w:after="0" w:line="240" w:lineRule="auto"/>
        <w:jc w:val="center"/>
        <w:rPr>
          <w:rFonts w:ascii="Times New Roman" w:hAnsi="Times New Roman"/>
          <w:b/>
          <w:bCs/>
          <w:sz w:val="24"/>
          <w:szCs w:val="24"/>
        </w:rPr>
      </w:pPr>
      <w:r w:rsidRPr="0045378B">
        <w:rPr>
          <w:rFonts w:ascii="Times New Roman" w:hAnsi="Times New Roman"/>
          <w:b/>
          <w:bCs/>
          <w:sz w:val="24"/>
          <w:szCs w:val="24"/>
        </w:rPr>
        <w:t>Понятия и определения</w:t>
      </w:r>
    </w:p>
    <w:p w:rsidR="008909F4" w:rsidRPr="0045378B" w:rsidRDefault="008909F4" w:rsidP="008909F4">
      <w:pPr>
        <w:pStyle w:val="a8"/>
        <w:widowControl w:val="0"/>
        <w:tabs>
          <w:tab w:val="left" w:pos="709"/>
        </w:tabs>
        <w:autoSpaceDE w:val="0"/>
        <w:autoSpaceDN w:val="0"/>
        <w:adjustRightInd w:val="0"/>
        <w:spacing w:after="0" w:line="240" w:lineRule="auto"/>
        <w:rPr>
          <w:rFonts w:ascii="Times New Roman" w:hAnsi="Times New Roman"/>
          <w:b/>
          <w:bCs/>
          <w:sz w:val="24"/>
          <w:szCs w:val="24"/>
        </w:rPr>
      </w:pPr>
    </w:p>
    <w:p w:rsidR="008909F4" w:rsidRPr="0045378B" w:rsidRDefault="008909F4" w:rsidP="008909F4">
      <w:pPr>
        <w:suppressAutoHyphens/>
        <w:spacing w:after="0" w:line="240" w:lineRule="auto"/>
        <w:ind w:firstLine="567"/>
        <w:jc w:val="both"/>
        <w:rPr>
          <w:rFonts w:ascii="Times New Roman" w:hAnsi="Times New Roman"/>
          <w:sz w:val="24"/>
          <w:szCs w:val="24"/>
        </w:rPr>
      </w:pPr>
      <w:r w:rsidRPr="0045378B">
        <w:rPr>
          <w:rFonts w:ascii="Times New Roman" w:hAnsi="Times New Roman"/>
          <w:sz w:val="24"/>
          <w:szCs w:val="24"/>
        </w:rPr>
        <w:t>В настоящем Договоре понятия, определяемые ниже, будут иметь следующие значения:</w:t>
      </w:r>
    </w:p>
    <w:p w:rsidR="008909F4" w:rsidRPr="0045378B" w:rsidRDefault="008909F4" w:rsidP="008909F4">
      <w:pPr>
        <w:suppressAutoHyphens/>
        <w:spacing w:after="0" w:line="240" w:lineRule="auto"/>
        <w:ind w:firstLine="567"/>
        <w:jc w:val="both"/>
        <w:rPr>
          <w:rFonts w:ascii="Times New Roman" w:hAnsi="Times New Roman"/>
          <w:b/>
          <w:sz w:val="24"/>
          <w:szCs w:val="24"/>
        </w:rPr>
      </w:pPr>
      <w:r w:rsidRPr="0045378B">
        <w:rPr>
          <w:rFonts w:ascii="Times New Roman" w:hAnsi="Times New Roman"/>
          <w:b/>
          <w:kern w:val="3"/>
          <w:sz w:val="24"/>
          <w:szCs w:val="24"/>
        </w:rPr>
        <w:t xml:space="preserve">Акт приёма-передачи объекта в капитальный ремонт – </w:t>
      </w:r>
      <w:r w:rsidRPr="0045378B">
        <w:rPr>
          <w:rFonts w:ascii="Times New Roman" w:hAnsi="Times New Roman"/>
          <w:kern w:val="3"/>
          <w:sz w:val="24"/>
          <w:szCs w:val="24"/>
        </w:rPr>
        <w:t xml:space="preserve">документ, удостоверяющий передачу объекта </w:t>
      </w:r>
      <w:r w:rsidRPr="0045378B">
        <w:rPr>
          <w:rFonts w:ascii="Times New Roman" w:hAnsi="Times New Roman"/>
          <w:sz w:val="24"/>
          <w:szCs w:val="24"/>
        </w:rPr>
        <w:t xml:space="preserve">организацией, осуществляющей </w:t>
      </w:r>
      <w:r w:rsidRPr="0045378B">
        <w:rPr>
          <w:rFonts w:ascii="Times New Roman" w:hAnsi="Times New Roman"/>
          <w:bCs/>
          <w:sz w:val="24"/>
          <w:szCs w:val="24"/>
        </w:rPr>
        <w:t xml:space="preserve">управление многоквартирным домом ПОДРЯДЧИКУ на период производства работ </w:t>
      </w:r>
      <w:r w:rsidRPr="0045378B">
        <w:rPr>
          <w:rFonts w:ascii="Times New Roman" w:hAnsi="Times New Roman"/>
          <w:sz w:val="24"/>
          <w:szCs w:val="24"/>
        </w:rPr>
        <w:t>(Приложение № 11 к настоящему Договору)</w:t>
      </w:r>
      <w:r w:rsidRPr="0045378B">
        <w:rPr>
          <w:rFonts w:ascii="Times New Roman" w:hAnsi="Times New Roman"/>
          <w:bCs/>
          <w:sz w:val="24"/>
          <w:szCs w:val="24"/>
        </w:rPr>
        <w:t>.</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b/>
          <w:sz w:val="24"/>
          <w:szCs w:val="24"/>
        </w:rPr>
        <w:t xml:space="preserve">Акт приема в эксплуатацию законченного капитальным ремонтом Объекта по виду (видам) работ </w:t>
      </w:r>
      <w:r w:rsidRPr="0045378B">
        <w:rPr>
          <w:rFonts w:ascii="Times New Roman" w:hAnsi="Times New Roman"/>
          <w:sz w:val="24"/>
          <w:szCs w:val="24"/>
        </w:rPr>
        <w:t>(Приложение № 5 к настоящему Договору) - документ, применяемый для комиссионной приемки выполненных ПОДРЯДЧИКОМ работ и согласованный в порядке, предусмотренном договором и действующим законодательством (далее – Акт приема в эксплуатацию).</w:t>
      </w:r>
    </w:p>
    <w:p w:rsidR="008909F4" w:rsidRPr="0045378B" w:rsidRDefault="008909F4" w:rsidP="008909F4">
      <w:pPr>
        <w:suppressAutoHyphens/>
        <w:spacing w:after="0" w:line="240" w:lineRule="auto"/>
        <w:ind w:firstLine="567"/>
        <w:jc w:val="both"/>
        <w:rPr>
          <w:rFonts w:ascii="Times New Roman" w:hAnsi="Times New Roman"/>
          <w:sz w:val="24"/>
          <w:szCs w:val="24"/>
        </w:rPr>
      </w:pPr>
      <w:r w:rsidRPr="0045378B">
        <w:rPr>
          <w:rFonts w:ascii="Times New Roman" w:hAnsi="Times New Roman"/>
          <w:b/>
          <w:sz w:val="24"/>
          <w:szCs w:val="24"/>
        </w:rPr>
        <w:t xml:space="preserve">Акт о приемке выполненных работ по форме КС-2 (далее – КС-2) – </w:t>
      </w:r>
      <w:r w:rsidRPr="0045378B">
        <w:rPr>
          <w:rFonts w:ascii="Times New Roman" w:hAnsi="Times New Roman"/>
          <w:sz w:val="24"/>
          <w:szCs w:val="24"/>
        </w:rPr>
        <w:t xml:space="preserve">первичный учетный документ, применяющийся для приемки выполненных строительно-монтажных и инженерно-технических работ. </w:t>
      </w:r>
    </w:p>
    <w:p w:rsidR="008909F4" w:rsidRPr="0045378B" w:rsidRDefault="008909F4" w:rsidP="008909F4">
      <w:pPr>
        <w:suppressAutoHyphens/>
        <w:spacing w:after="0" w:line="240" w:lineRule="auto"/>
        <w:ind w:firstLine="567"/>
        <w:jc w:val="both"/>
        <w:rPr>
          <w:rFonts w:ascii="Times New Roman" w:hAnsi="Times New Roman"/>
          <w:sz w:val="24"/>
          <w:szCs w:val="24"/>
        </w:rPr>
      </w:pPr>
      <w:r w:rsidRPr="0045378B">
        <w:rPr>
          <w:rFonts w:ascii="Times New Roman" w:hAnsi="Times New Roman"/>
          <w:b/>
          <w:sz w:val="24"/>
          <w:szCs w:val="24"/>
        </w:rPr>
        <w:t xml:space="preserve">Справка о стоимости выполненных работ и затрат по форме КС-3 (далее – КС-3) - </w:t>
      </w:r>
      <w:r w:rsidRPr="0045378B">
        <w:rPr>
          <w:rFonts w:ascii="Times New Roman" w:hAnsi="Times New Roman"/>
          <w:sz w:val="24"/>
          <w:szCs w:val="24"/>
        </w:rPr>
        <w:t>первичный учетный документ, применяющийся для расчетов ЗАКАЗЧИКА с ПОДРЯДЧИКОМ за выполненные работы.</w:t>
      </w:r>
    </w:p>
    <w:p w:rsidR="008909F4" w:rsidRPr="0045378B" w:rsidRDefault="008909F4" w:rsidP="008909F4">
      <w:pPr>
        <w:suppressAutoHyphens/>
        <w:spacing w:after="0" w:line="240" w:lineRule="auto"/>
        <w:ind w:firstLine="567"/>
        <w:jc w:val="both"/>
        <w:rPr>
          <w:rFonts w:ascii="Times New Roman" w:hAnsi="Times New Roman"/>
          <w:sz w:val="24"/>
          <w:szCs w:val="24"/>
        </w:rPr>
      </w:pPr>
      <w:r w:rsidRPr="0045378B">
        <w:rPr>
          <w:rFonts w:ascii="Times New Roman" w:hAnsi="Times New Roman"/>
          <w:b/>
          <w:sz w:val="24"/>
          <w:szCs w:val="24"/>
        </w:rPr>
        <w:t xml:space="preserve">Документальное оформление выполненных работ – </w:t>
      </w:r>
      <w:r w:rsidRPr="0045378B">
        <w:rPr>
          <w:rFonts w:ascii="Times New Roman" w:hAnsi="Times New Roman"/>
          <w:sz w:val="24"/>
          <w:szCs w:val="24"/>
        </w:rPr>
        <w:t>полный комплект документов, связанных с выполнением работ, предоставляемый ПОДРЯДЧИКОМ ЗАКАЗЧИКУ, в том числе, но не ограничиваясь, счет, счет-фактура, акт КС-2, справка КС-</w:t>
      </w:r>
      <w:r w:rsidRPr="0045378B">
        <w:rPr>
          <w:rFonts w:ascii="Times New Roman" w:hAnsi="Times New Roman"/>
          <w:sz w:val="24"/>
          <w:szCs w:val="24"/>
        </w:rPr>
        <w:lastRenderedPageBreak/>
        <w:t>3, сдаточное дело. Предоставление и согласование с ЗАКАЗЧИКОМ указанных документов входит в сроки выполнения работ по договору.</w:t>
      </w:r>
    </w:p>
    <w:p w:rsidR="008909F4" w:rsidRPr="0045378B" w:rsidRDefault="008909F4" w:rsidP="008909F4">
      <w:pPr>
        <w:widowControl w:val="0"/>
        <w:tabs>
          <w:tab w:val="left" w:pos="1342"/>
        </w:tabs>
        <w:spacing w:after="0" w:line="240" w:lineRule="auto"/>
        <w:ind w:firstLine="567"/>
        <w:jc w:val="both"/>
        <w:rPr>
          <w:rFonts w:ascii="Times New Roman" w:eastAsia="Times New Roman" w:hAnsi="Times New Roman"/>
          <w:sz w:val="24"/>
          <w:szCs w:val="24"/>
        </w:rPr>
      </w:pPr>
      <w:r w:rsidRPr="0045378B">
        <w:rPr>
          <w:rFonts w:ascii="Times New Roman" w:eastAsia="Times New Roman" w:hAnsi="Times New Roman"/>
          <w:b/>
          <w:bCs/>
          <w:sz w:val="24"/>
          <w:szCs w:val="24"/>
          <w:shd w:val="clear" w:color="auto" w:fill="FFFFFF"/>
          <w:lang w:eastAsia="ru-RU" w:bidi="ru-RU"/>
        </w:rPr>
        <w:t xml:space="preserve">Договор </w:t>
      </w:r>
      <w:r w:rsidRPr="0045378B">
        <w:rPr>
          <w:rFonts w:ascii="Times New Roman" w:eastAsia="Times New Roman" w:hAnsi="Times New Roman"/>
          <w:sz w:val="24"/>
          <w:szCs w:val="24"/>
        </w:rPr>
        <w:t>- настоящий документ, подписанный Сторонами, включающий в себя текст настоящего Договора, Приложения, а также все изменения и дополнения, оформленные в соответствии с условиями настоящего Договора и действующего законодательства РФ.</w:t>
      </w:r>
    </w:p>
    <w:p w:rsidR="008909F4" w:rsidRPr="0045378B" w:rsidRDefault="008909F4" w:rsidP="008909F4">
      <w:pPr>
        <w:suppressAutoHyphens/>
        <w:spacing w:after="0" w:line="240" w:lineRule="auto"/>
        <w:ind w:firstLine="567"/>
        <w:jc w:val="both"/>
        <w:rPr>
          <w:rFonts w:ascii="Times New Roman" w:hAnsi="Times New Roman"/>
          <w:sz w:val="24"/>
          <w:szCs w:val="24"/>
        </w:rPr>
      </w:pPr>
      <w:r w:rsidRPr="006D6A95">
        <w:rPr>
          <w:rFonts w:ascii="Times New Roman" w:eastAsia="Times New Roman" w:hAnsi="Times New Roman"/>
          <w:b/>
          <w:bCs/>
          <w:sz w:val="24"/>
          <w:szCs w:val="24"/>
          <w:shd w:val="clear" w:color="auto" w:fill="FFFFFF"/>
          <w:lang w:eastAsia="ru-RU" w:bidi="ru-RU"/>
        </w:rPr>
        <w:t>Цена</w:t>
      </w:r>
      <w:r>
        <w:rPr>
          <w:rFonts w:ascii="Times New Roman" w:eastAsia="Times New Roman" w:hAnsi="Times New Roman"/>
          <w:b/>
          <w:bCs/>
          <w:sz w:val="24"/>
          <w:szCs w:val="24"/>
          <w:shd w:val="clear" w:color="auto" w:fill="FFFFFF"/>
          <w:lang w:eastAsia="ru-RU" w:bidi="ru-RU"/>
        </w:rPr>
        <w:t>, стоимость</w:t>
      </w:r>
      <w:r w:rsidRPr="0045378B">
        <w:rPr>
          <w:rFonts w:ascii="Times New Roman" w:eastAsia="Times New Roman" w:hAnsi="Times New Roman"/>
          <w:b/>
          <w:bCs/>
          <w:sz w:val="24"/>
          <w:szCs w:val="24"/>
          <w:shd w:val="clear" w:color="auto" w:fill="FFFFFF"/>
          <w:lang w:eastAsia="ru-RU" w:bidi="ru-RU"/>
        </w:rPr>
        <w:t xml:space="preserve"> Договора </w:t>
      </w:r>
      <w:r w:rsidRPr="0045378B">
        <w:rPr>
          <w:rFonts w:ascii="Times New Roman" w:eastAsia="Times New Roman" w:hAnsi="Times New Roman"/>
          <w:sz w:val="24"/>
          <w:szCs w:val="24"/>
        </w:rPr>
        <w:t xml:space="preserve">- </w:t>
      </w:r>
      <w:r w:rsidRPr="001D33B6">
        <w:rPr>
          <w:rFonts w:ascii="Times New Roman" w:eastAsia="Times New Roman" w:hAnsi="Times New Roman"/>
          <w:sz w:val="24"/>
          <w:szCs w:val="24"/>
        </w:rPr>
        <w:t>представля</w:t>
      </w:r>
      <w:r>
        <w:rPr>
          <w:rFonts w:ascii="Times New Roman" w:eastAsia="Times New Roman" w:hAnsi="Times New Roman"/>
          <w:sz w:val="24"/>
          <w:szCs w:val="24"/>
        </w:rPr>
        <w:t>ет</w:t>
      </w:r>
      <w:r w:rsidRPr="001D33B6">
        <w:rPr>
          <w:rFonts w:ascii="Times New Roman" w:eastAsia="Times New Roman" w:hAnsi="Times New Roman"/>
          <w:sz w:val="24"/>
          <w:szCs w:val="24"/>
        </w:rPr>
        <w:t xml:space="preserve"> собой общую стоимость выполняемых по настоящему Договору работ, определённая в установленном порядке в соответствии с результатами электронного аукциона на выполнение работ по капитальному ремонту общего имущества в многоквартирном доме, которая выплачивается ПОДРЯДЧИКУ за полное и надлежащее выполнение им обязательств по настоящему Договору.</w:t>
      </w:r>
    </w:p>
    <w:p w:rsidR="008909F4" w:rsidRPr="0045378B" w:rsidRDefault="008909F4" w:rsidP="008909F4">
      <w:pPr>
        <w:suppressAutoHyphens/>
        <w:spacing w:after="0" w:line="240" w:lineRule="auto"/>
        <w:ind w:firstLine="567"/>
        <w:jc w:val="both"/>
        <w:rPr>
          <w:rFonts w:ascii="Times New Roman" w:hAnsi="Times New Roman"/>
          <w:sz w:val="24"/>
          <w:szCs w:val="24"/>
        </w:rPr>
      </w:pPr>
      <w:r w:rsidRPr="0045378B">
        <w:rPr>
          <w:rFonts w:ascii="Times New Roman" w:hAnsi="Times New Roman"/>
          <w:b/>
          <w:sz w:val="24"/>
          <w:szCs w:val="24"/>
        </w:rPr>
        <w:t xml:space="preserve">Объект </w:t>
      </w:r>
      <w:r w:rsidRPr="0045378B">
        <w:rPr>
          <w:rFonts w:ascii="Times New Roman" w:hAnsi="Times New Roman"/>
          <w:sz w:val="24"/>
          <w:szCs w:val="24"/>
        </w:rPr>
        <w:t>– многоквартирный дом (далее – МКД), капитальный ремонт общего имущества которого включен в краткосрочный план реализации региональной программы капитального ремонта общего имущества в МКД, расположенных на территории Забайкальского края, и осуществляется ПОДРЯДЧИКОМ в рамках исполнения обязательств по настоящему договору. Приемка работ производится по каждому из Объектов (либо виду работ по Объекту) с составлением отдельного Акта приемки работ по капитальному ремонту по Объекту, либо виду работ, выполненному по данному Объекту.</w:t>
      </w:r>
    </w:p>
    <w:p w:rsidR="008909F4" w:rsidRPr="0045378B" w:rsidRDefault="008909F4" w:rsidP="008909F4">
      <w:pPr>
        <w:suppressAutoHyphens/>
        <w:spacing w:after="0" w:line="240" w:lineRule="auto"/>
        <w:ind w:firstLine="567"/>
        <w:jc w:val="both"/>
        <w:rPr>
          <w:rFonts w:ascii="Times New Roman" w:hAnsi="Times New Roman"/>
          <w:sz w:val="24"/>
          <w:szCs w:val="24"/>
        </w:rPr>
      </w:pPr>
      <w:r w:rsidRPr="0045378B">
        <w:rPr>
          <w:rFonts w:ascii="Times New Roman" w:eastAsia="Times New Roman" w:hAnsi="Times New Roman"/>
          <w:b/>
          <w:bCs/>
          <w:sz w:val="24"/>
          <w:szCs w:val="24"/>
          <w:shd w:val="clear" w:color="auto" w:fill="FFFFFF"/>
          <w:lang w:eastAsia="ru-RU" w:bidi="ru-RU"/>
        </w:rPr>
        <w:t xml:space="preserve">Объекты </w:t>
      </w:r>
      <w:r w:rsidRPr="0045378B">
        <w:rPr>
          <w:rFonts w:ascii="Times New Roman" w:eastAsia="Times New Roman" w:hAnsi="Times New Roman"/>
          <w:sz w:val="24"/>
          <w:szCs w:val="24"/>
        </w:rPr>
        <w:t xml:space="preserve">- совокупность Объектов. Приёмка работ производится по каждому из Объектов с составлением отдельных Актов о приёмке в эксплуатацию </w:t>
      </w:r>
      <w:r>
        <w:rPr>
          <w:rFonts w:ascii="Times New Roman" w:eastAsia="Times New Roman" w:hAnsi="Times New Roman"/>
          <w:sz w:val="24"/>
          <w:szCs w:val="24"/>
        </w:rPr>
        <w:t>законченного капитальным ремонтом</w:t>
      </w:r>
      <w:r w:rsidRPr="0045378B">
        <w:rPr>
          <w:rFonts w:ascii="Times New Roman" w:eastAsia="Times New Roman" w:hAnsi="Times New Roman"/>
          <w:sz w:val="24"/>
          <w:szCs w:val="24"/>
        </w:rPr>
        <w:t xml:space="preserve"> Объект</w:t>
      </w:r>
      <w:r>
        <w:rPr>
          <w:rFonts w:ascii="Times New Roman" w:eastAsia="Times New Roman" w:hAnsi="Times New Roman"/>
          <w:sz w:val="24"/>
          <w:szCs w:val="24"/>
        </w:rPr>
        <w:t>а по виду (видам) работ</w:t>
      </w:r>
      <w:r w:rsidRPr="0045378B">
        <w:rPr>
          <w:rFonts w:ascii="Times New Roman" w:eastAsia="Times New Roman" w:hAnsi="Times New Roman"/>
          <w:sz w:val="24"/>
          <w:szCs w:val="24"/>
        </w:rPr>
        <w:t>.</w:t>
      </w:r>
    </w:p>
    <w:p w:rsidR="008909F4" w:rsidRPr="0045378B" w:rsidRDefault="008909F4" w:rsidP="008909F4">
      <w:pPr>
        <w:suppressAutoHyphens/>
        <w:spacing w:after="0" w:line="240" w:lineRule="auto"/>
        <w:ind w:firstLine="567"/>
        <w:jc w:val="both"/>
        <w:rPr>
          <w:rFonts w:ascii="Times New Roman" w:hAnsi="Times New Roman"/>
          <w:sz w:val="24"/>
          <w:szCs w:val="24"/>
        </w:rPr>
      </w:pPr>
      <w:r w:rsidRPr="0045378B">
        <w:rPr>
          <w:rFonts w:ascii="Times New Roman" w:hAnsi="Times New Roman"/>
          <w:b/>
          <w:sz w:val="24"/>
          <w:szCs w:val="24"/>
        </w:rPr>
        <w:t>Техническое задание на выполнение работ по капитальному ремонту Объекта</w:t>
      </w:r>
      <w:r w:rsidRPr="0045378B">
        <w:rPr>
          <w:rFonts w:ascii="Times New Roman" w:hAnsi="Times New Roman"/>
          <w:sz w:val="24"/>
          <w:szCs w:val="24"/>
        </w:rPr>
        <w:t>– исходный документ, содержащий перечень основных требований, условий, целей, задач, поставленных ЗАКАЗЧИКОМ в письменном виде, документально оформленных, выданных ПОДРЯДЧИКУ и обязательных для соблюдения ПОДРЯДЧИКОМ (Приложение № 1 к настоящему договору).</w:t>
      </w:r>
    </w:p>
    <w:p w:rsidR="008909F4" w:rsidRPr="0045378B" w:rsidRDefault="008909F4" w:rsidP="008909F4">
      <w:pPr>
        <w:suppressAutoHyphens/>
        <w:spacing w:after="0" w:line="240" w:lineRule="auto"/>
        <w:ind w:firstLine="567"/>
        <w:jc w:val="both"/>
        <w:rPr>
          <w:rFonts w:ascii="Times New Roman" w:hAnsi="Times New Roman"/>
          <w:sz w:val="24"/>
          <w:szCs w:val="24"/>
        </w:rPr>
      </w:pPr>
      <w:r w:rsidRPr="0045378B">
        <w:rPr>
          <w:rFonts w:ascii="Times New Roman" w:hAnsi="Times New Roman"/>
          <w:b/>
          <w:sz w:val="24"/>
          <w:szCs w:val="24"/>
        </w:rPr>
        <w:t>Нормативные правовые акты, нормативно-техническая документация, а также документы, носящие рекомендательный характер</w:t>
      </w:r>
      <w:r w:rsidRPr="0045378B">
        <w:rPr>
          <w:rFonts w:ascii="Times New Roman" w:hAnsi="Times New Roman"/>
          <w:sz w:val="24"/>
          <w:szCs w:val="24"/>
        </w:rPr>
        <w:t>– совокупность документов, в том числе, отраженных в техническом задании (Приложение № 1 к настоящему договору), регламентирующих деятельность в области проектирования, капитального ремонта, эксплуатации многоквартирных домов, их элементов и систем, а также определяющих требования к выполнению, качеству и результату Работ, выполняемых Подрядчиком в рамках настоящего договора, в том числе, но не ограничиваясь, ГОСТ, СНиП, СП, ПУЭ, иные документы, положения, инструкции, правила, указания (в том числе носящие рекомендательный характер), действующие на территории РФ и Забайкальского края.</w:t>
      </w:r>
    </w:p>
    <w:p w:rsidR="008909F4" w:rsidRPr="0045378B" w:rsidRDefault="008909F4" w:rsidP="008909F4">
      <w:pPr>
        <w:suppressAutoHyphens/>
        <w:spacing w:after="0" w:line="240" w:lineRule="auto"/>
        <w:ind w:firstLine="567"/>
        <w:jc w:val="both"/>
        <w:rPr>
          <w:rFonts w:ascii="Times New Roman" w:hAnsi="Times New Roman"/>
          <w:sz w:val="24"/>
          <w:szCs w:val="24"/>
        </w:rPr>
      </w:pPr>
      <w:r w:rsidRPr="0045378B">
        <w:rPr>
          <w:rFonts w:ascii="Times New Roman" w:hAnsi="Times New Roman"/>
          <w:b/>
          <w:sz w:val="24"/>
          <w:szCs w:val="24"/>
        </w:rPr>
        <w:t xml:space="preserve">Работы </w:t>
      </w:r>
      <w:r w:rsidRPr="0045378B">
        <w:rPr>
          <w:rFonts w:ascii="Times New Roman" w:hAnsi="Times New Roman"/>
          <w:sz w:val="24"/>
          <w:szCs w:val="24"/>
        </w:rPr>
        <w:t xml:space="preserve">– весь комплекс работ по капитальному ремонту Объекта, выполняемый Подрядчиком в соответствии с условиями настоящего договора, </w:t>
      </w:r>
      <w:r w:rsidRPr="00777A3A">
        <w:rPr>
          <w:rFonts w:ascii="Times New Roman" w:hAnsi="Times New Roman"/>
          <w:sz w:val="24"/>
          <w:szCs w:val="24"/>
        </w:rPr>
        <w:t>техническим заданием (Приложение №1 к настоящему договору), сметной документацией, действующих</w:t>
      </w:r>
      <w:r w:rsidRPr="0045378B">
        <w:rPr>
          <w:rFonts w:ascii="Times New Roman" w:hAnsi="Times New Roman"/>
          <w:sz w:val="24"/>
          <w:szCs w:val="24"/>
        </w:rPr>
        <w:t xml:space="preserve"> нормативно-правовых актов, включая поставку оборудования и материалов, и сдачу Объекта в эксплуатацию, а также иные неразрывно связанные с Объектом работы, в том числе в течение гарантийного срока.</w:t>
      </w:r>
    </w:p>
    <w:p w:rsidR="008909F4" w:rsidRPr="0045378B" w:rsidRDefault="008909F4" w:rsidP="008909F4">
      <w:pPr>
        <w:suppressAutoHyphens/>
        <w:spacing w:after="0" w:line="240" w:lineRule="auto"/>
        <w:ind w:firstLine="567"/>
        <w:jc w:val="both"/>
        <w:rPr>
          <w:rFonts w:ascii="Times New Roman" w:hAnsi="Times New Roman"/>
          <w:sz w:val="24"/>
          <w:szCs w:val="24"/>
        </w:rPr>
      </w:pPr>
      <w:r w:rsidRPr="0045378B">
        <w:rPr>
          <w:rFonts w:ascii="Times New Roman" w:hAnsi="Times New Roman"/>
          <w:b/>
          <w:sz w:val="24"/>
          <w:szCs w:val="24"/>
        </w:rPr>
        <w:t>Сметная документация на капитальный ремонт Объектов</w:t>
      </w:r>
      <w:r w:rsidRPr="0045378B">
        <w:rPr>
          <w:rFonts w:ascii="Times New Roman" w:hAnsi="Times New Roman"/>
          <w:sz w:val="24"/>
          <w:szCs w:val="24"/>
        </w:rPr>
        <w:t xml:space="preserve"> – </w:t>
      </w:r>
      <w:r w:rsidRPr="0045378B">
        <w:rPr>
          <w:rFonts w:ascii="Times New Roman" w:hAnsi="Times New Roman"/>
          <w:color w:val="000000"/>
          <w:sz w:val="24"/>
          <w:szCs w:val="24"/>
          <w:shd w:val="clear" w:color="auto" w:fill="FFFFFF"/>
        </w:rPr>
        <w:t>документация, содержащая затраты на капитальный ремонт Объектов, их элементов и систем.</w:t>
      </w:r>
    </w:p>
    <w:p w:rsidR="008909F4" w:rsidRPr="0045378B" w:rsidRDefault="008909F4" w:rsidP="008909F4">
      <w:pPr>
        <w:suppressAutoHyphens/>
        <w:spacing w:after="0" w:line="240" w:lineRule="auto"/>
        <w:ind w:firstLine="567"/>
        <w:jc w:val="both"/>
        <w:rPr>
          <w:rFonts w:ascii="Times New Roman" w:hAnsi="Times New Roman"/>
          <w:sz w:val="24"/>
          <w:szCs w:val="24"/>
        </w:rPr>
      </w:pPr>
      <w:r w:rsidRPr="0045378B">
        <w:rPr>
          <w:rFonts w:ascii="Times New Roman" w:eastAsia="Times New Roman" w:hAnsi="Times New Roman"/>
          <w:b/>
          <w:spacing w:val="2"/>
          <w:sz w:val="24"/>
          <w:szCs w:val="24"/>
          <w:lang w:eastAsia="zh-CN"/>
        </w:rPr>
        <w:t>Исполнительная документация (сдаточное дело)</w:t>
      </w:r>
      <w:r w:rsidRPr="0045378B">
        <w:rPr>
          <w:rFonts w:ascii="Times New Roman" w:eastAsia="Times New Roman" w:hAnsi="Times New Roman"/>
          <w:spacing w:val="2"/>
          <w:sz w:val="24"/>
          <w:szCs w:val="24"/>
          <w:lang w:eastAsia="zh-CN"/>
        </w:rPr>
        <w:t xml:space="preserve"> – совокупность документов, подтверждающих фактическое выполнение </w:t>
      </w:r>
      <w:r w:rsidRPr="0045378B">
        <w:rPr>
          <w:rFonts w:ascii="Times New Roman" w:eastAsia="Times New Roman" w:hAnsi="Times New Roman"/>
          <w:sz w:val="24"/>
          <w:szCs w:val="24"/>
          <w:lang w:eastAsia="ru-RU"/>
        </w:rPr>
        <w:t xml:space="preserve">работ на Объекте(-ах) в соответствии с настоящим Договором (комплект рабочих чертежей с надписями о соответствии выполненных в натуре работ этим чертежам или внесённым в них изменениям, сделанными представителями авторского надзора, представителя строительного контроля, сертификаты, технические паспорта и другие документы, удостоверяющие качество материалов, конструкций, деталей и оборудования, применяемых при производстве Работ, акты освидетельствования скрытых работ и акты о приемке законченного </w:t>
      </w:r>
      <w:r w:rsidRPr="0045378B">
        <w:rPr>
          <w:rFonts w:ascii="Times New Roman" w:eastAsia="Times New Roman" w:hAnsi="Times New Roman"/>
          <w:spacing w:val="2"/>
          <w:sz w:val="24"/>
          <w:szCs w:val="24"/>
          <w:lang w:eastAsia="ru-RU"/>
        </w:rPr>
        <w:t>капитальным ремонтом</w:t>
      </w:r>
      <w:r w:rsidRPr="0045378B">
        <w:rPr>
          <w:rFonts w:ascii="Times New Roman" w:eastAsia="Times New Roman" w:hAnsi="Times New Roman"/>
          <w:sz w:val="24"/>
          <w:szCs w:val="24"/>
          <w:lang w:eastAsia="zh-CN"/>
        </w:rPr>
        <w:t xml:space="preserve"> элемента (системы) Объекта</w:t>
      </w:r>
      <w:r w:rsidRPr="0045378B">
        <w:rPr>
          <w:rFonts w:ascii="Times New Roman" w:eastAsia="Times New Roman" w:hAnsi="Times New Roman"/>
          <w:sz w:val="24"/>
          <w:szCs w:val="24"/>
          <w:lang w:eastAsia="ru-RU"/>
        </w:rPr>
        <w:t>, акты испытаний, общий журнал работ и другая документация, предусмотренная строительными нормами и правилами, в том числе,РД-11-02-2006 на русском языке, в количестве, необходимом для сдачи Объекта(-ов) в эксплуатацию)</w:t>
      </w:r>
      <w:r w:rsidRPr="0045378B">
        <w:rPr>
          <w:rFonts w:ascii="Times New Roman" w:hAnsi="Times New Roman"/>
          <w:sz w:val="24"/>
          <w:szCs w:val="24"/>
        </w:rPr>
        <w:t>.</w:t>
      </w:r>
    </w:p>
    <w:p w:rsidR="008909F4" w:rsidRPr="0045378B" w:rsidRDefault="008909F4" w:rsidP="008909F4">
      <w:pPr>
        <w:suppressAutoHyphens/>
        <w:spacing w:after="0" w:line="240" w:lineRule="auto"/>
        <w:ind w:firstLine="567"/>
        <w:jc w:val="both"/>
        <w:rPr>
          <w:rFonts w:ascii="Times New Roman" w:hAnsi="Times New Roman"/>
          <w:sz w:val="24"/>
          <w:szCs w:val="24"/>
        </w:rPr>
      </w:pPr>
      <w:r w:rsidRPr="0045378B">
        <w:rPr>
          <w:rFonts w:ascii="Times New Roman" w:hAnsi="Times New Roman"/>
          <w:b/>
          <w:sz w:val="24"/>
          <w:szCs w:val="24"/>
        </w:rPr>
        <w:lastRenderedPageBreak/>
        <w:t>Качество Работ</w:t>
      </w:r>
      <w:r w:rsidRPr="0045378B">
        <w:rPr>
          <w:rFonts w:ascii="Times New Roman" w:hAnsi="Times New Roman"/>
          <w:sz w:val="24"/>
          <w:szCs w:val="24"/>
        </w:rPr>
        <w:t xml:space="preserve"> – соответствие Работ требованиям и рекомендациям, предъявляемым к выполнению Работ и их результату, техническому заданию (Приложение №1 к настоящему договору), сметной документации, нормативно-правовым актам, рекомендациям и требованиям организации, осуществляющей по договору с ЗАКАЗЧИКОМ строительный контроль за выполнением работ на Объекте, а также указаниям ЗАКАЗЧИКА, условиям настоящего Договора.</w:t>
      </w:r>
    </w:p>
    <w:p w:rsidR="008909F4" w:rsidRPr="0045378B" w:rsidRDefault="008909F4" w:rsidP="008909F4">
      <w:pPr>
        <w:suppressAutoHyphens/>
        <w:spacing w:after="0" w:line="240" w:lineRule="auto"/>
        <w:ind w:firstLine="567"/>
        <w:jc w:val="both"/>
        <w:rPr>
          <w:rFonts w:ascii="Times New Roman" w:eastAsia="Times New Roman" w:hAnsi="Times New Roman"/>
          <w:sz w:val="24"/>
          <w:szCs w:val="24"/>
        </w:rPr>
      </w:pPr>
      <w:r w:rsidRPr="0045378B">
        <w:rPr>
          <w:rFonts w:ascii="Times New Roman" w:eastAsia="Times New Roman" w:hAnsi="Times New Roman"/>
          <w:b/>
          <w:bCs/>
          <w:sz w:val="24"/>
          <w:szCs w:val="24"/>
          <w:shd w:val="clear" w:color="auto" w:fill="FFFFFF"/>
          <w:lang w:eastAsia="ru-RU" w:bidi="ru-RU"/>
        </w:rPr>
        <w:t xml:space="preserve">Материалы и конструкции </w:t>
      </w:r>
      <w:r w:rsidRPr="0045378B">
        <w:rPr>
          <w:rFonts w:ascii="Times New Roman" w:eastAsia="Times New Roman" w:hAnsi="Times New Roman"/>
          <w:sz w:val="24"/>
          <w:szCs w:val="24"/>
        </w:rPr>
        <w:t>- все материалы и конструкции, предназначенные для выполнения работ в соответствии с</w:t>
      </w:r>
      <w:r>
        <w:rPr>
          <w:rFonts w:ascii="Times New Roman" w:eastAsia="Times New Roman" w:hAnsi="Times New Roman"/>
          <w:sz w:val="24"/>
          <w:szCs w:val="24"/>
        </w:rPr>
        <w:t xml:space="preserve">о </w:t>
      </w:r>
      <w:r w:rsidRPr="0045378B">
        <w:rPr>
          <w:rFonts w:ascii="Times New Roman" w:hAnsi="Times New Roman"/>
          <w:sz w:val="24"/>
          <w:szCs w:val="24"/>
        </w:rPr>
        <w:t xml:space="preserve">сметной </w:t>
      </w:r>
      <w:r w:rsidRPr="0045378B">
        <w:rPr>
          <w:rFonts w:ascii="Times New Roman" w:eastAsia="Times New Roman" w:hAnsi="Times New Roman"/>
          <w:sz w:val="24"/>
          <w:szCs w:val="24"/>
        </w:rPr>
        <w:t>документацией, условиями настоящего Договора, положениями (в том числе рекомендуемыми) действующих в Российской Федерации нормативных документов и правил. Все Материалы и конструкции должны иметь сертификат качества в соответствии с законодательством РФ.</w:t>
      </w:r>
    </w:p>
    <w:p w:rsidR="008909F4" w:rsidRPr="0045378B" w:rsidRDefault="008909F4" w:rsidP="008909F4">
      <w:pPr>
        <w:suppressAutoHyphens/>
        <w:spacing w:after="0" w:line="240" w:lineRule="auto"/>
        <w:ind w:firstLine="567"/>
        <w:jc w:val="both"/>
        <w:rPr>
          <w:rFonts w:ascii="Times New Roman" w:hAnsi="Times New Roman"/>
          <w:sz w:val="24"/>
          <w:szCs w:val="24"/>
        </w:rPr>
      </w:pPr>
      <w:r w:rsidRPr="0045378B">
        <w:rPr>
          <w:rFonts w:ascii="Times New Roman" w:eastAsia="Times New Roman" w:hAnsi="Times New Roman"/>
          <w:b/>
          <w:bCs/>
          <w:sz w:val="24"/>
          <w:szCs w:val="24"/>
          <w:shd w:val="clear" w:color="auto" w:fill="FFFFFF"/>
          <w:lang w:eastAsia="ru-RU" w:bidi="ru-RU"/>
        </w:rPr>
        <w:t xml:space="preserve">Оборудование </w:t>
      </w:r>
      <w:r w:rsidRPr="0045378B">
        <w:rPr>
          <w:rFonts w:ascii="Times New Roman" w:eastAsia="Times New Roman" w:hAnsi="Times New Roman"/>
          <w:sz w:val="24"/>
          <w:szCs w:val="24"/>
        </w:rPr>
        <w:t>- все виды оборудования (включая комплектующие, расходные материалы), необходимого для функционирования Объекта(-ов), в соответствии с предназначением Объекта(-ов), указанного(-ных) в</w:t>
      </w:r>
      <w:r>
        <w:rPr>
          <w:rFonts w:ascii="Times New Roman" w:eastAsia="Times New Roman" w:hAnsi="Times New Roman"/>
          <w:sz w:val="24"/>
          <w:szCs w:val="24"/>
        </w:rPr>
        <w:t xml:space="preserve"> </w:t>
      </w:r>
      <w:r w:rsidRPr="0045378B">
        <w:rPr>
          <w:rFonts w:ascii="Times New Roman" w:hAnsi="Times New Roman"/>
          <w:sz w:val="24"/>
          <w:szCs w:val="24"/>
        </w:rPr>
        <w:t xml:space="preserve">сметной </w:t>
      </w:r>
      <w:r w:rsidRPr="0045378B">
        <w:rPr>
          <w:rFonts w:ascii="Times New Roman" w:eastAsia="Times New Roman" w:hAnsi="Times New Roman"/>
          <w:sz w:val="24"/>
          <w:szCs w:val="24"/>
        </w:rPr>
        <w:t>документации, а также в положениях, действующих в Российской Федерации нормативных документов и правил.</w:t>
      </w:r>
    </w:p>
    <w:p w:rsidR="008909F4" w:rsidRPr="0045378B" w:rsidRDefault="008909F4" w:rsidP="008909F4">
      <w:pPr>
        <w:suppressAutoHyphens/>
        <w:spacing w:after="0" w:line="240" w:lineRule="auto"/>
        <w:ind w:firstLine="567"/>
        <w:jc w:val="both"/>
        <w:rPr>
          <w:rFonts w:ascii="Times New Roman" w:hAnsi="Times New Roman"/>
          <w:sz w:val="24"/>
          <w:szCs w:val="24"/>
        </w:rPr>
      </w:pPr>
      <w:r w:rsidRPr="0045378B">
        <w:rPr>
          <w:rFonts w:ascii="Times New Roman" w:hAnsi="Times New Roman"/>
          <w:b/>
          <w:sz w:val="24"/>
          <w:szCs w:val="24"/>
        </w:rPr>
        <w:t xml:space="preserve">Недостатки (дефекты) </w:t>
      </w:r>
      <w:r w:rsidRPr="0045378B">
        <w:rPr>
          <w:rFonts w:ascii="Times New Roman" w:hAnsi="Times New Roman"/>
          <w:sz w:val="24"/>
          <w:szCs w:val="24"/>
        </w:rPr>
        <w:t>–любые отступления от требований к качеству Работ, в том числе, но, не ограничиваясь, любые несоответствия оборудования и материалов, поставленных в рамках исполнения обязательств по настоящему договору, требованиям и условиям настоящего договора, техническому заданию (Приложение №1 к настоящему договору), сметной документации, нормативно-правовым актам, и т.д., допущенные ПОДРЯДЧИКОМ и/или привлеченными им организациями (Субподрядчиками).</w:t>
      </w:r>
    </w:p>
    <w:p w:rsidR="008909F4" w:rsidRPr="0045378B" w:rsidRDefault="008909F4" w:rsidP="008909F4">
      <w:pPr>
        <w:suppressAutoHyphens/>
        <w:spacing w:after="0" w:line="240" w:lineRule="auto"/>
        <w:ind w:firstLine="567"/>
        <w:jc w:val="both"/>
        <w:rPr>
          <w:rFonts w:ascii="Times New Roman" w:hAnsi="Times New Roman"/>
          <w:sz w:val="24"/>
          <w:szCs w:val="24"/>
        </w:rPr>
      </w:pPr>
      <w:r w:rsidRPr="0045378B">
        <w:rPr>
          <w:rFonts w:ascii="Times New Roman" w:hAnsi="Times New Roman"/>
          <w:b/>
          <w:sz w:val="24"/>
          <w:szCs w:val="24"/>
        </w:rPr>
        <w:t>Строительный контроль</w:t>
      </w:r>
      <w:r w:rsidRPr="0045378B">
        <w:rPr>
          <w:rFonts w:ascii="Times New Roman" w:hAnsi="Times New Roman"/>
          <w:sz w:val="24"/>
          <w:szCs w:val="24"/>
        </w:rPr>
        <w:t>– процесс установления соответствия объема и качества, выполняемых ПОДРЯДЧИКОМ работ, а также материалов и оборудования установленным требованиям и условиям настоящего договора, техническому заданию (Приложение №1 к настоящему договору), сметной документации, нормативно-правовым актам, осуществляемый организацией по договору с ЗАКАЗЧИКОМ, имеющей все необходимые разрешения и допуски на осуществлен</w:t>
      </w:r>
      <w:r>
        <w:rPr>
          <w:rFonts w:ascii="Times New Roman" w:hAnsi="Times New Roman"/>
          <w:sz w:val="24"/>
          <w:szCs w:val="24"/>
        </w:rPr>
        <w:t>ие строительного контроля</w:t>
      </w:r>
      <w:r w:rsidRPr="0045378B">
        <w:rPr>
          <w:rFonts w:ascii="Times New Roman" w:hAnsi="Times New Roman"/>
          <w:sz w:val="24"/>
          <w:szCs w:val="24"/>
        </w:rPr>
        <w:t>.</w:t>
      </w:r>
    </w:p>
    <w:p w:rsidR="008909F4" w:rsidRPr="0045378B" w:rsidRDefault="008909F4" w:rsidP="008909F4">
      <w:pPr>
        <w:suppressAutoHyphens/>
        <w:spacing w:after="0" w:line="240" w:lineRule="auto"/>
        <w:ind w:firstLine="567"/>
        <w:jc w:val="both"/>
        <w:rPr>
          <w:rFonts w:ascii="Times New Roman" w:hAnsi="Times New Roman"/>
          <w:sz w:val="24"/>
          <w:szCs w:val="24"/>
        </w:rPr>
      </w:pPr>
      <w:r w:rsidRPr="0045378B">
        <w:rPr>
          <w:rFonts w:ascii="Times New Roman" w:hAnsi="Times New Roman"/>
          <w:b/>
          <w:sz w:val="24"/>
          <w:szCs w:val="24"/>
        </w:rPr>
        <w:t>График выполнения работ</w:t>
      </w:r>
      <w:r w:rsidRPr="0045378B">
        <w:rPr>
          <w:rFonts w:ascii="Times New Roman" w:hAnsi="Times New Roman"/>
          <w:sz w:val="24"/>
          <w:szCs w:val="24"/>
        </w:rPr>
        <w:t xml:space="preserve"> - документ, являющийся приложением № 3 к настоящему договору, </w:t>
      </w:r>
      <w:r w:rsidRPr="003F6CE4">
        <w:rPr>
          <w:rFonts w:ascii="Times New Roman" w:hAnsi="Times New Roman"/>
          <w:sz w:val="24"/>
          <w:szCs w:val="24"/>
        </w:rPr>
        <w:t xml:space="preserve">согласованный и подписанный </w:t>
      </w:r>
      <w:r w:rsidRPr="0045378B">
        <w:rPr>
          <w:rFonts w:ascii="Times New Roman" w:hAnsi="Times New Roman"/>
          <w:sz w:val="24"/>
          <w:szCs w:val="24"/>
        </w:rPr>
        <w:t>уполномоченными представителями сторон, в котором определены этапы и сроки выполнения работ по Объекту в соответствии с настоящим договором.</w:t>
      </w:r>
    </w:p>
    <w:p w:rsidR="008909F4" w:rsidRPr="0045378B" w:rsidRDefault="008909F4" w:rsidP="008909F4">
      <w:pPr>
        <w:suppressAutoHyphens/>
        <w:spacing w:after="0" w:line="240" w:lineRule="auto"/>
        <w:ind w:firstLine="567"/>
        <w:jc w:val="both"/>
        <w:rPr>
          <w:rFonts w:ascii="Times New Roman" w:hAnsi="Times New Roman"/>
          <w:sz w:val="24"/>
          <w:szCs w:val="24"/>
        </w:rPr>
      </w:pPr>
      <w:r w:rsidRPr="0045378B">
        <w:rPr>
          <w:rFonts w:ascii="Times New Roman" w:hAnsi="Times New Roman"/>
          <w:b/>
          <w:sz w:val="24"/>
          <w:szCs w:val="24"/>
        </w:rPr>
        <w:t>Представитель ЗАКАЗЧИКА</w:t>
      </w:r>
      <w:r w:rsidRPr="0045378B">
        <w:rPr>
          <w:rFonts w:ascii="Times New Roman" w:hAnsi="Times New Roman"/>
          <w:sz w:val="24"/>
          <w:szCs w:val="24"/>
        </w:rPr>
        <w:t xml:space="preserve"> - лицо, назначенное и уполномоченное ЗАКАЗЧИКОМ для выполнения задач, определенных Договором.</w:t>
      </w:r>
    </w:p>
    <w:p w:rsidR="008909F4" w:rsidRPr="0045378B" w:rsidRDefault="008909F4" w:rsidP="008909F4">
      <w:pPr>
        <w:suppressAutoHyphens/>
        <w:spacing w:after="0" w:line="240" w:lineRule="auto"/>
        <w:ind w:firstLine="567"/>
        <w:jc w:val="both"/>
        <w:rPr>
          <w:rFonts w:ascii="Times New Roman" w:hAnsi="Times New Roman"/>
          <w:sz w:val="24"/>
          <w:szCs w:val="24"/>
        </w:rPr>
      </w:pPr>
      <w:r w:rsidRPr="0045378B">
        <w:rPr>
          <w:rFonts w:ascii="Times New Roman" w:hAnsi="Times New Roman"/>
          <w:b/>
          <w:sz w:val="24"/>
          <w:szCs w:val="24"/>
        </w:rPr>
        <w:t>Представитель ПОДРЯДЧИКА</w:t>
      </w:r>
      <w:r w:rsidRPr="0045378B">
        <w:rPr>
          <w:rFonts w:ascii="Times New Roman" w:hAnsi="Times New Roman"/>
          <w:sz w:val="24"/>
          <w:szCs w:val="24"/>
        </w:rPr>
        <w:t xml:space="preserve"> - лицо, назначенное и надлежащим образом уполномоченное ПОДРЯЧИКОМ для выполнения задач, определенных договором.</w:t>
      </w:r>
    </w:p>
    <w:p w:rsidR="008909F4" w:rsidRPr="0045378B" w:rsidRDefault="008909F4" w:rsidP="008909F4">
      <w:pPr>
        <w:suppressAutoHyphens/>
        <w:spacing w:after="0" w:line="240" w:lineRule="auto"/>
        <w:ind w:firstLine="567"/>
        <w:jc w:val="both"/>
        <w:rPr>
          <w:rFonts w:ascii="Times New Roman" w:hAnsi="Times New Roman"/>
          <w:sz w:val="24"/>
          <w:szCs w:val="24"/>
        </w:rPr>
      </w:pPr>
      <w:r w:rsidRPr="0045378B">
        <w:rPr>
          <w:rFonts w:ascii="Times New Roman" w:hAnsi="Times New Roman"/>
          <w:b/>
          <w:sz w:val="24"/>
          <w:szCs w:val="24"/>
        </w:rPr>
        <w:t>Представитель Строительного контроля</w:t>
      </w:r>
      <w:r w:rsidRPr="0045378B">
        <w:rPr>
          <w:rFonts w:ascii="Times New Roman" w:hAnsi="Times New Roman"/>
          <w:sz w:val="24"/>
          <w:szCs w:val="24"/>
        </w:rPr>
        <w:t>- лицо, назначенное и уполномоченное от организации, осуществляющей по договору с ЗАКАЗЧИКОМ строительный контроль за выполнением работ на Объекте для выполнения задач, определенных договором между ЗАКАЗЧИКОМ и организацией, осуществляющей строительный контроль на Объекте, в том числе, но не ограничиваясь, с целью установления соответствия объема и качества, выполняемых ПОДРЯЧИКОМ работ, а также материалов и оборудования установленным требованиям и условиям настоящего договора, техническому заданию (Приложение №1 к настоящему договору), сметной документации, нормативно-правовым актам.</w:t>
      </w:r>
    </w:p>
    <w:p w:rsidR="008909F4" w:rsidRPr="0045378B" w:rsidRDefault="008909F4" w:rsidP="008909F4">
      <w:pPr>
        <w:widowControl w:val="0"/>
        <w:shd w:val="clear" w:color="auto" w:fill="FFFFFF"/>
        <w:tabs>
          <w:tab w:val="left" w:pos="1350"/>
        </w:tabs>
        <w:spacing w:after="0" w:line="240" w:lineRule="auto"/>
        <w:ind w:firstLine="567"/>
        <w:jc w:val="both"/>
        <w:rPr>
          <w:rFonts w:ascii="Times New Roman" w:eastAsia="Times New Roman" w:hAnsi="Times New Roman"/>
          <w:sz w:val="24"/>
          <w:szCs w:val="24"/>
        </w:rPr>
      </w:pPr>
      <w:r w:rsidRPr="0045378B">
        <w:rPr>
          <w:rFonts w:ascii="Times New Roman" w:eastAsia="Times New Roman" w:hAnsi="Times New Roman"/>
          <w:b/>
          <w:sz w:val="24"/>
          <w:szCs w:val="24"/>
        </w:rPr>
        <w:t xml:space="preserve">Представитель собственников помещений многоквартирного дома </w:t>
      </w:r>
      <w:r w:rsidRPr="0045378B">
        <w:rPr>
          <w:rFonts w:ascii="Times New Roman" w:eastAsia="Times New Roman" w:hAnsi="Times New Roman"/>
          <w:sz w:val="24"/>
          <w:szCs w:val="24"/>
        </w:rPr>
        <w:t>- лицо, которое от имени всех собственников помещений в многоквартирном доме уполномочено</w:t>
      </w:r>
      <w:r>
        <w:rPr>
          <w:rFonts w:ascii="Times New Roman" w:eastAsia="Times New Roman" w:hAnsi="Times New Roman"/>
          <w:sz w:val="24"/>
          <w:szCs w:val="24"/>
        </w:rPr>
        <w:t xml:space="preserve"> </w:t>
      </w:r>
      <w:r w:rsidRPr="0045378B">
        <w:rPr>
          <w:rFonts w:ascii="Times New Roman" w:eastAsia="Times New Roman" w:hAnsi="Times New Roman"/>
          <w:sz w:val="24"/>
          <w:szCs w:val="24"/>
        </w:rPr>
        <w:t>участвовать в приёмке оказанных услуг и (или) выполненных работ по капитальному ремонту, в том числе подписывать соответствующие акты.</w:t>
      </w:r>
    </w:p>
    <w:p w:rsidR="008909F4" w:rsidRPr="003F6CE4" w:rsidRDefault="008909F4" w:rsidP="008909F4">
      <w:pPr>
        <w:suppressAutoHyphens/>
        <w:spacing w:after="0" w:line="240" w:lineRule="auto"/>
        <w:ind w:firstLine="567"/>
        <w:jc w:val="both"/>
        <w:rPr>
          <w:rFonts w:ascii="Times New Roman" w:hAnsi="Times New Roman"/>
          <w:sz w:val="24"/>
          <w:szCs w:val="24"/>
        </w:rPr>
      </w:pPr>
      <w:r w:rsidRPr="0045378B">
        <w:rPr>
          <w:rFonts w:ascii="Times New Roman" w:eastAsia="Times New Roman" w:hAnsi="Times New Roman"/>
          <w:sz w:val="24"/>
          <w:szCs w:val="24"/>
        </w:rPr>
        <w:t xml:space="preserve">Полномочия </w:t>
      </w:r>
      <w:r w:rsidRPr="003F6CE4">
        <w:rPr>
          <w:rFonts w:ascii="Times New Roman" w:eastAsia="Times New Roman" w:hAnsi="Times New Roman"/>
          <w:sz w:val="24"/>
          <w:szCs w:val="24"/>
        </w:rPr>
        <w:t>представителя собственников помещений многоквартирного дома закреплены и подтверждаются протоколом общего собрания собственников помещений в многоквартирном доме.</w:t>
      </w:r>
    </w:p>
    <w:p w:rsidR="008909F4" w:rsidRPr="0045378B" w:rsidRDefault="008909F4" w:rsidP="008909F4">
      <w:pPr>
        <w:suppressAutoHyphens/>
        <w:spacing w:after="0" w:line="240" w:lineRule="auto"/>
        <w:ind w:firstLine="567"/>
        <w:jc w:val="both"/>
        <w:rPr>
          <w:rFonts w:ascii="Times New Roman" w:hAnsi="Times New Roman"/>
          <w:sz w:val="24"/>
          <w:szCs w:val="24"/>
        </w:rPr>
      </w:pPr>
      <w:r w:rsidRPr="0045378B">
        <w:rPr>
          <w:rFonts w:ascii="Times New Roman" w:hAnsi="Times New Roman"/>
          <w:b/>
          <w:sz w:val="24"/>
          <w:szCs w:val="24"/>
        </w:rPr>
        <w:t xml:space="preserve">Субподрядная организация (далее - Субподрядчик) </w:t>
      </w:r>
      <w:r w:rsidRPr="0045378B">
        <w:rPr>
          <w:rFonts w:ascii="Times New Roman" w:hAnsi="Times New Roman"/>
          <w:sz w:val="24"/>
          <w:szCs w:val="24"/>
        </w:rPr>
        <w:t>– подрядная организация, привлекаемая ПОДРЯЧИКОМ для выполнения Работ на Объекте.</w:t>
      </w:r>
    </w:p>
    <w:p w:rsidR="008909F4" w:rsidRPr="0045378B" w:rsidRDefault="008909F4" w:rsidP="008909F4">
      <w:pPr>
        <w:suppressAutoHyphens/>
        <w:spacing w:after="0" w:line="240" w:lineRule="auto"/>
        <w:ind w:firstLine="567"/>
        <w:jc w:val="both"/>
        <w:rPr>
          <w:rFonts w:ascii="Times New Roman" w:hAnsi="Times New Roman"/>
          <w:sz w:val="24"/>
          <w:szCs w:val="24"/>
        </w:rPr>
      </w:pPr>
      <w:r w:rsidRPr="0045378B">
        <w:rPr>
          <w:rFonts w:ascii="Times New Roman" w:hAnsi="Times New Roman"/>
          <w:b/>
          <w:sz w:val="24"/>
          <w:szCs w:val="24"/>
        </w:rPr>
        <w:t xml:space="preserve">Дополнительные работы </w:t>
      </w:r>
      <w:r w:rsidRPr="0045378B">
        <w:rPr>
          <w:rFonts w:ascii="Times New Roman" w:hAnsi="Times New Roman"/>
          <w:sz w:val="24"/>
          <w:szCs w:val="24"/>
        </w:rPr>
        <w:t xml:space="preserve">– </w:t>
      </w:r>
      <w:bookmarkStart w:id="1" w:name="OLE_LINK91"/>
      <w:bookmarkStart w:id="2" w:name="OLE_LINK92"/>
      <w:bookmarkStart w:id="3" w:name="OLE_LINK93"/>
      <w:bookmarkStart w:id="4" w:name="OLE_LINK94"/>
      <w:bookmarkStart w:id="5" w:name="OLE_LINK95"/>
      <w:bookmarkStart w:id="6" w:name="OLE_LINK96"/>
      <w:r w:rsidRPr="0045378B">
        <w:rPr>
          <w:rFonts w:ascii="Times New Roman" w:hAnsi="Times New Roman"/>
          <w:sz w:val="24"/>
          <w:szCs w:val="24"/>
        </w:rPr>
        <w:t xml:space="preserve">дополнительный объем работ, выявленный в ходе выполнения Работ по настоящему договору, не учтенный техническим заданием (Приложение №1 к настоящему договору), сметной документацией, обоснованный </w:t>
      </w:r>
      <w:r w:rsidRPr="0045378B">
        <w:rPr>
          <w:rFonts w:ascii="Times New Roman" w:hAnsi="Times New Roman"/>
          <w:sz w:val="24"/>
          <w:szCs w:val="24"/>
        </w:rPr>
        <w:lastRenderedPageBreak/>
        <w:t>соответствующими расчетами, документацией, актами и т.д. и подтвержденный предст</w:t>
      </w:r>
      <w:r>
        <w:rPr>
          <w:rFonts w:ascii="Times New Roman" w:hAnsi="Times New Roman"/>
          <w:sz w:val="24"/>
          <w:szCs w:val="24"/>
        </w:rPr>
        <w:t>авителем Строительного контроля</w:t>
      </w:r>
      <w:r w:rsidRPr="0045378B">
        <w:rPr>
          <w:rFonts w:ascii="Times New Roman" w:hAnsi="Times New Roman"/>
          <w:sz w:val="24"/>
          <w:szCs w:val="24"/>
        </w:rPr>
        <w:t>. Объем дополнительных работ отражается в Акте обследования дополнительных работ по форме Приложения № 7 к настоящему Договору, сметной документации, составляемой в ценах сметы, приложенной к договору по данному Объекту с понижающим коэффициентом, указанным в п. 3.7, исполнительной и технической документации, КС-2</w:t>
      </w:r>
      <w:bookmarkEnd w:id="1"/>
      <w:bookmarkEnd w:id="2"/>
      <w:bookmarkEnd w:id="3"/>
      <w:bookmarkEnd w:id="4"/>
      <w:bookmarkEnd w:id="5"/>
      <w:bookmarkEnd w:id="6"/>
      <w:r w:rsidRPr="0045378B">
        <w:rPr>
          <w:rFonts w:ascii="Times New Roman" w:hAnsi="Times New Roman"/>
          <w:sz w:val="24"/>
          <w:szCs w:val="24"/>
        </w:rPr>
        <w:t>.</w:t>
      </w:r>
    </w:p>
    <w:p w:rsidR="008909F4" w:rsidRPr="0045378B" w:rsidRDefault="008909F4" w:rsidP="008909F4">
      <w:pPr>
        <w:suppressAutoHyphens/>
        <w:spacing w:after="0" w:line="240" w:lineRule="auto"/>
        <w:ind w:firstLine="567"/>
        <w:jc w:val="both"/>
        <w:rPr>
          <w:rFonts w:ascii="Times New Roman" w:hAnsi="Times New Roman"/>
          <w:sz w:val="24"/>
          <w:szCs w:val="24"/>
        </w:rPr>
      </w:pPr>
      <w:r w:rsidRPr="0045378B">
        <w:rPr>
          <w:rFonts w:ascii="Times New Roman" w:hAnsi="Times New Roman"/>
          <w:b/>
          <w:sz w:val="24"/>
          <w:szCs w:val="24"/>
        </w:rPr>
        <w:t xml:space="preserve">Временные здания и сооружения </w:t>
      </w:r>
      <w:r w:rsidRPr="0045378B">
        <w:rPr>
          <w:rFonts w:ascii="Times New Roman" w:hAnsi="Times New Roman"/>
          <w:sz w:val="24"/>
          <w:szCs w:val="24"/>
        </w:rPr>
        <w:t>– все специально возводимые или приспосабливаемые на период выполнения Работ производственные, складские, вспомогательные, жилые и общественные здания и сооружения, необходимые для  производства строительно-монтажных и инженерно-технических работ на Объекте, которые после завершения Работ на Объекте и до начала работы Комиссии на Объекте в соответствии с п. 6.10 настоящего договора должны быть демонтированы ПОДРЯДЧИКОМ и вывезены за пределы строительной площадки, либо приведены в первоначальное состояние.</w:t>
      </w:r>
    </w:p>
    <w:p w:rsidR="008909F4" w:rsidRPr="0045378B" w:rsidRDefault="008909F4" w:rsidP="008909F4">
      <w:pPr>
        <w:suppressAutoHyphens/>
        <w:spacing w:after="0" w:line="240" w:lineRule="auto"/>
        <w:ind w:firstLine="567"/>
        <w:jc w:val="both"/>
        <w:rPr>
          <w:rFonts w:ascii="Times New Roman" w:hAnsi="Times New Roman"/>
          <w:sz w:val="24"/>
          <w:szCs w:val="24"/>
        </w:rPr>
      </w:pPr>
      <w:r w:rsidRPr="0045378B">
        <w:rPr>
          <w:rFonts w:ascii="Times New Roman" w:hAnsi="Times New Roman"/>
          <w:b/>
          <w:sz w:val="24"/>
          <w:szCs w:val="24"/>
        </w:rPr>
        <w:t xml:space="preserve">Гарантийный срок </w:t>
      </w:r>
      <w:r w:rsidRPr="0045378B">
        <w:rPr>
          <w:rFonts w:ascii="Times New Roman" w:hAnsi="Times New Roman"/>
          <w:sz w:val="24"/>
          <w:szCs w:val="24"/>
        </w:rPr>
        <w:t>– период времени, в течение которого ПОДРЯДЧИК обеспечивает своими силами и/или привлеченными силами и средствами устранение всех недостатков (дефектов), выявленных в ходе эксплуатации Объекта, и являющихся следствием неисполнения и/или ненадлежащего исполнения ПОДРЯДЧИКОМ обязательств по настоящему договору.</w:t>
      </w:r>
    </w:p>
    <w:p w:rsidR="008909F4" w:rsidRPr="0045378B" w:rsidRDefault="008909F4" w:rsidP="008909F4">
      <w:pPr>
        <w:suppressAutoHyphens/>
        <w:spacing w:after="0" w:line="240" w:lineRule="auto"/>
        <w:ind w:firstLine="567"/>
        <w:jc w:val="both"/>
        <w:rPr>
          <w:rFonts w:ascii="Times New Roman" w:hAnsi="Times New Roman"/>
          <w:sz w:val="24"/>
          <w:szCs w:val="24"/>
        </w:rPr>
      </w:pPr>
      <w:r w:rsidRPr="0045378B">
        <w:rPr>
          <w:rFonts w:ascii="Times New Roman" w:hAnsi="Times New Roman"/>
          <w:b/>
          <w:sz w:val="24"/>
          <w:szCs w:val="24"/>
        </w:rPr>
        <w:t>Подготовительные мероприятия</w:t>
      </w:r>
      <w:r w:rsidRPr="0045378B">
        <w:rPr>
          <w:rFonts w:ascii="Times New Roman" w:hAnsi="Times New Roman"/>
          <w:sz w:val="24"/>
          <w:szCs w:val="24"/>
        </w:rPr>
        <w:t>– это комплекс мероприятий по подготовке к проведению работ по капитальному ремонту общего имущества МКД, в том числе, но не ограничиваясь, работы по организации строительной площадки, организации временных зданий и сооружений, получение всех необходимых согласований, заключений и разрешений на выполнение Работ, в том числе получение разрешения (ордера) на производство работ, закупка и поставка на Объект необходимых материалов и оборудования.</w:t>
      </w:r>
    </w:p>
    <w:p w:rsidR="008909F4" w:rsidRPr="0045378B" w:rsidRDefault="008909F4" w:rsidP="008909F4">
      <w:pPr>
        <w:widowControl w:val="0"/>
        <w:shd w:val="clear" w:color="auto" w:fill="FFFFFF"/>
        <w:tabs>
          <w:tab w:val="left" w:pos="1350"/>
        </w:tabs>
        <w:spacing w:after="0" w:line="240" w:lineRule="auto"/>
        <w:ind w:firstLine="567"/>
        <w:jc w:val="both"/>
        <w:rPr>
          <w:rFonts w:ascii="Times New Roman" w:eastAsia="Times New Roman" w:hAnsi="Times New Roman"/>
          <w:sz w:val="24"/>
          <w:szCs w:val="24"/>
        </w:rPr>
      </w:pPr>
      <w:r w:rsidRPr="0045378B">
        <w:rPr>
          <w:rFonts w:ascii="Times New Roman" w:eastAsia="Times New Roman" w:hAnsi="Times New Roman"/>
          <w:b/>
          <w:sz w:val="24"/>
          <w:szCs w:val="24"/>
        </w:rPr>
        <w:t>Приёмка выполненных работ</w:t>
      </w:r>
      <w:r w:rsidRPr="0045378B">
        <w:rPr>
          <w:rFonts w:ascii="Times New Roman" w:eastAsia="Times New Roman" w:hAnsi="Times New Roman"/>
          <w:sz w:val="24"/>
          <w:szCs w:val="24"/>
        </w:rPr>
        <w:t xml:space="preserve"> - приемка работ, выполненных </w:t>
      </w:r>
      <w:r w:rsidRPr="0045378B">
        <w:rPr>
          <w:rFonts w:ascii="Times New Roman" w:hAnsi="Times New Roman"/>
          <w:sz w:val="24"/>
          <w:szCs w:val="24"/>
        </w:rPr>
        <w:t xml:space="preserve">ПОДРЯДЧИКОМ </w:t>
      </w:r>
      <w:r w:rsidRPr="0045378B">
        <w:rPr>
          <w:rFonts w:ascii="Times New Roman" w:eastAsia="Times New Roman" w:hAnsi="Times New Roman"/>
          <w:sz w:val="24"/>
          <w:szCs w:val="24"/>
        </w:rPr>
        <w:t>на Объекте(-ах) в рамках исполнения обязательств по настоящему Договору, в том числе изготовленной исполнительной документации.</w:t>
      </w:r>
    </w:p>
    <w:p w:rsidR="008909F4" w:rsidRPr="0045378B" w:rsidRDefault="008909F4" w:rsidP="008909F4">
      <w:pPr>
        <w:suppressAutoHyphens/>
        <w:spacing w:after="0" w:line="240" w:lineRule="auto"/>
        <w:ind w:firstLine="567"/>
        <w:jc w:val="both"/>
        <w:rPr>
          <w:rFonts w:ascii="Times New Roman" w:eastAsia="Times New Roman" w:hAnsi="Times New Roman"/>
          <w:sz w:val="24"/>
          <w:szCs w:val="24"/>
        </w:rPr>
      </w:pPr>
      <w:r w:rsidRPr="0045378B">
        <w:rPr>
          <w:rFonts w:ascii="Times New Roman" w:eastAsia="Times New Roman" w:hAnsi="Times New Roman"/>
          <w:b/>
          <w:sz w:val="24"/>
          <w:szCs w:val="24"/>
        </w:rPr>
        <w:t>Просрочка</w:t>
      </w:r>
      <w:r w:rsidRPr="0045378B">
        <w:rPr>
          <w:rFonts w:ascii="Times New Roman" w:eastAsia="Times New Roman" w:hAnsi="Times New Roman"/>
          <w:sz w:val="24"/>
          <w:szCs w:val="24"/>
        </w:rPr>
        <w:t xml:space="preserve"> - нарушение (несоблюдение) любых сроков, установленных настоящим Договором, в том числе начальных и конечных сроков выполнения работ в целом, начальных и конечных сроков выполнения работ по отдельным элементам (системам) здания, а также начальных и конечных сроков выполнения этапов работ по отдельным элементам (системам) здания.</w:t>
      </w:r>
    </w:p>
    <w:p w:rsidR="008909F4" w:rsidRPr="0045378B" w:rsidRDefault="008909F4" w:rsidP="008909F4">
      <w:pPr>
        <w:spacing w:after="0" w:line="240" w:lineRule="auto"/>
        <w:ind w:firstLine="567"/>
        <w:jc w:val="both"/>
        <w:rPr>
          <w:rFonts w:ascii="Times New Roman" w:eastAsia="Times New Roman" w:hAnsi="Times New Roman"/>
          <w:sz w:val="24"/>
          <w:szCs w:val="24"/>
        </w:rPr>
      </w:pPr>
      <w:r w:rsidRPr="0045378B">
        <w:rPr>
          <w:rFonts w:ascii="Times New Roman" w:eastAsia="Times New Roman" w:hAnsi="Times New Roman"/>
          <w:b/>
          <w:sz w:val="24"/>
          <w:szCs w:val="24"/>
        </w:rPr>
        <w:t>Акт освидетельствования скрытых работ</w:t>
      </w:r>
      <w:r w:rsidRPr="0045378B">
        <w:rPr>
          <w:rFonts w:ascii="Times New Roman" w:eastAsia="Times New Roman" w:hAnsi="Times New Roman"/>
          <w:sz w:val="24"/>
          <w:szCs w:val="24"/>
        </w:rPr>
        <w:t xml:space="preserve"> – необходимый, оформленный надлежащим образом документ при выполнении определенных строительных, монтажных или ремонтных работ, недоступных проверке после завершения всего объёма работ. </w:t>
      </w:r>
    </w:p>
    <w:p w:rsidR="008909F4" w:rsidRPr="0045378B" w:rsidRDefault="008909F4" w:rsidP="008909F4">
      <w:pPr>
        <w:pStyle w:val="a8"/>
        <w:widowControl w:val="0"/>
        <w:tabs>
          <w:tab w:val="left" w:pos="567"/>
        </w:tabs>
        <w:autoSpaceDE w:val="0"/>
        <w:autoSpaceDN w:val="0"/>
        <w:adjustRightInd w:val="0"/>
        <w:spacing w:after="0" w:line="240" w:lineRule="auto"/>
        <w:ind w:left="0" w:firstLine="567"/>
        <w:jc w:val="both"/>
        <w:rPr>
          <w:rFonts w:ascii="Times New Roman" w:hAnsi="Times New Roman"/>
          <w:b/>
          <w:bCs/>
          <w:sz w:val="24"/>
          <w:szCs w:val="24"/>
        </w:rPr>
      </w:pPr>
      <w:r w:rsidRPr="0045378B">
        <w:rPr>
          <w:rFonts w:ascii="Times New Roman" w:hAnsi="Times New Roman"/>
          <w:sz w:val="24"/>
          <w:szCs w:val="24"/>
        </w:rPr>
        <w:t>Определения, употребляемые в настоящем Договоре в единственном числе, могут употребляться также во множественном числе и наоборот.</w:t>
      </w:r>
    </w:p>
    <w:p w:rsidR="008909F4" w:rsidRPr="0045378B" w:rsidRDefault="008909F4" w:rsidP="008909F4">
      <w:pPr>
        <w:widowControl w:val="0"/>
        <w:tabs>
          <w:tab w:val="left" w:pos="709"/>
        </w:tabs>
        <w:autoSpaceDE w:val="0"/>
        <w:autoSpaceDN w:val="0"/>
        <w:adjustRightInd w:val="0"/>
        <w:spacing w:after="0" w:line="240" w:lineRule="auto"/>
        <w:rPr>
          <w:rFonts w:ascii="Times New Roman" w:hAnsi="Times New Roman"/>
          <w:b/>
          <w:bCs/>
          <w:sz w:val="24"/>
          <w:szCs w:val="24"/>
        </w:rPr>
      </w:pPr>
    </w:p>
    <w:p w:rsidR="008909F4" w:rsidRPr="0045378B" w:rsidRDefault="008909F4" w:rsidP="008909F4">
      <w:pPr>
        <w:widowControl w:val="0"/>
        <w:tabs>
          <w:tab w:val="left" w:pos="709"/>
        </w:tabs>
        <w:autoSpaceDE w:val="0"/>
        <w:autoSpaceDN w:val="0"/>
        <w:adjustRightInd w:val="0"/>
        <w:spacing w:after="0" w:line="240" w:lineRule="auto"/>
        <w:jc w:val="center"/>
        <w:rPr>
          <w:rFonts w:ascii="Times New Roman" w:hAnsi="Times New Roman"/>
          <w:b/>
          <w:bCs/>
          <w:sz w:val="24"/>
          <w:szCs w:val="24"/>
        </w:rPr>
      </w:pPr>
      <w:r w:rsidRPr="0045378B">
        <w:rPr>
          <w:rFonts w:ascii="Times New Roman" w:hAnsi="Times New Roman"/>
          <w:b/>
          <w:bCs/>
          <w:sz w:val="24"/>
          <w:szCs w:val="24"/>
        </w:rPr>
        <w:t>1. Предмет договора</w:t>
      </w:r>
    </w:p>
    <w:p w:rsidR="008909F4" w:rsidRPr="0045378B" w:rsidRDefault="008909F4" w:rsidP="008909F4">
      <w:pPr>
        <w:spacing w:after="0" w:line="240" w:lineRule="auto"/>
        <w:jc w:val="both"/>
        <w:rPr>
          <w:rFonts w:ascii="Times New Roman" w:hAnsi="Times New Roman"/>
          <w:sz w:val="24"/>
          <w:szCs w:val="24"/>
        </w:rPr>
      </w:pPr>
    </w:p>
    <w:p w:rsidR="008909F4" w:rsidRDefault="008909F4" w:rsidP="008909F4">
      <w:pPr>
        <w:tabs>
          <w:tab w:val="left" w:pos="709"/>
        </w:tabs>
        <w:spacing w:after="0" w:line="240" w:lineRule="auto"/>
        <w:ind w:firstLine="709"/>
        <w:jc w:val="both"/>
        <w:rPr>
          <w:rFonts w:ascii="Times New Roman" w:hAnsi="Times New Roman"/>
          <w:sz w:val="24"/>
          <w:szCs w:val="24"/>
        </w:rPr>
      </w:pPr>
      <w:r w:rsidRPr="0045378B">
        <w:rPr>
          <w:rFonts w:ascii="Times New Roman" w:hAnsi="Times New Roman"/>
          <w:iCs/>
          <w:sz w:val="24"/>
          <w:szCs w:val="24"/>
        </w:rPr>
        <w:t xml:space="preserve">1.1. По настоящему договору </w:t>
      </w:r>
      <w:r w:rsidRPr="0045378B">
        <w:rPr>
          <w:rFonts w:ascii="Times New Roman" w:hAnsi="Times New Roman"/>
          <w:sz w:val="24"/>
          <w:szCs w:val="24"/>
        </w:rPr>
        <w:t>ЗАКАЗЧИК</w:t>
      </w:r>
      <w:r w:rsidRPr="0045378B">
        <w:rPr>
          <w:rFonts w:ascii="Times New Roman" w:hAnsi="Times New Roman"/>
          <w:iCs/>
          <w:sz w:val="24"/>
          <w:szCs w:val="24"/>
        </w:rPr>
        <w:t xml:space="preserve"> поручает, а </w:t>
      </w:r>
      <w:r w:rsidRPr="0045378B">
        <w:rPr>
          <w:rFonts w:ascii="Times New Roman" w:hAnsi="Times New Roman"/>
          <w:sz w:val="24"/>
          <w:szCs w:val="24"/>
        </w:rPr>
        <w:t xml:space="preserve">ПОДРЯДЧИК </w:t>
      </w:r>
      <w:r w:rsidRPr="0045378B">
        <w:rPr>
          <w:rFonts w:ascii="Times New Roman" w:hAnsi="Times New Roman"/>
          <w:iCs/>
          <w:sz w:val="24"/>
          <w:szCs w:val="24"/>
        </w:rPr>
        <w:t>принимает на себя обязательство своими силами и средствами за свой счет, с использованием собственных ма</w:t>
      </w:r>
      <w:bookmarkStart w:id="7" w:name="_GoBack1"/>
      <w:bookmarkEnd w:id="7"/>
      <w:r w:rsidRPr="0045378B">
        <w:rPr>
          <w:rFonts w:ascii="Times New Roman" w:hAnsi="Times New Roman"/>
          <w:iCs/>
          <w:sz w:val="24"/>
          <w:szCs w:val="24"/>
        </w:rPr>
        <w:t xml:space="preserve">териалов, конструкций, изделий и оборудования выполнить комплекс работ </w:t>
      </w:r>
      <w:r w:rsidRPr="0045378B">
        <w:rPr>
          <w:rFonts w:ascii="Times New Roman" w:hAnsi="Times New Roman"/>
          <w:bCs/>
          <w:iCs/>
          <w:sz w:val="24"/>
          <w:szCs w:val="24"/>
          <w:lang w:eastAsia="ru-RU"/>
        </w:rPr>
        <w:t xml:space="preserve">по капитальному ремонту (далее – работы) общего имущества в многоквартирных домах (далее – Объект), </w:t>
      </w:r>
      <w:r w:rsidRPr="0045378B">
        <w:rPr>
          <w:rFonts w:ascii="Times New Roman" w:hAnsi="Times New Roman"/>
          <w:sz w:val="24"/>
          <w:szCs w:val="24"/>
        </w:rPr>
        <w:t>расположенных по адресам:</w:t>
      </w:r>
      <w:r>
        <w:rPr>
          <w:rFonts w:ascii="Times New Roman" w:hAnsi="Times New Roman"/>
          <w:sz w:val="24"/>
          <w:szCs w:val="24"/>
        </w:rPr>
        <w:t xml:space="preserve"> </w:t>
      </w:r>
      <w:r w:rsidRPr="00B83359">
        <w:rPr>
          <w:rFonts w:ascii="Times New Roman" w:hAnsi="Times New Roman"/>
          <w:b/>
          <w:bCs/>
          <w:sz w:val="24"/>
          <w:szCs w:val="24"/>
          <w:bdr w:val="none" w:sz="0" w:space="0" w:color="auto" w:frame="1"/>
        </w:rPr>
        <w:t xml:space="preserve">Забайкальский край, </w:t>
      </w:r>
      <w:r w:rsidR="00673B30">
        <w:rPr>
          <w:rFonts w:ascii="Times New Roman" w:hAnsi="Times New Roman"/>
          <w:b/>
          <w:iCs/>
          <w:sz w:val="24"/>
          <w:szCs w:val="24"/>
        </w:rPr>
        <w:t>пгт. Забайкальск</w:t>
      </w:r>
      <w:r w:rsidR="00673B30" w:rsidRPr="001864F8">
        <w:rPr>
          <w:rFonts w:ascii="Times New Roman" w:hAnsi="Times New Roman"/>
          <w:b/>
          <w:iCs/>
          <w:sz w:val="24"/>
          <w:szCs w:val="24"/>
        </w:rPr>
        <w:t xml:space="preserve">, </w:t>
      </w:r>
      <w:r w:rsidR="00673B30">
        <w:rPr>
          <w:rFonts w:ascii="Times New Roman" w:hAnsi="Times New Roman"/>
          <w:b/>
          <w:iCs/>
          <w:sz w:val="24"/>
          <w:szCs w:val="24"/>
        </w:rPr>
        <w:t>ул. Красноармейская, д.53</w:t>
      </w:r>
      <w:r w:rsidR="00673B30" w:rsidRPr="001864F8">
        <w:rPr>
          <w:rFonts w:ascii="Times New Roman" w:hAnsi="Times New Roman"/>
          <w:b/>
          <w:iCs/>
          <w:sz w:val="24"/>
          <w:szCs w:val="24"/>
        </w:rPr>
        <w:t xml:space="preserve">, </w:t>
      </w:r>
      <w:r w:rsidR="00673B30">
        <w:rPr>
          <w:rFonts w:ascii="Times New Roman" w:hAnsi="Times New Roman"/>
          <w:b/>
          <w:iCs/>
          <w:sz w:val="24"/>
          <w:szCs w:val="24"/>
        </w:rPr>
        <w:t>ул. Красноармейская, д.47, ул. Комсомольская, д.53</w:t>
      </w:r>
      <w:r w:rsidR="00673B30" w:rsidRPr="00522B69">
        <w:rPr>
          <w:rFonts w:ascii="Times New Roman" w:hAnsi="Times New Roman"/>
          <w:iCs/>
          <w:sz w:val="24"/>
          <w:szCs w:val="24"/>
        </w:rPr>
        <w:t>,</w:t>
      </w:r>
      <w:r w:rsidR="00673B30">
        <w:rPr>
          <w:rFonts w:ascii="Times New Roman" w:hAnsi="Times New Roman"/>
          <w:b/>
          <w:iCs/>
          <w:sz w:val="24"/>
          <w:szCs w:val="24"/>
        </w:rPr>
        <w:t xml:space="preserve"> п. Досатуй</w:t>
      </w:r>
      <w:r w:rsidR="00673B30" w:rsidRPr="001864F8">
        <w:rPr>
          <w:rFonts w:ascii="Times New Roman" w:hAnsi="Times New Roman"/>
          <w:b/>
          <w:iCs/>
          <w:sz w:val="24"/>
          <w:szCs w:val="24"/>
        </w:rPr>
        <w:t xml:space="preserve">, </w:t>
      </w:r>
      <w:r w:rsidR="00673B30">
        <w:rPr>
          <w:rFonts w:ascii="Times New Roman" w:hAnsi="Times New Roman"/>
          <w:b/>
          <w:iCs/>
          <w:sz w:val="24"/>
          <w:szCs w:val="24"/>
        </w:rPr>
        <w:t xml:space="preserve">ул. Привокзальная, д. 2в </w:t>
      </w:r>
      <w:r w:rsidRPr="0045378B">
        <w:rPr>
          <w:rFonts w:ascii="Times New Roman" w:hAnsi="Times New Roman"/>
          <w:bCs/>
          <w:iCs/>
          <w:sz w:val="24"/>
          <w:szCs w:val="24"/>
          <w:lang w:eastAsia="ru-RU"/>
        </w:rPr>
        <w:t xml:space="preserve">в соответствии с </w:t>
      </w:r>
      <w:r w:rsidRPr="0045378B">
        <w:rPr>
          <w:rFonts w:ascii="Times New Roman" w:hAnsi="Times New Roman"/>
          <w:iCs/>
          <w:sz w:val="24"/>
          <w:szCs w:val="24"/>
        </w:rPr>
        <w:t>техническими заданиями, указанными в Приложении № 1</w:t>
      </w:r>
      <w:r w:rsidRPr="0045378B">
        <w:rPr>
          <w:rFonts w:ascii="Times New Roman" w:hAnsi="Times New Roman"/>
          <w:bCs/>
          <w:iCs/>
          <w:sz w:val="24"/>
          <w:szCs w:val="24"/>
          <w:lang w:eastAsia="ru-RU"/>
        </w:rPr>
        <w:t xml:space="preserve"> и </w:t>
      </w:r>
      <w:r w:rsidRPr="0045378B">
        <w:rPr>
          <w:rFonts w:ascii="Times New Roman" w:hAnsi="Times New Roman"/>
          <w:sz w:val="24"/>
          <w:szCs w:val="24"/>
        </w:rPr>
        <w:t xml:space="preserve">сметной </w:t>
      </w:r>
      <w:r w:rsidRPr="0045378B">
        <w:rPr>
          <w:rFonts w:ascii="Times New Roman" w:hAnsi="Times New Roman"/>
          <w:bCs/>
          <w:iCs/>
          <w:sz w:val="24"/>
          <w:szCs w:val="24"/>
          <w:lang w:eastAsia="ru-RU"/>
        </w:rPr>
        <w:t>документацией (Приложение № 2)</w:t>
      </w:r>
      <w:r w:rsidRPr="0045378B">
        <w:rPr>
          <w:rFonts w:ascii="Times New Roman" w:hAnsi="Times New Roman"/>
          <w:iCs/>
          <w:sz w:val="24"/>
          <w:szCs w:val="24"/>
        </w:rPr>
        <w:t xml:space="preserve">, которые являются </w:t>
      </w:r>
      <w:r w:rsidRPr="0045378B">
        <w:rPr>
          <w:rFonts w:ascii="Times New Roman" w:hAnsi="Times New Roman"/>
          <w:sz w:val="24"/>
          <w:szCs w:val="24"/>
        </w:rPr>
        <w:t>неотъемлемой частью условий настоящего Договора</w:t>
      </w:r>
      <w:r>
        <w:rPr>
          <w:rFonts w:ascii="Times New Roman" w:hAnsi="Times New Roman"/>
          <w:sz w:val="24"/>
          <w:szCs w:val="24"/>
        </w:rPr>
        <w:t>.</w:t>
      </w:r>
    </w:p>
    <w:p w:rsidR="008909F4" w:rsidRDefault="008909F4" w:rsidP="008909F4">
      <w:pPr>
        <w:tabs>
          <w:tab w:val="left" w:pos="709"/>
        </w:tabs>
        <w:spacing w:after="0" w:line="240" w:lineRule="auto"/>
        <w:ind w:firstLine="709"/>
        <w:jc w:val="both"/>
        <w:rPr>
          <w:rFonts w:ascii="Times New Roman" w:hAnsi="Times New Roman"/>
          <w:iCs/>
          <w:sz w:val="24"/>
          <w:szCs w:val="24"/>
        </w:rPr>
      </w:pPr>
      <w:r>
        <w:rPr>
          <w:rFonts w:ascii="Times New Roman" w:hAnsi="Times New Roman"/>
          <w:sz w:val="24"/>
          <w:szCs w:val="24"/>
        </w:rPr>
        <w:t xml:space="preserve">Комплекс работ по капитальному ремонту общего имущества в многоквартирных домах </w:t>
      </w:r>
      <w:r w:rsidRPr="0045378B">
        <w:rPr>
          <w:rFonts w:ascii="Times New Roman" w:hAnsi="Times New Roman"/>
          <w:iCs/>
          <w:sz w:val="24"/>
          <w:szCs w:val="24"/>
        </w:rPr>
        <w:t>включа</w:t>
      </w:r>
      <w:r>
        <w:rPr>
          <w:rFonts w:ascii="Times New Roman" w:hAnsi="Times New Roman"/>
          <w:iCs/>
          <w:sz w:val="24"/>
          <w:szCs w:val="24"/>
        </w:rPr>
        <w:t>ет</w:t>
      </w:r>
      <w:r w:rsidRPr="0045378B">
        <w:rPr>
          <w:rFonts w:ascii="Times New Roman" w:hAnsi="Times New Roman"/>
          <w:iCs/>
          <w:sz w:val="24"/>
          <w:szCs w:val="24"/>
        </w:rPr>
        <w:t xml:space="preserve"> выполнение строительно-монтажных работ на Объектах, поставку материалов, изделий, конструкций, оборудования, своевременное устранение недостатков, сдачу каждого Объекта по </w:t>
      </w:r>
      <w:r w:rsidRPr="0045378B">
        <w:rPr>
          <w:rFonts w:ascii="Times New Roman" w:hAnsi="Times New Roman"/>
          <w:sz w:val="24"/>
          <w:szCs w:val="24"/>
        </w:rPr>
        <w:t>акту приема в эксплуатацию законченного капитальным ремонтом Объекта по виду (видам) работ</w:t>
      </w:r>
      <w:r w:rsidRPr="0045378B">
        <w:rPr>
          <w:rFonts w:ascii="Times New Roman" w:hAnsi="Times New Roman"/>
          <w:iCs/>
          <w:spacing w:val="2"/>
          <w:sz w:val="24"/>
          <w:szCs w:val="24"/>
        </w:rPr>
        <w:t xml:space="preserve"> многоквартирного дома</w:t>
      </w:r>
      <w:r w:rsidRPr="0045378B">
        <w:rPr>
          <w:rFonts w:ascii="Times New Roman" w:hAnsi="Times New Roman"/>
          <w:iCs/>
          <w:sz w:val="24"/>
          <w:szCs w:val="24"/>
        </w:rPr>
        <w:t>, выполнение обязательств в течение гарантийного срока, выполнение иных неразры</w:t>
      </w:r>
      <w:r>
        <w:rPr>
          <w:rFonts w:ascii="Times New Roman" w:hAnsi="Times New Roman"/>
          <w:iCs/>
          <w:sz w:val="24"/>
          <w:szCs w:val="24"/>
        </w:rPr>
        <w:t>вно связанных с Объектом работ.</w:t>
      </w:r>
    </w:p>
    <w:p w:rsidR="008909F4" w:rsidRPr="0045378B" w:rsidRDefault="008909F4" w:rsidP="008909F4">
      <w:pPr>
        <w:tabs>
          <w:tab w:val="left" w:pos="709"/>
        </w:tabs>
        <w:spacing w:after="0" w:line="240" w:lineRule="auto"/>
        <w:ind w:firstLine="709"/>
        <w:jc w:val="both"/>
        <w:rPr>
          <w:rFonts w:ascii="Times New Roman" w:hAnsi="Times New Roman"/>
          <w:b/>
          <w:bCs/>
          <w:sz w:val="24"/>
          <w:szCs w:val="24"/>
          <w:bdr w:val="none" w:sz="0" w:space="0" w:color="auto" w:frame="1"/>
        </w:rPr>
      </w:pPr>
      <w:r w:rsidRPr="0045378B">
        <w:rPr>
          <w:rFonts w:ascii="Times New Roman" w:hAnsi="Times New Roman"/>
          <w:sz w:val="24"/>
          <w:szCs w:val="24"/>
        </w:rPr>
        <w:t xml:space="preserve">ЗАКАЗЧИК </w:t>
      </w:r>
      <w:r w:rsidRPr="0045378B">
        <w:rPr>
          <w:rFonts w:ascii="Times New Roman" w:hAnsi="Times New Roman"/>
          <w:iCs/>
          <w:sz w:val="24"/>
          <w:szCs w:val="24"/>
        </w:rPr>
        <w:t xml:space="preserve">принимает надлежащим образом выполненные </w:t>
      </w:r>
      <w:r w:rsidRPr="0045378B">
        <w:rPr>
          <w:rFonts w:ascii="Times New Roman" w:hAnsi="Times New Roman"/>
          <w:sz w:val="24"/>
          <w:szCs w:val="24"/>
        </w:rPr>
        <w:t xml:space="preserve">ПОДРЯДЧИКОМ </w:t>
      </w:r>
      <w:r w:rsidRPr="0045378B">
        <w:rPr>
          <w:rFonts w:ascii="Times New Roman" w:hAnsi="Times New Roman"/>
          <w:iCs/>
          <w:sz w:val="24"/>
          <w:szCs w:val="24"/>
        </w:rPr>
        <w:t>работы и оплачивает их в порядке и сроки, предусмотренные настоящим договором.</w:t>
      </w:r>
    </w:p>
    <w:p w:rsidR="008909F4" w:rsidRPr="0045378B" w:rsidRDefault="008909F4" w:rsidP="008909F4">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sidRPr="0045378B">
        <w:rPr>
          <w:rFonts w:ascii="Times New Roman" w:hAnsi="Times New Roman"/>
          <w:sz w:val="24"/>
          <w:szCs w:val="24"/>
        </w:rPr>
        <w:t xml:space="preserve">1.2. ПОДРЯДЧИК обязуется выполнить на Объектах капитального ремонта следующие виды работ: </w:t>
      </w:r>
      <w:r w:rsidR="00673B30" w:rsidRPr="00673B30">
        <w:rPr>
          <w:rFonts w:ascii="Times New Roman" w:hAnsi="Times New Roman"/>
          <w:b/>
          <w:iCs/>
          <w:sz w:val="24"/>
          <w:szCs w:val="24"/>
        </w:rPr>
        <w:t>капитальный ремонт внутридомовых инженерных систем электроснабжения, капитальный ремонт крыши, внутридомовых инженерных систем теплоснабжения, электроснабжения</w:t>
      </w:r>
      <w:r w:rsidR="00673B30" w:rsidRPr="0045378B">
        <w:rPr>
          <w:rFonts w:ascii="Times New Roman" w:hAnsi="Times New Roman"/>
          <w:sz w:val="24"/>
          <w:szCs w:val="24"/>
        </w:rPr>
        <w:t xml:space="preserve"> </w:t>
      </w:r>
      <w:r w:rsidRPr="0045378B">
        <w:rPr>
          <w:rFonts w:ascii="Times New Roman" w:hAnsi="Times New Roman"/>
          <w:sz w:val="24"/>
          <w:szCs w:val="24"/>
        </w:rPr>
        <w:t xml:space="preserve">(далее </w:t>
      </w:r>
      <w:r>
        <w:rPr>
          <w:rFonts w:ascii="Times New Roman" w:hAnsi="Times New Roman"/>
          <w:sz w:val="24"/>
          <w:szCs w:val="24"/>
        </w:rPr>
        <w:t>Р</w:t>
      </w:r>
      <w:r w:rsidRPr="0045378B">
        <w:rPr>
          <w:rFonts w:ascii="Times New Roman" w:hAnsi="Times New Roman"/>
          <w:sz w:val="24"/>
          <w:szCs w:val="24"/>
        </w:rPr>
        <w:t>аботы).</w:t>
      </w:r>
    </w:p>
    <w:p w:rsidR="008909F4" w:rsidRPr="0045378B" w:rsidRDefault="008909F4" w:rsidP="008909F4">
      <w:pPr>
        <w:spacing w:after="0" w:line="240" w:lineRule="auto"/>
        <w:ind w:firstLine="709"/>
        <w:jc w:val="both"/>
        <w:rPr>
          <w:rFonts w:ascii="Times New Roman" w:hAnsi="Times New Roman"/>
          <w:iCs/>
          <w:sz w:val="24"/>
          <w:szCs w:val="24"/>
        </w:rPr>
      </w:pPr>
      <w:r w:rsidRPr="0045378B">
        <w:rPr>
          <w:rFonts w:ascii="Times New Roman" w:hAnsi="Times New Roman"/>
          <w:iCs/>
          <w:sz w:val="24"/>
          <w:szCs w:val="24"/>
        </w:rPr>
        <w:t xml:space="preserve">1.3. Подписывая настоящий договор, </w:t>
      </w:r>
      <w:r w:rsidRPr="0045378B">
        <w:rPr>
          <w:rFonts w:ascii="Times New Roman" w:hAnsi="Times New Roman"/>
          <w:sz w:val="24"/>
          <w:szCs w:val="24"/>
        </w:rPr>
        <w:t xml:space="preserve">ПОДРЯДЧИК </w:t>
      </w:r>
      <w:r w:rsidRPr="0045378B">
        <w:rPr>
          <w:rFonts w:ascii="Times New Roman" w:hAnsi="Times New Roman"/>
          <w:iCs/>
          <w:sz w:val="24"/>
          <w:szCs w:val="24"/>
        </w:rPr>
        <w:t>подтверждает, что:</w:t>
      </w:r>
    </w:p>
    <w:p w:rsidR="008909F4" w:rsidRPr="0045378B" w:rsidRDefault="008909F4" w:rsidP="008909F4">
      <w:pPr>
        <w:spacing w:after="0" w:line="240" w:lineRule="auto"/>
        <w:ind w:firstLine="708"/>
        <w:jc w:val="both"/>
        <w:rPr>
          <w:rFonts w:ascii="Times New Roman" w:hAnsi="Times New Roman"/>
          <w:iCs/>
          <w:sz w:val="24"/>
          <w:szCs w:val="24"/>
        </w:rPr>
      </w:pPr>
      <w:r w:rsidRPr="0045378B">
        <w:rPr>
          <w:rFonts w:ascii="Times New Roman" w:hAnsi="Times New Roman"/>
          <w:iCs/>
          <w:sz w:val="24"/>
          <w:szCs w:val="24"/>
        </w:rPr>
        <w:t>1</w:t>
      </w:r>
      <w:r>
        <w:rPr>
          <w:rFonts w:ascii="Times New Roman" w:hAnsi="Times New Roman"/>
          <w:iCs/>
          <w:sz w:val="24"/>
          <w:szCs w:val="24"/>
        </w:rPr>
        <w:t>.3.1. Н</w:t>
      </w:r>
      <w:r w:rsidRPr="0045378B">
        <w:rPr>
          <w:rFonts w:ascii="Times New Roman" w:hAnsi="Times New Roman"/>
          <w:iCs/>
          <w:sz w:val="24"/>
          <w:szCs w:val="24"/>
        </w:rPr>
        <w:t>есет полную ответственность за выполнение работ по договору, в соответствии с действующими нормативно-правовыми и нормативно-техническими актами РФ,</w:t>
      </w:r>
      <w:r w:rsidRPr="0045378B">
        <w:rPr>
          <w:rFonts w:ascii="Times New Roman" w:hAnsi="Times New Roman"/>
          <w:sz w:val="24"/>
          <w:szCs w:val="24"/>
          <w:lang w:eastAsia="ru-RU"/>
        </w:rPr>
        <w:t xml:space="preserve"> нормами и требованиями ГОСТ, СП, СНиП, СанПиН, ПУЭ, НПБ, нормативных документов в области охраны и безопасности производства работ, энерго- и ресурсосбережения, а также требованиями ЗАКАЗЧИКА, соответствующих государственных надзорных и инспектирующих органов</w:t>
      </w:r>
      <w:r w:rsidRPr="0045378B">
        <w:rPr>
          <w:rFonts w:ascii="Times New Roman" w:hAnsi="Times New Roman"/>
          <w:sz w:val="24"/>
          <w:szCs w:val="24"/>
        </w:rPr>
        <w:t>, предъявляемыми действующим законодательством РФ.</w:t>
      </w:r>
    </w:p>
    <w:p w:rsidR="008909F4" w:rsidRPr="0045378B" w:rsidRDefault="008909F4" w:rsidP="008909F4">
      <w:pPr>
        <w:spacing w:after="0" w:line="240" w:lineRule="auto"/>
        <w:ind w:firstLine="708"/>
        <w:jc w:val="both"/>
        <w:rPr>
          <w:rFonts w:ascii="Times New Roman" w:hAnsi="Times New Roman"/>
          <w:iCs/>
          <w:sz w:val="24"/>
          <w:szCs w:val="24"/>
        </w:rPr>
      </w:pPr>
      <w:r>
        <w:rPr>
          <w:rFonts w:ascii="Times New Roman" w:hAnsi="Times New Roman"/>
          <w:iCs/>
          <w:sz w:val="24"/>
          <w:szCs w:val="24"/>
        </w:rPr>
        <w:t>1.3.2. П</w:t>
      </w:r>
      <w:r w:rsidRPr="0037432E">
        <w:rPr>
          <w:rFonts w:ascii="Times New Roman" w:hAnsi="Times New Roman"/>
          <w:iCs/>
          <w:sz w:val="24"/>
          <w:szCs w:val="24"/>
        </w:rPr>
        <w:t>олучил и изучил все материалы договора, включая все приложения к нему, и получил полную информацию по всем вопросам, которые могли бы повлиять на сроки, стоимость и качество работ, в полном объеме.</w:t>
      </w:r>
    </w:p>
    <w:p w:rsidR="008909F4" w:rsidRPr="0045378B" w:rsidRDefault="008909F4" w:rsidP="008909F4">
      <w:pPr>
        <w:spacing w:after="0" w:line="240" w:lineRule="auto"/>
        <w:ind w:firstLine="708"/>
        <w:jc w:val="both"/>
        <w:rPr>
          <w:rFonts w:ascii="Times New Roman" w:hAnsi="Times New Roman"/>
          <w:iCs/>
          <w:sz w:val="24"/>
          <w:szCs w:val="24"/>
        </w:rPr>
      </w:pPr>
      <w:r>
        <w:rPr>
          <w:rFonts w:ascii="Times New Roman" w:hAnsi="Times New Roman"/>
          <w:iCs/>
          <w:sz w:val="24"/>
          <w:szCs w:val="24"/>
        </w:rPr>
        <w:t>1.3.3. Н</w:t>
      </w:r>
      <w:r w:rsidRPr="0045378B">
        <w:rPr>
          <w:rFonts w:ascii="Times New Roman" w:hAnsi="Times New Roman"/>
          <w:iCs/>
          <w:sz w:val="24"/>
          <w:szCs w:val="24"/>
        </w:rPr>
        <w:t xml:space="preserve">икакая другая работа </w:t>
      </w:r>
      <w:r w:rsidRPr="0045378B">
        <w:rPr>
          <w:rFonts w:ascii="Times New Roman" w:hAnsi="Times New Roman"/>
          <w:sz w:val="24"/>
          <w:szCs w:val="24"/>
        </w:rPr>
        <w:t xml:space="preserve">ПОДРЯДЧИКА </w:t>
      </w:r>
      <w:r w:rsidRPr="0045378B">
        <w:rPr>
          <w:rFonts w:ascii="Times New Roman" w:hAnsi="Times New Roman"/>
          <w:iCs/>
          <w:sz w:val="24"/>
          <w:szCs w:val="24"/>
        </w:rPr>
        <w:t>не является приоритетной в ущерб работам по настоящему договору.</w:t>
      </w:r>
    </w:p>
    <w:p w:rsidR="008909F4" w:rsidRPr="0045378B" w:rsidRDefault="008909F4" w:rsidP="008909F4">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sidRPr="0045378B">
        <w:rPr>
          <w:rFonts w:ascii="Times New Roman" w:hAnsi="Times New Roman"/>
          <w:sz w:val="24"/>
          <w:szCs w:val="24"/>
        </w:rPr>
        <w:t>1.</w:t>
      </w:r>
      <w:r>
        <w:rPr>
          <w:rFonts w:ascii="Times New Roman" w:hAnsi="Times New Roman"/>
          <w:sz w:val="24"/>
          <w:szCs w:val="24"/>
        </w:rPr>
        <w:t>4</w:t>
      </w:r>
      <w:r w:rsidRPr="0045378B">
        <w:rPr>
          <w:rFonts w:ascii="Times New Roman" w:hAnsi="Times New Roman"/>
          <w:sz w:val="24"/>
          <w:szCs w:val="24"/>
        </w:rPr>
        <w:t>.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порядке, предусмотренном законодательством Российской Федерации.</w:t>
      </w:r>
    </w:p>
    <w:p w:rsidR="008909F4" w:rsidRPr="0045378B" w:rsidRDefault="008909F4" w:rsidP="008909F4">
      <w:pPr>
        <w:widowControl w:val="0"/>
        <w:autoSpaceDE w:val="0"/>
        <w:autoSpaceDN w:val="0"/>
        <w:adjustRightInd w:val="0"/>
        <w:spacing w:after="0" w:line="240" w:lineRule="auto"/>
        <w:ind w:left="360" w:hanging="360"/>
        <w:jc w:val="center"/>
        <w:rPr>
          <w:rFonts w:ascii="Times New Roman" w:hAnsi="Times New Roman"/>
          <w:b/>
          <w:bCs/>
          <w:sz w:val="24"/>
          <w:szCs w:val="24"/>
        </w:rPr>
      </w:pPr>
    </w:p>
    <w:p w:rsidR="008909F4" w:rsidRPr="0045378B" w:rsidRDefault="008909F4" w:rsidP="008909F4">
      <w:pPr>
        <w:widowControl w:val="0"/>
        <w:autoSpaceDE w:val="0"/>
        <w:autoSpaceDN w:val="0"/>
        <w:adjustRightInd w:val="0"/>
        <w:spacing w:after="0" w:line="240" w:lineRule="auto"/>
        <w:ind w:left="360" w:hanging="360"/>
        <w:jc w:val="center"/>
        <w:rPr>
          <w:rFonts w:ascii="Times New Roman" w:hAnsi="Times New Roman"/>
          <w:b/>
          <w:bCs/>
          <w:sz w:val="24"/>
          <w:szCs w:val="24"/>
        </w:rPr>
      </w:pPr>
      <w:r w:rsidRPr="0045378B">
        <w:rPr>
          <w:rFonts w:ascii="Times New Roman" w:hAnsi="Times New Roman"/>
          <w:b/>
          <w:bCs/>
          <w:sz w:val="24"/>
          <w:szCs w:val="24"/>
        </w:rPr>
        <w:t>2. Срок выполнения работ</w:t>
      </w:r>
    </w:p>
    <w:p w:rsidR="008909F4" w:rsidRPr="0045378B" w:rsidRDefault="008909F4" w:rsidP="008909F4">
      <w:pPr>
        <w:widowControl w:val="0"/>
        <w:tabs>
          <w:tab w:val="left" w:pos="426"/>
          <w:tab w:val="left" w:pos="709"/>
        </w:tabs>
        <w:autoSpaceDE w:val="0"/>
        <w:autoSpaceDN w:val="0"/>
        <w:adjustRightInd w:val="0"/>
        <w:spacing w:after="0" w:line="240" w:lineRule="auto"/>
        <w:jc w:val="both"/>
        <w:rPr>
          <w:rFonts w:ascii="Times New Roman" w:hAnsi="Times New Roman"/>
          <w:sz w:val="24"/>
          <w:szCs w:val="24"/>
        </w:rPr>
      </w:pPr>
    </w:p>
    <w:p w:rsidR="008909F4" w:rsidRPr="0045378B" w:rsidRDefault="008909F4" w:rsidP="008909F4">
      <w:pPr>
        <w:widowControl w:val="0"/>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 xml:space="preserve">2.1. Договор вступает в силу с даты его подписания и действует до исполнения Сторонами предусмотренных в нем обязательств в полном объеме. Выполнение работ производится в соответствии с графиком выполнения работ, который предоставляется ПОДРЯДЧИКОМ и утверждается ЗАКАЗЧИКОМ до заключения договора </w:t>
      </w:r>
      <w:r w:rsidRPr="0045378B">
        <w:rPr>
          <w:rFonts w:ascii="Times New Roman" w:hAnsi="Times New Roman"/>
          <w:bCs/>
          <w:sz w:val="24"/>
          <w:szCs w:val="24"/>
        </w:rPr>
        <w:t>(Приложение № 3)</w:t>
      </w:r>
    </w:p>
    <w:p w:rsidR="008909F4" w:rsidRPr="0045378B" w:rsidRDefault="008909F4" w:rsidP="008909F4">
      <w:pPr>
        <w:spacing w:after="0" w:line="240" w:lineRule="auto"/>
        <w:ind w:firstLine="567"/>
        <w:jc w:val="both"/>
        <w:rPr>
          <w:rFonts w:ascii="Times New Roman" w:hAnsi="Times New Roman"/>
          <w:sz w:val="24"/>
          <w:szCs w:val="24"/>
        </w:rPr>
      </w:pPr>
      <w:r w:rsidRPr="0045378B">
        <w:rPr>
          <w:rFonts w:ascii="Times New Roman" w:hAnsi="Times New Roman"/>
          <w:sz w:val="24"/>
          <w:szCs w:val="24"/>
        </w:rPr>
        <w:t>2.2. Срок начала выполнения работ по договору</w:t>
      </w:r>
      <w:r w:rsidRPr="0045378B">
        <w:rPr>
          <w:rFonts w:ascii="Times New Roman" w:hAnsi="Times New Roman"/>
          <w:iCs/>
          <w:sz w:val="24"/>
          <w:szCs w:val="24"/>
        </w:rPr>
        <w:t xml:space="preserve">– </w:t>
      </w:r>
      <w:r w:rsidRPr="006D6A95">
        <w:rPr>
          <w:rFonts w:ascii="Times New Roman" w:hAnsi="Times New Roman"/>
          <w:iCs/>
          <w:sz w:val="24"/>
          <w:szCs w:val="24"/>
        </w:rPr>
        <w:t>не позднее 5 рабочих дней</w:t>
      </w:r>
      <w:r>
        <w:rPr>
          <w:rFonts w:ascii="Times New Roman" w:hAnsi="Times New Roman"/>
          <w:iCs/>
          <w:color w:val="00B0F0"/>
          <w:sz w:val="24"/>
          <w:szCs w:val="24"/>
        </w:rPr>
        <w:t xml:space="preserve"> </w:t>
      </w:r>
      <w:r w:rsidRPr="0045378B">
        <w:rPr>
          <w:rFonts w:ascii="Times New Roman" w:hAnsi="Times New Roman"/>
          <w:sz w:val="24"/>
          <w:szCs w:val="24"/>
        </w:rPr>
        <w:t>с даты подписания Договора ЗАКАЗЧИКОМ;</w:t>
      </w:r>
    </w:p>
    <w:p w:rsidR="008909F4" w:rsidRPr="00916662" w:rsidRDefault="008909F4" w:rsidP="008909F4">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2.3.</w:t>
      </w:r>
      <w:r>
        <w:rPr>
          <w:rFonts w:ascii="Times New Roman" w:hAnsi="Times New Roman"/>
          <w:sz w:val="24"/>
          <w:szCs w:val="24"/>
        </w:rPr>
        <w:t xml:space="preserve"> Срок окончания работ </w:t>
      </w:r>
      <w:r w:rsidRPr="0045378B">
        <w:rPr>
          <w:rFonts w:ascii="Times New Roman" w:hAnsi="Times New Roman"/>
          <w:iCs/>
          <w:sz w:val="24"/>
          <w:szCs w:val="24"/>
        </w:rPr>
        <w:t xml:space="preserve">– не позднее </w:t>
      </w:r>
      <w:r w:rsidR="0058185B">
        <w:rPr>
          <w:rFonts w:ascii="Times New Roman" w:hAnsi="Times New Roman"/>
          <w:iCs/>
          <w:sz w:val="24"/>
          <w:szCs w:val="24"/>
        </w:rPr>
        <w:t>14 сентября</w:t>
      </w:r>
      <w:r w:rsidRPr="0045378B">
        <w:rPr>
          <w:rFonts w:ascii="Times New Roman" w:hAnsi="Times New Roman"/>
          <w:iCs/>
          <w:sz w:val="24"/>
          <w:szCs w:val="24"/>
        </w:rPr>
        <w:t xml:space="preserve"> 2018 г.</w:t>
      </w:r>
    </w:p>
    <w:p w:rsidR="008909F4" w:rsidRPr="0045378B" w:rsidRDefault="008909F4" w:rsidP="008909F4">
      <w:pPr>
        <w:widowControl w:val="0"/>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2.4. По окончанию работ по договору Объект должен быть передан ПОДРЯДЧИКОМ ЗАКАЗЧИКУ по акту приема в эксплуатацию законченного капитальным ремонтом Объекта по виду (видам) работ, в соответствии с требованиями законодательства</w:t>
      </w:r>
      <w:r>
        <w:rPr>
          <w:rFonts w:ascii="Times New Roman" w:hAnsi="Times New Roman"/>
          <w:sz w:val="24"/>
          <w:szCs w:val="24"/>
        </w:rPr>
        <w:t xml:space="preserve"> </w:t>
      </w:r>
      <w:r w:rsidRPr="006D6A95">
        <w:rPr>
          <w:rFonts w:ascii="Times New Roman" w:hAnsi="Times New Roman"/>
          <w:sz w:val="24"/>
          <w:szCs w:val="24"/>
        </w:rPr>
        <w:t>и</w:t>
      </w:r>
      <w:r w:rsidRPr="0045378B">
        <w:rPr>
          <w:rFonts w:ascii="Times New Roman" w:hAnsi="Times New Roman"/>
          <w:sz w:val="24"/>
          <w:szCs w:val="24"/>
        </w:rPr>
        <w:t xml:space="preserve"> настоящего Договора</w:t>
      </w:r>
      <w:r>
        <w:rPr>
          <w:rFonts w:ascii="Times New Roman" w:hAnsi="Times New Roman"/>
          <w:sz w:val="24"/>
          <w:szCs w:val="24"/>
        </w:rPr>
        <w:t>.</w:t>
      </w:r>
    </w:p>
    <w:p w:rsidR="008909F4" w:rsidRPr="0045378B" w:rsidRDefault="008909F4" w:rsidP="008909F4">
      <w:pPr>
        <w:widowControl w:val="0"/>
        <w:autoSpaceDE w:val="0"/>
        <w:autoSpaceDN w:val="0"/>
        <w:adjustRightInd w:val="0"/>
        <w:spacing w:after="0" w:line="240" w:lineRule="auto"/>
        <w:ind w:firstLine="567"/>
        <w:jc w:val="both"/>
        <w:rPr>
          <w:rFonts w:ascii="Times New Roman" w:hAnsi="Times New Roman"/>
          <w:sz w:val="24"/>
          <w:szCs w:val="24"/>
        </w:rPr>
      </w:pPr>
      <w:r w:rsidRPr="00235A14">
        <w:rPr>
          <w:rFonts w:ascii="Times New Roman" w:hAnsi="Times New Roman"/>
          <w:sz w:val="24"/>
          <w:szCs w:val="24"/>
        </w:rPr>
        <w:t>2.5. ПОДРЯДЧИК обязуется выполнить и сдать ЗАКАЗЧИКУ работы, в сроки, определенные настоящим договором и Графиком выполнения работ</w:t>
      </w:r>
      <w:r>
        <w:rPr>
          <w:rFonts w:ascii="Times New Roman" w:hAnsi="Times New Roman"/>
          <w:sz w:val="24"/>
          <w:szCs w:val="24"/>
        </w:rPr>
        <w:t xml:space="preserve"> </w:t>
      </w:r>
      <w:r w:rsidRPr="0045378B">
        <w:rPr>
          <w:rFonts w:ascii="Times New Roman" w:hAnsi="Times New Roman"/>
          <w:sz w:val="24"/>
          <w:szCs w:val="24"/>
        </w:rPr>
        <w:t>(Приложение №3).</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 xml:space="preserve">2.6. Сроки начала и окончания работ указанные в </w:t>
      </w:r>
      <w:r w:rsidRPr="00EB7C93">
        <w:rPr>
          <w:rFonts w:ascii="Times New Roman" w:hAnsi="Times New Roman"/>
          <w:sz w:val="24"/>
          <w:szCs w:val="24"/>
        </w:rPr>
        <w:t>Графике</w:t>
      </w:r>
      <w:r>
        <w:rPr>
          <w:rFonts w:ascii="Times New Roman" w:hAnsi="Times New Roman"/>
          <w:sz w:val="24"/>
          <w:szCs w:val="24"/>
        </w:rPr>
        <w:t xml:space="preserve"> выполнения работ</w:t>
      </w:r>
      <w:r w:rsidRPr="0045378B">
        <w:rPr>
          <w:rFonts w:ascii="Times New Roman" w:hAnsi="Times New Roman"/>
          <w:sz w:val="24"/>
          <w:szCs w:val="24"/>
        </w:rPr>
        <w:t xml:space="preserve"> Договора, являются исходными для определения имущественных санкций в случае нарушения ПОДРЯДЧИКОМ срока выполнения работ.</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235A14">
        <w:rPr>
          <w:rFonts w:ascii="Times New Roman" w:hAnsi="Times New Roman"/>
          <w:sz w:val="24"/>
          <w:szCs w:val="24"/>
        </w:rPr>
        <w:t xml:space="preserve">2.7. ПОДРЯДЧИК обязуется приступить к выполнению работ в срок, установленный пунктом 2.2. настоящего раздела </w:t>
      </w:r>
      <w:r>
        <w:rPr>
          <w:rFonts w:ascii="Times New Roman" w:hAnsi="Times New Roman"/>
          <w:sz w:val="24"/>
          <w:szCs w:val="24"/>
        </w:rPr>
        <w:t>Д</w:t>
      </w:r>
      <w:r w:rsidRPr="00235A14">
        <w:rPr>
          <w:rFonts w:ascii="Times New Roman" w:hAnsi="Times New Roman"/>
          <w:sz w:val="24"/>
          <w:szCs w:val="24"/>
        </w:rPr>
        <w:t>оговора.</w:t>
      </w:r>
      <w:r w:rsidRPr="0045378B">
        <w:rPr>
          <w:rFonts w:ascii="Times New Roman" w:hAnsi="Times New Roman"/>
          <w:sz w:val="24"/>
          <w:szCs w:val="24"/>
        </w:rPr>
        <w:t xml:space="preserve"> ПОДРЯДЧИК обязан письменно уведомить ЗАКАЗЧИКА о начале работ.</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 xml:space="preserve">2.8. В сроки выполнения Работ по договору (Объекту), указанные в </w:t>
      </w:r>
      <w:r>
        <w:rPr>
          <w:rFonts w:ascii="Times New Roman" w:hAnsi="Times New Roman"/>
          <w:sz w:val="24"/>
          <w:szCs w:val="24"/>
        </w:rPr>
        <w:t>Графике выполнения работ</w:t>
      </w:r>
      <w:r w:rsidRPr="0045378B">
        <w:rPr>
          <w:rFonts w:ascii="Times New Roman" w:hAnsi="Times New Roman"/>
          <w:sz w:val="24"/>
          <w:szCs w:val="24"/>
        </w:rPr>
        <w:t xml:space="preserve"> настоящего договора, входит весь комплекс Работ по Объекту, в том числе, но не ограничиваясь, получение всех необходимых согласований, заключений и разрешений на выполнение работ, в том числе получение разрешения (ордера) на производство работ, поставка всех необходимых материалов и оборудования, организация строительной площадки, организация временных зданий и сооружений, подключение к сетям водоснабжения, водоотведения, электроснабжения и т.д., сдача выполненных работ по Объекту представителю Строительного контроля, сдача выполненного объекта Комиссии, указанной в п. 3.16 настоящего договора, согласование с ЗАКАЗЧИКОМ и лицами, указанными в п. 3.16, актов КС-3, КС-2, сдаточного дела.</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2.</w:t>
      </w:r>
      <w:r>
        <w:rPr>
          <w:rFonts w:ascii="Times New Roman" w:hAnsi="Times New Roman"/>
          <w:sz w:val="24"/>
          <w:szCs w:val="24"/>
        </w:rPr>
        <w:t>9</w:t>
      </w:r>
      <w:r w:rsidRPr="0045378B">
        <w:rPr>
          <w:rFonts w:ascii="Times New Roman" w:hAnsi="Times New Roman"/>
          <w:sz w:val="24"/>
          <w:szCs w:val="24"/>
        </w:rPr>
        <w:t>. При изменении в течение срока действия договора законодательных и нормативных актов и иных обязательств, изменяющих положение сторон по сравнению с их состоянием на дату заключения настоящего Договора приводящих к дополнительным затратам времени первоначально согласованные сроки выполнения работ могут быть продлены соразмерно этому времени по письменному соглашению сторон.</w:t>
      </w:r>
    </w:p>
    <w:p w:rsidR="008909F4" w:rsidRDefault="008909F4" w:rsidP="008909F4">
      <w:pPr>
        <w:pStyle w:val="a5"/>
        <w:spacing w:before="0" w:after="0"/>
        <w:ind w:firstLine="567"/>
        <w:jc w:val="both"/>
      </w:pPr>
      <w:r w:rsidRPr="0045378B">
        <w:t>Предмет договора о проведении капитального ремонта, место проведения работ, виды услуг и(или) работ не могут изменяться в ходе его исполнения, за исключением случаев, преду</w:t>
      </w:r>
      <w:r>
        <w:t>смотренных настоящим Договором.</w:t>
      </w:r>
    </w:p>
    <w:p w:rsidR="008909F4" w:rsidRPr="0045378B" w:rsidRDefault="008909F4" w:rsidP="008909F4">
      <w:pPr>
        <w:pStyle w:val="a5"/>
        <w:spacing w:before="0" w:after="0"/>
        <w:ind w:firstLine="567"/>
        <w:jc w:val="both"/>
      </w:pPr>
      <w:r w:rsidRPr="0045378B">
        <w:t>Сроки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8909F4" w:rsidRPr="0045378B" w:rsidRDefault="008909F4" w:rsidP="008909F4">
      <w:pPr>
        <w:pStyle w:val="a5"/>
        <w:spacing w:before="0" w:after="0"/>
        <w:ind w:firstLine="567"/>
        <w:jc w:val="both"/>
      </w:pPr>
      <w:r w:rsidRPr="0045378B">
        <w:t>а)</w:t>
      </w:r>
      <w:r>
        <w:t xml:space="preserve"> </w:t>
      </w:r>
      <w:r w:rsidRPr="0045378B">
        <w:t>изменение объема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или органами местного самоуправления в случаях, предусмотренных законодательством Российской Федерации;</w:t>
      </w:r>
    </w:p>
    <w:p w:rsidR="008909F4" w:rsidRPr="0045378B" w:rsidRDefault="008909F4" w:rsidP="008909F4">
      <w:pPr>
        <w:pStyle w:val="a5"/>
        <w:spacing w:before="0" w:after="0"/>
        <w:ind w:firstLine="567"/>
        <w:jc w:val="both"/>
      </w:pPr>
      <w:r w:rsidRPr="0045378B">
        <w:t>б)</w:t>
      </w:r>
      <w:r>
        <w:t xml:space="preserve"> </w:t>
      </w:r>
      <w:r w:rsidRPr="0045378B">
        <w:t>недопуск собственниками помещений в многоквартирном доме подрядной организации к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8909F4" w:rsidRPr="0045378B" w:rsidRDefault="008909F4" w:rsidP="008909F4">
      <w:pPr>
        <w:pStyle w:val="a5"/>
        <w:spacing w:before="0" w:after="0"/>
        <w:ind w:firstLine="567"/>
        <w:jc w:val="both"/>
      </w:pPr>
      <w:r w:rsidRPr="0045378B">
        <w:t>в)</w:t>
      </w:r>
      <w:r>
        <w:t xml:space="preserve"> </w:t>
      </w:r>
      <w:r w:rsidRPr="0045378B">
        <w:t>приостановка выполнения работ по капитальному ремонту в связи c наступлением отопительного сезона и(или) неблагоприятных погодных условий.</w:t>
      </w:r>
    </w:p>
    <w:p w:rsidR="008909F4" w:rsidRPr="0045378B" w:rsidRDefault="008909F4" w:rsidP="008909F4">
      <w:pPr>
        <w:pStyle w:val="a5"/>
        <w:spacing w:before="0" w:after="0"/>
        <w:ind w:firstLine="567"/>
        <w:jc w:val="both"/>
      </w:pPr>
      <w:r w:rsidRPr="0045378B">
        <w:t>2.1</w:t>
      </w:r>
      <w:r>
        <w:t>0</w:t>
      </w:r>
      <w:r w:rsidRPr="0045378B">
        <w:t>. Если в процессе выполнения Работ возникнет необходимость внести отдельные изменения в График выполнения Работ, то такие изменения производятся по согласованию Сторон в письменной форме и оформляются дополнительным соглашением. Если необходимость в увеличении сроков выполнения Работ на Объекте возникла по вине одной из Сторон, виновная Сторона несёт ответственность в соответствии с настоящим Договором и законодательством Российской Федерации.</w:t>
      </w:r>
    </w:p>
    <w:p w:rsidR="008909F4" w:rsidRPr="0045378B" w:rsidRDefault="008909F4" w:rsidP="008909F4">
      <w:pPr>
        <w:widowControl w:val="0"/>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2.1</w:t>
      </w:r>
      <w:r>
        <w:rPr>
          <w:rFonts w:ascii="Times New Roman" w:hAnsi="Times New Roman"/>
          <w:sz w:val="24"/>
          <w:szCs w:val="24"/>
        </w:rPr>
        <w:t>1</w:t>
      </w:r>
      <w:r w:rsidRPr="0045378B">
        <w:rPr>
          <w:rFonts w:ascii="Times New Roman" w:hAnsi="Times New Roman"/>
          <w:sz w:val="24"/>
          <w:szCs w:val="24"/>
        </w:rPr>
        <w:t>. ПОДРЯДЧИК</w:t>
      </w:r>
      <w:r>
        <w:rPr>
          <w:rFonts w:ascii="Times New Roman" w:hAnsi="Times New Roman"/>
          <w:sz w:val="24"/>
          <w:szCs w:val="24"/>
        </w:rPr>
        <w:t xml:space="preserve"> </w:t>
      </w:r>
      <w:r w:rsidRPr="00EF736D">
        <w:rPr>
          <w:rFonts w:ascii="Times New Roman" w:hAnsi="Times New Roman"/>
          <w:sz w:val="24"/>
          <w:szCs w:val="24"/>
        </w:rPr>
        <w:t>вправе передать результат работ досрочно, если они фактически выполнены в полном объеме с надлежащим качеством, при этом ПОДРЯДЧИК не вправе требовать увеличения стоимости договора</w:t>
      </w:r>
      <w:r w:rsidRPr="0045378B">
        <w:rPr>
          <w:rFonts w:ascii="Times New Roman" w:hAnsi="Times New Roman"/>
          <w:sz w:val="24"/>
          <w:szCs w:val="24"/>
        </w:rPr>
        <w:t>.</w:t>
      </w:r>
    </w:p>
    <w:p w:rsidR="008909F4" w:rsidRDefault="008909F4" w:rsidP="008909F4">
      <w:pPr>
        <w:widowControl w:val="0"/>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2.1</w:t>
      </w:r>
      <w:r>
        <w:rPr>
          <w:rFonts w:ascii="Times New Roman" w:hAnsi="Times New Roman"/>
          <w:sz w:val="24"/>
          <w:szCs w:val="24"/>
        </w:rPr>
        <w:t>2</w:t>
      </w:r>
      <w:r w:rsidRPr="0045378B">
        <w:rPr>
          <w:rFonts w:ascii="Times New Roman" w:hAnsi="Times New Roman"/>
          <w:sz w:val="24"/>
          <w:szCs w:val="24"/>
        </w:rPr>
        <w:t>. При устранении ПОДРЯДЧИКОМ недостатков, выявленных при приемке работ сроки приемки и оплаты работ отодвигаются соразмерно времени необходимого для устранения недостатков. При этом сроки выполнения работ остаются неизменными и пересмотру сторонами не подлежат.</w:t>
      </w:r>
    </w:p>
    <w:p w:rsidR="008909F4" w:rsidRPr="0045378B" w:rsidRDefault="008909F4"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p>
    <w:p w:rsidR="008909F4" w:rsidRPr="0045378B" w:rsidRDefault="008909F4" w:rsidP="008909F4">
      <w:pPr>
        <w:widowControl w:val="0"/>
        <w:tabs>
          <w:tab w:val="left" w:pos="709"/>
        </w:tabs>
        <w:autoSpaceDE w:val="0"/>
        <w:autoSpaceDN w:val="0"/>
        <w:adjustRightInd w:val="0"/>
        <w:spacing w:after="0" w:line="240" w:lineRule="auto"/>
        <w:jc w:val="center"/>
        <w:rPr>
          <w:rFonts w:ascii="Times New Roman" w:hAnsi="Times New Roman"/>
          <w:b/>
          <w:bCs/>
          <w:sz w:val="24"/>
          <w:szCs w:val="24"/>
        </w:rPr>
      </w:pPr>
      <w:r w:rsidRPr="0045378B">
        <w:rPr>
          <w:rFonts w:ascii="Times New Roman" w:hAnsi="Times New Roman"/>
          <w:b/>
          <w:bCs/>
          <w:sz w:val="24"/>
          <w:szCs w:val="24"/>
        </w:rPr>
        <w:t>3. Цена договора</w:t>
      </w:r>
    </w:p>
    <w:p w:rsidR="008909F4" w:rsidRPr="008B463D" w:rsidRDefault="008909F4" w:rsidP="008909F4">
      <w:pPr>
        <w:widowControl w:val="0"/>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 xml:space="preserve">3.1. </w:t>
      </w:r>
      <w:r w:rsidRPr="008B463D">
        <w:rPr>
          <w:rFonts w:ascii="Times New Roman" w:hAnsi="Times New Roman"/>
          <w:sz w:val="24"/>
          <w:szCs w:val="24"/>
        </w:rPr>
        <w:t>Стоимость договора указывается в российских рублях.</w:t>
      </w:r>
    </w:p>
    <w:p w:rsidR="008909F4" w:rsidRPr="00484D64" w:rsidRDefault="008909F4" w:rsidP="008909F4">
      <w:pPr>
        <w:widowControl w:val="0"/>
        <w:autoSpaceDE w:val="0"/>
        <w:autoSpaceDN w:val="0"/>
        <w:adjustRightInd w:val="0"/>
        <w:spacing w:after="0" w:line="240" w:lineRule="auto"/>
        <w:ind w:firstLine="567"/>
        <w:jc w:val="both"/>
        <w:rPr>
          <w:rFonts w:ascii="Times New Roman" w:hAnsi="Times New Roman"/>
          <w:sz w:val="24"/>
          <w:szCs w:val="24"/>
        </w:rPr>
      </w:pPr>
      <w:r w:rsidRPr="008B463D">
        <w:rPr>
          <w:rFonts w:ascii="Times New Roman" w:hAnsi="Times New Roman"/>
          <w:sz w:val="24"/>
          <w:szCs w:val="24"/>
        </w:rPr>
        <w:t>3.2. Общая стоимость д</w:t>
      </w:r>
      <w:r w:rsidRPr="0045378B">
        <w:rPr>
          <w:rFonts w:ascii="Times New Roman" w:hAnsi="Times New Roman"/>
          <w:sz w:val="24"/>
          <w:szCs w:val="24"/>
        </w:rPr>
        <w:t>оговор</w:t>
      </w:r>
      <w:r>
        <w:rPr>
          <w:rFonts w:ascii="Times New Roman" w:hAnsi="Times New Roman"/>
          <w:sz w:val="24"/>
          <w:szCs w:val="24"/>
        </w:rPr>
        <w:t>а</w:t>
      </w:r>
      <w:r w:rsidRPr="0045378B">
        <w:rPr>
          <w:rFonts w:ascii="Times New Roman" w:hAnsi="Times New Roman"/>
          <w:sz w:val="24"/>
          <w:szCs w:val="24"/>
        </w:rPr>
        <w:t xml:space="preserve"> в соответствии </w:t>
      </w:r>
      <w:r w:rsidR="004B04E4" w:rsidRPr="00917B65">
        <w:rPr>
          <w:rFonts w:ascii="Times New Roman" w:hAnsi="Times New Roman"/>
          <w:sz w:val="24"/>
          <w:szCs w:val="24"/>
        </w:rPr>
        <w:t>с протоколом рассмотрения заявок представленных для участия в электронном аукционе № РТС275А18006</w:t>
      </w:r>
      <w:r w:rsidR="004B04E4">
        <w:rPr>
          <w:rFonts w:ascii="Times New Roman" w:hAnsi="Times New Roman"/>
          <w:sz w:val="24"/>
          <w:szCs w:val="24"/>
        </w:rPr>
        <w:t>1</w:t>
      </w:r>
      <w:r w:rsidR="004B04E4" w:rsidRPr="00917B65">
        <w:rPr>
          <w:rFonts w:ascii="Times New Roman" w:hAnsi="Times New Roman"/>
          <w:sz w:val="24"/>
          <w:szCs w:val="24"/>
        </w:rPr>
        <w:t xml:space="preserve"> от «16» июля 2018 года № П/КР/2018-7</w:t>
      </w:r>
      <w:r w:rsidR="004B04E4">
        <w:rPr>
          <w:rFonts w:ascii="Times New Roman" w:hAnsi="Times New Roman"/>
          <w:sz w:val="24"/>
          <w:szCs w:val="24"/>
        </w:rPr>
        <w:t xml:space="preserve">7 </w:t>
      </w:r>
      <w:r w:rsidRPr="00484D64">
        <w:rPr>
          <w:rFonts w:ascii="Times New Roman" w:hAnsi="Times New Roman"/>
          <w:sz w:val="24"/>
          <w:szCs w:val="24"/>
        </w:rPr>
        <w:t xml:space="preserve">составляет </w:t>
      </w:r>
      <w:r w:rsidR="00053731">
        <w:rPr>
          <w:rFonts w:ascii="Times New Roman" w:hAnsi="Times New Roman"/>
          <w:b/>
          <w:sz w:val="24"/>
          <w:szCs w:val="24"/>
        </w:rPr>
        <w:t>2 476 761,00</w:t>
      </w:r>
      <w:r w:rsidR="00053731" w:rsidRPr="007106F0">
        <w:rPr>
          <w:rFonts w:ascii="Times New Roman" w:hAnsi="Times New Roman"/>
          <w:b/>
          <w:sz w:val="24"/>
          <w:szCs w:val="24"/>
        </w:rPr>
        <w:t xml:space="preserve"> (</w:t>
      </w:r>
      <w:r w:rsidR="00053731">
        <w:rPr>
          <w:rFonts w:ascii="Times New Roman" w:hAnsi="Times New Roman"/>
          <w:b/>
          <w:sz w:val="24"/>
          <w:szCs w:val="24"/>
        </w:rPr>
        <w:t>два</w:t>
      </w:r>
      <w:r w:rsidR="00053731" w:rsidRPr="007106F0">
        <w:rPr>
          <w:rFonts w:ascii="Times New Roman" w:hAnsi="Times New Roman"/>
          <w:b/>
          <w:sz w:val="24"/>
          <w:szCs w:val="24"/>
        </w:rPr>
        <w:t xml:space="preserve"> миллион</w:t>
      </w:r>
      <w:r w:rsidR="00053731">
        <w:rPr>
          <w:rFonts w:ascii="Times New Roman" w:hAnsi="Times New Roman"/>
          <w:b/>
          <w:sz w:val="24"/>
          <w:szCs w:val="24"/>
        </w:rPr>
        <w:t>а</w:t>
      </w:r>
      <w:r w:rsidR="00053731" w:rsidRPr="007106F0">
        <w:rPr>
          <w:rFonts w:ascii="Times New Roman" w:hAnsi="Times New Roman"/>
          <w:b/>
          <w:sz w:val="24"/>
          <w:szCs w:val="24"/>
        </w:rPr>
        <w:t xml:space="preserve"> </w:t>
      </w:r>
      <w:r w:rsidR="00053731">
        <w:rPr>
          <w:rFonts w:ascii="Times New Roman" w:hAnsi="Times New Roman"/>
          <w:b/>
          <w:sz w:val="24"/>
          <w:szCs w:val="24"/>
        </w:rPr>
        <w:t>четыреста семьдесят шесть</w:t>
      </w:r>
      <w:r w:rsidR="00053731" w:rsidRPr="007106F0">
        <w:rPr>
          <w:rFonts w:ascii="Times New Roman" w:hAnsi="Times New Roman"/>
          <w:b/>
          <w:sz w:val="24"/>
          <w:szCs w:val="24"/>
        </w:rPr>
        <w:t xml:space="preserve"> тысяч </w:t>
      </w:r>
      <w:r w:rsidR="00053731">
        <w:rPr>
          <w:rFonts w:ascii="Times New Roman" w:hAnsi="Times New Roman"/>
          <w:b/>
          <w:sz w:val="24"/>
          <w:szCs w:val="24"/>
        </w:rPr>
        <w:t>семьсот шестьдесят один рубль</w:t>
      </w:r>
      <w:r w:rsidR="00053731" w:rsidRPr="007106F0">
        <w:rPr>
          <w:rFonts w:ascii="Times New Roman" w:hAnsi="Times New Roman"/>
          <w:b/>
          <w:sz w:val="24"/>
          <w:szCs w:val="24"/>
        </w:rPr>
        <w:t xml:space="preserve">, </w:t>
      </w:r>
      <w:r w:rsidR="00053731">
        <w:rPr>
          <w:rFonts w:ascii="Times New Roman" w:hAnsi="Times New Roman"/>
          <w:b/>
          <w:sz w:val="24"/>
          <w:szCs w:val="24"/>
        </w:rPr>
        <w:t>00 копеек</w:t>
      </w:r>
      <w:r w:rsidR="00053731" w:rsidRPr="007106F0">
        <w:rPr>
          <w:rFonts w:ascii="Times New Roman" w:hAnsi="Times New Roman"/>
          <w:b/>
          <w:sz w:val="24"/>
          <w:szCs w:val="24"/>
        </w:rPr>
        <w:t xml:space="preserve">), </w:t>
      </w:r>
      <w:r w:rsidR="00053731" w:rsidRPr="00053731">
        <w:rPr>
          <w:rFonts w:ascii="Times New Roman" w:hAnsi="Times New Roman"/>
          <w:sz w:val="24"/>
          <w:szCs w:val="24"/>
        </w:rPr>
        <w:t>в том числе НДС 377 811,00 (триста семьдесят семь тысяч восемьсот одиннадцать рублей, 00 копеек)</w:t>
      </w:r>
      <w:r w:rsidRPr="00484D64">
        <w:rPr>
          <w:rFonts w:ascii="Times New Roman" w:eastAsia="Times New Roman" w:hAnsi="Times New Roman"/>
          <w:bCs/>
          <w:sz w:val="24"/>
          <w:szCs w:val="24"/>
          <w:lang w:eastAsia="ru-RU"/>
        </w:rPr>
        <w:t>.</w:t>
      </w:r>
    </w:p>
    <w:p w:rsidR="008909F4" w:rsidRPr="00484D64" w:rsidRDefault="00053731"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909F4" w:rsidRPr="00484D64">
        <w:rPr>
          <w:rFonts w:ascii="Times New Roman" w:hAnsi="Times New Roman"/>
          <w:sz w:val="24"/>
          <w:szCs w:val="24"/>
        </w:rPr>
        <w:t>3.3. Стоимость работ по объектам и видам работ составляет:</w:t>
      </w:r>
    </w:p>
    <w:p w:rsidR="008909F4" w:rsidRPr="0045378B" w:rsidRDefault="008909F4" w:rsidP="00053731">
      <w:pPr>
        <w:shd w:val="clear" w:color="auto" w:fill="FFFFFF"/>
        <w:spacing w:after="0" w:line="240" w:lineRule="auto"/>
        <w:ind w:firstLine="708"/>
        <w:contextualSpacing/>
        <w:jc w:val="both"/>
        <w:textAlignment w:val="baseline"/>
        <w:rPr>
          <w:rFonts w:ascii="Times New Roman" w:hAnsi="Times New Roman"/>
          <w:sz w:val="24"/>
          <w:szCs w:val="24"/>
        </w:rPr>
      </w:pPr>
      <w:r w:rsidRPr="0045378B">
        <w:rPr>
          <w:rFonts w:ascii="Times New Roman" w:hAnsi="Times New Roman"/>
          <w:bCs/>
          <w:sz w:val="24"/>
          <w:szCs w:val="24"/>
          <w:bdr w:val="none" w:sz="0" w:space="0" w:color="auto" w:frame="1"/>
          <w:lang w:eastAsia="ru-RU"/>
        </w:rPr>
        <w:t xml:space="preserve">3.3.1 </w:t>
      </w:r>
      <w:r w:rsidRPr="0045378B">
        <w:rPr>
          <w:rFonts w:ascii="Times New Roman" w:hAnsi="Times New Roman"/>
          <w:b/>
          <w:bCs/>
          <w:sz w:val="24"/>
          <w:szCs w:val="24"/>
          <w:bdr w:val="none" w:sz="0" w:space="0" w:color="auto" w:frame="1"/>
          <w:lang w:eastAsia="ru-RU"/>
        </w:rPr>
        <w:t xml:space="preserve">по Объекту - </w:t>
      </w:r>
      <w:r w:rsidR="00053731">
        <w:rPr>
          <w:rFonts w:ascii="Times New Roman" w:hAnsi="Times New Roman"/>
          <w:b/>
          <w:iCs/>
          <w:sz w:val="24"/>
          <w:szCs w:val="24"/>
        </w:rPr>
        <w:t>пгт. Забайкальск</w:t>
      </w:r>
      <w:r w:rsidR="00053731" w:rsidRPr="001864F8">
        <w:rPr>
          <w:rFonts w:ascii="Times New Roman" w:hAnsi="Times New Roman"/>
          <w:b/>
          <w:iCs/>
          <w:sz w:val="24"/>
          <w:szCs w:val="24"/>
        </w:rPr>
        <w:t xml:space="preserve">, </w:t>
      </w:r>
      <w:r w:rsidR="00053731">
        <w:rPr>
          <w:rFonts w:ascii="Times New Roman" w:hAnsi="Times New Roman"/>
          <w:b/>
          <w:iCs/>
          <w:sz w:val="24"/>
          <w:szCs w:val="24"/>
        </w:rPr>
        <w:t>ул. Красноармейская, д.53</w:t>
      </w:r>
      <w:r w:rsidRPr="0045378B">
        <w:rPr>
          <w:rFonts w:ascii="Times New Roman" w:hAnsi="Times New Roman"/>
          <w:b/>
          <w:sz w:val="24"/>
          <w:szCs w:val="24"/>
        </w:rPr>
        <w:t>:</w:t>
      </w:r>
    </w:p>
    <w:p w:rsidR="008909F4" w:rsidRDefault="008909F4" w:rsidP="008909F4">
      <w:pPr>
        <w:shd w:val="clear" w:color="auto" w:fill="FFFFFF"/>
        <w:spacing w:after="0" w:line="240" w:lineRule="auto"/>
        <w:contextualSpacing/>
        <w:jc w:val="both"/>
        <w:textAlignment w:val="baseline"/>
        <w:rPr>
          <w:rFonts w:ascii="Times New Roman" w:hAnsi="Times New Roman"/>
          <w:sz w:val="24"/>
          <w:szCs w:val="24"/>
        </w:rPr>
      </w:pPr>
      <w:r w:rsidRPr="0045378B">
        <w:rPr>
          <w:rFonts w:ascii="Times New Roman" w:hAnsi="Times New Roman"/>
          <w:sz w:val="24"/>
          <w:szCs w:val="24"/>
        </w:rPr>
        <w:t xml:space="preserve">- </w:t>
      </w:r>
      <w:r w:rsidR="00053731" w:rsidRPr="00053731">
        <w:rPr>
          <w:rFonts w:ascii="Times New Roman" w:hAnsi="Times New Roman"/>
          <w:iCs/>
          <w:sz w:val="24"/>
          <w:szCs w:val="24"/>
        </w:rPr>
        <w:t>капитальный ремонт внутридомовых инженерных систем электроснабжения</w:t>
      </w:r>
      <w:r w:rsidR="00DA3FF1">
        <w:rPr>
          <w:rFonts w:ascii="Times New Roman" w:hAnsi="Times New Roman"/>
          <w:iCs/>
          <w:sz w:val="24"/>
          <w:szCs w:val="24"/>
        </w:rPr>
        <w:t xml:space="preserve"> </w:t>
      </w:r>
      <w:r w:rsidR="00DA3FF1" w:rsidRPr="00901858">
        <w:rPr>
          <w:rFonts w:ascii="Times New Roman" w:hAnsi="Times New Roman"/>
          <w:color w:val="000000"/>
          <w:sz w:val="24"/>
          <w:szCs w:val="24"/>
        </w:rPr>
        <w:t>97 666,24</w:t>
      </w:r>
      <w:r w:rsidR="00053731" w:rsidRPr="0045378B">
        <w:rPr>
          <w:rFonts w:ascii="Times New Roman" w:hAnsi="Times New Roman"/>
          <w:sz w:val="24"/>
          <w:szCs w:val="24"/>
        </w:rPr>
        <w:t xml:space="preserve"> </w:t>
      </w:r>
      <w:r w:rsidRPr="0045378B">
        <w:rPr>
          <w:rFonts w:ascii="Times New Roman" w:hAnsi="Times New Roman"/>
          <w:sz w:val="24"/>
          <w:szCs w:val="24"/>
        </w:rPr>
        <w:t>(</w:t>
      </w:r>
      <w:r w:rsidR="00DA3FF1">
        <w:rPr>
          <w:rFonts w:ascii="Times New Roman" w:hAnsi="Times New Roman"/>
          <w:sz w:val="24"/>
          <w:szCs w:val="24"/>
        </w:rPr>
        <w:t>девяносто семь тысяч шестьсот шестьдесят шесть</w:t>
      </w:r>
      <w:r w:rsidRPr="0045378B">
        <w:rPr>
          <w:rFonts w:ascii="Times New Roman" w:hAnsi="Times New Roman"/>
          <w:sz w:val="24"/>
          <w:szCs w:val="24"/>
        </w:rPr>
        <w:t xml:space="preserve"> рублей, </w:t>
      </w:r>
      <w:r w:rsidR="00DA3FF1">
        <w:rPr>
          <w:rFonts w:ascii="Times New Roman" w:hAnsi="Times New Roman"/>
          <w:sz w:val="24"/>
          <w:szCs w:val="24"/>
        </w:rPr>
        <w:t>24</w:t>
      </w:r>
      <w:r w:rsidRPr="0045378B">
        <w:rPr>
          <w:rFonts w:ascii="Times New Roman" w:hAnsi="Times New Roman"/>
          <w:sz w:val="24"/>
          <w:szCs w:val="24"/>
        </w:rPr>
        <w:t xml:space="preserve"> копе</w:t>
      </w:r>
      <w:r w:rsidR="00DA3FF1">
        <w:rPr>
          <w:rFonts w:ascii="Times New Roman" w:hAnsi="Times New Roman"/>
          <w:sz w:val="24"/>
          <w:szCs w:val="24"/>
        </w:rPr>
        <w:t>йки</w:t>
      </w:r>
      <w:r w:rsidRPr="0045378B">
        <w:rPr>
          <w:rFonts w:ascii="Times New Roman" w:hAnsi="Times New Roman"/>
          <w:sz w:val="24"/>
          <w:szCs w:val="24"/>
        </w:rPr>
        <w:t>)</w:t>
      </w:r>
      <w:r w:rsidR="00992343">
        <w:rPr>
          <w:rFonts w:ascii="Times New Roman" w:hAnsi="Times New Roman"/>
          <w:sz w:val="24"/>
          <w:szCs w:val="24"/>
        </w:rPr>
        <w:t>.</w:t>
      </w:r>
    </w:p>
    <w:p w:rsidR="00053731" w:rsidRPr="0045378B" w:rsidRDefault="00053731" w:rsidP="00053731">
      <w:pPr>
        <w:shd w:val="clear" w:color="auto" w:fill="FFFFFF"/>
        <w:spacing w:after="0" w:line="240" w:lineRule="auto"/>
        <w:ind w:firstLine="708"/>
        <w:contextualSpacing/>
        <w:jc w:val="both"/>
        <w:textAlignment w:val="baseline"/>
        <w:rPr>
          <w:rFonts w:ascii="Times New Roman" w:hAnsi="Times New Roman"/>
          <w:sz w:val="24"/>
          <w:szCs w:val="24"/>
        </w:rPr>
      </w:pPr>
      <w:r w:rsidRPr="0045378B">
        <w:rPr>
          <w:rFonts w:ascii="Times New Roman" w:hAnsi="Times New Roman"/>
          <w:bCs/>
          <w:sz w:val="24"/>
          <w:szCs w:val="24"/>
          <w:bdr w:val="none" w:sz="0" w:space="0" w:color="auto" w:frame="1"/>
          <w:lang w:eastAsia="ru-RU"/>
        </w:rPr>
        <w:t>3.3.</w:t>
      </w:r>
      <w:r>
        <w:rPr>
          <w:rFonts w:ascii="Times New Roman" w:hAnsi="Times New Roman"/>
          <w:bCs/>
          <w:sz w:val="24"/>
          <w:szCs w:val="24"/>
          <w:bdr w:val="none" w:sz="0" w:space="0" w:color="auto" w:frame="1"/>
          <w:lang w:eastAsia="ru-RU"/>
        </w:rPr>
        <w:t>2</w:t>
      </w:r>
      <w:r w:rsidRPr="0045378B">
        <w:rPr>
          <w:rFonts w:ascii="Times New Roman" w:hAnsi="Times New Roman"/>
          <w:bCs/>
          <w:sz w:val="24"/>
          <w:szCs w:val="24"/>
          <w:bdr w:val="none" w:sz="0" w:space="0" w:color="auto" w:frame="1"/>
          <w:lang w:eastAsia="ru-RU"/>
        </w:rPr>
        <w:t xml:space="preserve"> </w:t>
      </w:r>
      <w:r w:rsidRPr="0045378B">
        <w:rPr>
          <w:rFonts w:ascii="Times New Roman" w:hAnsi="Times New Roman"/>
          <w:b/>
          <w:bCs/>
          <w:sz w:val="24"/>
          <w:szCs w:val="24"/>
          <w:bdr w:val="none" w:sz="0" w:space="0" w:color="auto" w:frame="1"/>
          <w:lang w:eastAsia="ru-RU"/>
        </w:rPr>
        <w:t xml:space="preserve">по Объекту - </w:t>
      </w:r>
      <w:r>
        <w:rPr>
          <w:rFonts w:ascii="Times New Roman" w:hAnsi="Times New Roman"/>
          <w:b/>
          <w:iCs/>
          <w:sz w:val="24"/>
          <w:szCs w:val="24"/>
        </w:rPr>
        <w:t>пгт. Забайкальск</w:t>
      </w:r>
      <w:r w:rsidRPr="001864F8">
        <w:rPr>
          <w:rFonts w:ascii="Times New Roman" w:hAnsi="Times New Roman"/>
          <w:b/>
          <w:iCs/>
          <w:sz w:val="24"/>
          <w:szCs w:val="24"/>
        </w:rPr>
        <w:t xml:space="preserve">, </w:t>
      </w:r>
      <w:r>
        <w:rPr>
          <w:rFonts w:ascii="Times New Roman" w:hAnsi="Times New Roman"/>
          <w:b/>
          <w:iCs/>
          <w:sz w:val="24"/>
          <w:szCs w:val="24"/>
        </w:rPr>
        <w:t>ул. Красноармейская, д.47</w:t>
      </w:r>
      <w:r w:rsidRPr="0045378B">
        <w:rPr>
          <w:rFonts w:ascii="Times New Roman" w:hAnsi="Times New Roman"/>
          <w:b/>
          <w:sz w:val="24"/>
          <w:szCs w:val="24"/>
        </w:rPr>
        <w:t>:</w:t>
      </w:r>
    </w:p>
    <w:p w:rsidR="00053731" w:rsidRDefault="00053731" w:rsidP="00053731">
      <w:pPr>
        <w:shd w:val="clear" w:color="auto" w:fill="FFFFFF"/>
        <w:spacing w:after="0" w:line="240" w:lineRule="auto"/>
        <w:contextualSpacing/>
        <w:jc w:val="both"/>
        <w:textAlignment w:val="baseline"/>
        <w:rPr>
          <w:rFonts w:ascii="Times New Roman" w:hAnsi="Times New Roman"/>
          <w:sz w:val="24"/>
          <w:szCs w:val="24"/>
        </w:rPr>
      </w:pPr>
      <w:r w:rsidRPr="0045378B">
        <w:rPr>
          <w:rFonts w:ascii="Times New Roman" w:hAnsi="Times New Roman"/>
          <w:sz w:val="24"/>
          <w:szCs w:val="24"/>
        </w:rPr>
        <w:t xml:space="preserve">- </w:t>
      </w:r>
      <w:r w:rsidRPr="00053731">
        <w:rPr>
          <w:rFonts w:ascii="Times New Roman" w:hAnsi="Times New Roman"/>
          <w:iCs/>
          <w:sz w:val="24"/>
          <w:szCs w:val="24"/>
        </w:rPr>
        <w:t>капитальный ремонт крыши</w:t>
      </w:r>
      <w:r w:rsidRPr="0045378B">
        <w:rPr>
          <w:rFonts w:ascii="Times New Roman" w:hAnsi="Times New Roman"/>
          <w:sz w:val="24"/>
          <w:szCs w:val="24"/>
        </w:rPr>
        <w:t xml:space="preserve"> </w:t>
      </w:r>
      <w:r w:rsidRPr="00901858">
        <w:rPr>
          <w:rFonts w:ascii="Times New Roman" w:hAnsi="Times New Roman"/>
          <w:color w:val="000000"/>
          <w:sz w:val="24"/>
          <w:szCs w:val="24"/>
        </w:rPr>
        <w:t>624 019,40</w:t>
      </w:r>
      <w:r w:rsidRPr="0045378B">
        <w:rPr>
          <w:rFonts w:ascii="Times New Roman" w:hAnsi="Times New Roman"/>
          <w:sz w:val="24"/>
          <w:szCs w:val="24"/>
        </w:rPr>
        <w:t xml:space="preserve"> (</w:t>
      </w:r>
      <w:r>
        <w:rPr>
          <w:rFonts w:ascii="Times New Roman" w:hAnsi="Times New Roman"/>
          <w:sz w:val="24"/>
          <w:szCs w:val="24"/>
        </w:rPr>
        <w:t>шестьсот двадцать четыре тысячи девятнадцать</w:t>
      </w:r>
      <w:r w:rsidRPr="0045378B">
        <w:rPr>
          <w:rFonts w:ascii="Times New Roman" w:hAnsi="Times New Roman"/>
          <w:sz w:val="24"/>
          <w:szCs w:val="24"/>
        </w:rPr>
        <w:t xml:space="preserve"> рублей, </w:t>
      </w:r>
      <w:r>
        <w:rPr>
          <w:rFonts w:ascii="Times New Roman" w:hAnsi="Times New Roman"/>
          <w:sz w:val="24"/>
          <w:szCs w:val="24"/>
        </w:rPr>
        <w:t>40</w:t>
      </w:r>
      <w:r w:rsidRPr="0045378B">
        <w:rPr>
          <w:rFonts w:ascii="Times New Roman" w:hAnsi="Times New Roman"/>
          <w:sz w:val="24"/>
          <w:szCs w:val="24"/>
        </w:rPr>
        <w:t xml:space="preserve"> копеек)</w:t>
      </w:r>
      <w:r w:rsidR="00992343">
        <w:rPr>
          <w:rFonts w:ascii="Times New Roman" w:hAnsi="Times New Roman"/>
          <w:sz w:val="24"/>
          <w:szCs w:val="24"/>
        </w:rPr>
        <w:t>.</w:t>
      </w:r>
    </w:p>
    <w:p w:rsidR="00053731" w:rsidRPr="0045378B" w:rsidRDefault="00053731" w:rsidP="00053731">
      <w:pPr>
        <w:shd w:val="clear" w:color="auto" w:fill="FFFFFF"/>
        <w:spacing w:after="0" w:line="240" w:lineRule="auto"/>
        <w:ind w:firstLine="708"/>
        <w:contextualSpacing/>
        <w:jc w:val="both"/>
        <w:textAlignment w:val="baseline"/>
        <w:rPr>
          <w:rFonts w:ascii="Times New Roman" w:hAnsi="Times New Roman"/>
          <w:sz w:val="24"/>
          <w:szCs w:val="24"/>
        </w:rPr>
      </w:pPr>
      <w:r w:rsidRPr="0045378B">
        <w:rPr>
          <w:rFonts w:ascii="Times New Roman" w:hAnsi="Times New Roman"/>
          <w:bCs/>
          <w:sz w:val="24"/>
          <w:szCs w:val="24"/>
          <w:bdr w:val="none" w:sz="0" w:space="0" w:color="auto" w:frame="1"/>
          <w:lang w:eastAsia="ru-RU"/>
        </w:rPr>
        <w:t>3.3.</w:t>
      </w:r>
      <w:r>
        <w:rPr>
          <w:rFonts w:ascii="Times New Roman" w:hAnsi="Times New Roman"/>
          <w:bCs/>
          <w:sz w:val="24"/>
          <w:szCs w:val="24"/>
          <w:bdr w:val="none" w:sz="0" w:space="0" w:color="auto" w:frame="1"/>
          <w:lang w:eastAsia="ru-RU"/>
        </w:rPr>
        <w:t>3</w:t>
      </w:r>
      <w:r w:rsidRPr="0045378B">
        <w:rPr>
          <w:rFonts w:ascii="Times New Roman" w:hAnsi="Times New Roman"/>
          <w:bCs/>
          <w:sz w:val="24"/>
          <w:szCs w:val="24"/>
          <w:bdr w:val="none" w:sz="0" w:space="0" w:color="auto" w:frame="1"/>
          <w:lang w:eastAsia="ru-RU"/>
        </w:rPr>
        <w:t xml:space="preserve"> </w:t>
      </w:r>
      <w:r w:rsidRPr="0045378B">
        <w:rPr>
          <w:rFonts w:ascii="Times New Roman" w:hAnsi="Times New Roman"/>
          <w:b/>
          <w:bCs/>
          <w:sz w:val="24"/>
          <w:szCs w:val="24"/>
          <w:bdr w:val="none" w:sz="0" w:space="0" w:color="auto" w:frame="1"/>
          <w:lang w:eastAsia="ru-RU"/>
        </w:rPr>
        <w:t xml:space="preserve">по Объекту - </w:t>
      </w:r>
      <w:r>
        <w:rPr>
          <w:rFonts w:ascii="Times New Roman" w:hAnsi="Times New Roman"/>
          <w:b/>
          <w:iCs/>
          <w:sz w:val="24"/>
          <w:szCs w:val="24"/>
        </w:rPr>
        <w:t>пгт. Забайкальск</w:t>
      </w:r>
      <w:r w:rsidRPr="001864F8">
        <w:rPr>
          <w:rFonts w:ascii="Times New Roman" w:hAnsi="Times New Roman"/>
          <w:b/>
          <w:iCs/>
          <w:sz w:val="24"/>
          <w:szCs w:val="24"/>
        </w:rPr>
        <w:t xml:space="preserve">, </w:t>
      </w:r>
      <w:r>
        <w:rPr>
          <w:rFonts w:ascii="Times New Roman" w:hAnsi="Times New Roman"/>
          <w:b/>
          <w:iCs/>
          <w:sz w:val="24"/>
          <w:szCs w:val="24"/>
        </w:rPr>
        <w:t>ул. Комсомольская, д.53</w:t>
      </w:r>
      <w:r w:rsidRPr="0045378B">
        <w:rPr>
          <w:rFonts w:ascii="Times New Roman" w:hAnsi="Times New Roman"/>
          <w:b/>
          <w:sz w:val="24"/>
          <w:szCs w:val="24"/>
        </w:rPr>
        <w:t>:</w:t>
      </w:r>
    </w:p>
    <w:p w:rsidR="00053731" w:rsidRDefault="00053731" w:rsidP="00053731">
      <w:pPr>
        <w:shd w:val="clear" w:color="auto" w:fill="FFFFFF"/>
        <w:spacing w:after="0" w:line="240" w:lineRule="auto"/>
        <w:contextualSpacing/>
        <w:jc w:val="both"/>
        <w:textAlignment w:val="baseline"/>
        <w:rPr>
          <w:rFonts w:ascii="Times New Roman" w:hAnsi="Times New Roman"/>
          <w:sz w:val="24"/>
          <w:szCs w:val="24"/>
        </w:rPr>
      </w:pPr>
      <w:r w:rsidRPr="0045378B">
        <w:rPr>
          <w:rFonts w:ascii="Times New Roman" w:hAnsi="Times New Roman"/>
          <w:sz w:val="24"/>
          <w:szCs w:val="24"/>
        </w:rPr>
        <w:t xml:space="preserve">- </w:t>
      </w:r>
      <w:r w:rsidRPr="00053731">
        <w:rPr>
          <w:rFonts w:ascii="Times New Roman" w:hAnsi="Times New Roman"/>
          <w:iCs/>
          <w:sz w:val="24"/>
          <w:szCs w:val="24"/>
        </w:rPr>
        <w:t>капитальный ремонт крыши</w:t>
      </w:r>
      <w:r w:rsidRPr="0045378B">
        <w:rPr>
          <w:rFonts w:ascii="Times New Roman" w:hAnsi="Times New Roman"/>
          <w:sz w:val="24"/>
          <w:szCs w:val="24"/>
        </w:rPr>
        <w:t xml:space="preserve"> </w:t>
      </w:r>
      <w:r w:rsidR="00A71AF5" w:rsidRPr="00F11069">
        <w:rPr>
          <w:rFonts w:ascii="Times New Roman" w:hAnsi="Times New Roman"/>
          <w:color w:val="000000"/>
          <w:sz w:val="24"/>
          <w:szCs w:val="24"/>
        </w:rPr>
        <w:t>547</w:t>
      </w:r>
      <w:r w:rsidR="00A71AF5">
        <w:rPr>
          <w:rFonts w:ascii="Times New Roman" w:hAnsi="Times New Roman"/>
          <w:color w:val="000000"/>
          <w:sz w:val="24"/>
          <w:szCs w:val="24"/>
        </w:rPr>
        <w:t xml:space="preserve"> </w:t>
      </w:r>
      <w:r w:rsidR="00A71AF5" w:rsidRPr="00F11069">
        <w:rPr>
          <w:rFonts w:ascii="Times New Roman" w:hAnsi="Times New Roman"/>
          <w:color w:val="000000"/>
          <w:sz w:val="24"/>
          <w:szCs w:val="24"/>
        </w:rPr>
        <w:t>409,08</w:t>
      </w:r>
      <w:r w:rsidR="00A71AF5" w:rsidRPr="0045378B">
        <w:rPr>
          <w:rFonts w:ascii="Times New Roman" w:hAnsi="Times New Roman"/>
          <w:sz w:val="24"/>
          <w:szCs w:val="24"/>
        </w:rPr>
        <w:t xml:space="preserve"> </w:t>
      </w:r>
      <w:r w:rsidRPr="0045378B">
        <w:rPr>
          <w:rFonts w:ascii="Times New Roman" w:hAnsi="Times New Roman"/>
          <w:sz w:val="24"/>
          <w:szCs w:val="24"/>
        </w:rPr>
        <w:t>(</w:t>
      </w:r>
      <w:r w:rsidR="00A71AF5">
        <w:rPr>
          <w:rFonts w:ascii="Times New Roman" w:hAnsi="Times New Roman"/>
          <w:sz w:val="24"/>
          <w:szCs w:val="24"/>
        </w:rPr>
        <w:t xml:space="preserve">пятьсот сорок семь тысяч четыреста девять </w:t>
      </w:r>
      <w:r w:rsidRPr="0045378B">
        <w:rPr>
          <w:rFonts w:ascii="Times New Roman" w:hAnsi="Times New Roman"/>
          <w:sz w:val="24"/>
          <w:szCs w:val="24"/>
        </w:rPr>
        <w:t xml:space="preserve"> рублей, </w:t>
      </w:r>
      <w:r w:rsidR="00A71AF5">
        <w:rPr>
          <w:rFonts w:ascii="Times New Roman" w:hAnsi="Times New Roman"/>
          <w:sz w:val="24"/>
          <w:szCs w:val="24"/>
        </w:rPr>
        <w:t>08</w:t>
      </w:r>
      <w:r w:rsidRPr="0045378B">
        <w:rPr>
          <w:rFonts w:ascii="Times New Roman" w:hAnsi="Times New Roman"/>
          <w:sz w:val="24"/>
          <w:szCs w:val="24"/>
        </w:rPr>
        <w:t xml:space="preserve"> копеек).</w:t>
      </w:r>
    </w:p>
    <w:p w:rsidR="00053731" w:rsidRPr="0045378B" w:rsidRDefault="00053731" w:rsidP="00053731">
      <w:pPr>
        <w:shd w:val="clear" w:color="auto" w:fill="FFFFFF"/>
        <w:spacing w:after="0" w:line="240" w:lineRule="auto"/>
        <w:ind w:firstLine="708"/>
        <w:contextualSpacing/>
        <w:jc w:val="both"/>
        <w:textAlignment w:val="baseline"/>
        <w:rPr>
          <w:rFonts w:ascii="Times New Roman" w:hAnsi="Times New Roman"/>
          <w:sz w:val="24"/>
          <w:szCs w:val="24"/>
        </w:rPr>
      </w:pPr>
      <w:r w:rsidRPr="0045378B">
        <w:rPr>
          <w:rFonts w:ascii="Times New Roman" w:hAnsi="Times New Roman"/>
          <w:bCs/>
          <w:sz w:val="24"/>
          <w:szCs w:val="24"/>
          <w:bdr w:val="none" w:sz="0" w:space="0" w:color="auto" w:frame="1"/>
          <w:lang w:eastAsia="ru-RU"/>
        </w:rPr>
        <w:t>3.3.</w:t>
      </w:r>
      <w:r>
        <w:rPr>
          <w:rFonts w:ascii="Times New Roman" w:hAnsi="Times New Roman"/>
          <w:bCs/>
          <w:sz w:val="24"/>
          <w:szCs w:val="24"/>
          <w:bdr w:val="none" w:sz="0" w:space="0" w:color="auto" w:frame="1"/>
          <w:lang w:eastAsia="ru-RU"/>
        </w:rPr>
        <w:t>4</w:t>
      </w:r>
      <w:r w:rsidRPr="0045378B">
        <w:rPr>
          <w:rFonts w:ascii="Times New Roman" w:hAnsi="Times New Roman"/>
          <w:bCs/>
          <w:sz w:val="24"/>
          <w:szCs w:val="24"/>
          <w:bdr w:val="none" w:sz="0" w:space="0" w:color="auto" w:frame="1"/>
          <w:lang w:eastAsia="ru-RU"/>
        </w:rPr>
        <w:t xml:space="preserve"> </w:t>
      </w:r>
      <w:r w:rsidRPr="0045378B">
        <w:rPr>
          <w:rFonts w:ascii="Times New Roman" w:hAnsi="Times New Roman"/>
          <w:b/>
          <w:bCs/>
          <w:sz w:val="24"/>
          <w:szCs w:val="24"/>
          <w:bdr w:val="none" w:sz="0" w:space="0" w:color="auto" w:frame="1"/>
          <w:lang w:eastAsia="ru-RU"/>
        </w:rPr>
        <w:t xml:space="preserve">по Объекту - </w:t>
      </w:r>
      <w:r>
        <w:rPr>
          <w:rFonts w:ascii="Times New Roman" w:hAnsi="Times New Roman"/>
          <w:b/>
          <w:iCs/>
          <w:sz w:val="24"/>
          <w:szCs w:val="24"/>
        </w:rPr>
        <w:t>п. Досатуй</w:t>
      </w:r>
      <w:r w:rsidRPr="001864F8">
        <w:rPr>
          <w:rFonts w:ascii="Times New Roman" w:hAnsi="Times New Roman"/>
          <w:b/>
          <w:iCs/>
          <w:sz w:val="24"/>
          <w:szCs w:val="24"/>
        </w:rPr>
        <w:t xml:space="preserve">, </w:t>
      </w:r>
      <w:r>
        <w:rPr>
          <w:rFonts w:ascii="Times New Roman" w:hAnsi="Times New Roman"/>
          <w:b/>
          <w:iCs/>
          <w:sz w:val="24"/>
          <w:szCs w:val="24"/>
        </w:rPr>
        <w:t>ул. Привокзальная, д. 2в</w:t>
      </w:r>
      <w:r w:rsidRPr="0045378B">
        <w:rPr>
          <w:rFonts w:ascii="Times New Roman" w:hAnsi="Times New Roman"/>
          <w:b/>
          <w:sz w:val="24"/>
          <w:szCs w:val="24"/>
        </w:rPr>
        <w:t>:</w:t>
      </w:r>
    </w:p>
    <w:p w:rsidR="00053731" w:rsidRDefault="00053731" w:rsidP="00053731">
      <w:pPr>
        <w:shd w:val="clear" w:color="auto" w:fill="FFFFFF"/>
        <w:spacing w:after="0" w:line="240" w:lineRule="auto"/>
        <w:contextualSpacing/>
        <w:jc w:val="both"/>
        <w:textAlignment w:val="baseline"/>
        <w:rPr>
          <w:rFonts w:ascii="Times New Roman" w:hAnsi="Times New Roman"/>
          <w:sz w:val="24"/>
          <w:szCs w:val="24"/>
        </w:rPr>
      </w:pPr>
      <w:r w:rsidRPr="0045378B">
        <w:rPr>
          <w:rFonts w:ascii="Times New Roman" w:hAnsi="Times New Roman"/>
          <w:sz w:val="24"/>
          <w:szCs w:val="24"/>
        </w:rPr>
        <w:t xml:space="preserve">- </w:t>
      </w:r>
      <w:r w:rsidRPr="00053731">
        <w:rPr>
          <w:rFonts w:ascii="Times New Roman" w:hAnsi="Times New Roman"/>
          <w:iCs/>
          <w:sz w:val="24"/>
          <w:szCs w:val="24"/>
        </w:rPr>
        <w:t>внутридомовых инженерных систем теплоснабжения, электроснабжения</w:t>
      </w:r>
      <w:r w:rsidRPr="0045378B">
        <w:rPr>
          <w:rFonts w:ascii="Times New Roman" w:hAnsi="Times New Roman"/>
          <w:sz w:val="24"/>
          <w:szCs w:val="24"/>
        </w:rPr>
        <w:t xml:space="preserve"> </w:t>
      </w:r>
      <w:r w:rsidR="005658D5">
        <w:rPr>
          <w:rFonts w:ascii="Times New Roman" w:hAnsi="Times New Roman"/>
          <w:sz w:val="24"/>
          <w:szCs w:val="24"/>
        </w:rPr>
        <w:t>1</w:t>
      </w:r>
      <w:r w:rsidR="00156334">
        <w:rPr>
          <w:rFonts w:ascii="Times New Roman" w:hAnsi="Times New Roman"/>
          <w:sz w:val="24"/>
          <w:szCs w:val="24"/>
        </w:rPr>
        <w:t> </w:t>
      </w:r>
      <w:r w:rsidR="005658D5">
        <w:rPr>
          <w:rFonts w:ascii="Times New Roman" w:hAnsi="Times New Roman"/>
          <w:sz w:val="24"/>
          <w:szCs w:val="24"/>
        </w:rPr>
        <w:t>207</w:t>
      </w:r>
      <w:r w:rsidR="00156334">
        <w:rPr>
          <w:rFonts w:ascii="Times New Roman" w:hAnsi="Times New Roman"/>
          <w:sz w:val="24"/>
          <w:szCs w:val="24"/>
        </w:rPr>
        <w:t xml:space="preserve"> </w:t>
      </w:r>
      <w:r w:rsidR="005658D5">
        <w:rPr>
          <w:rFonts w:ascii="Times New Roman" w:hAnsi="Times New Roman"/>
          <w:sz w:val="24"/>
          <w:szCs w:val="24"/>
        </w:rPr>
        <w:t xml:space="preserve">666,28 </w:t>
      </w:r>
      <w:r w:rsidRPr="0045378B">
        <w:rPr>
          <w:rFonts w:ascii="Times New Roman" w:hAnsi="Times New Roman"/>
          <w:sz w:val="24"/>
          <w:szCs w:val="24"/>
        </w:rPr>
        <w:t>(</w:t>
      </w:r>
      <w:r w:rsidR="005658D5">
        <w:rPr>
          <w:rFonts w:ascii="Times New Roman" w:hAnsi="Times New Roman"/>
          <w:sz w:val="24"/>
          <w:szCs w:val="24"/>
        </w:rPr>
        <w:t xml:space="preserve">один миллион двести семь тысяч шестьсот шестьдесят шесть </w:t>
      </w:r>
      <w:r w:rsidRPr="0045378B">
        <w:rPr>
          <w:rFonts w:ascii="Times New Roman" w:hAnsi="Times New Roman"/>
          <w:sz w:val="24"/>
          <w:szCs w:val="24"/>
        </w:rPr>
        <w:t xml:space="preserve">рублей, </w:t>
      </w:r>
      <w:r w:rsidR="005658D5">
        <w:rPr>
          <w:rFonts w:ascii="Times New Roman" w:hAnsi="Times New Roman"/>
          <w:sz w:val="24"/>
          <w:szCs w:val="24"/>
        </w:rPr>
        <w:t>28</w:t>
      </w:r>
      <w:r w:rsidRPr="0045378B">
        <w:rPr>
          <w:rFonts w:ascii="Times New Roman" w:hAnsi="Times New Roman"/>
          <w:sz w:val="24"/>
          <w:szCs w:val="24"/>
        </w:rPr>
        <w:t xml:space="preserve"> копеек).</w:t>
      </w:r>
    </w:p>
    <w:p w:rsidR="008909F4" w:rsidRPr="0045378B" w:rsidRDefault="00053731"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909F4" w:rsidRPr="0045378B">
        <w:rPr>
          <w:rFonts w:ascii="Times New Roman" w:hAnsi="Times New Roman"/>
          <w:sz w:val="24"/>
          <w:szCs w:val="24"/>
        </w:rPr>
        <w:t xml:space="preserve">3.4. </w:t>
      </w:r>
      <w:r w:rsidR="008909F4" w:rsidRPr="00A336D4">
        <w:rPr>
          <w:rFonts w:ascii="Times New Roman" w:hAnsi="Times New Roman"/>
          <w:sz w:val="24"/>
          <w:szCs w:val="24"/>
        </w:rPr>
        <w:t xml:space="preserve">Стоимость работ по Договору формируется путем умножения цены, определенной сметной документацией ЗАКАЗЧИКА на коэффициент снижения стоимости работ, равный </w:t>
      </w:r>
      <w:r w:rsidR="00AF27FF">
        <w:rPr>
          <w:rFonts w:ascii="Times New Roman" w:hAnsi="Times New Roman"/>
          <w:sz w:val="24"/>
          <w:szCs w:val="24"/>
        </w:rPr>
        <w:t>1,0</w:t>
      </w:r>
      <w:r w:rsidR="008909F4" w:rsidRPr="00A336D4">
        <w:rPr>
          <w:rFonts w:ascii="Times New Roman" w:hAnsi="Times New Roman"/>
          <w:sz w:val="24"/>
          <w:szCs w:val="24"/>
        </w:rPr>
        <w:t xml:space="preserve"> и рассчитанный как отношение предложения ПОДРЯДЧИКА о цене Договора</w:t>
      </w:r>
      <w:r w:rsidR="008909F4">
        <w:rPr>
          <w:rFonts w:ascii="Times New Roman" w:hAnsi="Times New Roman"/>
          <w:sz w:val="24"/>
          <w:szCs w:val="24"/>
        </w:rPr>
        <w:t xml:space="preserve"> к начальной (максимальной) цене, </w:t>
      </w:r>
      <w:r w:rsidR="008909F4" w:rsidRPr="0045378B">
        <w:rPr>
          <w:rFonts w:ascii="Times New Roman" w:eastAsia="Times New Roman" w:hAnsi="Times New Roman"/>
          <w:sz w:val="24"/>
          <w:szCs w:val="24"/>
          <w:lang w:eastAsia="ru-RU"/>
        </w:rPr>
        <w:t>предусмотренной документацией об электронном аукционе</w:t>
      </w:r>
      <w:r w:rsidR="008909F4" w:rsidRPr="0045378B">
        <w:rPr>
          <w:rFonts w:ascii="Times New Roman" w:hAnsi="Times New Roman"/>
          <w:sz w:val="24"/>
          <w:szCs w:val="24"/>
        </w:rPr>
        <w:t>.</w:t>
      </w:r>
    </w:p>
    <w:p w:rsidR="008909F4" w:rsidRPr="0045378B" w:rsidRDefault="00053731"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909F4" w:rsidRPr="0045378B">
        <w:rPr>
          <w:rFonts w:ascii="Times New Roman" w:hAnsi="Times New Roman"/>
          <w:sz w:val="24"/>
          <w:szCs w:val="24"/>
        </w:rPr>
        <w:t xml:space="preserve">3.5. В случае применения ПОДРЯДЧИКОМ упрощенной системы налогообложения, НДС </w:t>
      </w:r>
      <w:r w:rsidR="008909F4" w:rsidRPr="0045378B">
        <w:rPr>
          <w:rFonts w:ascii="Times New Roman" w:eastAsia="Times New Roman" w:hAnsi="Times New Roman"/>
          <w:sz w:val="24"/>
          <w:szCs w:val="24"/>
          <w:lang w:eastAsia="ru-RU"/>
        </w:rPr>
        <w:t>регулируется Налоговым кодексом</w:t>
      </w:r>
      <w:r w:rsidR="008909F4" w:rsidRPr="0045378B">
        <w:rPr>
          <w:rFonts w:ascii="Times New Roman" w:hAnsi="Times New Roman"/>
          <w:sz w:val="24"/>
          <w:szCs w:val="24"/>
        </w:rPr>
        <w:t xml:space="preserve"> Российской Федерации, при этом ПОДРЯДЧИК перед заключением Договора обязан предоставить ЗАКАЗЧИКУ соответствующее уведомление налогового органа о применении упрощенной системы налогообложения.</w:t>
      </w:r>
    </w:p>
    <w:p w:rsidR="008909F4" w:rsidRPr="0045378B" w:rsidRDefault="008909F4" w:rsidP="008909F4">
      <w:pPr>
        <w:spacing w:after="0" w:line="240" w:lineRule="auto"/>
        <w:ind w:firstLine="567"/>
        <w:jc w:val="both"/>
        <w:rPr>
          <w:rFonts w:ascii="Times New Roman" w:hAnsi="Times New Roman"/>
          <w:sz w:val="24"/>
          <w:szCs w:val="24"/>
        </w:rPr>
      </w:pPr>
      <w:r w:rsidRPr="0045378B">
        <w:rPr>
          <w:rFonts w:ascii="Times New Roman" w:hAnsi="Times New Roman"/>
          <w:sz w:val="24"/>
          <w:szCs w:val="24"/>
        </w:rPr>
        <w:t>При применении или в связи с переходом ПОДРЯДЧИКА на упрощенную систему налогообложения, НДС в акты выполненных работ не включается. ЗАКАЗЧИК компенсирует сумму НДС, уплаченного ПОДРЯДЧИКОМ за материалы, изделия, конструкции и оказываемые услуги и отнесенную на издержки производства в целом по объекту согласно расчетам письма Госстроя РФ от 06.10.2003 г. № НЗ-6292/10 «О порядке определения сметной стоимости работ, выполняемых организациями, работающими по упрощенной системе налогообложения» по следующей формуле: (МАТ+(ЭМ-ЗПМ)+НР*0,1712+СП*0,15)*</w:t>
      </w:r>
      <w:r w:rsidRPr="001D33B6">
        <w:rPr>
          <w:rFonts w:ascii="Times New Roman" w:hAnsi="Times New Roman"/>
          <w:sz w:val="24"/>
          <w:szCs w:val="24"/>
        </w:rPr>
        <w:t>18</w:t>
      </w:r>
      <w:r w:rsidRPr="0045378B">
        <w:rPr>
          <w:rFonts w:ascii="Times New Roman" w:hAnsi="Times New Roman"/>
          <w:sz w:val="24"/>
          <w:szCs w:val="24"/>
        </w:rPr>
        <w:t>%.</w:t>
      </w:r>
    </w:p>
    <w:p w:rsidR="008909F4" w:rsidRPr="00A336D4" w:rsidRDefault="008909F4" w:rsidP="008909F4">
      <w:pPr>
        <w:pStyle w:val="a8"/>
        <w:tabs>
          <w:tab w:val="left" w:pos="0"/>
          <w:tab w:val="left" w:pos="900"/>
        </w:tabs>
        <w:spacing w:after="0" w:line="240" w:lineRule="auto"/>
        <w:ind w:left="0" w:firstLine="567"/>
        <w:contextualSpacing w:val="0"/>
        <w:jc w:val="both"/>
        <w:rPr>
          <w:rFonts w:ascii="Times New Roman" w:hAnsi="Times New Roman"/>
          <w:sz w:val="24"/>
          <w:szCs w:val="24"/>
        </w:rPr>
      </w:pPr>
      <w:r w:rsidRPr="0045378B">
        <w:rPr>
          <w:rFonts w:ascii="Times New Roman" w:hAnsi="Times New Roman"/>
          <w:sz w:val="24"/>
          <w:szCs w:val="24"/>
        </w:rPr>
        <w:t xml:space="preserve">При этом в актах выполненных работ накладные расходы определяются в процентном отношении от ФОТ с применением понижающего коэффициента 0,94, сметная прибыль определяется </w:t>
      </w:r>
      <w:r w:rsidRPr="00A336D4">
        <w:rPr>
          <w:rFonts w:ascii="Times New Roman" w:hAnsi="Times New Roman"/>
          <w:sz w:val="24"/>
          <w:szCs w:val="24"/>
        </w:rPr>
        <w:t>в процентном отношении от ФОТ с применением понижающего коэффициента 0,9.</w:t>
      </w:r>
    </w:p>
    <w:p w:rsidR="008909F4" w:rsidRPr="00A336D4"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A336D4">
        <w:rPr>
          <w:rFonts w:ascii="Times New Roman" w:hAnsi="Times New Roman"/>
          <w:sz w:val="24"/>
          <w:szCs w:val="24"/>
        </w:rPr>
        <w:t>Указанная в пункте 3.2. настоящего договора стоимость договора в связи с удорожанием ресурсов в период проведения Работ увеличению не подлежит.</w:t>
      </w:r>
    </w:p>
    <w:p w:rsidR="008909F4" w:rsidRPr="0045378B" w:rsidRDefault="008909F4" w:rsidP="008909F4">
      <w:pPr>
        <w:tabs>
          <w:tab w:val="left" w:pos="1134"/>
        </w:tabs>
        <w:autoSpaceDE w:val="0"/>
        <w:autoSpaceDN w:val="0"/>
        <w:adjustRightInd w:val="0"/>
        <w:spacing w:after="0" w:line="240" w:lineRule="auto"/>
        <w:ind w:firstLine="567"/>
        <w:jc w:val="both"/>
        <w:rPr>
          <w:rFonts w:ascii="Times New Roman" w:hAnsi="Times New Roman"/>
          <w:spacing w:val="2"/>
          <w:sz w:val="24"/>
          <w:szCs w:val="24"/>
        </w:rPr>
      </w:pPr>
      <w:r w:rsidRPr="0045378B">
        <w:rPr>
          <w:rFonts w:ascii="Times New Roman" w:eastAsia="Times New Roman" w:hAnsi="Times New Roman"/>
          <w:sz w:val="24"/>
          <w:szCs w:val="24"/>
          <w:lang w:eastAsia="ru-RU"/>
        </w:rPr>
        <w:t xml:space="preserve">3.6. </w:t>
      </w:r>
      <w:r w:rsidRPr="008B463D">
        <w:rPr>
          <w:rFonts w:ascii="Times New Roman" w:eastAsia="Times New Roman" w:hAnsi="Times New Roman"/>
          <w:sz w:val="24"/>
          <w:szCs w:val="24"/>
          <w:lang w:eastAsia="ru-RU"/>
        </w:rPr>
        <w:t xml:space="preserve">Стоимость </w:t>
      </w:r>
      <w:r w:rsidRPr="0045378B">
        <w:rPr>
          <w:rFonts w:ascii="Times New Roman" w:hAnsi="Times New Roman"/>
          <w:spacing w:val="2"/>
          <w:sz w:val="24"/>
          <w:szCs w:val="24"/>
        </w:rPr>
        <w:t>Договора включает все затраты ПОДРЯДЧИКА, так или иначе связанные с выполнением полного комплекса Работ на Объекте, в том числе:</w:t>
      </w:r>
    </w:p>
    <w:p w:rsidR="008909F4" w:rsidRPr="0045378B" w:rsidRDefault="008909F4" w:rsidP="008909F4">
      <w:pPr>
        <w:tabs>
          <w:tab w:val="left" w:pos="1134"/>
        </w:tabs>
        <w:autoSpaceDE w:val="0"/>
        <w:autoSpaceDN w:val="0"/>
        <w:adjustRightInd w:val="0"/>
        <w:spacing w:after="0" w:line="240" w:lineRule="auto"/>
        <w:ind w:firstLine="567"/>
        <w:jc w:val="both"/>
        <w:rPr>
          <w:rFonts w:ascii="Times New Roman" w:hAnsi="Times New Roman"/>
          <w:spacing w:val="2"/>
          <w:sz w:val="24"/>
          <w:szCs w:val="24"/>
        </w:rPr>
      </w:pPr>
      <w:r w:rsidRPr="0045378B">
        <w:rPr>
          <w:rFonts w:ascii="Times New Roman" w:hAnsi="Times New Roman"/>
          <w:spacing w:val="2"/>
          <w:sz w:val="24"/>
          <w:szCs w:val="24"/>
        </w:rPr>
        <w:t>- затраты на производство строительно-монтажных Работ с учетом стоимости Материалов, Конструкций, Изделий, Систем и Оборудования;</w:t>
      </w:r>
    </w:p>
    <w:p w:rsidR="008909F4" w:rsidRPr="0045378B" w:rsidRDefault="008909F4" w:rsidP="008909F4">
      <w:pPr>
        <w:spacing w:after="0" w:line="240" w:lineRule="auto"/>
        <w:ind w:firstLine="567"/>
        <w:jc w:val="both"/>
        <w:rPr>
          <w:rFonts w:ascii="Times New Roman" w:hAnsi="Times New Roman"/>
          <w:spacing w:val="2"/>
          <w:sz w:val="24"/>
          <w:szCs w:val="24"/>
        </w:rPr>
      </w:pPr>
      <w:r w:rsidRPr="0045378B">
        <w:rPr>
          <w:rFonts w:ascii="Times New Roman" w:hAnsi="Times New Roman"/>
          <w:spacing w:val="2"/>
          <w:sz w:val="24"/>
          <w:szCs w:val="24"/>
        </w:rPr>
        <w:t>- затраты, связанные с мобилизацией строительной техники и персонала ПОДРЯДЧИКА, доставкой Материалов, Изделий, Конструкций и Оборудования, необходимых для начала производства Работ и их демобилизацией после окончания Работ, или в случае прекращения действия настоящего Договора;</w:t>
      </w:r>
    </w:p>
    <w:p w:rsidR="008909F4" w:rsidRPr="0045378B" w:rsidRDefault="008909F4" w:rsidP="008909F4">
      <w:pPr>
        <w:spacing w:after="0" w:line="240" w:lineRule="auto"/>
        <w:ind w:firstLine="567"/>
        <w:jc w:val="both"/>
        <w:rPr>
          <w:rFonts w:ascii="Times New Roman" w:hAnsi="Times New Roman"/>
          <w:spacing w:val="2"/>
          <w:sz w:val="24"/>
          <w:szCs w:val="24"/>
        </w:rPr>
      </w:pPr>
      <w:r w:rsidRPr="0045378B">
        <w:rPr>
          <w:rFonts w:ascii="Times New Roman" w:hAnsi="Times New Roman"/>
          <w:spacing w:val="2"/>
          <w:sz w:val="24"/>
          <w:szCs w:val="24"/>
        </w:rPr>
        <w:t>- затраты, связанные с обеспечением ПОДРЯДЧИКА электроэнергией, теплом, водой на технологические нужды, водоотведением, канализацией, связью и иными ресурсами, необходимыми и достаточными для производства Работ на Объекте;</w:t>
      </w:r>
    </w:p>
    <w:p w:rsidR="008909F4" w:rsidRPr="0045378B" w:rsidRDefault="008909F4" w:rsidP="008909F4">
      <w:pPr>
        <w:spacing w:after="0" w:line="240" w:lineRule="auto"/>
        <w:ind w:firstLine="567"/>
        <w:jc w:val="both"/>
        <w:rPr>
          <w:rFonts w:ascii="Times New Roman" w:hAnsi="Times New Roman"/>
          <w:spacing w:val="2"/>
          <w:sz w:val="24"/>
          <w:szCs w:val="24"/>
        </w:rPr>
      </w:pPr>
      <w:r w:rsidRPr="0045378B">
        <w:rPr>
          <w:rFonts w:ascii="Times New Roman" w:hAnsi="Times New Roman"/>
          <w:spacing w:val="2"/>
          <w:sz w:val="24"/>
          <w:szCs w:val="24"/>
        </w:rPr>
        <w:t>- затраты на вывоз мусора и утилизацию отходов (при документальном подтверждении расходов по данному Объекту), транспортные расходы, содержание и уборку строительной площадки;</w:t>
      </w:r>
    </w:p>
    <w:p w:rsidR="008909F4" w:rsidRPr="0045378B" w:rsidRDefault="008909F4" w:rsidP="008909F4">
      <w:pPr>
        <w:spacing w:after="0" w:line="240" w:lineRule="auto"/>
        <w:ind w:firstLine="567"/>
        <w:jc w:val="both"/>
        <w:rPr>
          <w:rFonts w:ascii="Times New Roman" w:hAnsi="Times New Roman"/>
          <w:spacing w:val="2"/>
          <w:sz w:val="24"/>
          <w:szCs w:val="24"/>
        </w:rPr>
      </w:pPr>
      <w:r w:rsidRPr="0045378B">
        <w:rPr>
          <w:rFonts w:ascii="Times New Roman" w:hAnsi="Times New Roman"/>
          <w:spacing w:val="2"/>
          <w:sz w:val="24"/>
          <w:szCs w:val="24"/>
        </w:rPr>
        <w:t xml:space="preserve">- </w:t>
      </w:r>
      <w:r w:rsidRPr="0045378B">
        <w:rPr>
          <w:rFonts w:ascii="Times New Roman" w:hAnsi="Times New Roman"/>
          <w:sz w:val="24"/>
          <w:szCs w:val="24"/>
        </w:rPr>
        <w:t>риски удорожания материалов, ресурсов, оборудования;</w:t>
      </w:r>
    </w:p>
    <w:p w:rsidR="008909F4" w:rsidRPr="0045378B" w:rsidRDefault="008909F4" w:rsidP="008909F4">
      <w:pPr>
        <w:spacing w:after="0" w:line="240" w:lineRule="auto"/>
        <w:ind w:firstLine="567"/>
        <w:jc w:val="both"/>
        <w:rPr>
          <w:rFonts w:ascii="Times New Roman" w:hAnsi="Times New Roman"/>
          <w:spacing w:val="2"/>
          <w:sz w:val="24"/>
          <w:szCs w:val="24"/>
        </w:rPr>
      </w:pPr>
      <w:r w:rsidRPr="0045378B">
        <w:rPr>
          <w:rFonts w:ascii="Times New Roman" w:hAnsi="Times New Roman"/>
          <w:spacing w:val="2"/>
          <w:sz w:val="24"/>
          <w:szCs w:val="24"/>
        </w:rPr>
        <w:t>- оплату налогов, сборов и других платежей, предусмотренных действующим законодательством Российской Федерации и настоящим Договором;</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pacing w:val="2"/>
          <w:sz w:val="24"/>
          <w:szCs w:val="24"/>
        </w:rPr>
      </w:pPr>
      <w:r w:rsidRPr="0045378B">
        <w:rPr>
          <w:rFonts w:ascii="Times New Roman" w:hAnsi="Times New Roman"/>
          <w:spacing w:val="2"/>
          <w:sz w:val="24"/>
          <w:szCs w:val="24"/>
        </w:rPr>
        <w:t>- иные затраты, напрямую или косвенно связанные с выполнением Работ, предусмотренных настоящим Договором.</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5378B">
        <w:rPr>
          <w:rFonts w:ascii="Times New Roman" w:eastAsia="Times New Roman" w:hAnsi="Times New Roman"/>
          <w:sz w:val="24"/>
          <w:szCs w:val="24"/>
          <w:lang w:eastAsia="ru-RU"/>
        </w:rPr>
        <w:t>3.7. В случае заключения договора при снижении ПОДРЯДЧИКОМ цены договора по отношению к начальной (максимальной) цене, предусмотренной документацией об электронном аукционе, стоимость работ по осуществлению капитального ремонта в отношении каждого Объекта подлежит уменьшению пропорционально такому снижению путем применения понижающего коэффициента ко всей сметной документации.</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eastAsia="Times New Roman" w:hAnsi="Times New Roman"/>
          <w:sz w:val="24"/>
          <w:szCs w:val="24"/>
          <w:lang w:eastAsia="ru-RU"/>
        </w:rPr>
        <w:t xml:space="preserve">Методика определения сметной стоимости строительно-монтажных работ (индексы, коэффициенты и т.д.) в ходе </w:t>
      </w:r>
      <w:r w:rsidRPr="0045378B">
        <w:rPr>
          <w:rFonts w:ascii="Times New Roman" w:hAnsi="Times New Roman"/>
          <w:sz w:val="24"/>
          <w:szCs w:val="24"/>
        </w:rPr>
        <w:t>исполнения обязательств по договору не подлежит изменению, в т.ч. в случае переноса сроков выполнения работ на поздний период.</w:t>
      </w:r>
    </w:p>
    <w:p w:rsidR="008909F4" w:rsidRPr="0045378B" w:rsidRDefault="008909F4" w:rsidP="008909F4">
      <w:pPr>
        <w:pStyle w:val="afd"/>
        <w:jc w:val="both"/>
        <w:rPr>
          <w:rFonts w:ascii="Times New Roman" w:hAnsi="Times New Roman"/>
          <w:sz w:val="24"/>
          <w:szCs w:val="24"/>
        </w:rPr>
      </w:pPr>
      <w:r w:rsidRPr="0045378B">
        <w:rPr>
          <w:rFonts w:ascii="Times New Roman" w:hAnsi="Times New Roman"/>
          <w:sz w:val="24"/>
          <w:szCs w:val="24"/>
        </w:rPr>
        <w:t xml:space="preserve">          3.8</w:t>
      </w:r>
      <w:r w:rsidRPr="00E30907">
        <w:rPr>
          <w:rFonts w:ascii="Times New Roman" w:hAnsi="Times New Roman"/>
          <w:sz w:val="24"/>
          <w:szCs w:val="24"/>
        </w:rPr>
        <w:t xml:space="preserve">. </w:t>
      </w:r>
      <w:r>
        <w:rPr>
          <w:rFonts w:ascii="Times New Roman" w:hAnsi="Times New Roman"/>
          <w:sz w:val="24"/>
          <w:szCs w:val="24"/>
        </w:rPr>
        <w:t>Цена</w:t>
      </w:r>
      <w:r w:rsidRPr="009201CD">
        <w:rPr>
          <w:rFonts w:ascii="Times New Roman" w:hAnsi="Times New Roman"/>
          <w:sz w:val="24"/>
          <w:szCs w:val="24"/>
        </w:rPr>
        <w:t xml:space="preserve"> д</w:t>
      </w:r>
      <w:r w:rsidRPr="00E30907">
        <w:rPr>
          <w:rFonts w:ascii="Times New Roman" w:hAnsi="Times New Roman"/>
          <w:sz w:val="24"/>
          <w:szCs w:val="24"/>
        </w:rPr>
        <w:t>оговора может быть увеличена по соглашению сторон в ходе его исполнения, но не более чем на 15 процентов по каждому из Объектов в связи с пропорциональным увеличением объема выполнения работ.</w:t>
      </w:r>
      <w:r w:rsidRPr="00E30907">
        <w:rPr>
          <w:rFonts w:ascii="Times New Roman" w:eastAsia="Times New Roman" w:hAnsi="Times New Roman"/>
          <w:sz w:val="24"/>
          <w:szCs w:val="24"/>
          <w:lang w:eastAsia="ru-RU"/>
        </w:rPr>
        <w:t xml:space="preserve"> При </w:t>
      </w:r>
      <w:r w:rsidRPr="009201CD">
        <w:rPr>
          <w:rFonts w:ascii="Times New Roman" w:eastAsia="Times New Roman" w:hAnsi="Times New Roman"/>
          <w:sz w:val="24"/>
          <w:szCs w:val="24"/>
          <w:lang w:eastAsia="ru-RU"/>
        </w:rPr>
        <w:t>этом стоимость</w:t>
      </w:r>
      <w:r w:rsidRPr="00E30907">
        <w:rPr>
          <w:rFonts w:ascii="Times New Roman" w:eastAsia="Times New Roman" w:hAnsi="Times New Roman"/>
          <w:sz w:val="24"/>
          <w:szCs w:val="24"/>
          <w:lang w:eastAsia="ru-RU"/>
        </w:rPr>
        <w:t xml:space="preserve"> Договора не </w:t>
      </w:r>
      <w:r w:rsidRPr="009201CD">
        <w:rPr>
          <w:rFonts w:ascii="Times New Roman" w:eastAsia="Times New Roman" w:hAnsi="Times New Roman"/>
          <w:sz w:val="24"/>
          <w:szCs w:val="24"/>
          <w:lang w:eastAsia="ru-RU"/>
        </w:rPr>
        <w:t>может превышать</w:t>
      </w:r>
      <w:r>
        <w:rPr>
          <w:rFonts w:ascii="Times New Roman" w:eastAsia="Times New Roman" w:hAnsi="Times New Roman"/>
          <w:color w:val="00B0F0"/>
          <w:sz w:val="24"/>
          <w:szCs w:val="24"/>
          <w:lang w:eastAsia="ru-RU"/>
        </w:rPr>
        <w:t xml:space="preserve"> </w:t>
      </w:r>
      <w:r w:rsidRPr="00E30907">
        <w:rPr>
          <w:rFonts w:ascii="Times New Roman" w:eastAsia="Times New Roman" w:hAnsi="Times New Roman"/>
          <w:sz w:val="24"/>
          <w:szCs w:val="24"/>
          <w:lang w:eastAsia="ru-RU"/>
        </w:rPr>
        <w:t>предельн</w:t>
      </w:r>
      <w:r>
        <w:rPr>
          <w:rFonts w:ascii="Times New Roman" w:eastAsia="Times New Roman" w:hAnsi="Times New Roman"/>
          <w:sz w:val="24"/>
          <w:szCs w:val="24"/>
          <w:lang w:eastAsia="ru-RU"/>
        </w:rPr>
        <w:t>ую</w:t>
      </w:r>
      <w:r w:rsidRPr="00E30907">
        <w:rPr>
          <w:rFonts w:ascii="Times New Roman" w:eastAsia="Times New Roman" w:hAnsi="Times New Roman"/>
          <w:sz w:val="24"/>
          <w:szCs w:val="24"/>
          <w:lang w:eastAsia="ru-RU"/>
        </w:rPr>
        <w:t xml:space="preserve"> стоимост</w:t>
      </w:r>
      <w:r>
        <w:rPr>
          <w:rFonts w:ascii="Times New Roman" w:eastAsia="Times New Roman" w:hAnsi="Times New Roman"/>
          <w:sz w:val="24"/>
          <w:szCs w:val="24"/>
          <w:lang w:eastAsia="ru-RU"/>
        </w:rPr>
        <w:t>ь</w:t>
      </w:r>
      <w:r w:rsidRPr="00E30907">
        <w:rPr>
          <w:rFonts w:ascii="Times New Roman" w:eastAsia="Times New Roman" w:hAnsi="Times New Roman"/>
          <w:sz w:val="24"/>
          <w:szCs w:val="24"/>
          <w:lang w:eastAsia="ru-RU"/>
        </w:rPr>
        <w:t xml:space="preserve"> </w:t>
      </w:r>
      <w:r w:rsidRPr="00E30907">
        <w:rPr>
          <w:rFonts w:ascii="Times New Roman" w:hAnsi="Times New Roman"/>
          <w:sz w:val="24"/>
          <w:szCs w:val="24"/>
        </w:rPr>
        <w:t>соответствующего вида работ, утвержденн</w:t>
      </w:r>
      <w:r>
        <w:rPr>
          <w:rFonts w:ascii="Times New Roman" w:hAnsi="Times New Roman"/>
          <w:sz w:val="24"/>
          <w:szCs w:val="24"/>
        </w:rPr>
        <w:t>ую</w:t>
      </w:r>
      <w:r w:rsidRPr="00E30907">
        <w:rPr>
          <w:rFonts w:ascii="Times New Roman" w:hAnsi="Times New Roman"/>
          <w:sz w:val="24"/>
          <w:szCs w:val="24"/>
        </w:rPr>
        <w:t xml:space="preserve"> постановлением Правительства Забайкальского края, указанной в Техническом задании (Приложение №1 к настоящему Договору)</w:t>
      </w:r>
      <w:r>
        <w:rPr>
          <w:rFonts w:ascii="Times New Roman" w:hAnsi="Times New Roman"/>
          <w:sz w:val="24"/>
          <w:szCs w:val="24"/>
        </w:rPr>
        <w:t>.</w:t>
      </w:r>
    </w:p>
    <w:p w:rsidR="008909F4" w:rsidRPr="0045378B" w:rsidRDefault="008909F4" w:rsidP="008909F4">
      <w:pPr>
        <w:autoSpaceDE w:val="0"/>
        <w:autoSpaceDN w:val="0"/>
        <w:adjustRightInd w:val="0"/>
        <w:spacing w:after="0" w:line="240" w:lineRule="auto"/>
        <w:ind w:firstLine="709"/>
        <w:jc w:val="both"/>
        <w:rPr>
          <w:rFonts w:ascii="Times New Roman" w:hAnsi="Times New Roman"/>
          <w:sz w:val="24"/>
          <w:szCs w:val="24"/>
          <w:lang w:eastAsia="ru-RU"/>
        </w:rPr>
      </w:pPr>
      <w:r w:rsidRPr="0045378B">
        <w:rPr>
          <w:rFonts w:ascii="Times New Roman" w:hAnsi="Times New Roman"/>
          <w:sz w:val="24"/>
          <w:szCs w:val="24"/>
        </w:rPr>
        <w:t xml:space="preserve">3.8.1. </w:t>
      </w:r>
      <w:bookmarkStart w:id="8" w:name="Par0"/>
      <w:bookmarkEnd w:id="8"/>
      <w:r w:rsidRPr="0045378B">
        <w:rPr>
          <w:rFonts w:ascii="Times New Roman" w:hAnsi="Times New Roman"/>
          <w:sz w:val="24"/>
          <w:szCs w:val="24"/>
          <w:lang w:eastAsia="ru-RU"/>
        </w:rPr>
        <w:t xml:space="preserve">ПОДРЯДЧИК, обнаруживший в ходе производства работ не учтенные в </w:t>
      </w:r>
      <w:r w:rsidRPr="0045378B">
        <w:rPr>
          <w:rFonts w:ascii="Times New Roman" w:hAnsi="Times New Roman"/>
          <w:sz w:val="24"/>
          <w:szCs w:val="24"/>
        </w:rPr>
        <w:t xml:space="preserve">сметной </w:t>
      </w:r>
      <w:r w:rsidRPr="0045378B">
        <w:rPr>
          <w:rFonts w:ascii="Times New Roman" w:hAnsi="Times New Roman"/>
          <w:sz w:val="24"/>
          <w:szCs w:val="24"/>
          <w:lang w:eastAsia="ru-RU"/>
        </w:rPr>
        <w:t>документации работы и в связи с этим необходимость проведения дополнительных работ и увеличения сметной стоимости ремонтных работ, обязан сообщить об этом ЗАКАЗЧИКУ с предоставлением письменного обоснования необходимости в проведении дополнительных работ.</w:t>
      </w:r>
    </w:p>
    <w:p w:rsidR="008909F4" w:rsidRDefault="008909F4" w:rsidP="008909F4">
      <w:pPr>
        <w:autoSpaceDE w:val="0"/>
        <w:autoSpaceDN w:val="0"/>
        <w:adjustRightInd w:val="0"/>
        <w:spacing w:after="0" w:line="240" w:lineRule="auto"/>
        <w:ind w:firstLine="709"/>
        <w:jc w:val="both"/>
        <w:rPr>
          <w:rFonts w:ascii="Times New Roman" w:hAnsi="Times New Roman"/>
          <w:sz w:val="24"/>
          <w:szCs w:val="24"/>
          <w:lang w:eastAsia="ru-RU"/>
        </w:rPr>
      </w:pPr>
      <w:r w:rsidRPr="00224A80">
        <w:rPr>
          <w:rFonts w:ascii="Times New Roman" w:hAnsi="Times New Roman"/>
          <w:sz w:val="24"/>
          <w:szCs w:val="24"/>
          <w:lang w:eastAsia="ru-RU"/>
        </w:rPr>
        <w:t>ЗАКАЗЧИК вправе вносить изменения в</w:t>
      </w:r>
      <w:r>
        <w:rPr>
          <w:rFonts w:ascii="Times New Roman" w:hAnsi="Times New Roman"/>
          <w:sz w:val="24"/>
          <w:szCs w:val="24"/>
          <w:lang w:eastAsia="ru-RU"/>
        </w:rPr>
        <w:t xml:space="preserve"> </w:t>
      </w:r>
      <w:r w:rsidRPr="00224A80">
        <w:rPr>
          <w:rFonts w:ascii="Times New Roman" w:hAnsi="Times New Roman"/>
          <w:sz w:val="24"/>
          <w:szCs w:val="24"/>
          <w:lang w:eastAsia="ru-RU"/>
        </w:rPr>
        <w:t>сметную документацию при условии, если вызываемые этим дополнительные работы по стоимости не превышают установленного п. 3.8. размера превышения стоимости договора и не меняют характера работ, предусмотренных настоящим договором.</w:t>
      </w:r>
    </w:p>
    <w:p w:rsidR="008909F4" w:rsidRPr="0045378B" w:rsidRDefault="008909F4" w:rsidP="008909F4">
      <w:pPr>
        <w:autoSpaceDE w:val="0"/>
        <w:autoSpaceDN w:val="0"/>
        <w:adjustRightInd w:val="0"/>
        <w:spacing w:after="0" w:line="240" w:lineRule="auto"/>
        <w:ind w:firstLine="709"/>
        <w:jc w:val="both"/>
        <w:rPr>
          <w:rFonts w:ascii="Times New Roman" w:hAnsi="Times New Roman"/>
          <w:sz w:val="24"/>
          <w:szCs w:val="24"/>
          <w:lang w:eastAsia="ru-RU"/>
        </w:rPr>
      </w:pPr>
      <w:r w:rsidRPr="0045378B">
        <w:rPr>
          <w:rFonts w:ascii="Times New Roman" w:hAnsi="Times New Roman"/>
          <w:sz w:val="24"/>
          <w:szCs w:val="24"/>
        </w:rPr>
        <w:t xml:space="preserve">3.8.2. </w:t>
      </w:r>
      <w:r w:rsidRPr="0045378B">
        <w:rPr>
          <w:rFonts w:ascii="Times New Roman" w:eastAsia="Times New Roman" w:hAnsi="Times New Roman"/>
          <w:sz w:val="24"/>
          <w:szCs w:val="24"/>
          <w:lang w:eastAsia="ru-RU"/>
        </w:rPr>
        <w:t>Работы, выполненные с изменением или отклонением от сметной документации, без согласования с Заказчиком, оплате не подлежат.</w:t>
      </w:r>
    </w:p>
    <w:p w:rsidR="008909F4" w:rsidRPr="0045378B" w:rsidRDefault="008909F4" w:rsidP="008909F4">
      <w:pPr>
        <w:pStyle w:val="afd"/>
        <w:ind w:firstLine="708"/>
        <w:jc w:val="both"/>
        <w:rPr>
          <w:rFonts w:ascii="Times New Roman" w:hAnsi="Times New Roman"/>
          <w:sz w:val="24"/>
          <w:szCs w:val="24"/>
        </w:rPr>
      </w:pPr>
      <w:r w:rsidRPr="0045378B">
        <w:rPr>
          <w:rFonts w:ascii="Times New Roman" w:hAnsi="Times New Roman"/>
          <w:sz w:val="24"/>
          <w:szCs w:val="24"/>
        </w:rPr>
        <w:t xml:space="preserve">3.8.3. В случае если итоговая цена договора после увеличения превышает размер предельной стоимости соответствующего вида работ, утвержденный постановлением Правительства Забайкальского края, оплата ПОДРЯДЧИКУ производится в размере разницы между суммой выплаченного ПОДРЯДЧИКУ в соответствии с настоящим Договором аванса и установленным размером предельной стоимости. </w:t>
      </w:r>
    </w:p>
    <w:p w:rsidR="008909F4" w:rsidRPr="0045378B" w:rsidRDefault="008909F4" w:rsidP="008909F4">
      <w:pPr>
        <w:pStyle w:val="afd"/>
        <w:jc w:val="both"/>
        <w:rPr>
          <w:rFonts w:ascii="Times New Roman" w:hAnsi="Times New Roman"/>
          <w:sz w:val="24"/>
          <w:szCs w:val="24"/>
        </w:rPr>
      </w:pPr>
      <w:r w:rsidRPr="0045378B">
        <w:rPr>
          <w:rFonts w:ascii="Times New Roman" w:hAnsi="Times New Roman"/>
          <w:sz w:val="24"/>
          <w:szCs w:val="24"/>
        </w:rPr>
        <w:t xml:space="preserve">          3.9. Цена договора может быть снижена по соглашению сторон при уменьшении предусмотренных договором объемов работ.</w:t>
      </w:r>
    </w:p>
    <w:p w:rsidR="008909F4" w:rsidRPr="0045378B" w:rsidRDefault="008909F4" w:rsidP="008909F4">
      <w:pPr>
        <w:pStyle w:val="afd"/>
        <w:jc w:val="both"/>
        <w:rPr>
          <w:rFonts w:ascii="Times New Roman" w:hAnsi="Times New Roman"/>
          <w:sz w:val="24"/>
          <w:szCs w:val="24"/>
        </w:rPr>
      </w:pPr>
      <w:r w:rsidRPr="0045378B">
        <w:rPr>
          <w:rFonts w:ascii="Times New Roman" w:hAnsi="Times New Roman"/>
          <w:sz w:val="24"/>
          <w:szCs w:val="24"/>
        </w:rPr>
        <w:t xml:space="preserve">          3.10. Иные положения договора о проведении капитального ремонта изменению не подлежат. </w:t>
      </w:r>
    </w:p>
    <w:p w:rsidR="008909F4" w:rsidRPr="0045378B" w:rsidRDefault="008909F4"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3.</w:t>
      </w:r>
      <w:r>
        <w:rPr>
          <w:rFonts w:ascii="Times New Roman" w:hAnsi="Times New Roman"/>
          <w:sz w:val="24"/>
          <w:szCs w:val="24"/>
        </w:rPr>
        <w:t xml:space="preserve">11. </w:t>
      </w:r>
      <w:r w:rsidRPr="009201CD">
        <w:rPr>
          <w:rFonts w:ascii="Times New Roman" w:hAnsi="Times New Roman"/>
          <w:sz w:val="24"/>
          <w:szCs w:val="24"/>
        </w:rPr>
        <w:t>Изменение стоимости</w:t>
      </w:r>
      <w:r w:rsidRPr="0045378B">
        <w:rPr>
          <w:rFonts w:ascii="Times New Roman" w:hAnsi="Times New Roman"/>
          <w:sz w:val="24"/>
          <w:szCs w:val="24"/>
        </w:rPr>
        <w:t xml:space="preserve"> и объема работ по договору оформляются путем подписания Дополнительного соглашения к данному договору, к которому прилагаются дефектные ведомости и дополнительные сметные расчеты (при необходимости), составляемые с учетом правил, указанных в пункте 3.13., 3.14. настоящего договора.</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 xml:space="preserve">3.12. </w:t>
      </w:r>
      <w:r w:rsidRPr="0045378B">
        <w:rPr>
          <w:rFonts w:ascii="Times New Roman" w:hAnsi="Times New Roman"/>
          <w:bCs/>
          <w:sz w:val="24"/>
          <w:szCs w:val="24"/>
        </w:rPr>
        <w:t>Окончательная стоимость работ по договору определяется на основании Актов о приемке выполненных работ по форме КС-2 (далее – Акт КС-2) и Справок о стоимости выполненных работ и затрат по форме КС-3 (далее – Справка КС-3) исходя из фактически выполненных объемов и видов работ по Объектам.</w:t>
      </w:r>
    </w:p>
    <w:p w:rsidR="008909F4" w:rsidRPr="0045378B" w:rsidRDefault="008909F4" w:rsidP="008909F4">
      <w:pPr>
        <w:tabs>
          <w:tab w:val="left" w:pos="-6663"/>
        </w:tabs>
        <w:spacing w:after="0" w:line="240" w:lineRule="auto"/>
        <w:ind w:firstLine="567"/>
        <w:jc w:val="both"/>
        <w:rPr>
          <w:rFonts w:ascii="Times New Roman" w:hAnsi="Times New Roman"/>
          <w:bCs/>
          <w:sz w:val="24"/>
          <w:szCs w:val="24"/>
        </w:rPr>
      </w:pPr>
      <w:r w:rsidRPr="0045378B">
        <w:rPr>
          <w:rFonts w:ascii="Times New Roman" w:hAnsi="Times New Roman"/>
          <w:sz w:val="24"/>
          <w:szCs w:val="24"/>
        </w:rPr>
        <w:t xml:space="preserve">3.13. </w:t>
      </w:r>
      <w:r w:rsidRPr="0045378B">
        <w:rPr>
          <w:rFonts w:ascii="Times New Roman" w:hAnsi="Times New Roman"/>
          <w:bCs/>
          <w:sz w:val="24"/>
          <w:szCs w:val="24"/>
        </w:rPr>
        <w:t xml:space="preserve">Акты КС-2 и Справки КС-3 оформляются </w:t>
      </w:r>
      <w:r w:rsidRPr="0045378B">
        <w:rPr>
          <w:rFonts w:ascii="Times New Roman" w:hAnsi="Times New Roman"/>
          <w:sz w:val="24"/>
          <w:szCs w:val="24"/>
        </w:rPr>
        <w:t xml:space="preserve">ПОДРЯДЧИКОМ </w:t>
      </w:r>
      <w:r w:rsidRPr="0045378B">
        <w:rPr>
          <w:rFonts w:ascii="Times New Roman" w:hAnsi="Times New Roman"/>
          <w:bCs/>
          <w:sz w:val="24"/>
          <w:szCs w:val="24"/>
        </w:rPr>
        <w:t xml:space="preserve">с учетом понижающего коэффициента </w:t>
      </w:r>
      <w:r w:rsidRPr="0045378B">
        <w:rPr>
          <w:rFonts w:ascii="Times New Roman" w:hAnsi="Times New Roman"/>
          <w:spacing w:val="2"/>
          <w:sz w:val="24"/>
          <w:szCs w:val="24"/>
        </w:rPr>
        <w:t>согласно протоколу проведения электронного</w:t>
      </w:r>
      <w:r w:rsidRPr="0045378B">
        <w:rPr>
          <w:rFonts w:ascii="Times New Roman" w:hAnsi="Times New Roman"/>
          <w:bCs/>
          <w:sz w:val="24"/>
          <w:szCs w:val="24"/>
        </w:rPr>
        <w:t xml:space="preserve"> аукциона, использованного в сметной документации, являющейся Приложением № 2 к настоящему договору.</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bCs/>
          <w:sz w:val="24"/>
          <w:szCs w:val="24"/>
        </w:rPr>
      </w:pPr>
      <w:r w:rsidRPr="0045378B">
        <w:rPr>
          <w:rFonts w:ascii="Times New Roman" w:hAnsi="Times New Roman"/>
          <w:bCs/>
          <w:sz w:val="24"/>
          <w:szCs w:val="24"/>
        </w:rPr>
        <w:t xml:space="preserve">3.14. Оплата непредвиденных затрат, учтенных в сметной документации, производится только при условии подтверждения </w:t>
      </w:r>
      <w:r w:rsidRPr="0045378B">
        <w:rPr>
          <w:rFonts w:ascii="Times New Roman" w:hAnsi="Times New Roman"/>
          <w:sz w:val="24"/>
          <w:szCs w:val="24"/>
        </w:rPr>
        <w:t xml:space="preserve">ПОДРЯДЧИКОМ </w:t>
      </w:r>
      <w:r w:rsidRPr="0045378B">
        <w:rPr>
          <w:rFonts w:ascii="Times New Roman" w:hAnsi="Times New Roman"/>
          <w:bCs/>
          <w:sz w:val="24"/>
          <w:szCs w:val="24"/>
        </w:rPr>
        <w:t>понесенных затрат.</w:t>
      </w:r>
    </w:p>
    <w:p w:rsidR="008909F4" w:rsidRPr="0045378B" w:rsidRDefault="008909F4" w:rsidP="008909F4">
      <w:pPr>
        <w:tabs>
          <w:tab w:val="left" w:pos="709"/>
        </w:tabs>
        <w:spacing w:after="0" w:line="240" w:lineRule="auto"/>
        <w:ind w:firstLine="567"/>
        <w:jc w:val="both"/>
        <w:rPr>
          <w:rFonts w:ascii="Times New Roman" w:hAnsi="Times New Roman"/>
          <w:sz w:val="24"/>
          <w:szCs w:val="24"/>
        </w:rPr>
      </w:pPr>
      <w:r w:rsidRPr="0045378B">
        <w:rPr>
          <w:rFonts w:ascii="Times New Roman" w:hAnsi="Times New Roman"/>
          <w:bCs/>
          <w:sz w:val="24"/>
          <w:szCs w:val="24"/>
        </w:rPr>
        <w:t xml:space="preserve">3.15. </w:t>
      </w:r>
      <w:r w:rsidRPr="0045378B">
        <w:rPr>
          <w:rFonts w:ascii="Times New Roman" w:hAnsi="Times New Roman"/>
          <w:sz w:val="24"/>
          <w:szCs w:val="24"/>
        </w:rPr>
        <w:t>С целью осуществления расчетов по настоящему договору ПОДРЯДЧИК после завершения отдельных этапов (видов) работ по Объекту представляет ЗАКАЗЧ</w:t>
      </w:r>
      <w:r>
        <w:rPr>
          <w:rFonts w:ascii="Times New Roman" w:hAnsi="Times New Roman"/>
          <w:sz w:val="24"/>
          <w:szCs w:val="24"/>
        </w:rPr>
        <w:t>ИКУ Акты КС-2 и Справки КС-3 в 3</w:t>
      </w:r>
      <w:r w:rsidRPr="0045378B">
        <w:rPr>
          <w:rFonts w:ascii="Times New Roman" w:hAnsi="Times New Roman"/>
          <w:sz w:val="24"/>
          <w:szCs w:val="24"/>
        </w:rPr>
        <w:t>-х (</w:t>
      </w:r>
      <w:r>
        <w:rPr>
          <w:rFonts w:ascii="Times New Roman" w:hAnsi="Times New Roman"/>
          <w:sz w:val="24"/>
          <w:szCs w:val="24"/>
        </w:rPr>
        <w:t>трех</w:t>
      </w:r>
      <w:r w:rsidRPr="0045378B">
        <w:rPr>
          <w:rFonts w:ascii="Times New Roman" w:hAnsi="Times New Roman"/>
          <w:sz w:val="24"/>
          <w:szCs w:val="24"/>
        </w:rPr>
        <w:t>) экземплярах.</w:t>
      </w:r>
    </w:p>
    <w:p w:rsidR="008909F4" w:rsidRPr="0045378B" w:rsidRDefault="008909F4" w:rsidP="008909F4">
      <w:pPr>
        <w:spacing w:after="0" w:line="240" w:lineRule="auto"/>
        <w:ind w:firstLine="567"/>
        <w:jc w:val="both"/>
        <w:rPr>
          <w:rFonts w:ascii="Times New Roman" w:hAnsi="Times New Roman"/>
          <w:sz w:val="24"/>
          <w:szCs w:val="24"/>
        </w:rPr>
      </w:pPr>
      <w:r w:rsidRPr="0045378B">
        <w:rPr>
          <w:rFonts w:ascii="Times New Roman" w:hAnsi="Times New Roman"/>
          <w:sz w:val="24"/>
          <w:szCs w:val="24"/>
        </w:rPr>
        <w:t xml:space="preserve">3.16. </w:t>
      </w:r>
      <w:r>
        <w:rPr>
          <w:rFonts w:ascii="Times New Roman" w:hAnsi="Times New Roman"/>
          <w:sz w:val="24"/>
          <w:szCs w:val="24"/>
        </w:rPr>
        <w:t xml:space="preserve">Окончательную </w:t>
      </w:r>
      <w:r w:rsidRPr="0045378B">
        <w:rPr>
          <w:rFonts w:ascii="Times New Roman" w:hAnsi="Times New Roman"/>
          <w:sz w:val="24"/>
          <w:szCs w:val="24"/>
        </w:rPr>
        <w:t xml:space="preserve">оплату выполненных работ ЗАКАЗЧИК производит при условии </w:t>
      </w:r>
      <w:r>
        <w:rPr>
          <w:rFonts w:ascii="Times New Roman" w:hAnsi="Times New Roman"/>
          <w:sz w:val="24"/>
          <w:szCs w:val="24"/>
        </w:rPr>
        <w:t xml:space="preserve">подписания </w:t>
      </w:r>
      <w:r w:rsidRPr="0045378B">
        <w:rPr>
          <w:rFonts w:ascii="Times New Roman" w:hAnsi="Times New Roman"/>
          <w:sz w:val="24"/>
          <w:szCs w:val="24"/>
        </w:rPr>
        <w:t>ПОДР</w:t>
      </w:r>
      <w:r>
        <w:rPr>
          <w:rFonts w:ascii="Times New Roman" w:hAnsi="Times New Roman"/>
          <w:sz w:val="24"/>
          <w:szCs w:val="24"/>
        </w:rPr>
        <w:t>ЯДЧИКОМ Акта сдачи-приемки выполненных работ по капитальному ремонту многоквартирного дома</w:t>
      </w:r>
      <w:r w:rsidRPr="0045378B">
        <w:rPr>
          <w:rFonts w:ascii="Times New Roman" w:hAnsi="Times New Roman"/>
          <w:sz w:val="24"/>
          <w:szCs w:val="24"/>
        </w:rPr>
        <w:t>:</w:t>
      </w:r>
    </w:p>
    <w:p w:rsidR="008909F4" w:rsidRPr="0045378B" w:rsidRDefault="008909F4" w:rsidP="008909F4">
      <w:pPr>
        <w:spacing w:after="0" w:line="240" w:lineRule="auto"/>
        <w:ind w:firstLine="567"/>
        <w:jc w:val="both"/>
        <w:rPr>
          <w:rFonts w:ascii="Times New Roman" w:hAnsi="Times New Roman"/>
          <w:sz w:val="24"/>
          <w:szCs w:val="24"/>
        </w:rPr>
      </w:pPr>
      <w:r w:rsidRPr="0045378B">
        <w:rPr>
          <w:rFonts w:ascii="Times New Roman" w:hAnsi="Times New Roman"/>
          <w:iCs/>
          <w:sz w:val="24"/>
          <w:szCs w:val="24"/>
        </w:rPr>
        <w:t>-</w:t>
      </w:r>
      <w:r w:rsidRPr="0045378B">
        <w:rPr>
          <w:rFonts w:ascii="Times New Roman" w:hAnsi="Times New Roman"/>
          <w:sz w:val="24"/>
          <w:szCs w:val="24"/>
        </w:rPr>
        <w:t xml:space="preserve"> организацией, осуществляющей строительный контроль по Объекту;</w:t>
      </w:r>
    </w:p>
    <w:p w:rsidR="008909F4" w:rsidRPr="0045378B" w:rsidRDefault="008909F4" w:rsidP="008909F4">
      <w:pPr>
        <w:spacing w:after="0" w:line="240" w:lineRule="auto"/>
        <w:ind w:firstLine="567"/>
        <w:jc w:val="both"/>
        <w:rPr>
          <w:rFonts w:ascii="Times New Roman" w:hAnsi="Times New Roman"/>
          <w:sz w:val="24"/>
          <w:szCs w:val="24"/>
        </w:rPr>
      </w:pPr>
      <w:r w:rsidRPr="00967966">
        <w:rPr>
          <w:rFonts w:ascii="Times New Roman" w:hAnsi="Times New Roman"/>
          <w:sz w:val="24"/>
          <w:szCs w:val="24"/>
        </w:rPr>
        <w:t>- органом местного самоуправления, на территории которого расположен Объект;</w:t>
      </w:r>
    </w:p>
    <w:p w:rsidR="008909F4" w:rsidRPr="0045378B" w:rsidRDefault="008909F4" w:rsidP="008909F4">
      <w:pPr>
        <w:spacing w:after="0" w:line="240" w:lineRule="auto"/>
        <w:ind w:firstLine="567"/>
        <w:jc w:val="both"/>
        <w:rPr>
          <w:rFonts w:ascii="Times New Roman" w:hAnsi="Times New Roman"/>
          <w:sz w:val="24"/>
          <w:szCs w:val="24"/>
        </w:rPr>
      </w:pPr>
      <w:r w:rsidRPr="0045378B">
        <w:rPr>
          <w:rFonts w:ascii="Times New Roman" w:hAnsi="Times New Roman"/>
          <w:sz w:val="24"/>
          <w:szCs w:val="24"/>
        </w:rPr>
        <w:t>- уполномоченным лицом собственников помещений Объекта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8909F4" w:rsidRPr="0045378B" w:rsidRDefault="008909F4" w:rsidP="008909F4">
      <w:pPr>
        <w:spacing w:after="0" w:line="240" w:lineRule="auto"/>
        <w:ind w:firstLine="567"/>
        <w:jc w:val="both"/>
        <w:rPr>
          <w:rFonts w:ascii="Times New Roman" w:hAnsi="Times New Roman"/>
          <w:sz w:val="24"/>
          <w:szCs w:val="24"/>
        </w:rPr>
      </w:pPr>
      <w:r w:rsidRPr="0045378B">
        <w:rPr>
          <w:rFonts w:ascii="Times New Roman" w:hAnsi="Times New Roman"/>
          <w:sz w:val="24"/>
          <w:szCs w:val="24"/>
        </w:rPr>
        <w:t>3.17. Не предоставление документов, указанных в абзаце 2 пункта</w:t>
      </w:r>
      <w:r>
        <w:rPr>
          <w:rFonts w:ascii="Times New Roman" w:hAnsi="Times New Roman"/>
          <w:sz w:val="24"/>
          <w:szCs w:val="24"/>
        </w:rPr>
        <w:t xml:space="preserve"> </w:t>
      </w:r>
      <w:r w:rsidRPr="0045378B">
        <w:rPr>
          <w:rFonts w:ascii="Times New Roman" w:hAnsi="Times New Roman"/>
          <w:sz w:val="24"/>
          <w:szCs w:val="24"/>
        </w:rPr>
        <w:t>4.1. и согласований, указанных в пункте 3.16. настоящего договора, является основанием для отказа ЗАКАЗЧИКОМ в оплате выполненных ПОДРЯДЧИКОМ работ.</w:t>
      </w:r>
    </w:p>
    <w:p w:rsidR="008909F4" w:rsidRPr="0045378B" w:rsidRDefault="008909F4" w:rsidP="008909F4">
      <w:pPr>
        <w:spacing w:after="0" w:line="240" w:lineRule="auto"/>
        <w:ind w:firstLine="567"/>
        <w:jc w:val="both"/>
        <w:rPr>
          <w:rFonts w:ascii="Times New Roman" w:hAnsi="Times New Roman"/>
          <w:sz w:val="24"/>
          <w:szCs w:val="24"/>
        </w:rPr>
      </w:pPr>
      <w:r w:rsidRPr="0045378B">
        <w:rPr>
          <w:rFonts w:ascii="Times New Roman" w:hAnsi="Times New Roman"/>
          <w:sz w:val="24"/>
          <w:szCs w:val="24"/>
        </w:rPr>
        <w:t>3.18. При оплате выполненных работ по объекту ЗАКАЗЧИК вправе перечислить подлежащие оплате ПОДРЯДЧИКУ денежные средства за вычетом суммы начисленных и</w:t>
      </w:r>
      <w:r>
        <w:rPr>
          <w:rFonts w:ascii="Times New Roman" w:hAnsi="Times New Roman"/>
          <w:sz w:val="24"/>
          <w:szCs w:val="24"/>
        </w:rPr>
        <w:t xml:space="preserve"> </w:t>
      </w:r>
      <w:r w:rsidRPr="0045378B">
        <w:rPr>
          <w:rFonts w:ascii="Times New Roman" w:hAnsi="Times New Roman"/>
          <w:sz w:val="24"/>
          <w:szCs w:val="24"/>
        </w:rPr>
        <w:t>предъявленных ПОДРЯДЧИКУ</w:t>
      </w:r>
      <w:r>
        <w:rPr>
          <w:rFonts w:ascii="Times New Roman" w:hAnsi="Times New Roman"/>
          <w:sz w:val="24"/>
          <w:szCs w:val="24"/>
        </w:rPr>
        <w:t>, в соответствии с разделом 9 Д</w:t>
      </w:r>
      <w:r w:rsidRPr="0045378B">
        <w:rPr>
          <w:rFonts w:ascii="Times New Roman" w:hAnsi="Times New Roman"/>
          <w:sz w:val="24"/>
          <w:szCs w:val="24"/>
        </w:rPr>
        <w:t>оговора</w:t>
      </w:r>
      <w:r>
        <w:rPr>
          <w:rFonts w:ascii="Times New Roman" w:hAnsi="Times New Roman"/>
          <w:sz w:val="24"/>
          <w:szCs w:val="24"/>
        </w:rPr>
        <w:t xml:space="preserve">, неустоек и штрафных санкций по </w:t>
      </w:r>
      <w:r w:rsidRPr="0045378B">
        <w:rPr>
          <w:rFonts w:ascii="Times New Roman" w:hAnsi="Times New Roman"/>
          <w:sz w:val="24"/>
          <w:szCs w:val="24"/>
        </w:rPr>
        <w:t>договору.</w:t>
      </w:r>
    </w:p>
    <w:p w:rsidR="008909F4" w:rsidRPr="0045378B" w:rsidRDefault="008909F4" w:rsidP="008909F4">
      <w:pPr>
        <w:widowControl w:val="0"/>
        <w:tabs>
          <w:tab w:val="left" w:pos="709"/>
        </w:tabs>
        <w:autoSpaceDE w:val="0"/>
        <w:autoSpaceDN w:val="0"/>
        <w:adjustRightInd w:val="0"/>
        <w:spacing w:after="0" w:line="240" w:lineRule="auto"/>
        <w:rPr>
          <w:rFonts w:ascii="Times New Roman" w:hAnsi="Times New Roman"/>
          <w:b/>
          <w:bCs/>
          <w:sz w:val="24"/>
          <w:szCs w:val="24"/>
        </w:rPr>
      </w:pPr>
    </w:p>
    <w:p w:rsidR="008909F4" w:rsidRPr="0045378B" w:rsidRDefault="008909F4" w:rsidP="008909F4">
      <w:pPr>
        <w:widowControl w:val="0"/>
        <w:autoSpaceDE w:val="0"/>
        <w:autoSpaceDN w:val="0"/>
        <w:adjustRightInd w:val="0"/>
        <w:spacing w:after="0" w:line="240" w:lineRule="auto"/>
        <w:jc w:val="center"/>
        <w:rPr>
          <w:rFonts w:ascii="Times New Roman" w:hAnsi="Times New Roman"/>
          <w:b/>
          <w:bCs/>
          <w:sz w:val="24"/>
          <w:szCs w:val="24"/>
        </w:rPr>
      </w:pPr>
      <w:r w:rsidRPr="0045378B">
        <w:rPr>
          <w:rFonts w:ascii="Times New Roman" w:hAnsi="Times New Roman"/>
          <w:b/>
          <w:bCs/>
          <w:sz w:val="24"/>
          <w:szCs w:val="24"/>
        </w:rPr>
        <w:t>4. Порядок оплаты работ</w:t>
      </w:r>
    </w:p>
    <w:p w:rsidR="008909F4" w:rsidRPr="0045378B" w:rsidRDefault="008909F4" w:rsidP="008909F4">
      <w:pPr>
        <w:widowControl w:val="0"/>
        <w:tabs>
          <w:tab w:val="left" w:pos="709"/>
        </w:tabs>
        <w:autoSpaceDE w:val="0"/>
        <w:autoSpaceDN w:val="0"/>
        <w:adjustRightInd w:val="0"/>
        <w:spacing w:after="0" w:line="240" w:lineRule="auto"/>
        <w:jc w:val="center"/>
        <w:rPr>
          <w:rFonts w:ascii="Times New Roman" w:hAnsi="Times New Roman"/>
          <w:b/>
          <w:bCs/>
          <w:sz w:val="24"/>
          <w:szCs w:val="24"/>
        </w:rPr>
      </w:pPr>
    </w:p>
    <w:p w:rsidR="008909F4" w:rsidRPr="0045378B" w:rsidRDefault="008909F4" w:rsidP="008909F4">
      <w:pPr>
        <w:widowControl w:val="0"/>
        <w:tabs>
          <w:tab w:val="left" w:pos="0"/>
          <w:tab w:val="left" w:pos="709"/>
        </w:tabs>
        <w:autoSpaceDE w:val="0"/>
        <w:autoSpaceDN w:val="0"/>
        <w:adjustRightInd w:val="0"/>
        <w:spacing w:after="0" w:line="240" w:lineRule="auto"/>
        <w:ind w:right="-13"/>
        <w:jc w:val="both"/>
        <w:rPr>
          <w:rFonts w:ascii="Times New Roman" w:hAnsi="Times New Roman"/>
          <w:sz w:val="24"/>
          <w:szCs w:val="24"/>
        </w:rPr>
      </w:pPr>
      <w:r w:rsidRPr="0045378B">
        <w:rPr>
          <w:rFonts w:ascii="Times New Roman" w:hAnsi="Times New Roman"/>
          <w:bCs/>
          <w:sz w:val="24"/>
          <w:szCs w:val="24"/>
        </w:rPr>
        <w:t xml:space="preserve">         4.1. </w:t>
      </w:r>
      <w:r w:rsidRPr="0045378B">
        <w:rPr>
          <w:rFonts w:ascii="Times New Roman" w:hAnsi="Times New Roman"/>
          <w:b/>
          <w:sz w:val="24"/>
          <w:szCs w:val="24"/>
        </w:rPr>
        <w:t>Оплата выполненных работ по договору производится следующим образом</w:t>
      </w:r>
      <w:r w:rsidRPr="0045378B">
        <w:rPr>
          <w:rFonts w:ascii="Times New Roman" w:hAnsi="Times New Roman"/>
          <w:sz w:val="24"/>
          <w:szCs w:val="24"/>
        </w:rPr>
        <w:t>:</w:t>
      </w:r>
    </w:p>
    <w:p w:rsidR="008909F4" w:rsidRPr="001C757B" w:rsidRDefault="008909F4" w:rsidP="008909F4">
      <w:pPr>
        <w:widowControl w:val="0"/>
        <w:autoSpaceDE w:val="0"/>
        <w:autoSpaceDN w:val="0"/>
        <w:adjustRightInd w:val="0"/>
        <w:spacing w:after="0" w:line="240" w:lineRule="auto"/>
        <w:ind w:right="-13" w:firstLine="567"/>
        <w:jc w:val="both"/>
        <w:rPr>
          <w:rFonts w:ascii="Times New Roman" w:hAnsi="Times New Roman"/>
          <w:sz w:val="24"/>
          <w:szCs w:val="24"/>
        </w:rPr>
      </w:pPr>
      <w:r w:rsidRPr="001C757B">
        <w:rPr>
          <w:rFonts w:ascii="Times New Roman" w:hAnsi="Times New Roman"/>
          <w:sz w:val="24"/>
          <w:szCs w:val="24"/>
        </w:rPr>
        <w:t>- ЗАКАЗЧИК вправе уплатить в качестве аванса не более чем 30% стоимости</w:t>
      </w:r>
      <w:r w:rsidRPr="0045378B">
        <w:rPr>
          <w:rFonts w:ascii="Times New Roman" w:hAnsi="Times New Roman"/>
          <w:sz w:val="24"/>
          <w:szCs w:val="24"/>
        </w:rPr>
        <w:t xml:space="preserve"> соответствующего вида услуг и (или) работ по капитальному ремонту после предоставления ПОДРЯДЧИКОМ </w:t>
      </w:r>
      <w:r w:rsidRPr="0045378B">
        <w:rPr>
          <w:rFonts w:ascii="Times New Roman" w:hAnsi="Times New Roman"/>
          <w:b/>
          <w:sz w:val="24"/>
          <w:szCs w:val="24"/>
        </w:rPr>
        <w:t>Уведомления о начале производства работ</w:t>
      </w:r>
      <w:r w:rsidRPr="0045378B">
        <w:rPr>
          <w:rFonts w:ascii="Times New Roman" w:hAnsi="Times New Roman"/>
          <w:sz w:val="24"/>
          <w:szCs w:val="24"/>
        </w:rPr>
        <w:t xml:space="preserve"> согласно </w:t>
      </w:r>
      <w:r w:rsidRPr="001D33B6">
        <w:rPr>
          <w:rFonts w:ascii="Times New Roman" w:hAnsi="Times New Roman"/>
          <w:sz w:val="24"/>
          <w:szCs w:val="24"/>
        </w:rPr>
        <w:t>Графика</w:t>
      </w:r>
      <w:r w:rsidRPr="0045378B">
        <w:rPr>
          <w:rFonts w:ascii="Times New Roman" w:hAnsi="Times New Roman"/>
          <w:sz w:val="24"/>
          <w:szCs w:val="24"/>
        </w:rPr>
        <w:t xml:space="preserve"> выполнения работ (Приложение № 3), </w:t>
      </w:r>
      <w:r w:rsidRPr="0045378B">
        <w:rPr>
          <w:rFonts w:ascii="Times New Roman" w:hAnsi="Times New Roman"/>
          <w:kern w:val="3"/>
          <w:sz w:val="24"/>
          <w:szCs w:val="24"/>
        </w:rPr>
        <w:t xml:space="preserve">акта приёма-передачи объекта в </w:t>
      </w:r>
      <w:r w:rsidRPr="001C757B">
        <w:rPr>
          <w:rFonts w:ascii="Times New Roman" w:hAnsi="Times New Roman"/>
          <w:kern w:val="3"/>
          <w:sz w:val="24"/>
          <w:szCs w:val="24"/>
        </w:rPr>
        <w:t>капитальный ремонт</w:t>
      </w:r>
      <w:r>
        <w:rPr>
          <w:rFonts w:ascii="Times New Roman" w:hAnsi="Times New Roman"/>
          <w:kern w:val="3"/>
          <w:sz w:val="24"/>
          <w:szCs w:val="24"/>
        </w:rPr>
        <w:t xml:space="preserve"> </w:t>
      </w:r>
      <w:r w:rsidRPr="001C757B">
        <w:rPr>
          <w:rFonts w:ascii="Times New Roman" w:hAnsi="Times New Roman"/>
          <w:sz w:val="24"/>
          <w:szCs w:val="24"/>
        </w:rPr>
        <w:t>(Приложение №11)</w:t>
      </w:r>
      <w:r w:rsidRPr="001C757B">
        <w:rPr>
          <w:rFonts w:ascii="Times New Roman" w:hAnsi="Times New Roman"/>
          <w:kern w:val="3"/>
          <w:sz w:val="24"/>
          <w:szCs w:val="24"/>
        </w:rPr>
        <w:t>с указанием даты передачи объекта</w:t>
      </w:r>
      <w:r w:rsidRPr="001C757B">
        <w:rPr>
          <w:rFonts w:ascii="Times New Roman" w:hAnsi="Times New Roman"/>
          <w:sz w:val="24"/>
          <w:szCs w:val="24"/>
        </w:rPr>
        <w:t xml:space="preserve"> и счета, при условии подписания договора сторонами. В уведомлении о начале производства работ должна быть указана дата начала</w:t>
      </w:r>
      <w:r>
        <w:rPr>
          <w:rFonts w:ascii="Times New Roman" w:hAnsi="Times New Roman"/>
          <w:sz w:val="24"/>
          <w:szCs w:val="24"/>
        </w:rPr>
        <w:t xml:space="preserve"> </w:t>
      </w:r>
      <w:r w:rsidRPr="009201CD">
        <w:rPr>
          <w:rFonts w:ascii="Times New Roman" w:hAnsi="Times New Roman"/>
          <w:sz w:val="24"/>
          <w:szCs w:val="24"/>
        </w:rPr>
        <w:t>выполнения работ ПОДРЯДЧИКОМ</w:t>
      </w:r>
      <w:r>
        <w:rPr>
          <w:rFonts w:ascii="Times New Roman" w:hAnsi="Times New Roman"/>
          <w:color w:val="00B0F0"/>
          <w:sz w:val="24"/>
          <w:szCs w:val="24"/>
        </w:rPr>
        <w:t xml:space="preserve"> </w:t>
      </w:r>
      <w:r w:rsidRPr="001C757B">
        <w:rPr>
          <w:rFonts w:ascii="Times New Roman" w:hAnsi="Times New Roman"/>
          <w:sz w:val="24"/>
          <w:szCs w:val="24"/>
        </w:rPr>
        <w:t>пообъектно и по видам работ. При этом отсутствие авансирования работ не является основанием для невыполнения работ в соответствии с условиями настоящего договора или изменения сроков выполнения Работ по Объекту и настоящему договору в целом.</w:t>
      </w:r>
    </w:p>
    <w:p w:rsidR="008909F4" w:rsidRPr="0045378B" w:rsidRDefault="008909F4" w:rsidP="008909F4">
      <w:pPr>
        <w:widowControl w:val="0"/>
        <w:tabs>
          <w:tab w:val="left" w:pos="0"/>
          <w:tab w:val="left" w:pos="709"/>
        </w:tabs>
        <w:autoSpaceDE w:val="0"/>
        <w:autoSpaceDN w:val="0"/>
        <w:adjustRightInd w:val="0"/>
        <w:spacing w:after="0" w:line="240" w:lineRule="auto"/>
        <w:ind w:right="-13" w:firstLine="567"/>
        <w:jc w:val="both"/>
        <w:rPr>
          <w:rFonts w:ascii="Times New Roman" w:hAnsi="Times New Roman"/>
          <w:sz w:val="24"/>
          <w:szCs w:val="24"/>
        </w:rPr>
      </w:pPr>
      <w:r w:rsidRPr="001C757B">
        <w:rPr>
          <w:rFonts w:ascii="Times New Roman" w:hAnsi="Times New Roman"/>
          <w:sz w:val="24"/>
          <w:szCs w:val="24"/>
        </w:rPr>
        <w:t>- окончательный расчет за фактически выполненные работы производится в течение 30 (тридцати) рабочих дней по каждому виду работ, или нескольким видам работ на Объекте (Объектах) на основании предоставленных ПОДРЯДЧИКОМ счета и счета-фактуры в соответствии с актами приемки выполненных работ (форма КС-2), справками о стоимости выполненных работ и затрат (форма КС-3) и актами приема в эксплуатацию законченного капитальным ремонтом Объекта по виду (видам) работ, подписанных сторонами договора,</w:t>
      </w:r>
      <w:r w:rsidRPr="0045378B">
        <w:rPr>
          <w:rFonts w:ascii="Times New Roman" w:hAnsi="Times New Roman"/>
          <w:sz w:val="24"/>
          <w:szCs w:val="24"/>
        </w:rPr>
        <w:t xml:space="preserve"> организацией, осуществляющей строительный контроль, органом местного самоуправления, уполномоченным лицом от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при условии предоставления ПОДРЯДЧИКОМ надлежаще оформленного сдаточного дела в соответствии с приложением № 4 к настоящему договору. </w:t>
      </w:r>
    </w:p>
    <w:p w:rsidR="008909F4" w:rsidRPr="0045378B" w:rsidRDefault="008909F4" w:rsidP="008909F4">
      <w:pPr>
        <w:widowControl w:val="0"/>
        <w:tabs>
          <w:tab w:val="left" w:pos="0"/>
          <w:tab w:val="left" w:pos="709"/>
        </w:tabs>
        <w:autoSpaceDE w:val="0"/>
        <w:autoSpaceDN w:val="0"/>
        <w:adjustRightInd w:val="0"/>
        <w:spacing w:after="0" w:line="240" w:lineRule="auto"/>
        <w:ind w:right="-13" w:firstLine="567"/>
        <w:jc w:val="both"/>
        <w:rPr>
          <w:rFonts w:ascii="Times New Roman" w:hAnsi="Times New Roman"/>
          <w:sz w:val="24"/>
          <w:szCs w:val="24"/>
        </w:rPr>
      </w:pPr>
      <w:r w:rsidRPr="0045378B">
        <w:rPr>
          <w:rFonts w:ascii="Times New Roman" w:eastAsia="Times New Roman" w:hAnsi="Times New Roman"/>
          <w:sz w:val="24"/>
          <w:szCs w:val="24"/>
        </w:rPr>
        <w:t>Пометки, исправления, подчистки</w:t>
      </w:r>
      <w:r>
        <w:rPr>
          <w:rFonts w:ascii="Times New Roman" w:eastAsia="Times New Roman" w:hAnsi="Times New Roman"/>
          <w:sz w:val="24"/>
          <w:szCs w:val="24"/>
        </w:rPr>
        <w:t xml:space="preserve"> в документах</w:t>
      </w:r>
      <w:r w:rsidRPr="0045378B">
        <w:rPr>
          <w:rFonts w:ascii="Times New Roman" w:eastAsia="Times New Roman" w:hAnsi="Times New Roman"/>
          <w:sz w:val="24"/>
          <w:szCs w:val="24"/>
        </w:rPr>
        <w:t xml:space="preserve"> не допускаются, такие документы не имеют юридической силы.</w:t>
      </w:r>
    </w:p>
    <w:p w:rsidR="008909F4" w:rsidRPr="0045378B" w:rsidRDefault="008909F4"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4.2. Фактически выполненные работы оплачиваются ЗАКАЗЧИКОМ путем перечисления денежных средств на расчетный счет ПОДРЯДЧИКА, указанный в реквизитах настоящего договора. Датой оплаты работ по договору считается дата списания денежных средств с расчетного счета ЗАКАЗЧИКА.</w:t>
      </w:r>
    </w:p>
    <w:p w:rsidR="008909F4" w:rsidRPr="0045378B" w:rsidRDefault="008909F4" w:rsidP="008909F4">
      <w:pPr>
        <w:widowControl w:val="0"/>
        <w:tabs>
          <w:tab w:val="left" w:pos="0"/>
          <w:tab w:val="left" w:pos="709"/>
        </w:tabs>
        <w:autoSpaceDE w:val="0"/>
        <w:autoSpaceDN w:val="0"/>
        <w:adjustRightInd w:val="0"/>
        <w:spacing w:after="0" w:line="240" w:lineRule="auto"/>
        <w:ind w:firstLine="567"/>
        <w:jc w:val="both"/>
        <w:rPr>
          <w:rFonts w:ascii="Times New Roman" w:hAnsi="Times New Roman"/>
          <w:sz w:val="24"/>
          <w:szCs w:val="24"/>
        </w:rPr>
      </w:pPr>
      <w:r w:rsidRPr="00470047">
        <w:rPr>
          <w:rFonts w:ascii="Times New Roman" w:hAnsi="Times New Roman"/>
          <w:sz w:val="24"/>
          <w:szCs w:val="24"/>
        </w:rPr>
        <w:t>4.3. ПОДРЯДЧИК обязан использовать аванс для покрытия расходов по производству работ, предоставить Представителю ЗАКАЗЧИКА по первому требованию все необходимые документы, подтверждающие использование авансового платежа в соответствии с его назначением.</w:t>
      </w:r>
    </w:p>
    <w:p w:rsidR="008909F4" w:rsidRPr="0045378B" w:rsidRDefault="008909F4" w:rsidP="008909F4">
      <w:pPr>
        <w:widowControl w:val="0"/>
        <w:tabs>
          <w:tab w:val="left" w:pos="709"/>
        </w:tabs>
        <w:autoSpaceDE w:val="0"/>
        <w:autoSpaceDN w:val="0"/>
        <w:adjustRightInd w:val="0"/>
        <w:spacing w:after="0" w:line="240" w:lineRule="auto"/>
        <w:ind w:right="-13"/>
        <w:jc w:val="both"/>
        <w:rPr>
          <w:rFonts w:ascii="Times New Roman" w:hAnsi="Times New Roman"/>
          <w:sz w:val="24"/>
          <w:szCs w:val="24"/>
        </w:rPr>
      </w:pPr>
      <w:r w:rsidRPr="0045378B">
        <w:rPr>
          <w:rFonts w:ascii="Times New Roman" w:hAnsi="Times New Roman"/>
          <w:sz w:val="24"/>
          <w:szCs w:val="24"/>
        </w:rPr>
        <w:t xml:space="preserve">         4.4. В случае досрочного выполнения работ ПОДРЯДЧИКОМ ЗАКАЗЧИК вправе досрочно их принять и произвести расчет за выполненные работы в соответствии с условиями, установленными п. 4.1, 4.2 настоящего раздела договора. </w:t>
      </w:r>
    </w:p>
    <w:p w:rsidR="008909F4" w:rsidRDefault="008909F4" w:rsidP="008909F4">
      <w:pPr>
        <w:widowControl w:val="0"/>
        <w:autoSpaceDE w:val="0"/>
        <w:autoSpaceDN w:val="0"/>
        <w:adjustRightInd w:val="0"/>
        <w:spacing w:after="0" w:line="240" w:lineRule="auto"/>
        <w:ind w:right="-13" w:firstLine="567"/>
        <w:jc w:val="both"/>
        <w:rPr>
          <w:rFonts w:ascii="Times New Roman" w:hAnsi="Times New Roman"/>
          <w:sz w:val="24"/>
          <w:szCs w:val="24"/>
        </w:rPr>
      </w:pPr>
      <w:r>
        <w:rPr>
          <w:rFonts w:ascii="Times New Roman" w:hAnsi="Times New Roman"/>
          <w:sz w:val="24"/>
          <w:szCs w:val="24"/>
        </w:rPr>
        <w:t>4.5</w:t>
      </w:r>
      <w:r w:rsidRPr="00FF2CE4">
        <w:rPr>
          <w:rFonts w:ascii="Times New Roman" w:hAnsi="Times New Roman"/>
          <w:sz w:val="24"/>
          <w:szCs w:val="24"/>
        </w:rPr>
        <w:t xml:space="preserve">. ЗАКАЗЧИК вправе оплатить ПОДРЯДЧИКУ транспортные расходы на перевозку материалов, необходимых для выполнения работ </w:t>
      </w:r>
      <w:r w:rsidRPr="00881ABC">
        <w:rPr>
          <w:rFonts w:ascii="Times New Roman" w:hAnsi="Times New Roman"/>
          <w:sz w:val="24"/>
          <w:szCs w:val="24"/>
        </w:rPr>
        <w:t>п</w:t>
      </w:r>
      <w:r w:rsidRPr="00FF2CE4">
        <w:rPr>
          <w:rFonts w:ascii="Times New Roman" w:hAnsi="Times New Roman"/>
          <w:sz w:val="24"/>
          <w:szCs w:val="24"/>
        </w:rPr>
        <w:t>о настоящему договору, на расстояние свыше 30 км</w:t>
      </w:r>
      <w:r>
        <w:rPr>
          <w:rFonts w:ascii="Times New Roman" w:hAnsi="Times New Roman"/>
          <w:sz w:val="24"/>
          <w:szCs w:val="24"/>
        </w:rPr>
        <w:t>, при условии предоставления подтверждающих такие расходы документов</w:t>
      </w:r>
      <w:r w:rsidRPr="00FF2CE4">
        <w:rPr>
          <w:rFonts w:ascii="Times New Roman" w:hAnsi="Times New Roman"/>
          <w:sz w:val="24"/>
          <w:szCs w:val="24"/>
        </w:rPr>
        <w:t>.</w:t>
      </w:r>
    </w:p>
    <w:p w:rsidR="008909F4" w:rsidRPr="0045378B" w:rsidRDefault="008909F4" w:rsidP="008909F4">
      <w:pPr>
        <w:widowControl w:val="0"/>
        <w:autoSpaceDE w:val="0"/>
        <w:autoSpaceDN w:val="0"/>
        <w:adjustRightInd w:val="0"/>
        <w:spacing w:after="0" w:line="240" w:lineRule="auto"/>
        <w:ind w:right="-13" w:firstLine="567"/>
        <w:jc w:val="both"/>
        <w:rPr>
          <w:rFonts w:ascii="Times New Roman" w:hAnsi="Times New Roman"/>
          <w:sz w:val="24"/>
          <w:szCs w:val="24"/>
        </w:rPr>
      </w:pPr>
      <w:r w:rsidRPr="0045378B">
        <w:rPr>
          <w:rFonts w:ascii="Times New Roman" w:eastAsia="Times New Roman" w:hAnsi="Times New Roman"/>
          <w:sz w:val="24"/>
          <w:szCs w:val="24"/>
          <w:lang w:eastAsia="ru-RU"/>
        </w:rPr>
        <w:t xml:space="preserve">При этом стоимость транспортных расходов не должна повлечь за собой превышение предельной стоимости </w:t>
      </w:r>
      <w:r w:rsidRPr="0045378B">
        <w:rPr>
          <w:rFonts w:ascii="Times New Roman" w:hAnsi="Times New Roman"/>
          <w:sz w:val="24"/>
          <w:szCs w:val="24"/>
        </w:rPr>
        <w:t xml:space="preserve">соответствующего вида работ, утвержденной постановлением Правительства Забайкальского края, указанной в Техническом задании (Приложение №1 к настоящему Договору). </w:t>
      </w:r>
    </w:p>
    <w:p w:rsidR="008909F4" w:rsidRPr="00470047" w:rsidRDefault="008909F4" w:rsidP="008909F4">
      <w:pPr>
        <w:widowControl w:val="0"/>
        <w:tabs>
          <w:tab w:val="left" w:pos="48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5378B">
        <w:rPr>
          <w:rFonts w:ascii="Times New Roman" w:eastAsia="Times New Roman" w:hAnsi="Times New Roman"/>
          <w:color w:val="000000"/>
          <w:sz w:val="24"/>
          <w:szCs w:val="24"/>
          <w:lang w:eastAsia="ru-RU"/>
        </w:rPr>
        <w:t>4.</w:t>
      </w:r>
      <w:r>
        <w:rPr>
          <w:rFonts w:ascii="Times New Roman" w:eastAsia="Times New Roman" w:hAnsi="Times New Roman"/>
          <w:color w:val="000000"/>
          <w:sz w:val="24"/>
          <w:szCs w:val="24"/>
          <w:lang w:eastAsia="ru-RU"/>
        </w:rPr>
        <w:t>6</w:t>
      </w:r>
      <w:r w:rsidRPr="00333F53">
        <w:rPr>
          <w:rFonts w:ascii="Times New Roman" w:eastAsia="Times New Roman" w:hAnsi="Times New Roman"/>
          <w:color w:val="000000"/>
          <w:sz w:val="24"/>
          <w:szCs w:val="24"/>
          <w:lang w:eastAsia="ru-RU"/>
        </w:rPr>
        <w:t xml:space="preserve">. В случае уменьшения объема </w:t>
      </w:r>
      <w:r w:rsidRPr="00333F53">
        <w:rPr>
          <w:rFonts w:ascii="Times New Roman" w:eastAsia="Times New Roman" w:hAnsi="Times New Roman"/>
          <w:sz w:val="24"/>
          <w:szCs w:val="24"/>
          <w:lang w:eastAsia="ru-RU"/>
        </w:rPr>
        <w:t xml:space="preserve">работ, предусмотренного Договором, в том числе в связи с </w:t>
      </w:r>
      <w:r w:rsidRPr="00333F53">
        <w:rPr>
          <w:rFonts w:ascii="Times New Roman" w:eastAsia="Times New Roman" w:hAnsi="Times New Roman"/>
          <w:color w:val="000000"/>
          <w:sz w:val="24"/>
          <w:szCs w:val="24"/>
          <w:lang w:eastAsia="ru-RU"/>
        </w:rPr>
        <w:t xml:space="preserve">исключением отдельных видов работ </w:t>
      </w:r>
      <w:r w:rsidRPr="00333F53">
        <w:rPr>
          <w:rFonts w:ascii="Times New Roman" w:hAnsi="Times New Roman"/>
          <w:color w:val="000000"/>
          <w:sz w:val="24"/>
          <w:szCs w:val="24"/>
        </w:rPr>
        <w:t xml:space="preserve">ПОДРЯДЧИК </w:t>
      </w:r>
      <w:r w:rsidRPr="00333F53">
        <w:rPr>
          <w:rFonts w:ascii="Times New Roman" w:eastAsia="Times New Roman" w:hAnsi="Times New Roman"/>
          <w:color w:val="000000"/>
          <w:sz w:val="24"/>
          <w:szCs w:val="24"/>
          <w:lang w:eastAsia="ru-RU"/>
        </w:rPr>
        <w:t xml:space="preserve">в течение 2-х рабочих дней с момента подписания дополнительного соглашения об исключении видов работ возвращает </w:t>
      </w:r>
      <w:r w:rsidRPr="00333F53">
        <w:rPr>
          <w:rFonts w:ascii="Times New Roman" w:hAnsi="Times New Roman"/>
          <w:color w:val="000000"/>
          <w:sz w:val="24"/>
          <w:szCs w:val="24"/>
        </w:rPr>
        <w:t xml:space="preserve">ЗАКАЗЧИКУ </w:t>
      </w:r>
      <w:r w:rsidRPr="00333F53">
        <w:rPr>
          <w:rFonts w:ascii="Times New Roman" w:eastAsia="Times New Roman" w:hAnsi="Times New Roman"/>
          <w:color w:val="000000"/>
          <w:sz w:val="24"/>
          <w:szCs w:val="24"/>
          <w:lang w:eastAsia="ru-RU"/>
        </w:rPr>
        <w:t>аванс, полученный в порядке п. 4.1 Договора</w:t>
      </w:r>
      <w:r>
        <w:rPr>
          <w:rFonts w:ascii="Times New Roman" w:eastAsia="Times New Roman" w:hAnsi="Times New Roman"/>
          <w:color w:val="000000"/>
          <w:sz w:val="24"/>
          <w:szCs w:val="24"/>
          <w:lang w:eastAsia="ru-RU"/>
        </w:rPr>
        <w:t xml:space="preserve"> </w:t>
      </w:r>
      <w:r w:rsidRPr="00470047">
        <w:rPr>
          <w:rFonts w:ascii="Times New Roman" w:eastAsia="Times New Roman" w:hAnsi="Times New Roman"/>
          <w:sz w:val="24"/>
          <w:szCs w:val="24"/>
          <w:lang w:eastAsia="ru-RU"/>
        </w:rPr>
        <w:t xml:space="preserve">либо указанная денежная сумма может быть учтена при окончательном расчете за фактически выполненные работы по </w:t>
      </w:r>
      <w:r>
        <w:rPr>
          <w:rFonts w:ascii="Times New Roman" w:eastAsia="Times New Roman" w:hAnsi="Times New Roman"/>
          <w:sz w:val="24"/>
          <w:szCs w:val="24"/>
          <w:lang w:eastAsia="ru-RU"/>
        </w:rPr>
        <w:t>Д</w:t>
      </w:r>
      <w:r w:rsidRPr="00470047">
        <w:rPr>
          <w:rFonts w:ascii="Times New Roman" w:eastAsia="Times New Roman" w:hAnsi="Times New Roman"/>
          <w:sz w:val="24"/>
          <w:szCs w:val="24"/>
          <w:lang w:eastAsia="ru-RU"/>
        </w:rPr>
        <w:t>оговору.</w:t>
      </w:r>
    </w:p>
    <w:p w:rsidR="008909F4" w:rsidRPr="0045378B" w:rsidRDefault="008909F4" w:rsidP="008909F4">
      <w:pPr>
        <w:widowControl w:val="0"/>
        <w:tabs>
          <w:tab w:val="left" w:pos="480"/>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70047">
        <w:rPr>
          <w:rFonts w:ascii="Times New Roman" w:hAnsi="Times New Roman"/>
          <w:sz w:val="24"/>
          <w:szCs w:val="24"/>
        </w:rPr>
        <w:t>4.</w:t>
      </w:r>
      <w:r>
        <w:rPr>
          <w:rFonts w:ascii="Times New Roman" w:hAnsi="Times New Roman"/>
          <w:sz w:val="24"/>
          <w:szCs w:val="24"/>
        </w:rPr>
        <w:t>7</w:t>
      </w:r>
      <w:r w:rsidRPr="00470047">
        <w:rPr>
          <w:rFonts w:ascii="Times New Roman" w:hAnsi="Times New Roman"/>
          <w:sz w:val="24"/>
          <w:szCs w:val="24"/>
        </w:rPr>
        <w:t>. В с</w:t>
      </w:r>
      <w:r w:rsidRPr="0045378B">
        <w:rPr>
          <w:rFonts w:ascii="Times New Roman" w:hAnsi="Times New Roman"/>
          <w:sz w:val="24"/>
          <w:szCs w:val="24"/>
        </w:rPr>
        <w:t>лучае исключения видов работ из договора, стоимость договора подлежит уменьшению на сумму исключённых видов работ.</w:t>
      </w:r>
    </w:p>
    <w:p w:rsidR="008909F4" w:rsidRPr="0045378B" w:rsidRDefault="008909F4" w:rsidP="008909F4">
      <w:pPr>
        <w:widowControl w:val="0"/>
        <w:tabs>
          <w:tab w:val="left" w:pos="480"/>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5378B">
        <w:rPr>
          <w:rFonts w:ascii="Times New Roman" w:eastAsia="Times New Roman" w:hAnsi="Times New Roman"/>
          <w:color w:val="000000"/>
          <w:sz w:val="24"/>
          <w:szCs w:val="24"/>
          <w:lang w:eastAsia="ru-RU"/>
        </w:rPr>
        <w:t>4.</w:t>
      </w:r>
      <w:r>
        <w:rPr>
          <w:rFonts w:ascii="Times New Roman" w:eastAsia="Times New Roman" w:hAnsi="Times New Roman"/>
          <w:color w:val="000000"/>
          <w:sz w:val="24"/>
          <w:szCs w:val="24"/>
          <w:lang w:eastAsia="ru-RU"/>
        </w:rPr>
        <w:t>8</w:t>
      </w:r>
      <w:r w:rsidRPr="0045378B">
        <w:rPr>
          <w:rFonts w:ascii="Times New Roman" w:eastAsia="Times New Roman" w:hAnsi="Times New Roman"/>
          <w:color w:val="000000"/>
          <w:sz w:val="24"/>
          <w:szCs w:val="24"/>
          <w:lang w:eastAsia="ru-RU"/>
        </w:rPr>
        <w:t xml:space="preserve">. В случае расторжения Договора </w:t>
      </w:r>
      <w:r w:rsidRPr="0045378B">
        <w:rPr>
          <w:rFonts w:ascii="Times New Roman" w:hAnsi="Times New Roman"/>
          <w:color w:val="000000"/>
          <w:sz w:val="24"/>
          <w:szCs w:val="24"/>
        </w:rPr>
        <w:t xml:space="preserve">ПОДРЯДЧИК </w:t>
      </w:r>
      <w:r w:rsidRPr="0045378B">
        <w:rPr>
          <w:rFonts w:ascii="Times New Roman" w:eastAsia="Times New Roman" w:hAnsi="Times New Roman"/>
          <w:color w:val="000000"/>
          <w:sz w:val="24"/>
          <w:szCs w:val="24"/>
          <w:lang w:eastAsia="ru-RU"/>
        </w:rPr>
        <w:t xml:space="preserve">в течение 2-х рабочих дней с момента подписания соглашения о расторжении Договора возвращает ЗАКАЗЧИКУ аванс, перечисленный </w:t>
      </w:r>
      <w:r w:rsidRPr="0045378B">
        <w:rPr>
          <w:rFonts w:ascii="Times New Roman" w:hAnsi="Times New Roman"/>
          <w:color w:val="000000"/>
          <w:sz w:val="24"/>
          <w:szCs w:val="24"/>
        </w:rPr>
        <w:t>ПОДРЯДЧИКУ</w:t>
      </w:r>
      <w:r>
        <w:rPr>
          <w:rFonts w:ascii="Times New Roman" w:hAnsi="Times New Roman"/>
          <w:color w:val="000000"/>
          <w:sz w:val="24"/>
          <w:szCs w:val="24"/>
        </w:rPr>
        <w:t xml:space="preserve"> </w:t>
      </w:r>
      <w:r w:rsidRPr="0045378B">
        <w:rPr>
          <w:rFonts w:ascii="Times New Roman" w:eastAsia="Times New Roman" w:hAnsi="Times New Roman"/>
          <w:color w:val="000000"/>
          <w:sz w:val="24"/>
          <w:szCs w:val="24"/>
          <w:lang w:eastAsia="ru-RU"/>
        </w:rPr>
        <w:t>согласно п. 4.1 Договора.</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4.</w:t>
      </w:r>
      <w:r>
        <w:rPr>
          <w:rFonts w:ascii="Times New Roman" w:hAnsi="Times New Roman"/>
          <w:sz w:val="24"/>
          <w:szCs w:val="24"/>
        </w:rPr>
        <w:t>9</w:t>
      </w:r>
      <w:r w:rsidRPr="0045378B">
        <w:rPr>
          <w:rFonts w:ascii="Times New Roman" w:hAnsi="Times New Roman"/>
          <w:sz w:val="24"/>
          <w:szCs w:val="24"/>
        </w:rPr>
        <w:t>. В случае необходимости изменения конструктивных решений по капитальному ремонту предусмотренных настоящим договором видов работ, ПОДРЯДЧИК приобретает проектную документацию согласно Приложения</w:t>
      </w:r>
      <w:r>
        <w:rPr>
          <w:rFonts w:ascii="Times New Roman" w:hAnsi="Times New Roman"/>
          <w:sz w:val="24"/>
          <w:szCs w:val="24"/>
        </w:rPr>
        <w:t xml:space="preserve"> № 11</w:t>
      </w:r>
      <w:r w:rsidRPr="0045378B">
        <w:rPr>
          <w:rFonts w:ascii="Times New Roman" w:hAnsi="Times New Roman"/>
          <w:sz w:val="24"/>
          <w:szCs w:val="24"/>
        </w:rPr>
        <w:t xml:space="preserve"> настоящего договора за счет средств, учтенных в локальных сметных расчетах на разработку проектной документации в размере 2 %. </w:t>
      </w:r>
    </w:p>
    <w:p w:rsidR="008909F4" w:rsidRPr="0045378B" w:rsidRDefault="008909F4" w:rsidP="008909F4">
      <w:pPr>
        <w:widowControl w:val="0"/>
        <w:tabs>
          <w:tab w:val="left" w:pos="709"/>
        </w:tabs>
        <w:autoSpaceDE w:val="0"/>
        <w:autoSpaceDN w:val="0"/>
        <w:adjustRightInd w:val="0"/>
        <w:spacing w:after="0" w:line="240" w:lineRule="auto"/>
        <w:ind w:right="-13" w:firstLine="567"/>
        <w:jc w:val="both"/>
        <w:rPr>
          <w:rFonts w:ascii="Times New Roman" w:hAnsi="Times New Roman"/>
          <w:color w:val="000000"/>
          <w:sz w:val="24"/>
          <w:szCs w:val="24"/>
        </w:rPr>
      </w:pPr>
      <w:r w:rsidRPr="0045378B">
        <w:rPr>
          <w:rFonts w:ascii="Times New Roman" w:hAnsi="Times New Roman"/>
          <w:sz w:val="24"/>
          <w:szCs w:val="24"/>
        </w:rPr>
        <w:t>4.1</w:t>
      </w:r>
      <w:r>
        <w:rPr>
          <w:rFonts w:ascii="Times New Roman" w:hAnsi="Times New Roman"/>
          <w:sz w:val="24"/>
          <w:szCs w:val="24"/>
        </w:rPr>
        <w:t>0</w:t>
      </w:r>
      <w:r w:rsidRPr="0045378B">
        <w:rPr>
          <w:rFonts w:ascii="Times New Roman" w:hAnsi="Times New Roman"/>
          <w:sz w:val="24"/>
          <w:szCs w:val="24"/>
        </w:rPr>
        <w:t>. При отсутствии необходимости изменения конструктивных решений по капитальному ремонту, предусмотренных настоящим договором видов работ, средства, учтенные в локальных сметных расчетах в размере 2 % на разработку проектной документации, ПОДРЯДЧИКУ не оплачиваются.</w:t>
      </w:r>
    </w:p>
    <w:p w:rsidR="008909F4" w:rsidRPr="0045378B" w:rsidRDefault="008909F4" w:rsidP="008909F4">
      <w:pPr>
        <w:widowControl w:val="0"/>
        <w:autoSpaceDE w:val="0"/>
        <w:autoSpaceDN w:val="0"/>
        <w:adjustRightInd w:val="0"/>
        <w:spacing w:after="0" w:line="240" w:lineRule="auto"/>
        <w:ind w:right="-13" w:firstLine="567"/>
        <w:jc w:val="both"/>
        <w:rPr>
          <w:rFonts w:ascii="Times New Roman" w:hAnsi="Times New Roman"/>
          <w:sz w:val="24"/>
          <w:szCs w:val="24"/>
        </w:rPr>
      </w:pPr>
      <w:r w:rsidRPr="0045378B">
        <w:rPr>
          <w:rFonts w:ascii="Times New Roman" w:hAnsi="Times New Roman"/>
          <w:sz w:val="24"/>
          <w:szCs w:val="24"/>
        </w:rPr>
        <w:t>4.1</w:t>
      </w:r>
      <w:r>
        <w:rPr>
          <w:rFonts w:ascii="Times New Roman" w:hAnsi="Times New Roman"/>
          <w:sz w:val="24"/>
          <w:szCs w:val="24"/>
        </w:rPr>
        <w:t>1</w:t>
      </w:r>
      <w:r w:rsidRPr="0045378B">
        <w:rPr>
          <w:rFonts w:ascii="Times New Roman" w:hAnsi="Times New Roman"/>
          <w:sz w:val="24"/>
          <w:szCs w:val="24"/>
        </w:rPr>
        <w:t>. Оплата за выполненные работы производится за счет средств собственников помещений в многоквартирных домах, формирующих фонды капитального ремонта на счете, счетах Забайкальского фонда капитального ремонта многоквартирных домов.</w:t>
      </w:r>
    </w:p>
    <w:p w:rsidR="008909F4" w:rsidRPr="0045378B" w:rsidRDefault="008909F4" w:rsidP="008909F4">
      <w:pPr>
        <w:widowControl w:val="0"/>
        <w:tabs>
          <w:tab w:val="left" w:pos="540"/>
          <w:tab w:val="left" w:pos="709"/>
        </w:tabs>
        <w:autoSpaceDE w:val="0"/>
        <w:autoSpaceDN w:val="0"/>
        <w:adjustRightInd w:val="0"/>
        <w:spacing w:after="0" w:line="240" w:lineRule="auto"/>
        <w:ind w:left="540" w:hanging="540"/>
        <w:jc w:val="center"/>
        <w:rPr>
          <w:rFonts w:ascii="Times New Roman" w:hAnsi="Times New Roman"/>
          <w:b/>
          <w:bCs/>
          <w:sz w:val="24"/>
          <w:szCs w:val="24"/>
        </w:rPr>
      </w:pPr>
    </w:p>
    <w:p w:rsidR="008909F4" w:rsidRPr="0045378B" w:rsidRDefault="008909F4" w:rsidP="008909F4">
      <w:pPr>
        <w:widowControl w:val="0"/>
        <w:tabs>
          <w:tab w:val="left" w:pos="540"/>
          <w:tab w:val="left" w:pos="709"/>
        </w:tabs>
        <w:autoSpaceDE w:val="0"/>
        <w:autoSpaceDN w:val="0"/>
        <w:adjustRightInd w:val="0"/>
        <w:spacing w:after="0" w:line="240" w:lineRule="auto"/>
        <w:ind w:left="540" w:hanging="540"/>
        <w:jc w:val="center"/>
        <w:rPr>
          <w:rFonts w:ascii="Times New Roman" w:hAnsi="Times New Roman"/>
          <w:b/>
          <w:bCs/>
          <w:sz w:val="24"/>
          <w:szCs w:val="24"/>
        </w:rPr>
      </w:pPr>
      <w:r w:rsidRPr="0045378B">
        <w:rPr>
          <w:rFonts w:ascii="Times New Roman" w:hAnsi="Times New Roman"/>
          <w:b/>
          <w:bCs/>
          <w:sz w:val="24"/>
          <w:szCs w:val="24"/>
        </w:rPr>
        <w:t>5. Права и обязанности сторон</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b/>
          <w:bCs/>
          <w:sz w:val="24"/>
          <w:szCs w:val="24"/>
        </w:rPr>
      </w:pPr>
      <w:r w:rsidRPr="0045378B">
        <w:rPr>
          <w:rFonts w:ascii="Times New Roman" w:hAnsi="Times New Roman"/>
          <w:b/>
          <w:bCs/>
          <w:sz w:val="24"/>
          <w:szCs w:val="24"/>
        </w:rPr>
        <w:t>5.1. ПОДРЯДЧИК обязан:</w:t>
      </w:r>
    </w:p>
    <w:p w:rsidR="008909F4" w:rsidRDefault="008909F4" w:rsidP="008909F4">
      <w:pPr>
        <w:spacing w:after="0" w:line="240" w:lineRule="auto"/>
        <w:ind w:firstLine="567"/>
        <w:jc w:val="both"/>
        <w:rPr>
          <w:rFonts w:ascii="Times New Roman" w:hAnsi="Times New Roman"/>
          <w:sz w:val="24"/>
          <w:szCs w:val="24"/>
        </w:rPr>
      </w:pPr>
      <w:r w:rsidRPr="0045378B">
        <w:rPr>
          <w:rFonts w:ascii="Times New Roman" w:hAnsi="Times New Roman"/>
          <w:sz w:val="24"/>
          <w:szCs w:val="24"/>
        </w:rPr>
        <w:t xml:space="preserve">5.1.1. Одновременно с передачей ЗАКАЗЧИКУ подписанного со своей стороны Договора предоставить документ, подтверждающий факт внесения обеспечения исполнения обязательств по договору, а также график выполнения </w:t>
      </w:r>
      <w:r>
        <w:rPr>
          <w:rFonts w:ascii="Times New Roman" w:hAnsi="Times New Roman"/>
          <w:sz w:val="24"/>
          <w:szCs w:val="24"/>
        </w:rPr>
        <w:t xml:space="preserve">работ (далее – График) </w:t>
      </w:r>
      <w:r w:rsidRPr="0045378B">
        <w:rPr>
          <w:rFonts w:ascii="Times New Roman" w:hAnsi="Times New Roman"/>
          <w:sz w:val="24"/>
          <w:szCs w:val="24"/>
        </w:rPr>
        <w:t xml:space="preserve">в 3-х экземплярах </w:t>
      </w:r>
      <w:r>
        <w:rPr>
          <w:rFonts w:ascii="Times New Roman" w:hAnsi="Times New Roman"/>
          <w:sz w:val="24"/>
          <w:szCs w:val="24"/>
        </w:rPr>
        <w:t>по каждому из Объектов</w:t>
      </w:r>
      <w:r w:rsidRPr="0045378B">
        <w:rPr>
          <w:rFonts w:ascii="Times New Roman" w:hAnsi="Times New Roman"/>
          <w:sz w:val="24"/>
          <w:szCs w:val="24"/>
        </w:rPr>
        <w:t>, заполненного в соответствии с Инструкцией (Приложение № 3 к договору)</w:t>
      </w:r>
      <w:r>
        <w:rPr>
          <w:rFonts w:ascii="Times New Roman" w:hAnsi="Times New Roman"/>
          <w:sz w:val="24"/>
          <w:szCs w:val="24"/>
        </w:rPr>
        <w:t xml:space="preserve"> </w:t>
      </w:r>
      <w:r w:rsidRPr="0045378B">
        <w:rPr>
          <w:rFonts w:ascii="Times New Roman" w:hAnsi="Times New Roman"/>
          <w:sz w:val="24"/>
          <w:szCs w:val="24"/>
        </w:rPr>
        <w:t>в печатном варианте и путём размещения на электронной площадке</w:t>
      </w:r>
      <w:r>
        <w:rPr>
          <w:rFonts w:ascii="Times New Roman" w:hAnsi="Times New Roman"/>
          <w:sz w:val="24"/>
          <w:szCs w:val="24"/>
        </w:rPr>
        <w:t>.</w:t>
      </w:r>
    </w:p>
    <w:p w:rsidR="008909F4" w:rsidRPr="0045378B" w:rsidRDefault="008909F4" w:rsidP="008909F4">
      <w:pPr>
        <w:spacing w:after="0" w:line="240" w:lineRule="auto"/>
        <w:ind w:firstLine="567"/>
        <w:jc w:val="both"/>
        <w:rPr>
          <w:rFonts w:ascii="Times New Roman" w:hAnsi="Times New Roman"/>
          <w:sz w:val="24"/>
          <w:szCs w:val="24"/>
        </w:rPr>
      </w:pPr>
      <w:r>
        <w:rPr>
          <w:rFonts w:ascii="Times New Roman" w:hAnsi="Times New Roman"/>
          <w:sz w:val="24"/>
          <w:szCs w:val="24"/>
        </w:rPr>
        <w:t>5.1.2. При составлении Графика выполнения работ необходимо учесть начало, окончание работ строго в соответствии со сроками, установленными пунктом 2.2. настоящего Договора.</w:t>
      </w:r>
    </w:p>
    <w:p w:rsidR="008909F4" w:rsidRPr="00470047" w:rsidRDefault="008909F4" w:rsidP="008909F4">
      <w:pPr>
        <w:tabs>
          <w:tab w:val="left" w:pos="8647"/>
        </w:tabs>
        <w:spacing w:after="0" w:line="240" w:lineRule="auto"/>
        <w:ind w:right="44" w:firstLine="567"/>
        <w:jc w:val="both"/>
        <w:rPr>
          <w:rFonts w:ascii="Times New Roman" w:hAnsi="Times New Roman"/>
          <w:sz w:val="24"/>
          <w:szCs w:val="24"/>
        </w:rPr>
      </w:pPr>
      <w:r w:rsidRPr="00470047">
        <w:rPr>
          <w:rFonts w:ascii="Times New Roman" w:hAnsi="Times New Roman"/>
          <w:sz w:val="24"/>
          <w:szCs w:val="24"/>
        </w:rPr>
        <w:t xml:space="preserve">В случае выполнения подготовительных работ по проведению капитального ремонта внутридомовых инженерных систем теплоснабжения без отключения теплоснабжения многоквартирного дома в сроки, отличающиеся от </w:t>
      </w:r>
      <w:r w:rsidRPr="00EB7DAB">
        <w:rPr>
          <w:rFonts w:ascii="Times New Roman" w:hAnsi="Times New Roman"/>
          <w:sz w:val="24"/>
          <w:szCs w:val="24"/>
        </w:rPr>
        <w:t>пункта 2</w:t>
      </w:r>
      <w:r>
        <w:rPr>
          <w:rFonts w:ascii="Times New Roman" w:hAnsi="Times New Roman"/>
          <w:sz w:val="24"/>
          <w:szCs w:val="24"/>
        </w:rPr>
        <w:t>.2</w:t>
      </w:r>
      <w:r w:rsidRPr="00EB7DAB">
        <w:rPr>
          <w:rFonts w:ascii="Times New Roman" w:hAnsi="Times New Roman"/>
          <w:sz w:val="24"/>
          <w:szCs w:val="24"/>
        </w:rPr>
        <w:t xml:space="preserve"> </w:t>
      </w:r>
      <w:r>
        <w:rPr>
          <w:rFonts w:ascii="Times New Roman" w:hAnsi="Times New Roman"/>
          <w:sz w:val="24"/>
          <w:szCs w:val="24"/>
        </w:rPr>
        <w:t>Договора</w:t>
      </w:r>
      <w:r w:rsidRPr="00EB7DAB">
        <w:rPr>
          <w:rFonts w:ascii="Times New Roman" w:hAnsi="Times New Roman"/>
          <w:sz w:val="24"/>
          <w:szCs w:val="24"/>
        </w:rPr>
        <w:t>,</w:t>
      </w:r>
      <w:r w:rsidRPr="00470047">
        <w:rPr>
          <w:rFonts w:ascii="Times New Roman" w:hAnsi="Times New Roman"/>
          <w:sz w:val="24"/>
          <w:szCs w:val="24"/>
        </w:rPr>
        <w:t xml:space="preserve"> данные работы и сроки проведения работ согласовываются с ЗАКАЗЧИКОМ и указываются ПОДРЯДЧИКОМ при составлении Графика. ЗАКАЗЧИК вправе уплатить аванс за проведение таких работ согласно Графика.</w:t>
      </w:r>
    </w:p>
    <w:p w:rsidR="008909F4" w:rsidRPr="0045378B" w:rsidRDefault="008909F4" w:rsidP="008909F4">
      <w:pPr>
        <w:tabs>
          <w:tab w:val="left" w:pos="8647"/>
        </w:tabs>
        <w:spacing w:after="0" w:line="240" w:lineRule="auto"/>
        <w:ind w:right="44" w:firstLine="567"/>
        <w:jc w:val="both"/>
        <w:rPr>
          <w:rFonts w:ascii="Times New Roman" w:hAnsi="Times New Roman"/>
          <w:sz w:val="24"/>
          <w:szCs w:val="24"/>
        </w:rPr>
      </w:pPr>
      <w:r w:rsidRPr="00470047">
        <w:rPr>
          <w:rFonts w:ascii="Times New Roman" w:hAnsi="Times New Roman"/>
          <w:sz w:val="24"/>
          <w:szCs w:val="24"/>
        </w:rPr>
        <w:t>Подготовительные мероприятия и документальное оформление выполненных работ входят в сроки проведения работ по Договору и указываются ПОДРЯДЧИКОМ при составлении Графика отдельными строками.</w:t>
      </w:r>
    </w:p>
    <w:p w:rsidR="008909F4" w:rsidRPr="0045378B" w:rsidRDefault="008909F4" w:rsidP="008909F4">
      <w:pPr>
        <w:widowControl w:val="0"/>
        <w:tabs>
          <w:tab w:val="left" w:pos="709"/>
        </w:tabs>
        <w:autoSpaceDE w:val="0"/>
        <w:autoSpaceDN w:val="0"/>
        <w:adjustRightInd w:val="0"/>
        <w:spacing w:after="0" w:line="240" w:lineRule="auto"/>
        <w:ind w:firstLine="567"/>
        <w:jc w:val="both"/>
        <w:rPr>
          <w:rStyle w:val="FontStyle56"/>
          <w:b/>
          <w:bCs/>
          <w:sz w:val="24"/>
          <w:szCs w:val="24"/>
        </w:rPr>
      </w:pPr>
      <w:r w:rsidRPr="0045378B">
        <w:rPr>
          <w:rFonts w:ascii="Times New Roman" w:hAnsi="Times New Roman"/>
          <w:bCs/>
          <w:sz w:val="24"/>
          <w:szCs w:val="24"/>
        </w:rPr>
        <w:t>5.1.2.</w:t>
      </w:r>
      <w:r w:rsidRPr="0045378B">
        <w:rPr>
          <w:rStyle w:val="FontStyle56"/>
          <w:sz w:val="24"/>
          <w:szCs w:val="24"/>
        </w:rPr>
        <w:t xml:space="preserve"> Не менее чем за 2 (два) рабочих дня до начала работ на Объекте:</w:t>
      </w:r>
    </w:p>
    <w:p w:rsidR="008909F4" w:rsidRPr="0045378B" w:rsidRDefault="008909F4" w:rsidP="008909F4">
      <w:pPr>
        <w:pStyle w:val="Style9"/>
        <w:widowControl/>
        <w:spacing w:line="240" w:lineRule="auto"/>
        <w:ind w:firstLine="567"/>
      </w:pPr>
      <w:r w:rsidRPr="0045378B">
        <w:rPr>
          <w:rStyle w:val="FontStyle56"/>
          <w:sz w:val="24"/>
          <w:szCs w:val="24"/>
        </w:rPr>
        <w:t xml:space="preserve">- </w:t>
      </w:r>
      <w:r w:rsidRPr="0045378B">
        <w:t xml:space="preserve">Согласно СП 48.13330.2011 Актуализированная редакция СНиП 12-01-2004 «Организация строительства» </w:t>
      </w:r>
      <w:r w:rsidRPr="0045378B">
        <w:rPr>
          <w:rStyle w:val="FontStyle56"/>
          <w:sz w:val="24"/>
          <w:szCs w:val="24"/>
        </w:rPr>
        <w:t xml:space="preserve">обеспечить информирование граждан, проживающих в многоквартирном доме, о планируемых мероприятиях по капитальному ремонту путем размещения </w:t>
      </w:r>
      <w:r w:rsidRPr="0045378B">
        <w:t>в доступном для просмотра месте в каждом подъезде</w:t>
      </w:r>
      <w:r w:rsidRPr="0045378B">
        <w:rPr>
          <w:rStyle w:val="FontStyle56"/>
          <w:sz w:val="24"/>
          <w:szCs w:val="24"/>
        </w:rPr>
        <w:t xml:space="preserve"> многоквартирного дома информационной таблички - паспорта Объекта </w:t>
      </w:r>
      <w:r w:rsidRPr="0045378B">
        <w:t xml:space="preserve">с указанием: видов и сроков выполнения работ, наименований </w:t>
      </w:r>
      <w:r w:rsidRPr="0045378B">
        <w:rPr>
          <w:rStyle w:val="FontStyle56"/>
          <w:sz w:val="24"/>
          <w:szCs w:val="24"/>
        </w:rPr>
        <w:t>ЗАКАЗЧИКА</w:t>
      </w:r>
      <w:r w:rsidRPr="0045378B">
        <w:t xml:space="preserve">, ПОДРЯДЧИКА, организации, осуществляющей строительный контроль, Ф.И.О. представителей </w:t>
      </w:r>
      <w:r w:rsidRPr="0045378B">
        <w:rPr>
          <w:rStyle w:val="FontStyle56"/>
          <w:sz w:val="24"/>
          <w:szCs w:val="24"/>
        </w:rPr>
        <w:t>ЗАКАЗЧИКА</w:t>
      </w:r>
      <w:r w:rsidRPr="0045378B">
        <w:t xml:space="preserve">, ПОДРЯДЧИКА, организации, осуществляющей строительный контроль, их контактных телефонов и уведомления о необходимости обеспечить доступ. ПОДРЯДЧИК может использовать для подготовки информационной таблички и уведомления рекомендованную форму (Приложения № 8, 9 к договору). А также в срок не более 2 (двух) рабочих дней, начиная со дня, следующего за днем подписания Акта о приеме-передачи Объектов в капитальный ремонт, направить в адрес </w:t>
      </w:r>
      <w:r w:rsidRPr="0045378B">
        <w:rPr>
          <w:rStyle w:val="FontStyle56"/>
          <w:sz w:val="24"/>
          <w:szCs w:val="24"/>
        </w:rPr>
        <w:t xml:space="preserve">ЗАКАЗЧИКА </w:t>
      </w:r>
      <w:r w:rsidRPr="0045378B">
        <w:t>фотографию (имеющую дату и время съемки), подтверждающую факт размещения указанной таблички;</w:t>
      </w:r>
    </w:p>
    <w:p w:rsidR="008909F4" w:rsidRPr="0045378B" w:rsidRDefault="008909F4" w:rsidP="008909F4">
      <w:pPr>
        <w:pStyle w:val="Style9"/>
        <w:widowControl/>
        <w:spacing w:line="240" w:lineRule="auto"/>
        <w:ind w:firstLine="567"/>
        <w:rPr>
          <w:rStyle w:val="FontStyle56"/>
          <w:sz w:val="24"/>
          <w:szCs w:val="24"/>
        </w:rPr>
      </w:pPr>
      <w:r w:rsidRPr="0045378B">
        <w:t xml:space="preserve">- провести информационное собрание с обязательной фотофиксацией с собственниками, </w:t>
      </w:r>
      <w:r w:rsidRPr="0045378B">
        <w:rPr>
          <w:rStyle w:val="FontStyle56"/>
          <w:sz w:val="24"/>
          <w:szCs w:val="24"/>
        </w:rPr>
        <w:t xml:space="preserve">проживающими в многоквартирном доме с сообщением об организации, проводящей капитальный ремонт этого дома, виду и сроках </w:t>
      </w:r>
      <w:r w:rsidRPr="0045378B">
        <w:t xml:space="preserve">выполнения </w:t>
      </w:r>
      <w:r w:rsidRPr="0045378B">
        <w:rPr>
          <w:rStyle w:val="FontStyle56"/>
          <w:sz w:val="24"/>
          <w:szCs w:val="24"/>
        </w:rPr>
        <w:t xml:space="preserve">работ, </w:t>
      </w:r>
      <w:r w:rsidRPr="0045378B">
        <w:t xml:space="preserve">контактных телефонов должностного лица, представляющего ПОДРЯДЧИКА. Фото отчет предоставить ЗАКАЗЧИКУ в электронном виде на электронную почту </w:t>
      </w:r>
      <w:r w:rsidRPr="0045378B">
        <w:rPr>
          <w:lang w:val="en-US"/>
        </w:rPr>
        <w:t>mail</w:t>
      </w:r>
      <w:r w:rsidRPr="0045378B">
        <w:t xml:space="preserve">@fondkr75.ru </w:t>
      </w:r>
    </w:p>
    <w:p w:rsidR="008909F4" w:rsidRPr="0045378B" w:rsidRDefault="008909F4" w:rsidP="008909F4">
      <w:pPr>
        <w:pStyle w:val="Style9"/>
        <w:widowControl/>
        <w:spacing w:line="240" w:lineRule="auto"/>
        <w:ind w:firstLine="567"/>
        <w:rPr>
          <w:rStyle w:val="FontStyle56"/>
          <w:sz w:val="24"/>
          <w:szCs w:val="24"/>
        </w:rPr>
      </w:pPr>
      <w:r w:rsidRPr="0045378B">
        <w:rPr>
          <w:rStyle w:val="FontStyle56"/>
          <w:sz w:val="24"/>
          <w:szCs w:val="24"/>
        </w:rPr>
        <w:t>- предоставить график выполнения работ ЗАКАЗЧИКУ, органу местного самоуправления, лицу, уполномоченному действовать от имени собственников помещений в многоквартирном доме</w:t>
      </w:r>
      <w:r w:rsidRPr="0045378B">
        <w:t xml:space="preserve">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r w:rsidRPr="0045378B">
        <w:rPr>
          <w:rStyle w:val="FontStyle56"/>
          <w:sz w:val="24"/>
          <w:szCs w:val="24"/>
        </w:rPr>
        <w:t>, организации, осуществляющей строительный контроль, организации, осуществляющей управление многоквартирным домом.</w:t>
      </w:r>
    </w:p>
    <w:p w:rsidR="008909F4" w:rsidRPr="0045378B" w:rsidRDefault="008909F4" w:rsidP="008909F4">
      <w:pPr>
        <w:pStyle w:val="Style19"/>
        <w:widowControl/>
        <w:spacing w:line="240" w:lineRule="auto"/>
        <w:ind w:firstLine="567"/>
        <w:rPr>
          <w:rStyle w:val="FontStyle56"/>
          <w:sz w:val="24"/>
          <w:szCs w:val="24"/>
        </w:rPr>
      </w:pPr>
      <w:r w:rsidRPr="0045378B">
        <w:rPr>
          <w:rStyle w:val="FontStyle56"/>
          <w:sz w:val="24"/>
          <w:szCs w:val="24"/>
        </w:rPr>
        <w:t>До начала работ ПОДРЯДЧИК обязан выполнить подготовительные работы по защите квартир собственников от протечек и прочих повреждений, связанных с производством работ.</w:t>
      </w:r>
    </w:p>
    <w:p w:rsidR="008909F4" w:rsidRPr="0045378B" w:rsidRDefault="008909F4" w:rsidP="008909F4">
      <w:pPr>
        <w:pStyle w:val="Style19"/>
        <w:widowControl/>
        <w:spacing w:line="240" w:lineRule="auto"/>
        <w:ind w:firstLine="567"/>
        <w:rPr>
          <w:bCs/>
        </w:rPr>
      </w:pPr>
      <w:r w:rsidRPr="0045378B">
        <w:t xml:space="preserve">5.1.3. Осуществлять информирование организации, осуществляющей управление соответствующим объектом и собственников помещений Объектов о сроках выполнения работ по капитальному ремонту внутридомовых инженерных систем, связанных с ограничением предоставления коммунальных услуг (системы теплоснабжения, холодного и горячего водоснабжения, водоотведения, электроснабжения) не менее чем за 10 рабочих дней до даты начала производства таких работ путем размещения указанной информации в местах общего пользования на каждом из Объектов. При этом самостоятельно согласовывать с организациями, осуществляющими </w:t>
      </w:r>
      <w:r w:rsidRPr="0045378B">
        <w:rPr>
          <w:bCs/>
        </w:rPr>
        <w:t>управление Объектами, сроки и порядок ограничения предоставления коммунальных услуг (системы теплоснабжения, холодного и горячего водоснабжения, водоотведения, электроснабжения), необходимого для выполнения работ по капитальному ремонту внутридомовых инженерных систем.</w:t>
      </w:r>
    </w:p>
    <w:p w:rsidR="008909F4" w:rsidRPr="0045378B" w:rsidRDefault="008909F4" w:rsidP="008909F4">
      <w:pPr>
        <w:pStyle w:val="Style19"/>
        <w:widowControl/>
        <w:spacing w:line="240" w:lineRule="auto"/>
        <w:ind w:firstLine="567"/>
        <w:rPr>
          <w:rStyle w:val="FontStyle56"/>
          <w:sz w:val="24"/>
          <w:szCs w:val="24"/>
        </w:rPr>
      </w:pPr>
      <w:r w:rsidRPr="0045378B">
        <w:t>5.1.4. Осуществлять охрану Объекта, на котором производятся работы, в порядке, установленном договором.</w:t>
      </w:r>
    </w:p>
    <w:p w:rsidR="008909F4" w:rsidRPr="0045378B" w:rsidRDefault="008909F4" w:rsidP="008909F4">
      <w:pPr>
        <w:pStyle w:val="Style9"/>
        <w:widowControl/>
        <w:tabs>
          <w:tab w:val="left" w:pos="1277"/>
        </w:tabs>
        <w:spacing w:line="240" w:lineRule="auto"/>
        <w:ind w:firstLine="0"/>
        <w:rPr>
          <w:rStyle w:val="FontStyle56"/>
          <w:sz w:val="24"/>
          <w:szCs w:val="24"/>
        </w:rPr>
      </w:pPr>
      <w:r w:rsidRPr="0045378B">
        <w:rPr>
          <w:rStyle w:val="FontStyle56"/>
          <w:sz w:val="24"/>
          <w:szCs w:val="24"/>
        </w:rPr>
        <w:t xml:space="preserve">         5.1.5. До начала производства работ принять по акту Объект капитального ремонта от лица, осуществляющего управление многоквартирным домом, с предоставлением данного акта ЗАКАЗЧИКУ.</w:t>
      </w:r>
    </w:p>
    <w:p w:rsidR="008909F4" w:rsidRPr="0045378B" w:rsidRDefault="008909F4" w:rsidP="008909F4">
      <w:pPr>
        <w:widowControl w:val="0"/>
        <w:tabs>
          <w:tab w:val="left" w:pos="709"/>
        </w:tabs>
        <w:autoSpaceDE w:val="0"/>
        <w:autoSpaceDN w:val="0"/>
        <w:adjustRightInd w:val="0"/>
        <w:spacing w:after="0" w:line="240" w:lineRule="auto"/>
        <w:jc w:val="both"/>
        <w:rPr>
          <w:rFonts w:ascii="Times New Roman" w:hAnsi="Times New Roman"/>
          <w:b/>
          <w:bCs/>
          <w:sz w:val="24"/>
          <w:szCs w:val="24"/>
        </w:rPr>
      </w:pPr>
      <w:r w:rsidRPr="0045378B">
        <w:rPr>
          <w:rFonts w:ascii="Times New Roman" w:hAnsi="Times New Roman"/>
          <w:sz w:val="24"/>
          <w:szCs w:val="24"/>
        </w:rPr>
        <w:t xml:space="preserve">         5.1.6. До начала выполнения строительно-монтажных работ разработать и согласовать с ЗАКАЗЧИКОМ и организацией, осуществляющей строительный контроль, ППР (проект производства работ).</w:t>
      </w:r>
    </w:p>
    <w:p w:rsidR="008909F4" w:rsidRPr="0045378B" w:rsidRDefault="008909F4"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5.1.7</w:t>
      </w:r>
      <w:r w:rsidRPr="009B58A4">
        <w:rPr>
          <w:rFonts w:ascii="Times New Roman" w:hAnsi="Times New Roman"/>
          <w:sz w:val="24"/>
          <w:szCs w:val="24"/>
        </w:rPr>
        <w:t>. Приступить к выполнению работ в срок, установленный пунктом 2.2. раздела 2 Договора.</w:t>
      </w:r>
    </w:p>
    <w:p w:rsidR="008909F4" w:rsidRPr="0045378B" w:rsidRDefault="008909F4" w:rsidP="008909F4">
      <w:pPr>
        <w:widowControl w:val="0"/>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5.1.8. Выполнить работы в полном объеме, качественно и в соответствии с условиями, определенными настоящим договором в строгом соответствии с нормами и требованиями ГОСТ, СП, СНиП, СанПиН, ПУЭ, НПБ, нормативных документов в области охраны и безопасности производства работ, энерго - и ресурсосбережения, а также требованиями соответствующих государственных надзорных и инспектирующих органов, предъявляемыми действующим законодательством РФ собственными силами или с привлечением третьих лиц (субподрядных организаций), за действия которых ПОДРЯДЧИК несет ответственность как за свои собственные.</w:t>
      </w:r>
    </w:p>
    <w:p w:rsidR="008909F4" w:rsidRPr="0045378B" w:rsidRDefault="008909F4" w:rsidP="008909F4">
      <w:pPr>
        <w:spacing w:after="0" w:line="240" w:lineRule="auto"/>
        <w:ind w:firstLine="567"/>
        <w:jc w:val="both"/>
        <w:rPr>
          <w:rFonts w:ascii="Times New Roman" w:hAnsi="Times New Roman"/>
          <w:iCs/>
          <w:sz w:val="24"/>
          <w:szCs w:val="24"/>
        </w:rPr>
      </w:pPr>
      <w:r w:rsidRPr="0045378B">
        <w:rPr>
          <w:rFonts w:ascii="Times New Roman" w:hAnsi="Times New Roman"/>
          <w:iCs/>
          <w:sz w:val="24"/>
          <w:szCs w:val="24"/>
        </w:rPr>
        <w:t xml:space="preserve">5.1.9. Оформлять и передавать </w:t>
      </w:r>
      <w:r w:rsidRPr="0045378B">
        <w:rPr>
          <w:rFonts w:ascii="Times New Roman" w:eastAsia="Arial Unicode MS" w:hAnsi="Times New Roman"/>
          <w:bCs/>
          <w:kern w:val="1"/>
          <w:sz w:val="24"/>
          <w:szCs w:val="24"/>
          <w:lang w:eastAsia="ru-RU"/>
        </w:rPr>
        <w:t xml:space="preserve">ЗАКАЗЧИКУ </w:t>
      </w:r>
      <w:r w:rsidRPr="0045378B">
        <w:rPr>
          <w:rFonts w:ascii="Times New Roman" w:hAnsi="Times New Roman"/>
          <w:iCs/>
          <w:sz w:val="24"/>
          <w:szCs w:val="24"/>
        </w:rPr>
        <w:t xml:space="preserve">по месту его нахождения, указанному в разделе 14 договора, Акты КС-2 и Справки КС-3. </w:t>
      </w:r>
      <w:r w:rsidRPr="0045378B">
        <w:rPr>
          <w:rFonts w:ascii="Times New Roman" w:hAnsi="Times New Roman"/>
          <w:bCs/>
          <w:sz w:val="24"/>
          <w:szCs w:val="24"/>
        </w:rPr>
        <w:t>Согласовывать Акты КС-2 с лицами, осуществляющими строительный контроль по объекту и комиссией с участием лиц, указанных в пункте 3.16. договора.</w:t>
      </w:r>
    </w:p>
    <w:p w:rsidR="008909F4" w:rsidRPr="0045378B" w:rsidRDefault="008909F4" w:rsidP="008909F4">
      <w:pPr>
        <w:spacing w:after="0" w:line="240" w:lineRule="auto"/>
        <w:ind w:firstLine="567"/>
        <w:jc w:val="both"/>
        <w:rPr>
          <w:rFonts w:ascii="Times New Roman" w:hAnsi="Times New Roman"/>
          <w:sz w:val="24"/>
          <w:szCs w:val="24"/>
        </w:rPr>
      </w:pPr>
      <w:r w:rsidRPr="0045378B">
        <w:rPr>
          <w:rFonts w:ascii="Times New Roman" w:hAnsi="Times New Roman"/>
          <w:iCs/>
          <w:sz w:val="24"/>
          <w:szCs w:val="24"/>
        </w:rPr>
        <w:t>5.1.10. Передачу всей документации, оформляемой в ходе исполнения договора, производить по реестру.</w:t>
      </w:r>
    </w:p>
    <w:p w:rsidR="008909F4" w:rsidRPr="0045378B" w:rsidRDefault="008909F4" w:rsidP="008909F4">
      <w:pPr>
        <w:spacing w:after="0" w:line="240" w:lineRule="auto"/>
        <w:ind w:firstLine="567"/>
        <w:jc w:val="both"/>
        <w:rPr>
          <w:rFonts w:ascii="Times New Roman" w:hAnsi="Times New Roman"/>
          <w:iCs/>
          <w:sz w:val="24"/>
          <w:szCs w:val="24"/>
        </w:rPr>
      </w:pPr>
      <w:r w:rsidRPr="0045378B">
        <w:rPr>
          <w:rFonts w:ascii="Times New Roman" w:hAnsi="Times New Roman"/>
          <w:sz w:val="24"/>
          <w:szCs w:val="24"/>
        </w:rPr>
        <w:t xml:space="preserve">5.1.11. Дата получения документации </w:t>
      </w:r>
      <w:r w:rsidRPr="0045378B">
        <w:rPr>
          <w:rFonts w:ascii="Times New Roman" w:eastAsia="Arial Unicode MS" w:hAnsi="Times New Roman"/>
          <w:bCs/>
          <w:kern w:val="1"/>
          <w:sz w:val="24"/>
          <w:szCs w:val="24"/>
          <w:lang w:eastAsia="ru-RU"/>
        </w:rPr>
        <w:t xml:space="preserve">ЗАКАЗЧИКОМ </w:t>
      </w:r>
      <w:r w:rsidRPr="0045378B">
        <w:rPr>
          <w:rFonts w:ascii="Times New Roman" w:hAnsi="Times New Roman"/>
          <w:sz w:val="24"/>
          <w:szCs w:val="24"/>
        </w:rPr>
        <w:t xml:space="preserve">определяется </w:t>
      </w:r>
      <w:r w:rsidRPr="0045378B">
        <w:rPr>
          <w:rFonts w:ascii="Times New Roman" w:hAnsi="Times New Roman"/>
          <w:iCs/>
          <w:sz w:val="24"/>
          <w:szCs w:val="24"/>
        </w:rPr>
        <w:t xml:space="preserve">по дате регистрации входящих документов, проставляемой на сопроводительном письме (реестре). </w:t>
      </w:r>
    </w:p>
    <w:p w:rsidR="008909F4" w:rsidRDefault="008909F4" w:rsidP="008909F4">
      <w:pPr>
        <w:spacing w:after="0" w:line="240" w:lineRule="auto"/>
        <w:ind w:firstLine="567"/>
        <w:jc w:val="both"/>
        <w:rPr>
          <w:rFonts w:ascii="Times New Roman" w:hAnsi="Times New Roman"/>
          <w:iCs/>
          <w:sz w:val="24"/>
          <w:szCs w:val="24"/>
        </w:rPr>
      </w:pPr>
      <w:r w:rsidRPr="0045378B">
        <w:rPr>
          <w:rFonts w:ascii="Times New Roman" w:hAnsi="Times New Roman"/>
          <w:iCs/>
          <w:sz w:val="24"/>
          <w:szCs w:val="24"/>
        </w:rPr>
        <w:t>5.1.12. В случае отсутствия сопроводительного письма (реестра) или даты регистрации</w:t>
      </w:r>
      <w:r>
        <w:rPr>
          <w:rFonts w:ascii="Times New Roman" w:hAnsi="Times New Roman"/>
          <w:iCs/>
          <w:sz w:val="24"/>
          <w:szCs w:val="24"/>
        </w:rPr>
        <w:t xml:space="preserve">, </w:t>
      </w:r>
      <w:r w:rsidRPr="0045378B">
        <w:rPr>
          <w:rFonts w:ascii="Times New Roman" w:hAnsi="Times New Roman"/>
          <w:iCs/>
          <w:sz w:val="24"/>
          <w:szCs w:val="24"/>
        </w:rPr>
        <w:t>документ</w:t>
      </w:r>
      <w:r>
        <w:rPr>
          <w:rFonts w:ascii="Times New Roman" w:hAnsi="Times New Roman"/>
          <w:iCs/>
          <w:sz w:val="24"/>
          <w:szCs w:val="24"/>
        </w:rPr>
        <w:t>ы</w:t>
      </w:r>
      <w:r w:rsidRPr="00EB7C93">
        <w:rPr>
          <w:rFonts w:ascii="Times New Roman" w:hAnsi="Times New Roman"/>
          <w:iCs/>
          <w:sz w:val="24"/>
          <w:szCs w:val="24"/>
        </w:rPr>
        <w:t xml:space="preserve"> </w:t>
      </w:r>
      <w:r>
        <w:rPr>
          <w:rFonts w:ascii="Times New Roman" w:hAnsi="Times New Roman"/>
          <w:iCs/>
          <w:sz w:val="24"/>
          <w:szCs w:val="24"/>
        </w:rPr>
        <w:t xml:space="preserve">считаются не переданными в адрес ЗАКАЗЧИКА. </w:t>
      </w:r>
    </w:p>
    <w:p w:rsidR="008909F4" w:rsidRPr="0045378B" w:rsidRDefault="008909F4" w:rsidP="008909F4">
      <w:pPr>
        <w:spacing w:after="0" w:line="240" w:lineRule="auto"/>
        <w:ind w:firstLine="567"/>
        <w:jc w:val="both"/>
        <w:rPr>
          <w:rFonts w:ascii="Times New Roman" w:hAnsi="Times New Roman"/>
          <w:iCs/>
          <w:sz w:val="24"/>
          <w:szCs w:val="24"/>
        </w:rPr>
      </w:pPr>
      <w:r w:rsidRPr="0045378B">
        <w:rPr>
          <w:rFonts w:ascii="Times New Roman" w:eastAsia="Arial Unicode MS" w:hAnsi="Times New Roman"/>
          <w:bCs/>
          <w:kern w:val="1"/>
          <w:sz w:val="24"/>
          <w:szCs w:val="24"/>
          <w:lang w:eastAsia="ru-RU"/>
        </w:rPr>
        <w:t xml:space="preserve">5.1.13. В течении 3 рабочих дней с даты получения от ЗАКАЗЧИКА утвержденных актов выполненных работ по форме КС-2 предоставить их организации, осуществляющей строительный контроль путем направления по электронной почте (сканированная копия в формате </w:t>
      </w:r>
      <w:r w:rsidRPr="0045378B">
        <w:rPr>
          <w:rFonts w:ascii="Times New Roman" w:eastAsia="Arial Unicode MS" w:hAnsi="Times New Roman"/>
          <w:bCs/>
          <w:kern w:val="1"/>
          <w:sz w:val="24"/>
          <w:szCs w:val="24"/>
          <w:lang w:val="en-US" w:eastAsia="ru-RU"/>
        </w:rPr>
        <w:t>PDF</w:t>
      </w:r>
      <w:r w:rsidRPr="0045378B">
        <w:rPr>
          <w:rFonts w:ascii="Times New Roman" w:eastAsia="Arial Unicode MS" w:hAnsi="Times New Roman"/>
          <w:bCs/>
          <w:kern w:val="1"/>
          <w:sz w:val="24"/>
          <w:szCs w:val="24"/>
          <w:lang w:eastAsia="ru-RU"/>
        </w:rPr>
        <w:t>).</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5.1.14. Своими силами и средствами обеспечить получение всех необходимых</w:t>
      </w:r>
      <w:r>
        <w:rPr>
          <w:rFonts w:ascii="Times New Roman" w:hAnsi="Times New Roman"/>
          <w:sz w:val="24"/>
          <w:szCs w:val="24"/>
        </w:rPr>
        <w:t xml:space="preserve"> для выполнения работ, являющихся предметом договора,</w:t>
      </w:r>
      <w:r w:rsidRPr="0045378B">
        <w:rPr>
          <w:rFonts w:ascii="Times New Roman" w:hAnsi="Times New Roman"/>
          <w:sz w:val="24"/>
          <w:szCs w:val="24"/>
        </w:rPr>
        <w:t xml:space="preserve"> разрешений</w:t>
      </w:r>
      <w:r>
        <w:rPr>
          <w:rFonts w:ascii="Times New Roman" w:hAnsi="Times New Roman"/>
          <w:sz w:val="24"/>
          <w:szCs w:val="24"/>
        </w:rPr>
        <w:t>, согласований (колерного паспорта на фасад, цвета асбоцементного листа шиферных кровель, разрешение на раскопки и т.д.)</w:t>
      </w:r>
      <w:r w:rsidRPr="0045378B">
        <w:rPr>
          <w:rFonts w:ascii="Times New Roman" w:hAnsi="Times New Roman"/>
          <w:sz w:val="24"/>
          <w:szCs w:val="24"/>
        </w:rPr>
        <w:t xml:space="preserve"> и допусков на право производства работ, требуемых в соответствии с законодательством Российской Федерации, в том числе разрешения и согласования, связанные с использованием иностранной рабочей силы.</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9B58A4">
        <w:rPr>
          <w:rFonts w:ascii="Times New Roman" w:hAnsi="Times New Roman"/>
          <w:sz w:val="24"/>
          <w:szCs w:val="24"/>
        </w:rPr>
        <w:t xml:space="preserve">5.1.15. </w:t>
      </w:r>
      <w:r w:rsidRPr="00837AE5">
        <w:rPr>
          <w:rFonts w:ascii="Times New Roman" w:hAnsi="Times New Roman"/>
          <w:sz w:val="24"/>
          <w:szCs w:val="24"/>
        </w:rPr>
        <w:t xml:space="preserve">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персонала. Обеспечить в ходе выполнения работ </w:t>
      </w:r>
      <w:r w:rsidRPr="00837AE5">
        <w:rPr>
          <w:rFonts w:ascii="Times New Roman" w:eastAsia="Times New Roman" w:hAnsi="Times New Roman"/>
          <w:sz w:val="24"/>
          <w:szCs w:val="24"/>
        </w:rPr>
        <w:t>соблюдение на Объектах требований техники безопасности, охраны окружающей среды, в том числе зеленых насаждений и противопожарной безопасности, требований СНиП, нормативных а</w:t>
      </w:r>
      <w:r w:rsidRPr="0045378B">
        <w:rPr>
          <w:rFonts w:ascii="Times New Roman" w:eastAsia="Times New Roman" w:hAnsi="Times New Roman"/>
          <w:sz w:val="24"/>
          <w:szCs w:val="24"/>
        </w:rPr>
        <w:t>ктов и решений уполномоченных органов, нести полную ответственность за выполнение на Объектах требований государственных надзорных органов</w:t>
      </w:r>
      <w:r w:rsidRPr="0045378B">
        <w:rPr>
          <w:rFonts w:ascii="Times New Roman" w:hAnsi="Times New Roman"/>
          <w:sz w:val="24"/>
          <w:szCs w:val="24"/>
        </w:rPr>
        <w:t xml:space="preserve"> и пр.</w:t>
      </w:r>
    </w:p>
    <w:p w:rsidR="008909F4" w:rsidRPr="0045378B" w:rsidRDefault="008909F4" w:rsidP="008909F4">
      <w:pPr>
        <w:widowControl w:val="0"/>
        <w:tabs>
          <w:tab w:val="left" w:pos="709"/>
        </w:tabs>
        <w:autoSpaceDE w:val="0"/>
        <w:autoSpaceDN w:val="0"/>
        <w:adjustRightInd w:val="0"/>
        <w:spacing w:after="0" w:line="240" w:lineRule="auto"/>
        <w:ind w:firstLine="567"/>
        <w:jc w:val="both"/>
        <w:rPr>
          <w:rStyle w:val="FontStyle56"/>
          <w:sz w:val="24"/>
          <w:szCs w:val="24"/>
        </w:rPr>
      </w:pPr>
      <w:r w:rsidRPr="0045378B">
        <w:rPr>
          <w:rFonts w:ascii="Times New Roman" w:hAnsi="Times New Roman"/>
          <w:sz w:val="24"/>
          <w:szCs w:val="24"/>
        </w:rPr>
        <w:t>5.1.16. Обеспечить отсутствие каких-либо залоговых или иных обязательств и обременений, а также претензий третьих лиц в отношении оборудования и материалов, поставляемых Подрядчиком для выполнения Работ по настоящему договору.</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5.1.17. Обеспечить Объекты необходимыми материально-техническими ресурсами, строительной техникой и инструментами, а также согласовать с организацией, осуществляющей управление Объектом, на котором выполняются работы по договору, порядок подключения (при необходимости, возникающей в ходе выполнения работ) к внутридомовым инженерным системам, стоимость использования коммунальных ресурсов и порядок оплаты потребленных в ходе выполнения работ коммунальных ресурсов, с последующей оплатой согласно выставляемых организацией, осуществляющей управление Объектом, на</w:t>
      </w:r>
      <w:r>
        <w:rPr>
          <w:rFonts w:ascii="Times New Roman" w:hAnsi="Times New Roman"/>
          <w:sz w:val="24"/>
          <w:szCs w:val="24"/>
        </w:rPr>
        <w:t xml:space="preserve"> </w:t>
      </w:r>
      <w:r w:rsidRPr="0045378B">
        <w:rPr>
          <w:rFonts w:ascii="Times New Roman" w:hAnsi="Times New Roman"/>
          <w:sz w:val="24"/>
          <w:szCs w:val="24"/>
        </w:rPr>
        <w:t xml:space="preserve">котором выполняются работы по договору, счетов. </w:t>
      </w:r>
      <w:r w:rsidRPr="0045378B">
        <w:rPr>
          <w:rStyle w:val="FontStyle56"/>
          <w:sz w:val="24"/>
          <w:szCs w:val="24"/>
        </w:rPr>
        <w:t>Обеспечить при производстве работ на Объекте применение материалов, соответствующих требованиям и условиям договора. Все используемые материалы должны быть надлежащего качества, иметь соответствующие сертификаты, технические паспорта и другие документы, удостоверяющие их качество.</w:t>
      </w:r>
    </w:p>
    <w:p w:rsidR="008909F4" w:rsidRPr="0045378B" w:rsidRDefault="008909F4" w:rsidP="008909F4">
      <w:pPr>
        <w:pStyle w:val="Style9"/>
        <w:widowControl/>
        <w:tabs>
          <w:tab w:val="left" w:pos="1397"/>
        </w:tabs>
        <w:spacing w:line="240" w:lineRule="auto"/>
        <w:ind w:firstLine="0"/>
        <w:rPr>
          <w:rStyle w:val="FontStyle56"/>
          <w:sz w:val="24"/>
          <w:szCs w:val="24"/>
        </w:rPr>
      </w:pPr>
      <w:r w:rsidRPr="0045378B">
        <w:t xml:space="preserve">       5.1.18. </w:t>
      </w:r>
      <w:r w:rsidRPr="0045378B">
        <w:rPr>
          <w:rStyle w:val="FontStyle56"/>
          <w:sz w:val="24"/>
          <w:szCs w:val="24"/>
        </w:rPr>
        <w:t>С момента начала работ и до окончания работ ежедневно вести общий журнал работ, в котором отражается технологическая последовательность, сроки, работы (по форме, установленной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Ростехнадзора от 12.01.2007 № 7). Общий журнал работ должен находиться непосредственно на Объекте и предоставляться по первому требованию представителя ЗАКАЗЧИКА, или организации, осуществляющей строительный контроль. Отсутствие на объекте надлежащим образом оформленного общего журнала работ является основанием для приостановления работ уполномоченным представителем ЗАКАЗЧИКА или организации, осуществляющей строительный контроль.</w:t>
      </w:r>
    </w:p>
    <w:p w:rsidR="008909F4" w:rsidRPr="0045378B" w:rsidRDefault="008909F4" w:rsidP="008909F4">
      <w:pPr>
        <w:pStyle w:val="Style19"/>
        <w:widowControl/>
        <w:spacing w:line="240" w:lineRule="auto"/>
        <w:ind w:firstLine="567"/>
        <w:rPr>
          <w:rStyle w:val="FontStyle56"/>
          <w:sz w:val="24"/>
          <w:szCs w:val="24"/>
        </w:rPr>
      </w:pPr>
      <w:r w:rsidRPr="0045378B">
        <w:rPr>
          <w:rStyle w:val="FontStyle56"/>
          <w:sz w:val="24"/>
          <w:szCs w:val="24"/>
        </w:rPr>
        <w:t>Требование о приостановке выполнения Работ предъявляется ЗАКАЗЧИКОМ и (или) организацией, осуществляющей строительный контроль, ПОДРЯДЧИКУ в письменной форме с указанием причин приостановки и подлежит незамедлительному исполнению ПОДРЯДЧИКОМ вплоть до момента устранения нарушения (предъявления уполномоченному представителю ЗАКАЗЧИКА надлежащим образом оформленного общего журнала работ, заполненного до момента приостановления работ). При предъявлении надлежащим образом оформленного общего журнала работ уполномоченный представитель ЗАКАЗЧИКА или организации, осуществляющей строительный контроль, делает в нем записи о приостановке работ и о возобновлении работ с указанием соответствующих дат и причин.</w:t>
      </w:r>
    </w:p>
    <w:p w:rsidR="008909F4" w:rsidRPr="0045378B" w:rsidRDefault="008909F4" w:rsidP="008909F4">
      <w:pPr>
        <w:widowControl w:val="0"/>
        <w:tabs>
          <w:tab w:val="left" w:pos="-7655"/>
        </w:tabs>
        <w:autoSpaceDE w:val="0"/>
        <w:autoSpaceDN w:val="0"/>
        <w:adjustRightInd w:val="0"/>
        <w:spacing w:after="0" w:line="240" w:lineRule="auto"/>
        <w:ind w:firstLine="567"/>
        <w:jc w:val="both"/>
        <w:rPr>
          <w:rFonts w:ascii="Times New Roman" w:hAnsi="Times New Roman"/>
          <w:sz w:val="24"/>
          <w:szCs w:val="24"/>
        </w:rPr>
      </w:pPr>
      <w:r w:rsidRPr="0045378B">
        <w:rPr>
          <w:rStyle w:val="FontStyle56"/>
          <w:sz w:val="24"/>
          <w:szCs w:val="24"/>
        </w:rPr>
        <w:t>ПОДРЯДЧИК обязан обеспечить свободный доступ ЗАКАЗЧИКА и организации, осуществляющей строительный контроль, к общему журналу работ.</w:t>
      </w:r>
    </w:p>
    <w:p w:rsidR="008909F4" w:rsidRPr="0045378B" w:rsidRDefault="008909F4"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5.1.19. Сдать результаты работ ЗАКАЗЧИКУ в порядке и сроки, определенные настоящим договором; совместно с ЗАКАЗЧИКОМ ввести объект в эксплуатацию, на основании акта приема в эксплуатацию законченного капитальным ремонтом Объекта по виду (видам) работ, подписанного сторонами договора, организацией, осуществляющей строительный контроль, органом местного самоуправления, уполномоченным лицом от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 окончании работ предоставить ЗАКАЗЧИКУ комплект исполнительной документации на выполненные объёмы работ в соответствии с РД-11-02-2006, а также другими нормативными документами в строительстве.</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eastAsia="Times New Roman" w:hAnsi="Times New Roman"/>
          <w:sz w:val="24"/>
          <w:szCs w:val="24"/>
        </w:rPr>
        <w:t>5.1.20. Выполнить, при необходимости, в установленном порядке сезонные работы, обеспечивающие надлежащие темпы проведения работ и достижения требуемых качественных показателей в соответствии с требованиями строительных норм и правил, действующих в Российской Федерации.</w:t>
      </w:r>
    </w:p>
    <w:p w:rsidR="008909F4" w:rsidRPr="0045378B" w:rsidRDefault="008909F4"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5.1.21.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Работы должны производиться в будние дни в период с 8.00 ч. по 21.00 ч. По письменному согласованию с ЗАКАЗЧИКОМ работы могут проводиться в выходные и праздничные дни с учетом соответствующих требований законодательства РФ и Забайкальского края.</w:t>
      </w:r>
    </w:p>
    <w:p w:rsidR="008909F4" w:rsidRPr="0045378B" w:rsidRDefault="008909F4" w:rsidP="008909F4">
      <w:pPr>
        <w:pStyle w:val="a8"/>
        <w:spacing w:after="0" w:line="240" w:lineRule="auto"/>
        <w:ind w:left="0" w:firstLine="567"/>
        <w:jc w:val="both"/>
        <w:textAlignment w:val="baseline"/>
        <w:rPr>
          <w:rFonts w:ascii="Times New Roman" w:hAnsi="Times New Roman"/>
          <w:sz w:val="24"/>
          <w:szCs w:val="24"/>
        </w:rPr>
      </w:pPr>
      <w:r w:rsidRPr="002A1BDC">
        <w:rPr>
          <w:rFonts w:ascii="Times New Roman" w:hAnsi="Times New Roman"/>
          <w:sz w:val="24"/>
          <w:szCs w:val="24"/>
        </w:rPr>
        <w:t>5.1.22.</w:t>
      </w:r>
      <w:r w:rsidRPr="0045378B">
        <w:rPr>
          <w:rFonts w:ascii="Times New Roman" w:hAnsi="Times New Roman"/>
          <w:sz w:val="24"/>
          <w:szCs w:val="24"/>
        </w:rPr>
        <w:t xml:space="preserve"> Обеспечить сохранность отмостки, асфальтового покрытия вокруг здания, крылец и входов в здание. На период проведения работ по капитальному ремонту объекта обеспечить сохранность элементов заполнения оконных и дверных проемов, ко</w:t>
      </w:r>
      <w:r>
        <w:rPr>
          <w:rFonts w:ascii="Times New Roman" w:hAnsi="Times New Roman"/>
          <w:sz w:val="24"/>
          <w:szCs w:val="24"/>
        </w:rPr>
        <w:t xml:space="preserve">нструктивных элементов лоджий и </w:t>
      </w:r>
      <w:r w:rsidRPr="0045378B">
        <w:rPr>
          <w:rFonts w:ascii="Times New Roman" w:hAnsi="Times New Roman"/>
          <w:sz w:val="24"/>
          <w:szCs w:val="24"/>
        </w:rPr>
        <w:t>балконов, козырьков входов в объект.</w:t>
      </w:r>
    </w:p>
    <w:p w:rsidR="008909F4" w:rsidRPr="0045378B" w:rsidRDefault="008909F4" w:rsidP="008909F4">
      <w:pPr>
        <w:widowControl w:val="0"/>
        <w:spacing w:after="0" w:line="240" w:lineRule="auto"/>
        <w:ind w:right="-144" w:firstLine="567"/>
        <w:jc w:val="both"/>
        <w:rPr>
          <w:rFonts w:ascii="Times New Roman" w:hAnsi="Times New Roman"/>
          <w:sz w:val="24"/>
          <w:szCs w:val="24"/>
        </w:rPr>
      </w:pPr>
      <w:r w:rsidRPr="0045378B">
        <w:rPr>
          <w:rFonts w:ascii="Times New Roman" w:hAnsi="Times New Roman"/>
          <w:sz w:val="24"/>
          <w:szCs w:val="24"/>
        </w:rPr>
        <w:t>5.1.23. Передать собственникам помещений в многоквартирном доме либо лицу, уполномоченному собственниками помещений (управляющая (обслуживающая) организация, товарищество собственников жилья и т.п.) строительные материалы, запасные части, иные материалы и детали, получаемые от разборки старых (демонтажа) существующих конструкций, принадлежащих собственникам помещений, о чем составить акт приема-передачи. При отказе собственников помещений в многоквартирном доме либо уполномоченного ими лица, в принятии вышеуказанного имущества, своими силами вывезти его на полигон строительного мусора и (или) утилизировать. Отказ собственников должен быть документально подтвержден и передан ЗАКАЗЧИКУ в оригинале, позволяющем с точностью установить факт отказа и лицо, которое от имени собственников помещений выдало соответствующий отказ.</w:t>
      </w:r>
    </w:p>
    <w:p w:rsidR="008909F4" w:rsidRPr="001D33B6"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5.1.</w:t>
      </w:r>
      <w:r w:rsidRPr="001D33B6">
        <w:rPr>
          <w:rFonts w:ascii="Times New Roman" w:hAnsi="Times New Roman"/>
          <w:sz w:val="24"/>
          <w:szCs w:val="24"/>
        </w:rPr>
        <w:t>24. На протяжении всего периода выполнения работ содержать территорию Объекта и придомовую территорию свободной от строительного мусора и обеспечивать его своевременный вывоз в соответствии с требованиями действующего законодательства Российской Федерации.</w:t>
      </w:r>
    </w:p>
    <w:p w:rsidR="008909F4" w:rsidRPr="001D33B6" w:rsidRDefault="008909F4"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r w:rsidRPr="001D33B6">
        <w:rPr>
          <w:rFonts w:ascii="Times New Roman" w:hAnsi="Times New Roman"/>
          <w:sz w:val="24"/>
          <w:szCs w:val="24"/>
        </w:rPr>
        <w:t xml:space="preserve">         5.1.25. Своевременно, но не реже одного раза в неделю, за свой счет обеспечивать погрузку, транспортировку и утилизацию (передачу на полигон) строительного мусора. Место утилизации строительного мусора согласовывается ПОДРЯДЧИКОМ с органами местного самоуправления. </w:t>
      </w:r>
      <w:r w:rsidRPr="001D33B6">
        <w:rPr>
          <w:rFonts w:ascii="Times New Roman" w:eastAsia="Times New Roman" w:hAnsi="Times New Roman"/>
          <w:sz w:val="24"/>
          <w:szCs w:val="24"/>
        </w:rPr>
        <w:t>В случае необходимости заключать договоры на утилизацию отходов строительного производства.</w:t>
      </w:r>
    </w:p>
    <w:p w:rsidR="008909F4" w:rsidRPr="0045378B" w:rsidRDefault="008909F4"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5.1.26. Обеспечить за свой счет сохранность материалов, оборудования, стоянки строительной техники и другого имущества, необходимого для производства работ, ограждение рабочей площадки с момента начала работ до сдачи объекта в эксплуатацию.</w:t>
      </w:r>
    </w:p>
    <w:p w:rsidR="008909F4" w:rsidRPr="0045378B" w:rsidRDefault="008909F4" w:rsidP="008909F4">
      <w:pPr>
        <w:spacing w:after="0" w:line="240" w:lineRule="auto"/>
        <w:ind w:firstLine="567"/>
        <w:jc w:val="both"/>
        <w:rPr>
          <w:rFonts w:ascii="Times New Roman" w:hAnsi="Times New Roman"/>
          <w:sz w:val="24"/>
          <w:szCs w:val="24"/>
        </w:rPr>
      </w:pPr>
      <w:r w:rsidRPr="0045378B">
        <w:rPr>
          <w:rFonts w:ascii="Times New Roman" w:hAnsi="Times New Roman"/>
          <w:sz w:val="24"/>
          <w:szCs w:val="24"/>
        </w:rPr>
        <w:t xml:space="preserve">5.1.27. Не менее чем за 1 (один) календарный день до передачи </w:t>
      </w:r>
      <w:r w:rsidRPr="0045378B">
        <w:rPr>
          <w:rFonts w:ascii="Times New Roman" w:hAnsi="Times New Roman"/>
          <w:iCs/>
          <w:sz w:val="24"/>
          <w:szCs w:val="24"/>
        </w:rPr>
        <w:t>Объекта после выполнения работ по капитальному ремонту</w:t>
      </w:r>
      <w:r w:rsidRPr="0045378B">
        <w:rPr>
          <w:rFonts w:ascii="Times New Roman" w:hAnsi="Times New Roman"/>
          <w:sz w:val="24"/>
          <w:szCs w:val="24"/>
        </w:rPr>
        <w:t xml:space="preserve"> вывезти принадлежащие ПОДРЯДЧИКУ строительные материалы, привлеченные к выполнению работ строительные машины и механизмы и другое имущество, а также осуществить вывоз строительного мусора с территории Объекта и с придомовой территории.</w:t>
      </w:r>
    </w:p>
    <w:p w:rsidR="008909F4" w:rsidRPr="0045378B" w:rsidRDefault="008909F4"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В случае неисполнения ПОДРЯДЧИКОМ обязанности, предусмотренной настоящим пунктом, ЗАКАЗЧИК вправе привлечь третьих лиц с отнесением расходов на ПОДРЯДЧИКА для выполнения работ и мероприятий, обеспечивающих освобождение территории Объекта и придомовой территории.</w:t>
      </w:r>
    </w:p>
    <w:p w:rsidR="008909F4" w:rsidRPr="0045378B" w:rsidRDefault="008909F4"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5.1.28. При обнаружении обстоятельств, угрожающих сохранности или прочности объекта немедленно известить ЗАКАЗЧИКА и организацию, осуществляющую строительный контроль, и до получения от них указаний приостановить работы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5.1.29. 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причинения вреда жизни и здоровью.</w:t>
      </w:r>
    </w:p>
    <w:p w:rsidR="008909F4" w:rsidRPr="0045378B" w:rsidRDefault="008909F4" w:rsidP="008909F4">
      <w:pPr>
        <w:spacing w:after="0" w:line="240" w:lineRule="auto"/>
        <w:ind w:firstLine="567"/>
        <w:jc w:val="both"/>
        <w:rPr>
          <w:rFonts w:ascii="Times New Roman" w:hAnsi="Times New Roman"/>
          <w:sz w:val="24"/>
          <w:szCs w:val="24"/>
        </w:rPr>
      </w:pPr>
      <w:r w:rsidRPr="0045378B">
        <w:rPr>
          <w:rFonts w:ascii="Times New Roman" w:hAnsi="Times New Roman"/>
          <w:sz w:val="24"/>
          <w:szCs w:val="24"/>
        </w:rPr>
        <w:t>5.1.29.1. Незамедлительно (не позднее одних суток с момента, когда ПОДРЯДЧИКУ стало известно о данном факте) уведомить ЗАКАЗЧИКА о факте причинения в ходе выполнения работ по договору вреда общему имуществу или имуществу, жизни, здоровью третьих лиц, в том числе о произошедших аварийных ситуациях на Объектах, указанных в п. 1.1. договора.</w:t>
      </w:r>
    </w:p>
    <w:p w:rsidR="008909F4" w:rsidRPr="0045378B" w:rsidRDefault="008909F4" w:rsidP="008909F4">
      <w:pPr>
        <w:widowControl w:val="0"/>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5.1.29.2. Направить уполномоченного представителя для участия в проведении осмотра и составлении акта (с обязательной фото или видео фиксацией) в случае возникновения обстоятельств, указанных в п. 5.1.29.1. Договора, с последующим предоставлением в адрес ЗАКАЗЧИКА заверенной копии акта осмотра, а также (при необходимости, определяемой ЗАКАЗЧИКОМ) дефектной ведомости и сметного расчета на выполнение работ по устранению последствий, указанных в п. 5.1.29.1. Договора обстоятельств.</w:t>
      </w:r>
    </w:p>
    <w:p w:rsidR="008909F4" w:rsidRPr="0045378B" w:rsidRDefault="008909F4"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5.1.30. По первому требованию представителя ЗАКАЗЧИКА и организации, осуществляющей строительный контроль предоставлять всю необходимую информацию о ходе выполнения работ. Срок предоставления информации не может превышать 2 (двух) рабочих дней.</w:t>
      </w:r>
    </w:p>
    <w:p w:rsidR="008909F4" w:rsidRPr="0045378B" w:rsidRDefault="008909F4"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5.1.31. </w:t>
      </w:r>
      <w:r w:rsidRPr="0045378B">
        <w:rPr>
          <w:rFonts w:ascii="Times New Roman" w:hAnsi="Times New Roman"/>
          <w:sz w:val="24"/>
          <w:szCs w:val="24"/>
        </w:rPr>
        <w:t>Обеспечить представителю ЗАКАЗЧИКА и организации, осуществляющей строительный контроль необходимые условия для исполнения ими своих обязанностей на Объекте.</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5.1.32. Своевременно письменно информировать ЗАКАЗЧИКА и организацию, осуществляющую строительный контроль о выявленных в ходе выполнения работ дополнительных работах, неучтенных в сметной документации (с обоснованием стоимости таких работ), а также об имеющихся обстоятельствах, независящих от ПОДРЯДЧИКА, угрожающих качеству результатов работ, либо препятствующих завершению выполнения работ в установленный срок.</w:t>
      </w:r>
    </w:p>
    <w:p w:rsidR="008909F4" w:rsidRPr="00837AE5" w:rsidRDefault="008909F4"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5.1.3</w:t>
      </w:r>
      <w:r>
        <w:rPr>
          <w:rFonts w:ascii="Times New Roman" w:hAnsi="Times New Roman"/>
          <w:sz w:val="24"/>
          <w:szCs w:val="24"/>
        </w:rPr>
        <w:t>3</w:t>
      </w:r>
      <w:r w:rsidRPr="0045378B">
        <w:rPr>
          <w:rFonts w:ascii="Times New Roman" w:hAnsi="Times New Roman"/>
          <w:sz w:val="24"/>
          <w:szCs w:val="24"/>
        </w:rPr>
        <w:t xml:space="preserve">. Учитывать полученные в ходе выполнения работ рекомендации ЗАКАЗЧИКА и (или) организации, осуществляющей строительный контроль в части исполнения условий договора. </w:t>
      </w:r>
      <w:r w:rsidRPr="00837AE5">
        <w:rPr>
          <w:rFonts w:ascii="Times New Roman" w:hAnsi="Times New Roman"/>
          <w:sz w:val="24"/>
          <w:szCs w:val="24"/>
        </w:rPr>
        <w:t>Выполненные ПОДРЯДЧИКОМ дополнительные работы, не согласованные с ЗАКАЗЧИКОМ, в рамках договора не принимаются и не оплачиваются.</w:t>
      </w:r>
    </w:p>
    <w:p w:rsidR="008909F4" w:rsidRPr="0045378B" w:rsidRDefault="008909F4"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5.1.3</w:t>
      </w:r>
      <w:r>
        <w:rPr>
          <w:rFonts w:ascii="Times New Roman" w:hAnsi="Times New Roman"/>
          <w:sz w:val="24"/>
          <w:szCs w:val="24"/>
        </w:rPr>
        <w:t>4</w:t>
      </w:r>
      <w:r w:rsidRPr="0045378B">
        <w:rPr>
          <w:rFonts w:ascii="Times New Roman" w:hAnsi="Times New Roman"/>
          <w:sz w:val="24"/>
          <w:szCs w:val="24"/>
        </w:rPr>
        <w:t xml:space="preserve">. Устранять за свой счет недостатки и дефекты, выявленные ЗАКАЗЧИКОМ и (или) организацией, осуществляющей строительный контроль в ходе выполнения и при приеме работ, а также выявленные в период гарантийного срока, в порядке и в сроки, установленные договором. </w:t>
      </w:r>
    </w:p>
    <w:p w:rsidR="008909F4" w:rsidRPr="0045378B" w:rsidRDefault="008909F4"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5.1.35. </w:t>
      </w:r>
      <w:r w:rsidRPr="0045378B">
        <w:rPr>
          <w:rFonts w:ascii="Times New Roman" w:hAnsi="Times New Roman"/>
          <w:sz w:val="24"/>
          <w:szCs w:val="24"/>
        </w:rPr>
        <w:t>Нести риск случайной гибели или случайного повреждения объекта (в том числе оборудования, изделий, материалов, конструкций, иного имущества, находящегося на объекте), а также расходы, связанные с выполнением работ (затраты на э/энергию, водоснабжение и т.п.) с момента подписания акта приема-передачи объекта для выполнения ремонтных работ (технические условия) до момента подписания сторонами акта приема в эксплуатацию законченного капитальным ремонтом Объекта по виду (видам) работ.</w:t>
      </w:r>
    </w:p>
    <w:p w:rsidR="008909F4" w:rsidRPr="0045378B" w:rsidRDefault="008909F4"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5.1.3</w:t>
      </w:r>
      <w:r>
        <w:rPr>
          <w:rFonts w:ascii="Times New Roman" w:hAnsi="Times New Roman"/>
          <w:sz w:val="24"/>
          <w:szCs w:val="24"/>
        </w:rPr>
        <w:t>6</w:t>
      </w:r>
      <w:r w:rsidRPr="0045378B">
        <w:rPr>
          <w:rFonts w:ascii="Times New Roman" w:hAnsi="Times New Roman"/>
          <w:sz w:val="24"/>
          <w:szCs w:val="24"/>
        </w:rPr>
        <w:t>.</w:t>
      </w:r>
      <w:r>
        <w:rPr>
          <w:rFonts w:ascii="Times New Roman" w:hAnsi="Times New Roman"/>
          <w:sz w:val="24"/>
          <w:szCs w:val="24"/>
        </w:rPr>
        <w:t xml:space="preserve"> </w:t>
      </w:r>
      <w:r w:rsidRPr="0045378B">
        <w:rPr>
          <w:rFonts w:ascii="Times New Roman" w:hAnsi="Times New Roman"/>
          <w:sz w:val="24"/>
          <w:szCs w:val="24"/>
        </w:rPr>
        <w:t>Работы, связанные с вскрытием подземных коммуникаций, ПОДРЯДЧИК выполняет с согласия эксплуатационной организации самостоятельно и под ее надзором.</w:t>
      </w:r>
    </w:p>
    <w:p w:rsidR="008909F4" w:rsidRPr="0045378B" w:rsidRDefault="008909F4"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5.1.37. </w:t>
      </w:r>
      <w:r w:rsidRPr="0045378B">
        <w:rPr>
          <w:rFonts w:ascii="Times New Roman" w:hAnsi="Times New Roman"/>
          <w:sz w:val="24"/>
          <w:szCs w:val="24"/>
        </w:rPr>
        <w:t xml:space="preserve">Передать ЗАКАЗЧИКУ при расторжении договора незавершенный работами объект (в том числе исполнительную документацию на выполненный объем работ) по акту приема-передачи в сроки, согласованные сторонами. </w:t>
      </w:r>
    </w:p>
    <w:p w:rsidR="008909F4" w:rsidRPr="0045378B" w:rsidRDefault="008909F4" w:rsidP="008909F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5.1.38.</w:t>
      </w:r>
      <w:r w:rsidRPr="0045378B">
        <w:rPr>
          <w:rFonts w:ascii="Times New Roman" w:hAnsi="Times New Roman"/>
          <w:sz w:val="24"/>
          <w:szCs w:val="24"/>
        </w:rPr>
        <w:t xml:space="preserve"> Назначить должностное лицо, представляющее ПОДРЯДЧИКА во взаимоотношениях с ЗАКАЗЧИКОМ и организацией, осуществляющей строительный контроль по настоящему договору, о чем обязан письменно уведомить ЗАКАЗЧИКА и организацию, осуществляющую строительный контроль, в течение пяти рабочих дней с момента заключения договора. </w:t>
      </w:r>
      <w:r w:rsidRPr="0045378B">
        <w:rPr>
          <w:rFonts w:ascii="Times New Roman" w:hAnsi="Times New Roman"/>
          <w:bCs/>
          <w:sz w:val="24"/>
          <w:szCs w:val="24"/>
        </w:rPr>
        <w:t xml:space="preserve">Замена должностного лица осуществляется с обязательным письменным уведомлением об этом </w:t>
      </w:r>
      <w:r w:rsidRPr="0045378B">
        <w:rPr>
          <w:rFonts w:ascii="Times New Roman" w:hAnsi="Times New Roman"/>
          <w:sz w:val="24"/>
          <w:szCs w:val="24"/>
        </w:rPr>
        <w:t>ЗАКАЗЧИКА</w:t>
      </w:r>
      <w:r w:rsidRPr="0045378B">
        <w:rPr>
          <w:rFonts w:ascii="Times New Roman" w:hAnsi="Times New Roman"/>
          <w:bCs/>
          <w:sz w:val="24"/>
          <w:szCs w:val="24"/>
        </w:rPr>
        <w:t>.</w:t>
      </w:r>
    </w:p>
    <w:p w:rsidR="008909F4" w:rsidRPr="0045378B" w:rsidRDefault="008909F4" w:rsidP="008909F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5.1.39. </w:t>
      </w:r>
      <w:r w:rsidRPr="0045378B">
        <w:rPr>
          <w:rFonts w:ascii="Times New Roman" w:hAnsi="Times New Roman"/>
          <w:sz w:val="24"/>
          <w:szCs w:val="24"/>
        </w:rPr>
        <w:t xml:space="preserve">Еженедельно каждый четверг предоставлять ЗАКАЗЧИКУ в электронном виде на электронную почту: </w:t>
      </w:r>
      <w:hyperlink r:id="rId9" w:history="1">
        <w:r w:rsidRPr="0024637E">
          <w:rPr>
            <w:rStyle w:val="a3"/>
            <w:rFonts w:ascii="Times New Roman" w:hAnsi="Times New Roman"/>
            <w:sz w:val="24"/>
            <w:szCs w:val="24"/>
            <w:lang w:val="en-US"/>
          </w:rPr>
          <w:t>mail</w:t>
        </w:r>
        <w:r w:rsidRPr="0024637E">
          <w:rPr>
            <w:rStyle w:val="a3"/>
            <w:rFonts w:ascii="Times New Roman" w:hAnsi="Times New Roman"/>
            <w:sz w:val="24"/>
            <w:szCs w:val="24"/>
          </w:rPr>
          <w:t>@fondkr75.ru</w:t>
        </w:r>
      </w:hyperlink>
      <w:r w:rsidRPr="00914DCA">
        <w:rPr>
          <w:rStyle w:val="a3"/>
          <w:rFonts w:ascii="Times New Roman" w:hAnsi="Times New Roman"/>
          <w:sz w:val="24"/>
          <w:szCs w:val="24"/>
          <w:u w:val="none"/>
        </w:rPr>
        <w:t xml:space="preserve"> </w:t>
      </w:r>
      <w:r w:rsidRPr="0045378B">
        <w:rPr>
          <w:rFonts w:ascii="Times New Roman" w:hAnsi="Times New Roman"/>
          <w:sz w:val="24"/>
          <w:szCs w:val="24"/>
        </w:rPr>
        <w:t>фото отчеты согласно пункта 6.3 настоящего договора с письменными пояснениями о ходе выполнения работ.</w:t>
      </w:r>
    </w:p>
    <w:p w:rsidR="008909F4" w:rsidRPr="0045378B" w:rsidRDefault="008909F4" w:rsidP="008909F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45378B">
        <w:rPr>
          <w:rFonts w:ascii="Times New Roman" w:hAnsi="Times New Roman"/>
          <w:sz w:val="24"/>
          <w:szCs w:val="24"/>
        </w:rPr>
        <w:t>5.1.4</w:t>
      </w:r>
      <w:r>
        <w:rPr>
          <w:rFonts w:ascii="Times New Roman" w:hAnsi="Times New Roman"/>
          <w:sz w:val="24"/>
          <w:szCs w:val="24"/>
        </w:rPr>
        <w:t>0</w:t>
      </w:r>
      <w:r w:rsidRPr="0045378B">
        <w:rPr>
          <w:rFonts w:ascii="Times New Roman" w:hAnsi="Times New Roman"/>
          <w:sz w:val="24"/>
          <w:szCs w:val="24"/>
        </w:rPr>
        <w:t>. Обеспечить возможность круглосуточной связи Представителю ЗАКАЗЧИКА и организации, осуществляющей строительный контроль с представителем ПОДРЯДЧИКА.</w:t>
      </w:r>
    </w:p>
    <w:p w:rsidR="008909F4" w:rsidRPr="0045378B" w:rsidRDefault="008909F4" w:rsidP="008909F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5.1.41.</w:t>
      </w:r>
      <w:r w:rsidRPr="0045378B">
        <w:rPr>
          <w:rFonts w:ascii="Times New Roman" w:hAnsi="Times New Roman"/>
          <w:sz w:val="24"/>
          <w:szCs w:val="24"/>
        </w:rPr>
        <w:t xml:space="preserve"> В целях обеспечения безопасности и сохранности имущества жильцов исключить доступ посторонних лиц в подвалы, на чердаки жилого дома, </w:t>
      </w:r>
      <w:r w:rsidRPr="00963E0D">
        <w:rPr>
          <w:rFonts w:ascii="Times New Roman" w:hAnsi="Times New Roman"/>
          <w:sz w:val="24"/>
          <w:szCs w:val="24"/>
        </w:rPr>
        <w:t>на рабочие леса – в конце рабочего дня убирать первый ярус лесов, закрывать на замки чердаки и подвалы</w:t>
      </w:r>
      <w:r w:rsidRPr="0045378B">
        <w:rPr>
          <w:rFonts w:ascii="Times New Roman" w:hAnsi="Times New Roman"/>
          <w:sz w:val="24"/>
          <w:szCs w:val="24"/>
        </w:rPr>
        <w:t>.</w:t>
      </w:r>
    </w:p>
    <w:p w:rsidR="008909F4" w:rsidRPr="0045378B" w:rsidRDefault="008909F4" w:rsidP="008909F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45378B">
        <w:rPr>
          <w:rStyle w:val="FontStyle56"/>
          <w:sz w:val="24"/>
          <w:szCs w:val="24"/>
        </w:rPr>
        <w:t>5.1.4</w:t>
      </w:r>
      <w:r>
        <w:rPr>
          <w:rStyle w:val="FontStyle56"/>
          <w:sz w:val="24"/>
          <w:szCs w:val="24"/>
        </w:rPr>
        <w:t>2</w:t>
      </w:r>
      <w:r w:rsidRPr="0045378B">
        <w:rPr>
          <w:rStyle w:val="FontStyle56"/>
          <w:sz w:val="24"/>
          <w:szCs w:val="24"/>
        </w:rPr>
        <w:t xml:space="preserve">. </w:t>
      </w:r>
      <w:r w:rsidRPr="0045378B">
        <w:rPr>
          <w:rFonts w:ascii="Times New Roman" w:eastAsia="Times New Roman" w:hAnsi="Times New Roman"/>
          <w:spacing w:val="-2"/>
          <w:sz w:val="24"/>
          <w:szCs w:val="24"/>
          <w:lang w:eastAsia="ru-RU"/>
        </w:rPr>
        <w:t>Не разглашать и не передавать третьим лицам ставшую известной в связи с исполнением настоящего Договора информацию.</w:t>
      </w:r>
    </w:p>
    <w:p w:rsidR="008909F4" w:rsidRPr="0045378B" w:rsidRDefault="008909F4" w:rsidP="008909F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45378B">
        <w:rPr>
          <w:rFonts w:ascii="Times New Roman" w:hAnsi="Times New Roman"/>
          <w:sz w:val="24"/>
          <w:szCs w:val="24"/>
        </w:rPr>
        <w:t>5.1.4</w:t>
      </w:r>
      <w:r>
        <w:rPr>
          <w:rFonts w:ascii="Times New Roman" w:hAnsi="Times New Roman"/>
          <w:sz w:val="24"/>
          <w:szCs w:val="24"/>
        </w:rPr>
        <w:t>3</w:t>
      </w:r>
      <w:r w:rsidRPr="0045378B">
        <w:rPr>
          <w:rFonts w:ascii="Times New Roman" w:hAnsi="Times New Roman"/>
          <w:sz w:val="24"/>
          <w:szCs w:val="24"/>
        </w:rPr>
        <w:t>. Возместить в полном объеме ЗАКАЗЧИКУ суммы штрафов в случае их наложения на последнего административными органами за нарушения, допущенные при производстве работ ПОДРЯДЧИКОМ.</w:t>
      </w:r>
    </w:p>
    <w:p w:rsidR="008909F4" w:rsidRPr="0045378B" w:rsidRDefault="008909F4" w:rsidP="008909F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45378B">
        <w:rPr>
          <w:rFonts w:ascii="Times New Roman" w:hAnsi="Times New Roman"/>
          <w:sz w:val="24"/>
          <w:szCs w:val="24"/>
        </w:rPr>
        <w:t>5.1.4</w:t>
      </w:r>
      <w:r>
        <w:rPr>
          <w:rFonts w:ascii="Times New Roman" w:hAnsi="Times New Roman"/>
          <w:sz w:val="24"/>
          <w:szCs w:val="24"/>
        </w:rPr>
        <w:t>4</w:t>
      </w:r>
      <w:r w:rsidRPr="0045378B">
        <w:rPr>
          <w:rFonts w:ascii="Times New Roman" w:hAnsi="Times New Roman"/>
          <w:sz w:val="24"/>
          <w:szCs w:val="24"/>
        </w:rPr>
        <w:t xml:space="preserve">. Согласовывать с ЗАКАЗЧИКОМ необходимость заключения договора Субподряда. </w:t>
      </w:r>
    </w:p>
    <w:p w:rsidR="008909F4" w:rsidRPr="0045378B" w:rsidRDefault="008909F4" w:rsidP="008909F4">
      <w:pPr>
        <w:pStyle w:val="Style19"/>
        <w:widowControl/>
        <w:spacing w:line="240" w:lineRule="auto"/>
        <w:ind w:firstLine="708"/>
        <w:rPr>
          <w:rStyle w:val="FontStyle56"/>
          <w:sz w:val="24"/>
          <w:szCs w:val="24"/>
        </w:rPr>
      </w:pPr>
      <w:r w:rsidRPr="0045378B">
        <w:rPr>
          <w:rStyle w:val="FontStyle56"/>
          <w:sz w:val="24"/>
          <w:szCs w:val="24"/>
        </w:rPr>
        <w:t xml:space="preserve">В случае привлечения третьих лиц (субподрядных организаций) ПОДРЯДЧИК обязан в трехдневный срок до момента заключения договора с субподрядной организацией предоставить информацию о </w:t>
      </w:r>
      <w:r w:rsidRPr="0045378B">
        <w:t xml:space="preserve"> предмете договора, наименовании и адресе Субподрядчика,</w:t>
      </w:r>
      <w:r w:rsidRPr="0045378B">
        <w:rPr>
          <w:rStyle w:val="FontStyle56"/>
          <w:sz w:val="24"/>
          <w:szCs w:val="24"/>
        </w:rPr>
        <w:t xml:space="preserve"> с приложением выданного такой организации свидетельства (выписки из реестра членов СРО, действительной в течение 1 (одного) месяца со дня её выдачи) о допуске к определенному виду или видам работ, которые оказывают влияние</w:t>
      </w:r>
      <w:r>
        <w:rPr>
          <w:rStyle w:val="FontStyle56"/>
          <w:sz w:val="24"/>
          <w:szCs w:val="24"/>
        </w:rPr>
        <w:t xml:space="preserve"> </w:t>
      </w:r>
      <w:r w:rsidRPr="0045378B">
        <w:rPr>
          <w:rStyle w:val="FontStyle56"/>
          <w:sz w:val="24"/>
          <w:szCs w:val="24"/>
        </w:rPr>
        <w:t xml:space="preserve">на безопасность объектов капитального строительства, выданного саморегулируемой организацией (при проведении работ, указанных в перечне, утвержденном приказом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Допуск должен распространяться на виды работ, являющихся предметом договора субподряда. Привлечение третьих лиц (субподрядных организаций) ПОДРЯДЧИКОМ допускается только при получении </w:t>
      </w:r>
      <w:r w:rsidRPr="00963E0D">
        <w:rPr>
          <w:rStyle w:val="FontStyle56"/>
          <w:sz w:val="24"/>
          <w:szCs w:val="24"/>
        </w:rPr>
        <w:t>письменного согласия</w:t>
      </w:r>
      <w:r w:rsidRPr="0045378B">
        <w:rPr>
          <w:rStyle w:val="FontStyle56"/>
          <w:sz w:val="24"/>
          <w:szCs w:val="24"/>
        </w:rPr>
        <w:t xml:space="preserve"> ЗАКАЗЧИКА.</w:t>
      </w:r>
    </w:p>
    <w:p w:rsidR="008909F4" w:rsidRPr="0045378B" w:rsidRDefault="008909F4" w:rsidP="008909F4">
      <w:pPr>
        <w:pStyle w:val="Style19"/>
        <w:widowControl/>
        <w:spacing w:line="240" w:lineRule="auto"/>
        <w:ind w:firstLine="708"/>
        <w:rPr>
          <w:rStyle w:val="FontStyle56"/>
          <w:sz w:val="24"/>
          <w:szCs w:val="24"/>
        </w:rPr>
      </w:pPr>
      <w:r w:rsidRPr="0045378B">
        <w:t>В случае замены субподрядчика на этапе исполнения договора на другого субподрядчика представить ЗАКАЗЧИКУ вышеуказанные документы в срок не позднее одного рабочего дня со дня возникновения необходимости заключения договора с новым субподрядчиком.</w:t>
      </w:r>
    </w:p>
    <w:p w:rsidR="008909F4" w:rsidRPr="0045378B" w:rsidRDefault="008909F4" w:rsidP="008909F4">
      <w:pPr>
        <w:widowControl w:val="0"/>
        <w:tabs>
          <w:tab w:val="left" w:pos="709"/>
        </w:tabs>
        <w:autoSpaceDE w:val="0"/>
        <w:autoSpaceDN w:val="0"/>
        <w:adjustRightInd w:val="0"/>
        <w:spacing w:after="0" w:line="240" w:lineRule="auto"/>
        <w:jc w:val="both"/>
        <w:rPr>
          <w:rStyle w:val="FontStyle56"/>
          <w:sz w:val="24"/>
          <w:szCs w:val="24"/>
        </w:rPr>
      </w:pPr>
      <w:r w:rsidRPr="0045378B">
        <w:rPr>
          <w:rStyle w:val="FontStyle56"/>
          <w:sz w:val="24"/>
          <w:szCs w:val="24"/>
        </w:rPr>
        <w:t xml:space="preserve">           В случае привлечения третьих лиц (субподрядных организаций) ПОДРЯДЧИК несет ответственность перед ЗАКАЗЧИКОМ за неисполнение или ненадлежащее исполнение обязательств субподрядчиком, в том числе за нарушение сроков выполнения работ и иных условий договора.</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5.1.4</w:t>
      </w:r>
      <w:r>
        <w:rPr>
          <w:rFonts w:ascii="Times New Roman" w:hAnsi="Times New Roman"/>
          <w:sz w:val="24"/>
          <w:szCs w:val="24"/>
        </w:rPr>
        <w:t>5</w:t>
      </w:r>
      <w:r w:rsidRPr="0045378B">
        <w:rPr>
          <w:rFonts w:ascii="Times New Roman" w:hAnsi="Times New Roman"/>
          <w:sz w:val="24"/>
          <w:szCs w:val="24"/>
        </w:rPr>
        <w:t xml:space="preserve">. </w:t>
      </w:r>
      <w:r w:rsidRPr="0045378B">
        <w:rPr>
          <w:rFonts w:ascii="Times New Roman" w:hAnsi="Times New Roman"/>
          <w:bCs/>
          <w:sz w:val="24"/>
          <w:szCs w:val="24"/>
        </w:rPr>
        <w:t>Не допускается привлекать к выполнению работ, являющихся предметом по договору, лиц, включенных в реестр недобросовестных поставщиков, который ведется в соответствии с Правилами ведения реестра недобросовестных поставщиков (подрядчиков, исполнителей), утвержденными Постановлением Правительства Российской Федерации от 25.11.2013 № 1062 «О порядке ведения реестра недобросовестных поставщиков (подрядчиков, исполнителей)», а также включенных в реестр недобросовестных подрядных организаций, который ведется в соответствии с Положением о привлечении</w:t>
      </w:r>
      <w:r>
        <w:rPr>
          <w:rFonts w:ascii="Times New Roman" w:hAnsi="Times New Roman"/>
          <w:bCs/>
          <w:sz w:val="24"/>
          <w:szCs w:val="24"/>
        </w:rPr>
        <w:t xml:space="preserve"> </w:t>
      </w:r>
      <w:r w:rsidRPr="0045378B">
        <w:rPr>
          <w:rFonts w:ascii="Times New Roman" w:hAnsi="Times New Roman"/>
          <w:bCs/>
          <w:sz w:val="24"/>
          <w:szCs w:val="24"/>
        </w:rPr>
        <w:t xml:space="preserve">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01.07.2016 № 615 </w:t>
      </w:r>
      <w:r w:rsidRPr="0045378B">
        <w:rPr>
          <w:rFonts w:ascii="Times New Roman" w:hAnsi="Times New Roman"/>
          <w:sz w:val="24"/>
          <w:szCs w:val="24"/>
        </w:rPr>
        <w:t>"О порядке привлечения подрядных организаций для оказания услуг и (или) выполнения работ по капитальному ремонту общего имущества в многоквартирном</w:t>
      </w:r>
      <w:r>
        <w:rPr>
          <w:rFonts w:ascii="Times New Roman" w:hAnsi="Times New Roman"/>
          <w:sz w:val="24"/>
          <w:szCs w:val="24"/>
        </w:rPr>
        <w:t xml:space="preserve"> </w:t>
      </w:r>
      <w:r w:rsidRPr="0045378B">
        <w:rPr>
          <w:rFonts w:ascii="Times New Roman" w:hAnsi="Times New Roman"/>
          <w:sz w:val="24"/>
          <w:szCs w:val="24"/>
        </w:rPr>
        <w:t>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r w:rsidRPr="0045378B">
        <w:rPr>
          <w:rFonts w:ascii="Times New Roman" w:hAnsi="Times New Roman"/>
          <w:bCs/>
          <w:sz w:val="24"/>
          <w:szCs w:val="24"/>
        </w:rPr>
        <w:t>.</w:t>
      </w:r>
    </w:p>
    <w:p w:rsidR="008909F4" w:rsidRPr="0045378B" w:rsidRDefault="008909F4"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5.1.4</w:t>
      </w:r>
      <w:r>
        <w:rPr>
          <w:rFonts w:ascii="Times New Roman" w:hAnsi="Times New Roman"/>
          <w:sz w:val="24"/>
          <w:szCs w:val="24"/>
        </w:rPr>
        <w:t>6</w:t>
      </w:r>
      <w:r w:rsidRPr="0045378B">
        <w:rPr>
          <w:rFonts w:ascii="Times New Roman" w:hAnsi="Times New Roman"/>
          <w:sz w:val="24"/>
          <w:szCs w:val="24"/>
        </w:rPr>
        <w:t>. ПОДРЯДЧИК обязан обеспечить выполнение работ квалифицированным, подготовленным персоналом, имеющим соответствующие разрешения (допуски) компетенцию, опыт работы, навыки и способности, требующиеся для выполнения работ.</w:t>
      </w:r>
    </w:p>
    <w:p w:rsidR="008909F4" w:rsidRPr="0045378B" w:rsidRDefault="008909F4"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5.1.4</w:t>
      </w:r>
      <w:r>
        <w:rPr>
          <w:rFonts w:ascii="Times New Roman" w:hAnsi="Times New Roman"/>
          <w:sz w:val="24"/>
          <w:szCs w:val="24"/>
        </w:rPr>
        <w:t>7</w:t>
      </w:r>
      <w:r w:rsidRPr="0045378B">
        <w:rPr>
          <w:rFonts w:ascii="Times New Roman" w:hAnsi="Times New Roman"/>
          <w:sz w:val="24"/>
          <w:szCs w:val="24"/>
        </w:rPr>
        <w:t>. Во время выполнения работ осуществлять движение техники и иных транспортных средств только по существующим проездам, не допуская нанесения ущерба дорожному покрытию и элементам благоустройства придомовой территории.</w:t>
      </w:r>
    </w:p>
    <w:p w:rsidR="008909F4" w:rsidRPr="00963E0D"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963E0D">
        <w:rPr>
          <w:rFonts w:ascii="Times New Roman" w:hAnsi="Times New Roman"/>
          <w:sz w:val="24"/>
          <w:szCs w:val="24"/>
        </w:rPr>
        <w:t>5.1.</w:t>
      </w:r>
      <w:r>
        <w:rPr>
          <w:rFonts w:ascii="Times New Roman" w:hAnsi="Times New Roman"/>
          <w:sz w:val="24"/>
          <w:szCs w:val="24"/>
        </w:rPr>
        <w:t>48</w:t>
      </w:r>
      <w:r w:rsidRPr="00963E0D">
        <w:rPr>
          <w:rFonts w:ascii="Times New Roman" w:hAnsi="Times New Roman"/>
          <w:sz w:val="24"/>
          <w:szCs w:val="24"/>
        </w:rPr>
        <w:t>. ПОДРЯДЧИК самостоятельно несет полную ответственность за ущерб, причиненный по вине ПОДРЯДЧИКА, перед третьими лицами и обязуется возместить в полном объеме убытки за причиненный ущерб, связанные с травмами или ущербом, возникшим вследствие выполнения работ по настоящему договору (действия или бездействия ПОДРЯДЧИКА) людям, помещениям и другому имуществу, находящемуся на Объекте. Все убытки (ущерб), в том числе третьим лицам, возникшие из-за несоблюдения пожарной безопасности, экологической безопасности, техники безопасности и охраны труда при проведении работ возмещаются ПОДРЯДЧИКОМ за свой счет. Требование о возмещении ущерба с приложением документов, подтверждающих причинение ущерба и его размер, должно быть рассмотрено и удовлетворено ПОДРЯДЧИКОМ в течение 5 (пяти) рабочих дней со дня предъявления указанного требования. В случае отказа ПОДРЯДЧИКА в удовлетворении требования о возмещении ущерба, в том числе неполучения от него ответа в установленный срок, спор передается на рассмотрение в суд по месту нахождения ЗАКАЗЧИКА.</w:t>
      </w:r>
    </w:p>
    <w:p w:rsidR="008909F4" w:rsidRPr="00963E0D" w:rsidRDefault="008909F4"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5.1.49</w:t>
      </w:r>
      <w:r w:rsidRPr="00963E0D">
        <w:rPr>
          <w:rFonts w:ascii="Times New Roman" w:hAnsi="Times New Roman"/>
          <w:sz w:val="24"/>
          <w:szCs w:val="24"/>
        </w:rPr>
        <w:t>. ПОДРЯДЧИК самостоятельно несет ответственность за причинение вреда жизни, здоровью или имуществу работников ПОДРЯДЧИКА или иных (третьих) лиц при выполнении ПОДРЯДЧИКОМ работ. Возмещение вреда, причиненного в результате деятельности ПОДРЯДЧИКА, осуществляется им за свой счет.</w:t>
      </w:r>
    </w:p>
    <w:p w:rsidR="008909F4" w:rsidRPr="0045378B" w:rsidRDefault="008909F4" w:rsidP="008909F4">
      <w:pPr>
        <w:tabs>
          <w:tab w:val="left" w:pos="142"/>
        </w:tabs>
        <w:spacing w:after="0" w:line="240" w:lineRule="auto"/>
        <w:ind w:firstLine="567"/>
        <w:jc w:val="both"/>
        <w:rPr>
          <w:rFonts w:ascii="Times New Roman" w:hAnsi="Times New Roman"/>
          <w:sz w:val="24"/>
          <w:szCs w:val="24"/>
        </w:rPr>
      </w:pPr>
      <w:r w:rsidRPr="0045378B">
        <w:rPr>
          <w:rFonts w:ascii="Times New Roman" w:hAnsi="Times New Roman"/>
          <w:sz w:val="24"/>
          <w:szCs w:val="24"/>
        </w:rPr>
        <w:t>5.1.5</w:t>
      </w:r>
      <w:r>
        <w:rPr>
          <w:rFonts w:ascii="Times New Roman" w:hAnsi="Times New Roman"/>
          <w:sz w:val="24"/>
          <w:szCs w:val="24"/>
        </w:rPr>
        <w:t>0</w:t>
      </w:r>
      <w:r w:rsidRPr="0045378B">
        <w:rPr>
          <w:rFonts w:ascii="Times New Roman" w:hAnsi="Times New Roman"/>
          <w:sz w:val="24"/>
          <w:szCs w:val="24"/>
        </w:rPr>
        <w:t>. В области охраны труда ПОДРЯДЧИК:</w:t>
      </w:r>
    </w:p>
    <w:p w:rsidR="008909F4" w:rsidRPr="0045378B" w:rsidRDefault="008909F4" w:rsidP="008909F4">
      <w:pPr>
        <w:tabs>
          <w:tab w:val="left" w:pos="142"/>
        </w:tabs>
        <w:spacing w:after="0" w:line="240" w:lineRule="auto"/>
        <w:ind w:firstLine="567"/>
        <w:jc w:val="both"/>
        <w:rPr>
          <w:rFonts w:ascii="Times New Roman" w:hAnsi="Times New Roman"/>
          <w:sz w:val="24"/>
          <w:szCs w:val="24"/>
        </w:rPr>
      </w:pPr>
      <w:r w:rsidRPr="0045378B">
        <w:rPr>
          <w:rFonts w:ascii="Times New Roman" w:hAnsi="Times New Roman"/>
          <w:sz w:val="24"/>
          <w:szCs w:val="24"/>
        </w:rPr>
        <w:t>5.1.5</w:t>
      </w:r>
      <w:r>
        <w:rPr>
          <w:rFonts w:ascii="Times New Roman" w:hAnsi="Times New Roman"/>
          <w:sz w:val="24"/>
          <w:szCs w:val="24"/>
        </w:rPr>
        <w:t>0</w:t>
      </w:r>
      <w:r w:rsidRPr="0045378B">
        <w:rPr>
          <w:rFonts w:ascii="Times New Roman" w:hAnsi="Times New Roman"/>
          <w:sz w:val="24"/>
          <w:szCs w:val="24"/>
        </w:rPr>
        <w:t>.1. Не ограничивая своих обязательств и ответственности по Договору, принимает на себя и освобождает ЗАКАЗЧИКА от ответственности и (или) обязанности нести какие-либо расходы, связанные с потерями, ущербом, исками, претензиями или судебными разбирательствами, которые могут возникнуть вследствие травмы или гибели любого лица (персонала ЗАКАЗЧИКА, ПОДРЯДЧИКА, Субподрядчика, посетителей и третьих лиц) произошедшие вследствие или в ходе производства работ (</w:t>
      </w:r>
      <w:r w:rsidRPr="0045378B">
        <w:rPr>
          <w:rFonts w:ascii="Times New Roman" w:hAnsi="Times New Roman"/>
          <w:bCs/>
          <w:sz w:val="24"/>
          <w:szCs w:val="24"/>
        </w:rPr>
        <w:t>ст. 1079 ГК РФ «Ответственность за вред, причиненный деятельностью, создающей повышенную опасность для окружающих»).</w:t>
      </w:r>
    </w:p>
    <w:p w:rsidR="008909F4" w:rsidRPr="00256EE7" w:rsidRDefault="008909F4" w:rsidP="008909F4">
      <w:pPr>
        <w:shd w:val="clear" w:color="auto" w:fill="FFFFFF"/>
        <w:tabs>
          <w:tab w:val="left" w:pos="142"/>
          <w:tab w:val="left" w:pos="1118"/>
        </w:tabs>
        <w:spacing w:after="0" w:line="240" w:lineRule="auto"/>
        <w:ind w:firstLine="567"/>
        <w:jc w:val="both"/>
        <w:rPr>
          <w:rFonts w:ascii="Times New Roman" w:hAnsi="Times New Roman"/>
          <w:sz w:val="24"/>
          <w:szCs w:val="24"/>
        </w:rPr>
      </w:pPr>
      <w:r>
        <w:rPr>
          <w:rFonts w:ascii="Times New Roman" w:hAnsi="Times New Roman"/>
          <w:color w:val="000000"/>
          <w:spacing w:val="5"/>
          <w:sz w:val="24"/>
          <w:szCs w:val="24"/>
        </w:rPr>
        <w:t xml:space="preserve">5.1.50.2. </w:t>
      </w:r>
      <w:r w:rsidRPr="00256EE7">
        <w:rPr>
          <w:rFonts w:ascii="Times New Roman" w:hAnsi="Times New Roman"/>
          <w:color w:val="000000"/>
          <w:spacing w:val="5"/>
          <w:sz w:val="24"/>
          <w:szCs w:val="24"/>
        </w:rPr>
        <w:t xml:space="preserve">Предоставляет ЗАКАЗЧИКУ по его письменному требованию всю </w:t>
      </w:r>
      <w:r w:rsidRPr="00256EE7">
        <w:rPr>
          <w:rFonts w:ascii="Times New Roman" w:hAnsi="Times New Roman"/>
          <w:color w:val="000000"/>
          <w:spacing w:val="3"/>
          <w:sz w:val="24"/>
          <w:szCs w:val="24"/>
        </w:rPr>
        <w:t xml:space="preserve">необходимую документацию в области промышленной и пожарной безопасности, охраны </w:t>
      </w:r>
      <w:r w:rsidRPr="00256EE7">
        <w:rPr>
          <w:rFonts w:ascii="Times New Roman" w:hAnsi="Times New Roman"/>
          <w:color w:val="000000"/>
          <w:spacing w:val="-2"/>
          <w:sz w:val="24"/>
          <w:szCs w:val="24"/>
        </w:rPr>
        <w:t>труда и окружающей среды.</w:t>
      </w:r>
    </w:p>
    <w:p w:rsidR="008909F4" w:rsidRPr="00256EE7" w:rsidRDefault="008909F4" w:rsidP="008909F4">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5.1.50.3. </w:t>
      </w:r>
      <w:r w:rsidRPr="00256EE7">
        <w:rPr>
          <w:rFonts w:ascii="Times New Roman" w:hAnsi="Times New Roman"/>
          <w:sz w:val="24"/>
          <w:szCs w:val="24"/>
        </w:rPr>
        <w:t xml:space="preserve">Привлекает к исполнению работ только квалифицированных рабочих, прошедших медицинское освидетельствование в соответствии с действующим законодательством.  </w:t>
      </w:r>
    </w:p>
    <w:p w:rsidR="008909F4" w:rsidRPr="00256EE7" w:rsidRDefault="008909F4" w:rsidP="008909F4">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5.1.50.4. </w:t>
      </w:r>
      <w:r w:rsidRPr="00256EE7">
        <w:rPr>
          <w:rFonts w:ascii="Times New Roman" w:hAnsi="Times New Roman"/>
          <w:sz w:val="24"/>
          <w:szCs w:val="24"/>
        </w:rPr>
        <w:t>Имеет разрешение на привлечение иностранной рабочей силы. Не допускает до производства работ на Объекте иностранную рабочую силу, не прошедшую в установленном порядке миграционный учет в органах Федеральной миграционной службы Российской Федерации</w:t>
      </w:r>
      <w:r w:rsidRPr="00256EE7">
        <w:rPr>
          <w:rFonts w:ascii="Times New Roman" w:hAnsi="Times New Roman"/>
          <w:sz w:val="24"/>
          <w:szCs w:val="24"/>
          <w:lang w:eastAsia="ar-SA"/>
        </w:rPr>
        <w:t xml:space="preserve"> (в том числе субподрядными организациями)</w:t>
      </w:r>
      <w:r w:rsidRPr="00256EE7">
        <w:rPr>
          <w:rFonts w:ascii="Times New Roman" w:hAnsi="Times New Roman"/>
          <w:sz w:val="24"/>
          <w:szCs w:val="24"/>
        </w:rPr>
        <w:t>.</w:t>
      </w:r>
    </w:p>
    <w:p w:rsidR="008909F4" w:rsidRPr="00256EE7" w:rsidRDefault="008909F4" w:rsidP="008909F4">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5.1.50.5. </w:t>
      </w:r>
      <w:r w:rsidRPr="00256EE7">
        <w:rPr>
          <w:rFonts w:ascii="Times New Roman" w:hAnsi="Times New Roman"/>
          <w:color w:val="000000"/>
          <w:sz w:val="24"/>
          <w:szCs w:val="24"/>
        </w:rPr>
        <w:t>Осуществляет контроль состояния условий труда на строительном объекте при совместной деятельности на строительной площадке нескольких субподрядных организаций. В случае возникновения на объекте опасных условий, вызывающих угрозу жизни работников субподрядных организаций, оповещает их об этом и принимает меры для вывода людей из опасной зоны (СНиП 12-04-2002</w:t>
      </w:r>
      <w:r w:rsidRPr="00256EE7">
        <w:rPr>
          <w:rFonts w:ascii="Times New Roman" w:hAnsi="Times New Roman"/>
          <w:bCs/>
          <w:color w:val="000000"/>
          <w:sz w:val="24"/>
          <w:szCs w:val="24"/>
          <w:shd w:val="clear" w:color="auto" w:fill="FFFFFF"/>
        </w:rPr>
        <w:t>«Безопасность труда в строительстве. Часть 2. Строительное производство»).</w:t>
      </w:r>
    </w:p>
    <w:p w:rsidR="008909F4" w:rsidRPr="00256EE7" w:rsidRDefault="008909F4" w:rsidP="008909F4">
      <w:pPr>
        <w:shd w:val="clear" w:color="auto" w:fill="FFFFFF"/>
        <w:tabs>
          <w:tab w:val="left" w:pos="1315"/>
        </w:tabs>
        <w:spacing w:after="0" w:line="240" w:lineRule="auto"/>
        <w:ind w:firstLine="567"/>
        <w:jc w:val="both"/>
        <w:rPr>
          <w:rFonts w:ascii="Times New Roman" w:hAnsi="Times New Roman"/>
          <w:color w:val="000000"/>
          <w:spacing w:val="-4"/>
          <w:sz w:val="24"/>
          <w:szCs w:val="24"/>
        </w:rPr>
      </w:pPr>
      <w:r>
        <w:rPr>
          <w:rFonts w:ascii="Times New Roman" w:hAnsi="Times New Roman"/>
          <w:sz w:val="24"/>
          <w:szCs w:val="24"/>
        </w:rPr>
        <w:t xml:space="preserve">5.1.50.6. </w:t>
      </w:r>
      <w:r w:rsidRPr="00256EE7">
        <w:rPr>
          <w:rFonts w:ascii="Times New Roman" w:hAnsi="Times New Roman"/>
          <w:color w:val="000000"/>
          <w:spacing w:val="2"/>
          <w:sz w:val="24"/>
          <w:szCs w:val="24"/>
        </w:rPr>
        <w:t xml:space="preserve">Предъявляет копии удостоверений и протоколов повторной (периодической) проверки знаний по охране труда и </w:t>
      </w:r>
      <w:r w:rsidRPr="00256EE7">
        <w:rPr>
          <w:rFonts w:ascii="Times New Roman" w:hAnsi="Times New Roman"/>
          <w:color w:val="000000"/>
          <w:spacing w:val="6"/>
          <w:sz w:val="24"/>
          <w:szCs w:val="24"/>
        </w:rPr>
        <w:t>промышленной безопасности руководителей, специалистов и рабочих, участвующих в производстве работ на объекте</w:t>
      </w:r>
      <w:r w:rsidRPr="00256EE7">
        <w:rPr>
          <w:rFonts w:ascii="Times New Roman" w:hAnsi="Times New Roman"/>
          <w:color w:val="000000"/>
          <w:spacing w:val="-4"/>
          <w:sz w:val="24"/>
          <w:szCs w:val="24"/>
        </w:rPr>
        <w:t>.</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5.1.5</w:t>
      </w:r>
      <w:r>
        <w:rPr>
          <w:rFonts w:ascii="Times New Roman" w:hAnsi="Times New Roman"/>
          <w:sz w:val="24"/>
          <w:szCs w:val="24"/>
        </w:rPr>
        <w:t>1</w:t>
      </w:r>
      <w:r w:rsidRPr="0045378B">
        <w:rPr>
          <w:rFonts w:ascii="Times New Roman" w:hAnsi="Times New Roman"/>
          <w:sz w:val="24"/>
          <w:szCs w:val="24"/>
        </w:rPr>
        <w:t>. В 3-хдневный срок информировать ЗАКАЗЧИКА об изменении адреса и (или) реквизитов, указанных в Договоре.</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5.1.52</w:t>
      </w:r>
      <w:r w:rsidRPr="0045378B">
        <w:rPr>
          <w:rFonts w:ascii="Times New Roman" w:hAnsi="Times New Roman"/>
          <w:sz w:val="24"/>
          <w:szCs w:val="24"/>
        </w:rPr>
        <w:t>. Производить в соответствии с требованиями строительных норм и правил испытания по проверке функционирования оборудования и внутридомовых инженерных систем, в случае, если такое оборудование, инженерные системы являются предметом капитального ремонта по настоящему Договору, с составлением соответствующих актов.</w:t>
      </w:r>
    </w:p>
    <w:p w:rsidR="008909F4" w:rsidRPr="0045378B" w:rsidRDefault="008909F4" w:rsidP="008909F4">
      <w:pPr>
        <w:tabs>
          <w:tab w:val="left" w:pos="1276"/>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5.1.5</w:t>
      </w:r>
      <w:r>
        <w:rPr>
          <w:rFonts w:ascii="Times New Roman" w:hAnsi="Times New Roman"/>
          <w:sz w:val="24"/>
          <w:szCs w:val="24"/>
        </w:rPr>
        <w:t>3</w:t>
      </w:r>
      <w:r w:rsidRPr="0045378B">
        <w:rPr>
          <w:rFonts w:ascii="Times New Roman" w:hAnsi="Times New Roman"/>
          <w:sz w:val="24"/>
          <w:szCs w:val="24"/>
        </w:rPr>
        <w:t>. Не передавать любую документацию на капитальный ремонт Объекта или его отдельной части третьей стороне без письменного разрешения ЗАКАЗЧИКА.</w:t>
      </w:r>
    </w:p>
    <w:p w:rsidR="008909F4" w:rsidRPr="0045378B" w:rsidRDefault="008909F4" w:rsidP="008909F4">
      <w:pPr>
        <w:tabs>
          <w:tab w:val="left" w:pos="1276"/>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5.1.5</w:t>
      </w:r>
      <w:r>
        <w:rPr>
          <w:rFonts w:ascii="Times New Roman" w:hAnsi="Times New Roman"/>
          <w:sz w:val="24"/>
          <w:szCs w:val="24"/>
        </w:rPr>
        <w:t>4</w:t>
      </w:r>
      <w:r w:rsidRPr="0045378B">
        <w:rPr>
          <w:rFonts w:ascii="Times New Roman" w:hAnsi="Times New Roman"/>
          <w:sz w:val="24"/>
          <w:szCs w:val="24"/>
        </w:rPr>
        <w:t>. При выполнении работ по ремонту крыши, при верхнем розливе - систем горячего и холодного водоснабжения, теплоснабжения, предоставить ЗАКАЗЧИКУ после окончания данных видов работ Уведомление, подписанное собственниками (нанимателями) жилых помещений верхних этажей об отсутствии претензий к ПОДРЯДЧИКУ и ущерба их жилым помещениям, причинённого в процессе выполнения указанных видов работ.</w:t>
      </w:r>
    </w:p>
    <w:p w:rsidR="008909F4" w:rsidRPr="0045378B" w:rsidRDefault="008909F4" w:rsidP="008909F4">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rPr>
      </w:pPr>
      <w:r w:rsidRPr="0045378B">
        <w:rPr>
          <w:rFonts w:ascii="Times New Roman" w:eastAsia="Times New Roman" w:hAnsi="Times New Roman"/>
          <w:sz w:val="24"/>
          <w:szCs w:val="24"/>
        </w:rPr>
        <w:t>5.1.5</w:t>
      </w:r>
      <w:r>
        <w:rPr>
          <w:rFonts w:ascii="Times New Roman" w:eastAsia="Times New Roman" w:hAnsi="Times New Roman"/>
          <w:sz w:val="24"/>
          <w:szCs w:val="24"/>
        </w:rPr>
        <w:t>5</w:t>
      </w:r>
      <w:r w:rsidRPr="0045378B">
        <w:rPr>
          <w:rFonts w:ascii="Times New Roman" w:eastAsia="Times New Roman" w:hAnsi="Times New Roman"/>
          <w:sz w:val="24"/>
          <w:szCs w:val="24"/>
        </w:rPr>
        <w:t xml:space="preserve">. В счёт </w:t>
      </w:r>
      <w:r>
        <w:rPr>
          <w:rFonts w:ascii="Times New Roman" w:eastAsia="Times New Roman" w:hAnsi="Times New Roman"/>
          <w:sz w:val="24"/>
          <w:szCs w:val="24"/>
        </w:rPr>
        <w:t>стоимости</w:t>
      </w:r>
      <w:r w:rsidRPr="0045378B">
        <w:rPr>
          <w:rFonts w:ascii="Times New Roman" w:eastAsia="Times New Roman" w:hAnsi="Times New Roman"/>
          <w:sz w:val="24"/>
          <w:szCs w:val="24"/>
        </w:rPr>
        <w:t xml:space="preserve"> договора своими силами и средствами, руководствуясь требованиями к обустройству строительной площадки при проведении капитального ремонта многоквартирных домов обеспечить сооружение/демонтаж и/или аренду временных зданий и сооружений, необходимых для выполнения работ, размещения персонала в рабочее время.</w:t>
      </w:r>
    </w:p>
    <w:p w:rsidR="008909F4" w:rsidRPr="0045378B" w:rsidRDefault="008909F4" w:rsidP="008909F4">
      <w:pPr>
        <w:tabs>
          <w:tab w:val="left" w:pos="1276"/>
        </w:tabs>
        <w:autoSpaceDE w:val="0"/>
        <w:autoSpaceDN w:val="0"/>
        <w:adjustRightInd w:val="0"/>
        <w:spacing w:after="0" w:line="240" w:lineRule="auto"/>
        <w:ind w:firstLine="567"/>
        <w:jc w:val="both"/>
        <w:rPr>
          <w:rFonts w:ascii="Times New Roman" w:eastAsia="Times New Roman" w:hAnsi="Times New Roman"/>
          <w:spacing w:val="-2"/>
          <w:sz w:val="24"/>
          <w:szCs w:val="24"/>
          <w:lang w:eastAsia="ru-RU"/>
        </w:rPr>
      </w:pPr>
      <w:r w:rsidRPr="0045378B">
        <w:rPr>
          <w:rFonts w:ascii="Times New Roman" w:eastAsia="Times New Roman" w:hAnsi="Times New Roman"/>
          <w:spacing w:val="-2"/>
          <w:sz w:val="24"/>
          <w:szCs w:val="24"/>
          <w:lang w:eastAsia="ru-RU"/>
        </w:rPr>
        <w:t>5.1.5</w:t>
      </w:r>
      <w:r>
        <w:rPr>
          <w:rFonts w:ascii="Times New Roman" w:eastAsia="Times New Roman" w:hAnsi="Times New Roman"/>
          <w:spacing w:val="-2"/>
          <w:sz w:val="24"/>
          <w:szCs w:val="24"/>
          <w:lang w:eastAsia="ru-RU"/>
        </w:rPr>
        <w:t>6</w:t>
      </w:r>
      <w:r w:rsidRPr="0045378B">
        <w:rPr>
          <w:rFonts w:ascii="Times New Roman" w:eastAsia="Times New Roman" w:hAnsi="Times New Roman"/>
          <w:spacing w:val="-2"/>
          <w:sz w:val="24"/>
          <w:szCs w:val="24"/>
          <w:lang w:eastAsia="ru-RU"/>
        </w:rPr>
        <w:t xml:space="preserve">. </w:t>
      </w:r>
      <w:r w:rsidRPr="0045378B">
        <w:rPr>
          <w:rFonts w:ascii="Times New Roman" w:hAnsi="Times New Roman"/>
          <w:sz w:val="24"/>
          <w:szCs w:val="24"/>
        </w:rPr>
        <w:t xml:space="preserve">ПОДРЯДЧИК </w:t>
      </w:r>
      <w:r w:rsidRPr="0045378B">
        <w:rPr>
          <w:rFonts w:ascii="Times New Roman" w:eastAsia="Times New Roman" w:hAnsi="Times New Roman"/>
          <w:spacing w:val="-2"/>
          <w:sz w:val="24"/>
          <w:szCs w:val="24"/>
          <w:lang w:eastAsia="ru-RU"/>
        </w:rPr>
        <w:t xml:space="preserve">(и его субподрядчики) обязан передать </w:t>
      </w:r>
      <w:r w:rsidRPr="0045378B">
        <w:rPr>
          <w:rFonts w:ascii="Times New Roman" w:hAnsi="Times New Roman"/>
          <w:sz w:val="24"/>
          <w:szCs w:val="24"/>
        </w:rPr>
        <w:t xml:space="preserve">ЗАКАЗЧИКУ </w:t>
      </w:r>
      <w:r w:rsidRPr="0045378B">
        <w:rPr>
          <w:rFonts w:ascii="Times New Roman" w:eastAsia="Times New Roman" w:hAnsi="Times New Roman"/>
          <w:spacing w:val="-2"/>
          <w:sz w:val="24"/>
          <w:szCs w:val="24"/>
          <w:lang w:eastAsia="ru-RU"/>
        </w:rPr>
        <w:t xml:space="preserve">исключительные права на результаты интеллектуальной деятельности, полученные в ходе исполнения настоящего Договора, в том числе на проектную документацию. </w:t>
      </w:r>
      <w:r w:rsidRPr="0045378B">
        <w:rPr>
          <w:rFonts w:ascii="Times New Roman" w:hAnsi="Times New Roman"/>
          <w:sz w:val="24"/>
          <w:szCs w:val="24"/>
        </w:rPr>
        <w:t xml:space="preserve">ПОДРЯДЧИК </w:t>
      </w:r>
      <w:r w:rsidRPr="0045378B">
        <w:rPr>
          <w:rFonts w:ascii="Times New Roman" w:eastAsia="Times New Roman" w:hAnsi="Times New Roman"/>
          <w:spacing w:val="-2"/>
          <w:sz w:val="24"/>
          <w:szCs w:val="24"/>
          <w:lang w:eastAsia="ru-RU"/>
        </w:rPr>
        <w:t>не сохраняет за собой право использовать самостоятельно или предоставлять аналогичное право на использование какого-либо из результатов Работ по настоящему Договору третьим лицам.</w:t>
      </w:r>
    </w:p>
    <w:p w:rsidR="008909F4" w:rsidRPr="0045378B" w:rsidRDefault="008909F4" w:rsidP="008909F4">
      <w:pPr>
        <w:tabs>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45378B">
        <w:rPr>
          <w:rFonts w:ascii="Times New Roman" w:hAnsi="Times New Roman"/>
          <w:color w:val="000000"/>
          <w:sz w:val="24"/>
          <w:szCs w:val="24"/>
        </w:rPr>
        <w:t>5.1.5</w:t>
      </w:r>
      <w:r>
        <w:rPr>
          <w:rFonts w:ascii="Times New Roman" w:hAnsi="Times New Roman"/>
          <w:color w:val="000000"/>
          <w:sz w:val="24"/>
          <w:szCs w:val="24"/>
        </w:rPr>
        <w:t>7</w:t>
      </w:r>
      <w:r w:rsidRPr="0045378B">
        <w:rPr>
          <w:rFonts w:ascii="Times New Roman" w:hAnsi="Times New Roman"/>
          <w:color w:val="000000"/>
          <w:sz w:val="24"/>
          <w:szCs w:val="24"/>
        </w:rPr>
        <w:t>. Возместить ЗАКАЗЧИКУ убытки в связи со всеми исками, судебными разбирательствами, ущербом, затратами, выплатами или расходами, возникшими в результате неправомерных действий ПОДРЯДЧИКА или явившихся следствием этих действий.</w:t>
      </w:r>
    </w:p>
    <w:p w:rsidR="008909F4" w:rsidRPr="0045378B" w:rsidRDefault="008909F4" w:rsidP="008909F4">
      <w:pPr>
        <w:tabs>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45378B">
        <w:rPr>
          <w:rFonts w:ascii="Times New Roman" w:hAnsi="Times New Roman"/>
          <w:color w:val="000000"/>
          <w:sz w:val="24"/>
          <w:szCs w:val="24"/>
        </w:rPr>
        <w:t>5.1.</w:t>
      </w:r>
      <w:r>
        <w:rPr>
          <w:rFonts w:ascii="Times New Roman" w:hAnsi="Times New Roman"/>
          <w:color w:val="000000"/>
          <w:sz w:val="24"/>
          <w:szCs w:val="24"/>
        </w:rPr>
        <w:t>58</w:t>
      </w:r>
      <w:r w:rsidRPr="0045378B">
        <w:rPr>
          <w:rFonts w:ascii="Times New Roman" w:hAnsi="Times New Roman"/>
          <w:color w:val="000000"/>
          <w:sz w:val="24"/>
          <w:szCs w:val="24"/>
        </w:rPr>
        <w:t>. При проведении работ по ремонту инженерного оборудования внутри жилых помещений (квартир), оповещение эксплуатирующей организации и жильцов о проведении работ, обеспечение доступа к инженерным сетям и в квартиры, осуществлять своими силами.</w:t>
      </w:r>
    </w:p>
    <w:p w:rsidR="008909F4" w:rsidRPr="0045378B" w:rsidRDefault="008909F4" w:rsidP="008909F4">
      <w:pPr>
        <w:tabs>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45378B">
        <w:rPr>
          <w:rFonts w:ascii="Times New Roman" w:hAnsi="Times New Roman"/>
          <w:color w:val="000000"/>
          <w:sz w:val="24"/>
          <w:szCs w:val="24"/>
        </w:rPr>
        <w:t>5.1.</w:t>
      </w:r>
      <w:r>
        <w:rPr>
          <w:rFonts w:ascii="Times New Roman" w:hAnsi="Times New Roman"/>
          <w:color w:val="000000"/>
          <w:sz w:val="24"/>
          <w:szCs w:val="24"/>
        </w:rPr>
        <w:t>59</w:t>
      </w:r>
      <w:r w:rsidRPr="0045378B">
        <w:rPr>
          <w:rFonts w:ascii="Times New Roman" w:hAnsi="Times New Roman"/>
          <w:color w:val="000000"/>
          <w:sz w:val="24"/>
          <w:szCs w:val="24"/>
        </w:rPr>
        <w:t>. Не приступать к демонтажным и строительно-монтажным работам по объектам до подписания настоящего Договора.</w:t>
      </w:r>
    </w:p>
    <w:p w:rsidR="008909F4" w:rsidRPr="0045378B" w:rsidRDefault="008909F4" w:rsidP="008909F4">
      <w:pPr>
        <w:tabs>
          <w:tab w:val="left" w:pos="1276"/>
        </w:tabs>
        <w:autoSpaceDE w:val="0"/>
        <w:autoSpaceDN w:val="0"/>
        <w:adjustRightInd w:val="0"/>
        <w:spacing w:after="0" w:line="240" w:lineRule="auto"/>
        <w:ind w:firstLine="567"/>
        <w:jc w:val="both"/>
        <w:rPr>
          <w:rFonts w:ascii="Times New Roman" w:eastAsia="Arial Unicode MS" w:hAnsi="Times New Roman"/>
          <w:bCs/>
          <w:kern w:val="1"/>
          <w:sz w:val="24"/>
          <w:szCs w:val="24"/>
          <w:lang w:eastAsia="ru-RU"/>
        </w:rPr>
      </w:pPr>
      <w:r w:rsidRPr="0045378B">
        <w:rPr>
          <w:rFonts w:ascii="Times New Roman" w:eastAsia="Arial Unicode MS" w:hAnsi="Times New Roman"/>
          <w:bCs/>
          <w:kern w:val="1"/>
          <w:sz w:val="24"/>
          <w:szCs w:val="24"/>
          <w:lang w:eastAsia="ru-RU"/>
        </w:rPr>
        <w:t>5.1.6</w:t>
      </w:r>
      <w:r>
        <w:rPr>
          <w:rFonts w:ascii="Times New Roman" w:eastAsia="Arial Unicode MS" w:hAnsi="Times New Roman"/>
          <w:bCs/>
          <w:kern w:val="1"/>
          <w:sz w:val="24"/>
          <w:szCs w:val="24"/>
          <w:lang w:eastAsia="ru-RU"/>
        </w:rPr>
        <w:t>0</w:t>
      </w:r>
      <w:r w:rsidRPr="0045378B">
        <w:rPr>
          <w:rFonts w:ascii="Times New Roman" w:eastAsia="Arial Unicode MS" w:hAnsi="Times New Roman"/>
          <w:bCs/>
          <w:kern w:val="1"/>
          <w:sz w:val="24"/>
          <w:szCs w:val="24"/>
          <w:lang w:eastAsia="ru-RU"/>
        </w:rPr>
        <w:t>. В случае, если Объекты по договору расположены на территории закрытого административного территориального образования (ЗАТО), самостоятельно получить разрешения и допуски, необходимые для въезда и выполнения работ на территории данного ЗАТО.</w:t>
      </w:r>
    </w:p>
    <w:p w:rsidR="008909F4" w:rsidRPr="0045378B" w:rsidRDefault="008909F4" w:rsidP="008909F4">
      <w:pPr>
        <w:spacing w:after="0" w:line="240" w:lineRule="auto"/>
        <w:ind w:firstLine="567"/>
        <w:jc w:val="both"/>
        <w:rPr>
          <w:rFonts w:ascii="Times New Roman" w:hAnsi="Times New Roman"/>
          <w:sz w:val="24"/>
          <w:szCs w:val="24"/>
        </w:rPr>
      </w:pPr>
      <w:r w:rsidRPr="0045378B">
        <w:rPr>
          <w:rFonts w:ascii="Times New Roman" w:hAnsi="Times New Roman"/>
          <w:sz w:val="24"/>
          <w:szCs w:val="24"/>
        </w:rPr>
        <w:t>5.1.6</w:t>
      </w:r>
      <w:r>
        <w:rPr>
          <w:rFonts w:ascii="Times New Roman" w:hAnsi="Times New Roman"/>
          <w:sz w:val="24"/>
          <w:szCs w:val="24"/>
        </w:rPr>
        <w:t>1</w:t>
      </w:r>
      <w:r w:rsidRPr="0045378B">
        <w:rPr>
          <w:rFonts w:ascii="Times New Roman" w:hAnsi="Times New Roman"/>
          <w:sz w:val="24"/>
          <w:szCs w:val="24"/>
        </w:rPr>
        <w:t xml:space="preserve">. В течение 1 (одного) рабочего дня известить </w:t>
      </w:r>
      <w:r w:rsidRPr="0045378B">
        <w:rPr>
          <w:rStyle w:val="FontStyle56"/>
          <w:sz w:val="24"/>
          <w:szCs w:val="24"/>
        </w:rPr>
        <w:t xml:space="preserve">ЗАКАЗЧИКА </w:t>
      </w:r>
      <w:bookmarkStart w:id="9" w:name="_Hlk500767907"/>
      <w:r w:rsidRPr="0045378B">
        <w:rPr>
          <w:rFonts w:ascii="Times New Roman" w:hAnsi="Times New Roman"/>
          <w:sz w:val="24"/>
          <w:szCs w:val="24"/>
        </w:rPr>
        <w:t>в случаях действий собственников помещений в МКД или управляющей компании, препятствующих производству Работ на Объекте</w:t>
      </w:r>
      <w:bookmarkStart w:id="10" w:name="_Hlk500767924"/>
      <w:bookmarkEnd w:id="9"/>
      <w:r w:rsidRPr="0045378B">
        <w:rPr>
          <w:rFonts w:ascii="Times New Roman" w:hAnsi="Times New Roman"/>
          <w:sz w:val="24"/>
          <w:szCs w:val="24"/>
        </w:rPr>
        <w:t>, при принятии собственниками помещений в МКД решения об отказе от проведения Работ на Объекте</w:t>
      </w:r>
      <w:bookmarkEnd w:id="10"/>
      <w:r w:rsidRPr="0045378B">
        <w:rPr>
          <w:rFonts w:ascii="Times New Roman" w:hAnsi="Times New Roman"/>
          <w:sz w:val="24"/>
          <w:szCs w:val="24"/>
        </w:rPr>
        <w:t>.</w:t>
      </w:r>
    </w:p>
    <w:p w:rsidR="008909F4" w:rsidRPr="0045378B" w:rsidRDefault="008909F4" w:rsidP="008909F4">
      <w:pPr>
        <w:tabs>
          <w:tab w:val="left" w:pos="1276"/>
        </w:tabs>
        <w:autoSpaceDE w:val="0"/>
        <w:autoSpaceDN w:val="0"/>
        <w:adjustRightInd w:val="0"/>
        <w:spacing w:after="0" w:line="240" w:lineRule="auto"/>
        <w:ind w:firstLine="567"/>
        <w:jc w:val="both"/>
        <w:rPr>
          <w:rFonts w:ascii="Times New Roman" w:hAnsi="Times New Roman"/>
          <w:sz w:val="24"/>
          <w:szCs w:val="24"/>
        </w:rPr>
      </w:pPr>
      <w:r w:rsidRPr="0045378B">
        <w:rPr>
          <w:rStyle w:val="FontStyle56"/>
          <w:sz w:val="24"/>
          <w:szCs w:val="24"/>
        </w:rPr>
        <w:t>5.1.6</w:t>
      </w:r>
      <w:r>
        <w:rPr>
          <w:rStyle w:val="FontStyle56"/>
          <w:sz w:val="24"/>
          <w:szCs w:val="24"/>
        </w:rPr>
        <w:t>2</w:t>
      </w:r>
      <w:r w:rsidRPr="0045378B">
        <w:rPr>
          <w:rStyle w:val="FontStyle56"/>
          <w:sz w:val="24"/>
          <w:szCs w:val="24"/>
        </w:rPr>
        <w:t xml:space="preserve">. </w:t>
      </w:r>
      <w:r w:rsidRPr="0045378B">
        <w:rPr>
          <w:rFonts w:ascii="Times New Roman" w:hAnsi="Times New Roman"/>
          <w:sz w:val="24"/>
          <w:szCs w:val="24"/>
        </w:rPr>
        <w:t xml:space="preserve">Невозможность выполнения работ в случаях действий собственников помещений в МКД или управляющей компании, препятствующих </w:t>
      </w:r>
      <w:bookmarkStart w:id="11" w:name="_Hlk500832595"/>
      <w:r w:rsidRPr="0045378B">
        <w:rPr>
          <w:rFonts w:ascii="Times New Roman" w:hAnsi="Times New Roman"/>
          <w:sz w:val="24"/>
          <w:szCs w:val="24"/>
        </w:rPr>
        <w:t>производству Работ на Объекте</w:t>
      </w:r>
      <w:bookmarkEnd w:id="11"/>
      <w:r w:rsidRPr="0045378B">
        <w:rPr>
          <w:rFonts w:ascii="Times New Roman" w:hAnsi="Times New Roman"/>
          <w:sz w:val="24"/>
          <w:szCs w:val="24"/>
        </w:rPr>
        <w:t>, а также при принятии собственниками помещений в МКД решения об отказе от проведения Работ на Объекте должна быть подтверждена</w:t>
      </w:r>
      <w:r>
        <w:rPr>
          <w:rFonts w:ascii="Times New Roman" w:hAnsi="Times New Roman"/>
          <w:sz w:val="24"/>
          <w:szCs w:val="24"/>
        </w:rPr>
        <w:t xml:space="preserve"> </w:t>
      </w:r>
      <w:r w:rsidRPr="0045378B">
        <w:rPr>
          <w:rFonts w:ascii="Times New Roman" w:hAnsi="Times New Roman"/>
          <w:sz w:val="24"/>
          <w:szCs w:val="24"/>
        </w:rPr>
        <w:t xml:space="preserve">ПОДРЯДЧИКОМ документально (представление протокола общего собрания собственников помещений в МКД, </w:t>
      </w:r>
      <w:r w:rsidRPr="0045378B">
        <w:rPr>
          <w:rFonts w:ascii="Times New Roman" w:hAnsi="Times New Roman"/>
          <w:bCs/>
          <w:sz w:val="24"/>
          <w:szCs w:val="24"/>
        </w:rPr>
        <w:t>акт установления факта воспрепятствования проведению работ по форме, утвержденной Постановлением Правительства Забайкальского края от 29.11.2017 № 500</w:t>
      </w:r>
      <w:r w:rsidRPr="0045378B">
        <w:rPr>
          <w:rFonts w:ascii="Times New Roman" w:hAnsi="Times New Roman"/>
          <w:sz w:val="24"/>
          <w:szCs w:val="24"/>
        </w:rPr>
        <w:t xml:space="preserve">), при этом ПОДРЯДЧИК обязан незамедлительно (в течение одного (1) рабочего дня) уведомить об этом </w:t>
      </w:r>
      <w:r w:rsidRPr="0045378B">
        <w:rPr>
          <w:rStyle w:val="FontStyle56"/>
          <w:sz w:val="24"/>
          <w:szCs w:val="24"/>
        </w:rPr>
        <w:t xml:space="preserve">ЗАКАЗЧИКА </w:t>
      </w:r>
      <w:r w:rsidRPr="0045378B">
        <w:rPr>
          <w:rFonts w:ascii="Times New Roman" w:hAnsi="Times New Roman"/>
          <w:sz w:val="24"/>
          <w:szCs w:val="24"/>
        </w:rPr>
        <w:t>и в дальнейшем принять участие в к</w:t>
      </w:r>
      <w:r w:rsidRPr="0045378B">
        <w:rPr>
          <w:rFonts w:ascii="Times New Roman" w:hAnsi="Times New Roman"/>
          <w:bCs/>
          <w:sz w:val="24"/>
          <w:szCs w:val="24"/>
        </w:rPr>
        <w:t>омиссии по установлению фактов воспрепятствования проведению работ по капитальному ремонту в многоквартирном доме</w:t>
      </w:r>
      <w:r w:rsidRPr="0045378B">
        <w:rPr>
          <w:rFonts w:ascii="Times New Roman" w:hAnsi="Times New Roman"/>
          <w:sz w:val="24"/>
          <w:szCs w:val="24"/>
        </w:rPr>
        <w:t>.</w:t>
      </w:r>
    </w:p>
    <w:p w:rsidR="008909F4" w:rsidRPr="0045378B" w:rsidRDefault="008909F4" w:rsidP="008909F4">
      <w:pPr>
        <w:tabs>
          <w:tab w:val="left" w:pos="1276"/>
        </w:tabs>
        <w:autoSpaceDE w:val="0"/>
        <w:autoSpaceDN w:val="0"/>
        <w:adjustRightInd w:val="0"/>
        <w:spacing w:after="0" w:line="240" w:lineRule="auto"/>
        <w:ind w:firstLine="567"/>
        <w:jc w:val="both"/>
        <w:rPr>
          <w:rFonts w:ascii="Times New Roman" w:eastAsia="Times New Roman" w:hAnsi="Times New Roman"/>
          <w:spacing w:val="-2"/>
          <w:sz w:val="24"/>
          <w:szCs w:val="24"/>
          <w:lang w:eastAsia="ru-RU"/>
        </w:rPr>
      </w:pPr>
      <w:r w:rsidRPr="0045378B">
        <w:rPr>
          <w:rFonts w:ascii="Times New Roman" w:hAnsi="Times New Roman"/>
          <w:sz w:val="24"/>
          <w:szCs w:val="24"/>
        </w:rPr>
        <w:t>5.1.6</w:t>
      </w:r>
      <w:r>
        <w:rPr>
          <w:rFonts w:ascii="Times New Roman" w:hAnsi="Times New Roman"/>
          <w:sz w:val="24"/>
          <w:szCs w:val="24"/>
        </w:rPr>
        <w:t>3</w:t>
      </w:r>
      <w:r w:rsidRPr="0045378B">
        <w:rPr>
          <w:rFonts w:ascii="Times New Roman" w:hAnsi="Times New Roman"/>
          <w:sz w:val="24"/>
          <w:szCs w:val="24"/>
        </w:rPr>
        <w:t>. При наличии приводящих к дополнительным затратам времени обстоятельств, указанным в п. 2.</w:t>
      </w:r>
      <w:r>
        <w:rPr>
          <w:rFonts w:ascii="Times New Roman" w:hAnsi="Times New Roman"/>
          <w:sz w:val="24"/>
          <w:szCs w:val="24"/>
        </w:rPr>
        <w:t>9</w:t>
      </w:r>
      <w:r w:rsidRPr="0045378B">
        <w:rPr>
          <w:rFonts w:ascii="Times New Roman" w:hAnsi="Times New Roman"/>
          <w:sz w:val="24"/>
          <w:szCs w:val="24"/>
        </w:rPr>
        <w:t>, настоящего Договора, предоставить</w:t>
      </w:r>
      <w:r>
        <w:rPr>
          <w:rFonts w:ascii="Times New Roman" w:hAnsi="Times New Roman"/>
          <w:sz w:val="24"/>
          <w:szCs w:val="24"/>
        </w:rPr>
        <w:t xml:space="preserve"> </w:t>
      </w:r>
      <w:r w:rsidRPr="0045378B">
        <w:rPr>
          <w:rFonts w:ascii="Times New Roman" w:hAnsi="Times New Roman"/>
          <w:sz w:val="24"/>
          <w:szCs w:val="24"/>
        </w:rPr>
        <w:t>ЗАКАЗЧИКУ документы, подтверждающие такие обстоятельства (справку из Гидрометцентра, дефектные ведомости, протоколы и т.д.).</w:t>
      </w:r>
    </w:p>
    <w:p w:rsidR="008909F4" w:rsidRPr="0045378B" w:rsidRDefault="008909F4" w:rsidP="008909F4">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rPr>
      </w:pPr>
    </w:p>
    <w:p w:rsidR="008909F4" w:rsidRPr="0045378B" w:rsidRDefault="008909F4" w:rsidP="008909F4">
      <w:pPr>
        <w:widowControl w:val="0"/>
        <w:tabs>
          <w:tab w:val="left" w:pos="709"/>
        </w:tabs>
        <w:autoSpaceDE w:val="0"/>
        <w:autoSpaceDN w:val="0"/>
        <w:adjustRightInd w:val="0"/>
        <w:spacing w:after="0" w:line="240" w:lineRule="auto"/>
        <w:ind w:firstLine="567"/>
        <w:rPr>
          <w:rFonts w:ascii="Times New Roman" w:hAnsi="Times New Roman"/>
          <w:b/>
          <w:bCs/>
          <w:sz w:val="24"/>
          <w:szCs w:val="24"/>
        </w:rPr>
      </w:pPr>
      <w:r w:rsidRPr="0045378B">
        <w:rPr>
          <w:rFonts w:ascii="Times New Roman" w:hAnsi="Times New Roman"/>
          <w:b/>
          <w:bCs/>
          <w:sz w:val="24"/>
          <w:szCs w:val="24"/>
        </w:rPr>
        <w:t>5.2. ПОДРЯДЧИК имеет право:</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5.2.1. Получать от ЗАКАЗЧИКА любую информацию, необходимую для выполнения им своих обязательств по договору.</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5.2.2. Получать оплату за фактически выполненные работы по договору.</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5.2.3. Требовать от ЗАКАЗЧИКА исполнения своих обязательств по договору.</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5.2.4. В письменной форме уведомлять ЗАКАЗЧИКА о действиях представителя ЗАКАЗЧИКА, которые он считает неправомерными, и получать от ЗАКАЗЧИКА соответствующие разъяснения.</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5.2.5.</w:t>
      </w:r>
      <w:r>
        <w:rPr>
          <w:rFonts w:ascii="Times New Roman" w:hAnsi="Times New Roman"/>
          <w:sz w:val="24"/>
          <w:szCs w:val="24"/>
        </w:rPr>
        <w:t xml:space="preserve"> </w:t>
      </w:r>
      <w:r w:rsidRPr="0045378B">
        <w:rPr>
          <w:rFonts w:ascii="Times New Roman" w:hAnsi="Times New Roman"/>
          <w:sz w:val="24"/>
          <w:szCs w:val="24"/>
        </w:rPr>
        <w:t>ПОДРЯДЧИК имеет иные права и обязанности, определенные настоящим договором и действующими правовыми актами Российской Федерации и Забайкальского края.</w:t>
      </w:r>
    </w:p>
    <w:p w:rsidR="008909F4" w:rsidRPr="0045378B" w:rsidRDefault="008909F4" w:rsidP="008909F4">
      <w:pPr>
        <w:pStyle w:val="a8"/>
        <w:widowControl w:val="0"/>
        <w:tabs>
          <w:tab w:val="left" w:pos="709"/>
        </w:tabs>
        <w:autoSpaceDE w:val="0"/>
        <w:autoSpaceDN w:val="0"/>
        <w:adjustRightInd w:val="0"/>
        <w:spacing w:after="0" w:line="240" w:lineRule="auto"/>
        <w:ind w:left="567"/>
        <w:jc w:val="both"/>
        <w:rPr>
          <w:rFonts w:ascii="Times New Roman" w:hAnsi="Times New Roman"/>
          <w:sz w:val="24"/>
          <w:szCs w:val="24"/>
        </w:rPr>
      </w:pPr>
    </w:p>
    <w:p w:rsidR="008909F4" w:rsidRPr="0045378B" w:rsidRDefault="008909F4" w:rsidP="008909F4">
      <w:pPr>
        <w:widowControl w:val="0"/>
        <w:tabs>
          <w:tab w:val="left" w:pos="709"/>
        </w:tabs>
        <w:autoSpaceDE w:val="0"/>
        <w:autoSpaceDN w:val="0"/>
        <w:adjustRightInd w:val="0"/>
        <w:spacing w:after="0" w:line="240" w:lineRule="auto"/>
        <w:ind w:left="720" w:hanging="720"/>
        <w:rPr>
          <w:rFonts w:ascii="Times New Roman" w:hAnsi="Times New Roman"/>
          <w:b/>
          <w:bCs/>
          <w:sz w:val="24"/>
          <w:szCs w:val="24"/>
        </w:rPr>
      </w:pPr>
      <w:r w:rsidRPr="0045378B">
        <w:rPr>
          <w:rFonts w:ascii="Times New Roman" w:hAnsi="Times New Roman"/>
          <w:b/>
          <w:bCs/>
          <w:sz w:val="24"/>
          <w:szCs w:val="24"/>
        </w:rPr>
        <w:t xml:space="preserve">        5.3. ЗАКАЗЧИК обязан:</w:t>
      </w:r>
    </w:p>
    <w:p w:rsidR="008909F4" w:rsidRPr="0045378B" w:rsidRDefault="008909F4" w:rsidP="008909F4">
      <w:pPr>
        <w:pStyle w:val="Style9"/>
        <w:widowControl/>
        <w:tabs>
          <w:tab w:val="left" w:pos="1272"/>
        </w:tabs>
        <w:spacing w:line="240" w:lineRule="auto"/>
        <w:ind w:firstLine="0"/>
        <w:rPr>
          <w:rStyle w:val="FontStyle56"/>
          <w:sz w:val="24"/>
          <w:szCs w:val="24"/>
        </w:rPr>
      </w:pPr>
      <w:r w:rsidRPr="0045378B">
        <w:rPr>
          <w:rStyle w:val="FontStyle56"/>
          <w:sz w:val="24"/>
          <w:szCs w:val="24"/>
        </w:rPr>
        <w:t xml:space="preserve">        5.3.1. Предоставить ПОДРЯДЧИКУ сведения, документы, полномочия необходимые для выполнения им своих обязательств по настоящему договору.</w:t>
      </w:r>
    </w:p>
    <w:p w:rsidR="008909F4" w:rsidRPr="0045378B" w:rsidRDefault="008909F4"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5.3.2. Осуществлять строительный контроль за ходом и качеством выполняемых работ, с соблюдением сроков их выполнения, качеством используемых ПОДРЯДЧИКОМ оборудования, изделий и материалов, их соответствием условиям договора. Строительный контроль осуществляется непосредственно ЗАКАЗЧИКОМ и (или) специализированной организацией, имеющей соответствующую разрешительную документацию на осуществление строительного контроля.</w:t>
      </w:r>
    </w:p>
    <w:p w:rsidR="008909F4" w:rsidRPr="0045378B" w:rsidRDefault="008909F4" w:rsidP="008909F4">
      <w:pPr>
        <w:widowControl w:val="0"/>
        <w:tabs>
          <w:tab w:val="left" w:pos="0"/>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5.3.3. Осуществлять проверку и приемку результатов выполненных работ (объемов выполненных работ, в том числе скрытых работ, а также качества, количества и комплектности (комплектации) использованных и предоставленных ПОДРЯДЧИКОМ оборудования, изделий и материалов) в сроки и порядке, установленные настоящим </w:t>
      </w:r>
      <w:r w:rsidRPr="00837AE5">
        <w:rPr>
          <w:rFonts w:ascii="Times New Roman" w:hAnsi="Times New Roman"/>
          <w:sz w:val="24"/>
          <w:szCs w:val="24"/>
        </w:rPr>
        <w:t>договором</w:t>
      </w:r>
      <w:r>
        <w:rPr>
          <w:rFonts w:ascii="Times New Roman" w:hAnsi="Times New Roman"/>
          <w:sz w:val="24"/>
          <w:szCs w:val="24"/>
        </w:rPr>
        <w:t xml:space="preserve"> </w:t>
      </w:r>
      <w:r w:rsidRPr="00837AE5">
        <w:rPr>
          <w:rFonts w:ascii="Times New Roman" w:hAnsi="Times New Roman"/>
          <w:sz w:val="24"/>
          <w:szCs w:val="24"/>
        </w:rPr>
        <w:t>с подписанием соответствующих Актов приемки выполненных работ.</w:t>
      </w:r>
    </w:p>
    <w:p w:rsidR="008909F4" w:rsidRPr="0045378B" w:rsidRDefault="008909F4" w:rsidP="008909F4">
      <w:pPr>
        <w:pStyle w:val="Style9"/>
        <w:widowControl/>
        <w:tabs>
          <w:tab w:val="left" w:pos="1272"/>
        </w:tabs>
        <w:spacing w:line="240" w:lineRule="auto"/>
        <w:ind w:firstLine="0"/>
        <w:rPr>
          <w:rStyle w:val="FontStyle56"/>
          <w:sz w:val="24"/>
          <w:szCs w:val="24"/>
        </w:rPr>
      </w:pPr>
      <w:r w:rsidRPr="0045378B">
        <w:rPr>
          <w:rStyle w:val="FontStyle56"/>
          <w:sz w:val="24"/>
          <w:szCs w:val="24"/>
        </w:rPr>
        <w:t xml:space="preserve">       5.3.</w:t>
      </w:r>
      <w:r>
        <w:rPr>
          <w:rStyle w:val="FontStyle56"/>
          <w:sz w:val="24"/>
          <w:szCs w:val="24"/>
        </w:rPr>
        <w:t>4</w:t>
      </w:r>
      <w:r w:rsidRPr="0045378B">
        <w:rPr>
          <w:rStyle w:val="FontStyle56"/>
          <w:sz w:val="24"/>
          <w:szCs w:val="24"/>
        </w:rPr>
        <w:t>. В ходе ведения контроля на Объекте производить записи в общем журнале работ, в котором отражаются все факты и обстоятельства, происходящие в процессе производства работ на Объекте.</w:t>
      </w:r>
    </w:p>
    <w:p w:rsidR="008909F4" w:rsidRPr="0045378B" w:rsidRDefault="008909F4" w:rsidP="008909F4">
      <w:pPr>
        <w:pStyle w:val="Style9"/>
        <w:widowControl/>
        <w:tabs>
          <w:tab w:val="left" w:pos="1272"/>
        </w:tabs>
        <w:spacing w:line="240" w:lineRule="auto"/>
        <w:ind w:firstLine="0"/>
        <w:rPr>
          <w:rStyle w:val="FontStyle56"/>
          <w:sz w:val="24"/>
          <w:szCs w:val="24"/>
        </w:rPr>
      </w:pPr>
      <w:r w:rsidRPr="0045378B">
        <w:rPr>
          <w:rStyle w:val="FontStyle56"/>
          <w:sz w:val="24"/>
          <w:szCs w:val="24"/>
        </w:rPr>
        <w:t xml:space="preserve">       5.3.</w:t>
      </w:r>
      <w:r>
        <w:rPr>
          <w:rStyle w:val="FontStyle56"/>
          <w:sz w:val="24"/>
          <w:szCs w:val="24"/>
        </w:rPr>
        <w:t>5</w:t>
      </w:r>
      <w:r w:rsidRPr="0045378B">
        <w:rPr>
          <w:rStyle w:val="FontStyle56"/>
          <w:sz w:val="24"/>
          <w:szCs w:val="24"/>
        </w:rPr>
        <w:t>. Выполнить в полном объеме все свои обязательства, предусмотренные в других разделах настоящего договора.</w:t>
      </w:r>
    </w:p>
    <w:p w:rsidR="008909F4" w:rsidRPr="0045378B" w:rsidRDefault="008909F4" w:rsidP="008909F4">
      <w:pPr>
        <w:pStyle w:val="Style9"/>
        <w:widowControl/>
        <w:tabs>
          <w:tab w:val="left" w:pos="1272"/>
        </w:tabs>
        <w:spacing w:line="240" w:lineRule="auto"/>
        <w:ind w:firstLine="0"/>
      </w:pPr>
      <w:r w:rsidRPr="0045378B">
        <w:rPr>
          <w:rStyle w:val="FontStyle56"/>
          <w:sz w:val="24"/>
          <w:szCs w:val="24"/>
        </w:rPr>
        <w:t xml:space="preserve">       5.3.</w:t>
      </w:r>
      <w:r>
        <w:rPr>
          <w:rStyle w:val="FontStyle56"/>
          <w:sz w:val="24"/>
          <w:szCs w:val="24"/>
        </w:rPr>
        <w:t>6</w:t>
      </w:r>
      <w:r w:rsidRPr="0045378B">
        <w:rPr>
          <w:rStyle w:val="FontStyle56"/>
          <w:sz w:val="24"/>
          <w:szCs w:val="24"/>
        </w:rPr>
        <w:t>. Принять и оплатить в соответствии с условиями настоящего договора выполненные ПОДРЯДЧИКОМ работы исходя из условий оплаты, установленных в разделе 4 настоящего договора.</w:t>
      </w:r>
    </w:p>
    <w:p w:rsidR="008909F4" w:rsidRPr="0045378B" w:rsidRDefault="008909F4" w:rsidP="008909F4">
      <w:pPr>
        <w:widowControl w:val="0"/>
        <w:tabs>
          <w:tab w:val="left" w:pos="709"/>
        </w:tabs>
        <w:autoSpaceDE w:val="0"/>
        <w:autoSpaceDN w:val="0"/>
        <w:adjustRightInd w:val="0"/>
        <w:spacing w:after="0" w:line="240" w:lineRule="auto"/>
        <w:ind w:left="720" w:hanging="720"/>
        <w:rPr>
          <w:rFonts w:ascii="Times New Roman" w:hAnsi="Times New Roman"/>
          <w:b/>
          <w:bCs/>
          <w:sz w:val="24"/>
          <w:szCs w:val="24"/>
        </w:rPr>
      </w:pPr>
    </w:p>
    <w:p w:rsidR="008909F4" w:rsidRPr="0045378B" w:rsidRDefault="008909F4" w:rsidP="008909F4">
      <w:pPr>
        <w:widowControl w:val="0"/>
        <w:tabs>
          <w:tab w:val="left" w:pos="709"/>
        </w:tabs>
        <w:autoSpaceDE w:val="0"/>
        <w:autoSpaceDN w:val="0"/>
        <w:adjustRightInd w:val="0"/>
        <w:spacing w:after="0" w:line="240" w:lineRule="auto"/>
        <w:ind w:left="720" w:hanging="720"/>
        <w:rPr>
          <w:rFonts w:ascii="Times New Roman" w:hAnsi="Times New Roman"/>
          <w:b/>
          <w:bCs/>
          <w:sz w:val="24"/>
          <w:szCs w:val="24"/>
        </w:rPr>
      </w:pPr>
      <w:r w:rsidRPr="0045378B">
        <w:rPr>
          <w:rFonts w:ascii="Times New Roman" w:hAnsi="Times New Roman"/>
          <w:b/>
          <w:bCs/>
          <w:sz w:val="24"/>
          <w:szCs w:val="24"/>
        </w:rPr>
        <w:t xml:space="preserve">        5.4. ЗАКАЗЧИК вправе:</w:t>
      </w:r>
    </w:p>
    <w:p w:rsidR="008909F4" w:rsidRPr="0045378B" w:rsidRDefault="008909F4" w:rsidP="008909F4">
      <w:pPr>
        <w:widowControl w:val="0"/>
        <w:tabs>
          <w:tab w:val="left" w:pos="0"/>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5.4.1. Требовать от </w:t>
      </w:r>
      <w:r w:rsidRPr="0045378B">
        <w:rPr>
          <w:rFonts w:ascii="Times New Roman" w:hAnsi="Times New Roman"/>
          <w:iCs/>
          <w:sz w:val="24"/>
          <w:szCs w:val="24"/>
        </w:rPr>
        <w:t>Подрядчика</w:t>
      </w:r>
      <w:r w:rsidRPr="0045378B">
        <w:rPr>
          <w:rFonts w:ascii="Times New Roman" w:hAnsi="Times New Roman"/>
          <w:sz w:val="24"/>
          <w:szCs w:val="24"/>
        </w:rPr>
        <w:t xml:space="preserve"> надлежащего исполнения обязательств в соответствии с условиями договора.</w:t>
      </w:r>
    </w:p>
    <w:p w:rsidR="008909F4" w:rsidRPr="0045378B" w:rsidRDefault="008909F4" w:rsidP="008909F4">
      <w:pPr>
        <w:widowControl w:val="0"/>
        <w:tabs>
          <w:tab w:val="left" w:pos="0"/>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5.4.2. Требовать от ПОДРЯДЧИКА предоставления сведений о ходе исполнения договора.</w:t>
      </w:r>
    </w:p>
    <w:p w:rsidR="008909F4" w:rsidRPr="0045378B" w:rsidRDefault="008909F4" w:rsidP="008909F4">
      <w:pPr>
        <w:widowControl w:val="0"/>
        <w:tabs>
          <w:tab w:val="left" w:pos="0"/>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5.4.3. Осуществлять контроль и надзор за ходом и качеством работ на любой стадии выполняемых ПОДРЯДЧИКОМ работ, с соблюдением Графика выполнения работ и его исполнения, качеством выполняемых работ.</w:t>
      </w:r>
    </w:p>
    <w:p w:rsidR="008909F4" w:rsidRPr="0045378B" w:rsidRDefault="008909F4" w:rsidP="008909F4">
      <w:pPr>
        <w:widowControl w:val="0"/>
        <w:tabs>
          <w:tab w:val="left" w:pos="0"/>
          <w:tab w:val="left" w:pos="709"/>
        </w:tabs>
        <w:autoSpaceDE w:val="0"/>
        <w:autoSpaceDN w:val="0"/>
        <w:adjustRightInd w:val="0"/>
        <w:spacing w:after="0" w:line="240" w:lineRule="auto"/>
        <w:jc w:val="both"/>
        <w:rPr>
          <w:rFonts w:ascii="Times New Roman" w:hAnsi="Times New Roman"/>
          <w:sz w:val="24"/>
          <w:szCs w:val="24"/>
        </w:rPr>
      </w:pPr>
      <w:r w:rsidRPr="00963E0D">
        <w:rPr>
          <w:rFonts w:ascii="Times New Roman" w:hAnsi="Times New Roman"/>
          <w:sz w:val="24"/>
          <w:szCs w:val="24"/>
        </w:rPr>
        <w:t xml:space="preserve">       </w:t>
      </w:r>
      <w:r>
        <w:rPr>
          <w:rFonts w:ascii="Times New Roman" w:hAnsi="Times New Roman"/>
          <w:sz w:val="24"/>
          <w:szCs w:val="24"/>
        </w:rPr>
        <w:t>5.4.4</w:t>
      </w:r>
      <w:r w:rsidRPr="00963E0D">
        <w:rPr>
          <w:rFonts w:ascii="Times New Roman" w:hAnsi="Times New Roman"/>
          <w:sz w:val="24"/>
          <w:szCs w:val="24"/>
        </w:rPr>
        <w:t>. По своему усмотрению привлекать для осуществления строительного контроля за выполнением работ специализированную организацию, имеющую соответствующую разрешительную документацию.</w:t>
      </w:r>
    </w:p>
    <w:p w:rsidR="008909F4" w:rsidRPr="0045378B" w:rsidRDefault="008909F4" w:rsidP="008909F4">
      <w:pPr>
        <w:widowControl w:val="0"/>
        <w:tabs>
          <w:tab w:val="left" w:pos="0"/>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5.4.</w:t>
      </w:r>
      <w:r>
        <w:rPr>
          <w:rFonts w:ascii="Times New Roman" w:hAnsi="Times New Roman"/>
          <w:sz w:val="24"/>
          <w:szCs w:val="24"/>
        </w:rPr>
        <w:t>5</w:t>
      </w:r>
      <w:r w:rsidRPr="0045378B">
        <w:rPr>
          <w:rFonts w:ascii="Times New Roman" w:hAnsi="Times New Roman"/>
          <w:sz w:val="24"/>
          <w:szCs w:val="24"/>
        </w:rPr>
        <w:t>. При обнаружении в ходе осуществления контроля и технического надзора за выполнением работ отступлений от условий договора, которые могут ухудшить качество работ, или иных недостатков немедленно заявить об этом ПОДРЯДЧИКУ и требовать приостановления выполняемых работ до полного устранения выявленных нарушений, недостатков.</w:t>
      </w:r>
    </w:p>
    <w:p w:rsidR="008909F4" w:rsidRPr="0045378B" w:rsidRDefault="008909F4"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5.4.</w:t>
      </w:r>
      <w:r>
        <w:rPr>
          <w:rFonts w:ascii="Times New Roman" w:hAnsi="Times New Roman"/>
          <w:sz w:val="24"/>
          <w:szCs w:val="24"/>
        </w:rPr>
        <w:t>6</w:t>
      </w:r>
      <w:r w:rsidRPr="0045378B">
        <w:rPr>
          <w:rFonts w:ascii="Times New Roman" w:hAnsi="Times New Roman"/>
          <w:sz w:val="24"/>
          <w:szCs w:val="24"/>
        </w:rPr>
        <w:t>. В письменной форме доводить до ПОДРЯДЧИКА замечания о нарушении им условий договора и (или) норм действующего законодательства и требовать от него устранения указанных в замечаниях недостатков.</w:t>
      </w:r>
    </w:p>
    <w:p w:rsidR="008909F4" w:rsidRPr="0045378B" w:rsidRDefault="008909F4" w:rsidP="008909F4">
      <w:pPr>
        <w:widowControl w:val="0"/>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5.4.</w:t>
      </w:r>
      <w:r>
        <w:rPr>
          <w:rFonts w:ascii="Times New Roman" w:hAnsi="Times New Roman"/>
          <w:sz w:val="24"/>
          <w:szCs w:val="24"/>
        </w:rPr>
        <w:t>7</w:t>
      </w:r>
      <w:r w:rsidRPr="0045378B">
        <w:rPr>
          <w:rFonts w:ascii="Times New Roman" w:hAnsi="Times New Roman"/>
          <w:sz w:val="24"/>
          <w:szCs w:val="24"/>
        </w:rPr>
        <w:t>. При нарушении сроков выполнения или сдачи работ взыскать пени за каждый день просрочки в размере, указанном в п. 9.</w:t>
      </w:r>
      <w:r w:rsidRPr="00837AE5">
        <w:rPr>
          <w:rFonts w:ascii="Times New Roman" w:hAnsi="Times New Roman"/>
          <w:sz w:val="24"/>
          <w:szCs w:val="24"/>
        </w:rPr>
        <w:t>3</w:t>
      </w:r>
      <w:r w:rsidRPr="0045378B">
        <w:rPr>
          <w:rFonts w:ascii="Times New Roman" w:hAnsi="Times New Roman"/>
          <w:sz w:val="24"/>
          <w:szCs w:val="24"/>
        </w:rPr>
        <w:t xml:space="preserve"> раздела 9 настоящего договора. </w:t>
      </w:r>
    </w:p>
    <w:p w:rsidR="008909F4" w:rsidRPr="0045378B" w:rsidRDefault="008909F4" w:rsidP="008909F4">
      <w:pPr>
        <w:pStyle w:val="Style9"/>
        <w:widowControl/>
        <w:tabs>
          <w:tab w:val="left" w:pos="1262"/>
        </w:tabs>
        <w:spacing w:line="240" w:lineRule="auto"/>
        <w:ind w:firstLine="0"/>
        <w:rPr>
          <w:rStyle w:val="FontStyle56"/>
          <w:sz w:val="24"/>
          <w:szCs w:val="24"/>
        </w:rPr>
      </w:pPr>
      <w:r w:rsidRPr="0045378B">
        <w:rPr>
          <w:rStyle w:val="FontStyle56"/>
          <w:sz w:val="24"/>
          <w:szCs w:val="24"/>
        </w:rPr>
        <w:t xml:space="preserve">      5.4.</w:t>
      </w:r>
      <w:r>
        <w:rPr>
          <w:rStyle w:val="FontStyle56"/>
          <w:sz w:val="24"/>
          <w:szCs w:val="24"/>
        </w:rPr>
        <w:t>8</w:t>
      </w:r>
      <w:r w:rsidRPr="0045378B">
        <w:rPr>
          <w:rStyle w:val="FontStyle56"/>
          <w:sz w:val="24"/>
          <w:szCs w:val="24"/>
        </w:rPr>
        <w:t>. Расторгнуть договор в одностороннем порядке в соответствии с нормами действующего законодательства, положений раздела 12 настоящего договора.</w:t>
      </w:r>
    </w:p>
    <w:p w:rsidR="008909F4" w:rsidRPr="0045378B" w:rsidRDefault="008909F4" w:rsidP="008909F4">
      <w:pPr>
        <w:widowControl w:val="0"/>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5.4.</w:t>
      </w:r>
      <w:r>
        <w:rPr>
          <w:rFonts w:ascii="Times New Roman" w:hAnsi="Times New Roman"/>
          <w:sz w:val="24"/>
          <w:szCs w:val="24"/>
        </w:rPr>
        <w:t>9</w:t>
      </w:r>
      <w:r w:rsidRPr="0045378B">
        <w:rPr>
          <w:rFonts w:ascii="Times New Roman" w:hAnsi="Times New Roman"/>
          <w:sz w:val="24"/>
          <w:szCs w:val="24"/>
        </w:rPr>
        <w:t>. ЗАКАЗЧИК вправе в одностороннем внесудебном порядке уменьшить размер оплаты по настоящему договору, в том числе, на сумму неустоек, штрафов и иных штрафных санкций, подлежащих уплате ПОДРЯДЧИКУ в соответствии с действующим законодательством РФ и настоящим договором, а также на сумму любых расходов и/или убытков, понесенных ЗАКАЗЧИКОМ в связи с исполнением настоящего договора.</w:t>
      </w:r>
    </w:p>
    <w:p w:rsidR="008909F4" w:rsidRPr="0045378B" w:rsidRDefault="008909F4" w:rsidP="008909F4">
      <w:pPr>
        <w:widowControl w:val="0"/>
        <w:autoSpaceDE w:val="0"/>
        <w:autoSpaceDN w:val="0"/>
        <w:adjustRightInd w:val="0"/>
        <w:spacing w:after="0" w:line="240" w:lineRule="auto"/>
        <w:ind w:firstLine="426"/>
        <w:jc w:val="both"/>
        <w:rPr>
          <w:rFonts w:ascii="Times New Roman" w:hAnsi="Times New Roman"/>
          <w:sz w:val="24"/>
          <w:szCs w:val="24"/>
        </w:rPr>
      </w:pPr>
      <w:r w:rsidRPr="0045378B">
        <w:rPr>
          <w:rFonts w:ascii="Times New Roman" w:hAnsi="Times New Roman"/>
          <w:sz w:val="24"/>
          <w:szCs w:val="24"/>
        </w:rPr>
        <w:t>5.4.1</w:t>
      </w:r>
      <w:r>
        <w:rPr>
          <w:rFonts w:ascii="Times New Roman" w:hAnsi="Times New Roman"/>
          <w:sz w:val="24"/>
          <w:szCs w:val="24"/>
        </w:rPr>
        <w:t>0</w:t>
      </w:r>
      <w:r w:rsidRPr="0045378B">
        <w:rPr>
          <w:rFonts w:ascii="Times New Roman" w:hAnsi="Times New Roman"/>
          <w:sz w:val="24"/>
          <w:szCs w:val="24"/>
        </w:rPr>
        <w:t>. В случае обнаружения нарушения Межотраслевых правил по охране труда (Правил безопасности) при эксплуатации электроустановок РД 153-34.0-03.150-00 (утверждены Постановлением Министерством труда и социального развития Российской Федерации от 5 января 2001 № 3 и Приказом Министерства энергетики Российской Федерации от 27 декабря 2000 № 163), а так же Правил технической эксплуатации электроустановок потребителей (утверждены приказом Министерства энергетики Российской Федерации от 13.01.2003 № 6) ЗАКАЗЧИК имеет право приостановить выполнение Работ.</w:t>
      </w:r>
    </w:p>
    <w:p w:rsidR="008909F4" w:rsidRPr="0045378B" w:rsidRDefault="008909F4" w:rsidP="008909F4">
      <w:pPr>
        <w:widowControl w:val="0"/>
        <w:autoSpaceDE w:val="0"/>
        <w:autoSpaceDN w:val="0"/>
        <w:adjustRightInd w:val="0"/>
        <w:spacing w:after="0" w:line="240" w:lineRule="auto"/>
        <w:ind w:firstLine="426"/>
        <w:jc w:val="both"/>
        <w:rPr>
          <w:rFonts w:ascii="Times New Roman" w:hAnsi="Times New Roman"/>
          <w:iCs/>
          <w:sz w:val="24"/>
          <w:szCs w:val="24"/>
        </w:rPr>
      </w:pPr>
      <w:r>
        <w:rPr>
          <w:rFonts w:ascii="Times New Roman" w:hAnsi="Times New Roman"/>
          <w:iCs/>
          <w:sz w:val="24"/>
          <w:szCs w:val="24"/>
        </w:rPr>
        <w:t>5.4.11</w:t>
      </w:r>
      <w:r w:rsidRPr="0045378B">
        <w:rPr>
          <w:rFonts w:ascii="Times New Roman" w:hAnsi="Times New Roman"/>
          <w:iCs/>
          <w:sz w:val="24"/>
          <w:szCs w:val="24"/>
        </w:rPr>
        <w:t xml:space="preserve">. Отказаться от оплаты выполненных </w:t>
      </w:r>
      <w:r w:rsidRPr="0045378B">
        <w:rPr>
          <w:rFonts w:ascii="Times New Roman" w:hAnsi="Times New Roman"/>
          <w:sz w:val="24"/>
          <w:szCs w:val="24"/>
        </w:rPr>
        <w:t xml:space="preserve">ПОДРЯДЧИКОМ </w:t>
      </w:r>
      <w:r w:rsidRPr="0045378B">
        <w:rPr>
          <w:rFonts w:ascii="Times New Roman" w:hAnsi="Times New Roman"/>
          <w:iCs/>
          <w:sz w:val="24"/>
          <w:szCs w:val="24"/>
        </w:rPr>
        <w:t xml:space="preserve">работ в случае неисполнения/ненадлежащего исполнения последним принятых на себя в соответствии с условиями настоящего договора обязательств до момента устранения </w:t>
      </w:r>
      <w:r w:rsidRPr="0045378B">
        <w:rPr>
          <w:rFonts w:ascii="Times New Roman" w:hAnsi="Times New Roman"/>
          <w:sz w:val="24"/>
          <w:szCs w:val="24"/>
        </w:rPr>
        <w:t xml:space="preserve">ПОДРЯДЧИКОМ </w:t>
      </w:r>
      <w:r w:rsidRPr="0045378B">
        <w:rPr>
          <w:rFonts w:ascii="Times New Roman" w:hAnsi="Times New Roman"/>
          <w:iCs/>
          <w:sz w:val="24"/>
          <w:szCs w:val="24"/>
        </w:rPr>
        <w:t xml:space="preserve">соответствующих нарушений. Отказ от оплаты выполненных работ в соответствии с настоящим пунктом не является основанием для предъявления </w:t>
      </w:r>
      <w:r w:rsidRPr="0045378B">
        <w:rPr>
          <w:rFonts w:ascii="Times New Roman" w:hAnsi="Times New Roman"/>
          <w:sz w:val="24"/>
          <w:szCs w:val="24"/>
        </w:rPr>
        <w:t xml:space="preserve">ПОДРЯДЧИКОМ </w:t>
      </w:r>
      <w:r w:rsidRPr="0045378B">
        <w:rPr>
          <w:rFonts w:ascii="Times New Roman" w:hAnsi="Times New Roman"/>
          <w:iCs/>
          <w:sz w:val="24"/>
          <w:szCs w:val="24"/>
        </w:rPr>
        <w:t>требований о продлении сроков выполнения работ.</w:t>
      </w:r>
    </w:p>
    <w:p w:rsidR="008909F4" w:rsidRPr="0045378B" w:rsidRDefault="008909F4" w:rsidP="008909F4">
      <w:pPr>
        <w:widowControl w:val="0"/>
        <w:autoSpaceDE w:val="0"/>
        <w:autoSpaceDN w:val="0"/>
        <w:adjustRightInd w:val="0"/>
        <w:spacing w:after="0" w:line="240" w:lineRule="auto"/>
        <w:ind w:firstLine="426"/>
        <w:jc w:val="both"/>
        <w:rPr>
          <w:rFonts w:ascii="Times New Roman" w:hAnsi="Times New Roman"/>
          <w:sz w:val="24"/>
          <w:szCs w:val="24"/>
        </w:rPr>
      </w:pPr>
      <w:r w:rsidRPr="0045378B">
        <w:rPr>
          <w:rFonts w:ascii="Times New Roman" w:hAnsi="Times New Roman"/>
          <w:sz w:val="24"/>
          <w:szCs w:val="24"/>
        </w:rPr>
        <w:t>5.4.1</w:t>
      </w:r>
      <w:r>
        <w:rPr>
          <w:rFonts w:ascii="Times New Roman" w:hAnsi="Times New Roman"/>
          <w:sz w:val="24"/>
          <w:szCs w:val="24"/>
        </w:rPr>
        <w:t>2</w:t>
      </w:r>
      <w:r w:rsidRPr="0045378B">
        <w:rPr>
          <w:rFonts w:ascii="Times New Roman" w:hAnsi="Times New Roman"/>
          <w:sz w:val="24"/>
          <w:szCs w:val="24"/>
        </w:rPr>
        <w:t xml:space="preserve">. Требовать от ПОДРЯДЧИКА предоставления надлежащим образом </w:t>
      </w:r>
      <w:r w:rsidRPr="00D71360">
        <w:rPr>
          <w:rFonts w:ascii="Times New Roman" w:hAnsi="Times New Roman"/>
          <w:sz w:val="24"/>
          <w:szCs w:val="24"/>
        </w:rPr>
        <w:t>оформленных документов, входящих в состав сдаточного</w:t>
      </w:r>
      <w:r w:rsidRPr="0045378B">
        <w:rPr>
          <w:rFonts w:ascii="Times New Roman" w:hAnsi="Times New Roman"/>
          <w:sz w:val="24"/>
          <w:szCs w:val="24"/>
        </w:rPr>
        <w:t xml:space="preserve"> дела, согласно приложению № 4 к настоящему договору.</w:t>
      </w:r>
    </w:p>
    <w:p w:rsidR="008909F4" w:rsidRPr="0045378B" w:rsidRDefault="008909F4" w:rsidP="008909F4">
      <w:pPr>
        <w:widowControl w:val="0"/>
        <w:autoSpaceDE w:val="0"/>
        <w:autoSpaceDN w:val="0"/>
        <w:adjustRightInd w:val="0"/>
        <w:spacing w:after="0" w:line="240" w:lineRule="auto"/>
        <w:ind w:firstLine="426"/>
        <w:jc w:val="both"/>
        <w:rPr>
          <w:rFonts w:ascii="Times New Roman" w:hAnsi="Times New Roman"/>
          <w:sz w:val="24"/>
          <w:szCs w:val="24"/>
        </w:rPr>
      </w:pPr>
      <w:r w:rsidRPr="0045378B">
        <w:rPr>
          <w:rFonts w:ascii="Times New Roman" w:hAnsi="Times New Roman"/>
          <w:sz w:val="24"/>
          <w:szCs w:val="24"/>
        </w:rPr>
        <w:t>5.4.1</w:t>
      </w:r>
      <w:r>
        <w:rPr>
          <w:rFonts w:ascii="Times New Roman" w:hAnsi="Times New Roman"/>
          <w:sz w:val="24"/>
          <w:szCs w:val="24"/>
        </w:rPr>
        <w:t>3</w:t>
      </w:r>
      <w:r w:rsidRPr="0045378B">
        <w:rPr>
          <w:rFonts w:ascii="Times New Roman" w:hAnsi="Times New Roman"/>
          <w:sz w:val="24"/>
          <w:szCs w:val="24"/>
        </w:rPr>
        <w:t>. При обнаружении недостатков (дефектов) в оказанных услугах и (или) выполненных работах вправе</w:t>
      </w:r>
      <w:r>
        <w:rPr>
          <w:rFonts w:ascii="Times New Roman" w:hAnsi="Times New Roman"/>
          <w:sz w:val="24"/>
          <w:szCs w:val="24"/>
        </w:rPr>
        <w:t xml:space="preserve"> </w:t>
      </w:r>
      <w:r w:rsidRPr="0045378B">
        <w:rPr>
          <w:rFonts w:ascii="Times New Roman" w:hAnsi="Times New Roman"/>
          <w:sz w:val="24"/>
          <w:szCs w:val="24"/>
        </w:rPr>
        <w:t>организовать проведение экспертизы, лабораторных испытаний и исследований с отнесением расходов на счет ПОДРЯДЧИКА.</w:t>
      </w:r>
    </w:p>
    <w:p w:rsidR="008909F4" w:rsidRPr="0045378B" w:rsidRDefault="008909F4" w:rsidP="008909F4">
      <w:pPr>
        <w:widowControl w:val="0"/>
        <w:autoSpaceDE w:val="0"/>
        <w:autoSpaceDN w:val="0"/>
        <w:adjustRightInd w:val="0"/>
        <w:spacing w:after="0" w:line="240" w:lineRule="auto"/>
        <w:ind w:firstLine="426"/>
        <w:jc w:val="both"/>
        <w:rPr>
          <w:rFonts w:ascii="Times New Roman" w:eastAsia="Times New Roman" w:hAnsi="Times New Roman"/>
          <w:sz w:val="24"/>
          <w:szCs w:val="24"/>
          <w:lang w:eastAsia="zh-CN"/>
        </w:rPr>
      </w:pPr>
      <w:r w:rsidRPr="0045378B">
        <w:rPr>
          <w:rFonts w:ascii="Times New Roman" w:eastAsia="Times New Roman" w:hAnsi="Times New Roman"/>
          <w:sz w:val="24"/>
          <w:szCs w:val="24"/>
          <w:lang w:eastAsia="zh-CN"/>
        </w:rPr>
        <w:t>5.4.1</w:t>
      </w:r>
      <w:r>
        <w:rPr>
          <w:rFonts w:ascii="Times New Roman" w:eastAsia="Times New Roman" w:hAnsi="Times New Roman"/>
          <w:sz w:val="24"/>
          <w:szCs w:val="24"/>
          <w:lang w:eastAsia="zh-CN"/>
        </w:rPr>
        <w:t>4</w:t>
      </w:r>
      <w:r w:rsidRPr="0045378B">
        <w:rPr>
          <w:rFonts w:ascii="Times New Roman" w:eastAsia="Times New Roman" w:hAnsi="Times New Roman"/>
          <w:sz w:val="24"/>
          <w:szCs w:val="24"/>
          <w:lang w:eastAsia="zh-CN"/>
        </w:rPr>
        <w:t>. ЗАКАЗЧИК вправе отказать ПОДРЯДЧИКУ в согласовании субподрядных организаций, на выполнение работ по настоящему Договору в случаях, если стоимость работ, передаваемых на субподряд, превышает 50% стоимости всех работ по Договору и (или) предполагаемые субподрядные организации, не имеют необходимых допусков к производству соответствующих работ.</w:t>
      </w:r>
    </w:p>
    <w:p w:rsidR="008909F4" w:rsidRPr="0045378B" w:rsidRDefault="008909F4" w:rsidP="008909F4">
      <w:pPr>
        <w:widowControl w:val="0"/>
        <w:autoSpaceDE w:val="0"/>
        <w:autoSpaceDN w:val="0"/>
        <w:adjustRightInd w:val="0"/>
        <w:spacing w:after="0" w:line="240" w:lineRule="auto"/>
        <w:ind w:firstLine="426"/>
        <w:jc w:val="both"/>
        <w:rPr>
          <w:rFonts w:ascii="Times New Roman" w:hAnsi="Times New Roman"/>
          <w:sz w:val="24"/>
          <w:szCs w:val="24"/>
        </w:rPr>
      </w:pPr>
      <w:r w:rsidRPr="0045378B">
        <w:rPr>
          <w:rFonts w:ascii="Times New Roman" w:hAnsi="Times New Roman"/>
          <w:sz w:val="24"/>
          <w:szCs w:val="24"/>
        </w:rPr>
        <w:t>5.4.1</w:t>
      </w:r>
      <w:r>
        <w:rPr>
          <w:rFonts w:ascii="Times New Roman" w:hAnsi="Times New Roman"/>
          <w:sz w:val="24"/>
          <w:szCs w:val="24"/>
        </w:rPr>
        <w:t>5</w:t>
      </w:r>
      <w:r w:rsidRPr="0045378B">
        <w:rPr>
          <w:rFonts w:ascii="Times New Roman" w:hAnsi="Times New Roman"/>
          <w:sz w:val="24"/>
          <w:szCs w:val="24"/>
        </w:rPr>
        <w:t>. ЗАКАЗЧИК имеет иные права и обязанности, определенные настоящим Договором, действующим законодательством и иными нормативными правовыми актами Российской Федерации и Забайкальского края.</w:t>
      </w:r>
    </w:p>
    <w:p w:rsidR="008909F4" w:rsidRPr="0045378B" w:rsidRDefault="008909F4" w:rsidP="008909F4">
      <w:pPr>
        <w:widowControl w:val="0"/>
        <w:autoSpaceDE w:val="0"/>
        <w:autoSpaceDN w:val="0"/>
        <w:adjustRightInd w:val="0"/>
        <w:spacing w:after="0" w:line="240" w:lineRule="auto"/>
        <w:ind w:firstLine="426"/>
        <w:jc w:val="both"/>
        <w:rPr>
          <w:rFonts w:ascii="Times New Roman" w:hAnsi="Times New Roman"/>
          <w:sz w:val="24"/>
          <w:szCs w:val="24"/>
        </w:rPr>
      </w:pPr>
    </w:p>
    <w:p w:rsidR="008909F4" w:rsidRPr="0045378B" w:rsidRDefault="008909F4" w:rsidP="008909F4">
      <w:pPr>
        <w:widowControl w:val="0"/>
        <w:tabs>
          <w:tab w:val="left" w:pos="555"/>
          <w:tab w:val="left" w:pos="709"/>
        </w:tabs>
        <w:autoSpaceDE w:val="0"/>
        <w:autoSpaceDN w:val="0"/>
        <w:adjustRightInd w:val="0"/>
        <w:spacing w:after="0" w:line="240" w:lineRule="auto"/>
        <w:ind w:left="555" w:hanging="555"/>
        <w:jc w:val="center"/>
        <w:rPr>
          <w:rFonts w:ascii="Times New Roman" w:hAnsi="Times New Roman"/>
          <w:b/>
          <w:bCs/>
          <w:sz w:val="24"/>
          <w:szCs w:val="24"/>
        </w:rPr>
      </w:pPr>
      <w:r w:rsidRPr="0045378B">
        <w:rPr>
          <w:rFonts w:ascii="Times New Roman" w:hAnsi="Times New Roman"/>
          <w:b/>
          <w:bCs/>
          <w:sz w:val="24"/>
          <w:szCs w:val="24"/>
        </w:rPr>
        <w:t>6. Порядок производства, сдачи и приемки работ</w:t>
      </w:r>
    </w:p>
    <w:p w:rsidR="008909F4" w:rsidRPr="0045378B" w:rsidRDefault="008909F4" w:rsidP="008909F4">
      <w:pPr>
        <w:widowControl w:val="0"/>
        <w:tabs>
          <w:tab w:val="left" w:pos="720"/>
        </w:tabs>
        <w:autoSpaceDE w:val="0"/>
        <w:autoSpaceDN w:val="0"/>
        <w:adjustRightInd w:val="0"/>
        <w:spacing w:after="0" w:line="240" w:lineRule="auto"/>
        <w:ind w:firstLine="426"/>
        <w:jc w:val="both"/>
        <w:rPr>
          <w:rFonts w:ascii="Times New Roman" w:hAnsi="Times New Roman"/>
          <w:sz w:val="24"/>
          <w:szCs w:val="24"/>
        </w:rPr>
      </w:pPr>
    </w:p>
    <w:p w:rsidR="008909F4" w:rsidRPr="0045378B" w:rsidRDefault="008909F4" w:rsidP="008909F4">
      <w:pPr>
        <w:widowControl w:val="0"/>
        <w:tabs>
          <w:tab w:val="left" w:pos="720"/>
        </w:tabs>
        <w:autoSpaceDE w:val="0"/>
        <w:autoSpaceDN w:val="0"/>
        <w:adjustRightInd w:val="0"/>
        <w:spacing w:after="0" w:line="240" w:lineRule="auto"/>
        <w:ind w:firstLine="426"/>
        <w:jc w:val="both"/>
        <w:rPr>
          <w:rFonts w:ascii="Times New Roman" w:hAnsi="Times New Roman"/>
          <w:sz w:val="24"/>
          <w:szCs w:val="24"/>
        </w:rPr>
      </w:pPr>
      <w:r w:rsidRPr="0045378B">
        <w:rPr>
          <w:rFonts w:ascii="Times New Roman" w:hAnsi="Times New Roman"/>
          <w:sz w:val="24"/>
          <w:szCs w:val="24"/>
        </w:rPr>
        <w:t>6.1. В течении 5 (пяти) рабочих дней с момента подписания договора сторонами, ПОДРЯДЧИК направляет ЗАКАЗЧИКУ и организации, осуществляющей строительный контроль письменное Уведомление о начале производства работ на Объекте. В течении 7 (семи) рабочих дней ПОДРЯДЧИК направляет ЗАКАЗЧИКУ и организации, осуществляющей строительный контроль оригиналы, либо надлежащим образом заверенные копии документов, удостоверяющие качество и количество имеющихся материалов (</w:t>
      </w:r>
      <w:r>
        <w:rPr>
          <w:rFonts w:ascii="Times New Roman" w:hAnsi="Times New Roman"/>
          <w:sz w:val="24"/>
          <w:szCs w:val="24"/>
        </w:rPr>
        <w:t xml:space="preserve">сертификаты соответствия, </w:t>
      </w:r>
      <w:r w:rsidRPr="0045378B">
        <w:rPr>
          <w:rFonts w:ascii="Times New Roman" w:hAnsi="Times New Roman"/>
          <w:sz w:val="24"/>
          <w:szCs w:val="24"/>
        </w:rPr>
        <w:t>монтажные чертежи и т.п.).</w:t>
      </w:r>
    </w:p>
    <w:p w:rsidR="008909F4" w:rsidRDefault="008909F4" w:rsidP="008909F4">
      <w:pPr>
        <w:widowControl w:val="0"/>
        <w:tabs>
          <w:tab w:val="left" w:pos="720"/>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ЗАКАЗЧИК и (или) организация, осуществляющая строительный контроль, организовывает проверку представленных документов. При согласовании документации, ПОДРЯДЧИКУ дается разрешение на использование данных материалов для выполнения работ на Объекте.</w:t>
      </w:r>
    </w:p>
    <w:p w:rsidR="008909F4" w:rsidRPr="00224A80" w:rsidRDefault="008909F4" w:rsidP="008909F4">
      <w:pPr>
        <w:autoSpaceDE w:val="0"/>
        <w:autoSpaceDN w:val="0"/>
        <w:adjustRightInd w:val="0"/>
        <w:spacing w:after="0" w:line="240" w:lineRule="auto"/>
        <w:ind w:firstLine="709"/>
        <w:jc w:val="both"/>
        <w:rPr>
          <w:rFonts w:ascii="Times New Roman" w:hAnsi="Times New Roman"/>
          <w:sz w:val="24"/>
          <w:szCs w:val="24"/>
          <w:lang w:eastAsia="ru-RU"/>
        </w:rPr>
      </w:pPr>
      <w:r w:rsidRPr="009201CD">
        <w:rPr>
          <w:rFonts w:ascii="Times New Roman" w:hAnsi="Times New Roman"/>
          <w:sz w:val="24"/>
          <w:szCs w:val="24"/>
        </w:rPr>
        <w:t>Замена материалов осуществляется ПОДРЯДЧИКОМ после обязательного согласования с ЗАКАЗЧИКОМ.</w:t>
      </w:r>
    </w:p>
    <w:p w:rsidR="008909F4" w:rsidRPr="0045378B" w:rsidRDefault="008909F4" w:rsidP="008909F4">
      <w:pPr>
        <w:pStyle w:val="Style9"/>
        <w:widowControl/>
        <w:tabs>
          <w:tab w:val="left" w:pos="1109"/>
        </w:tabs>
        <w:spacing w:line="240" w:lineRule="auto"/>
        <w:ind w:firstLine="0"/>
        <w:rPr>
          <w:rStyle w:val="FontStyle56"/>
          <w:sz w:val="24"/>
          <w:szCs w:val="24"/>
        </w:rPr>
      </w:pPr>
      <w:r w:rsidRPr="0045378B">
        <w:rPr>
          <w:rStyle w:val="FontStyle56"/>
          <w:sz w:val="24"/>
          <w:szCs w:val="24"/>
        </w:rPr>
        <w:t xml:space="preserve">        6.2. ПОДРЯДЧИК обязан произвести поставку материалов на Объект своими силами и за счёт собственных средств, в срок необходимый для своевременного выполнения Работ на Объекте.</w:t>
      </w:r>
    </w:p>
    <w:p w:rsidR="008909F4" w:rsidRPr="00BA5FDC" w:rsidRDefault="008909F4" w:rsidP="008909F4">
      <w:pPr>
        <w:pStyle w:val="Style37"/>
        <w:widowControl/>
        <w:spacing w:line="240" w:lineRule="auto"/>
        <w:rPr>
          <w:rStyle w:val="FontStyle56"/>
          <w:sz w:val="24"/>
          <w:szCs w:val="24"/>
        </w:rPr>
      </w:pPr>
      <w:r w:rsidRPr="0045378B">
        <w:rPr>
          <w:rStyle w:val="FontStyle56"/>
          <w:sz w:val="24"/>
          <w:szCs w:val="24"/>
        </w:rPr>
        <w:t xml:space="preserve">        6.3. ПОДРЯДЧИК </w:t>
      </w:r>
      <w:r w:rsidRPr="00BA5FDC">
        <w:rPr>
          <w:rStyle w:val="FontStyle56"/>
          <w:sz w:val="24"/>
          <w:szCs w:val="24"/>
        </w:rPr>
        <w:t>выполняет трехстадийную фотофиксацию (фото и видеосъёмка) Объекта по видам работ (до начала выполнения, в процессе выполнения, по завершению работ) и передает ее ЗАКАЗЧИКУ при приемке Объекта в эксплуатацию на электронном носителе. Количество и качество фотографий и видеоматериалов должно давать исчерпывающее представление о составе, времени, месте и качестве проведения работ. При этом на фотографиях обязательно наличие даты произведения фотосъёмки.</w:t>
      </w:r>
    </w:p>
    <w:p w:rsidR="008909F4" w:rsidRPr="0045378B" w:rsidRDefault="008909F4" w:rsidP="008909F4">
      <w:pPr>
        <w:pStyle w:val="Style37"/>
        <w:widowControl/>
        <w:spacing w:line="240" w:lineRule="auto"/>
        <w:rPr>
          <w:rStyle w:val="FontStyle56"/>
          <w:sz w:val="24"/>
          <w:szCs w:val="24"/>
        </w:rPr>
      </w:pPr>
      <w:r w:rsidRPr="0045378B">
        <w:rPr>
          <w:rStyle w:val="FontStyle56"/>
          <w:sz w:val="24"/>
          <w:szCs w:val="24"/>
        </w:rPr>
        <w:t xml:space="preserve">        6.4. Работы, подлежащие освидетельствованию, принимаются представителями ЗАКАЗЧИКА и организации, осуществляющей строительный контроль. ПОДРЯДЧИК приступает к выполнению последующих работ только после приемки (освидетельствования) в установленном порядке скрытых работ и составления соответствующих актов в 4-х экземплярах. ПОДРЯДЧИК в письменном виде не менее чем за 2 (два) дня до проведения приемки выполненных работ, подлежащих освидетельствованию, уведомляет ЗАКАЗЧИКА и организацию, осуществляющую строительный контроль, о необходимости проведения приемки.</w:t>
      </w:r>
    </w:p>
    <w:p w:rsidR="008909F4" w:rsidRPr="0045378B" w:rsidRDefault="008909F4" w:rsidP="008909F4">
      <w:pPr>
        <w:pStyle w:val="Style9"/>
        <w:widowControl/>
        <w:tabs>
          <w:tab w:val="left" w:pos="1085"/>
        </w:tabs>
        <w:spacing w:line="240" w:lineRule="auto"/>
        <w:ind w:firstLine="0"/>
        <w:rPr>
          <w:rStyle w:val="FontStyle56"/>
          <w:sz w:val="24"/>
          <w:szCs w:val="24"/>
        </w:rPr>
      </w:pPr>
      <w:r w:rsidRPr="0045378B">
        <w:rPr>
          <w:rStyle w:val="FontStyle56"/>
          <w:sz w:val="24"/>
          <w:szCs w:val="24"/>
        </w:rPr>
        <w:t xml:space="preserve">        6.5. В случае если представителем ЗАКАЗЧИКА и (или) организации, осуществляющей строительный контроль, внесены в общий журнал работ замечания по освидетельствованию скрытых работ, то последующие за скрытыми работы не должны выполняться ПОДРЯДЧИКОМ без письменного разрешения представителя ЗАКАЗЧИКА и (или) организации, осуществляющей строительный контроль.</w:t>
      </w:r>
    </w:p>
    <w:p w:rsidR="008909F4" w:rsidRPr="0045378B" w:rsidRDefault="008909F4" w:rsidP="008909F4">
      <w:pPr>
        <w:pStyle w:val="Style19"/>
        <w:widowControl/>
        <w:spacing w:line="240" w:lineRule="auto"/>
        <w:ind w:firstLine="0"/>
        <w:rPr>
          <w:rStyle w:val="FontStyle56"/>
          <w:sz w:val="24"/>
          <w:szCs w:val="24"/>
        </w:rPr>
      </w:pPr>
      <w:r w:rsidRPr="0045378B">
        <w:rPr>
          <w:rStyle w:val="FontStyle56"/>
          <w:sz w:val="24"/>
          <w:szCs w:val="24"/>
        </w:rPr>
        <w:t xml:space="preserve">         В случае если ПОДРЯДЧИК несвоевременно приступил к освидетельствованию скрытых работ, ПОДРЯДЧИК обязан за свой счет вскрыть любую часть скрытых работ согласно указанию представителя ЗАКАЗЧИКА и (или) организации, осуществляющий строительный контроль, а затем восстановить ее за свой счет. При этом ответственность за просрочку ПОДРЯДЧИК несет в полном объеме в соответствии с условиями настоящего договора.</w:t>
      </w:r>
    </w:p>
    <w:p w:rsidR="008909F4" w:rsidRPr="0045378B" w:rsidRDefault="008909F4" w:rsidP="008909F4">
      <w:pPr>
        <w:pStyle w:val="Style19"/>
        <w:widowControl/>
        <w:spacing w:line="240" w:lineRule="auto"/>
        <w:ind w:firstLine="0"/>
        <w:rPr>
          <w:rStyle w:val="FontStyle56"/>
          <w:sz w:val="24"/>
          <w:szCs w:val="24"/>
        </w:rPr>
      </w:pPr>
      <w:r w:rsidRPr="0045378B">
        <w:t xml:space="preserve">        Если представитель ЗАКАЗЧИКА не явится к указанному сроку проведения приемки выполненных работ, подлежащих закрытию, то ПОДРЯДЧИК и организация, осуществляющая строительный контроль, составляют акт с фото фиксацией выполненных работ, при этом ответственность за качество выполненных работ с ПОДРЯДЧИКА не снимается. Вскрытие работ в этом случае по требованию ЗАКАЗЧИКА производится за его счет.</w:t>
      </w:r>
    </w:p>
    <w:p w:rsidR="008909F4" w:rsidRPr="0045378B" w:rsidRDefault="008909F4" w:rsidP="008909F4">
      <w:pPr>
        <w:pStyle w:val="Style9"/>
        <w:widowControl/>
        <w:tabs>
          <w:tab w:val="left" w:pos="1085"/>
        </w:tabs>
        <w:spacing w:line="240" w:lineRule="auto"/>
        <w:ind w:firstLine="0"/>
        <w:rPr>
          <w:rStyle w:val="FontStyle56"/>
          <w:sz w:val="24"/>
          <w:szCs w:val="24"/>
        </w:rPr>
      </w:pPr>
      <w:r w:rsidRPr="0045378B">
        <w:rPr>
          <w:rStyle w:val="FontStyle56"/>
          <w:sz w:val="24"/>
          <w:szCs w:val="24"/>
        </w:rPr>
        <w:t xml:space="preserve">        6.6. Готовность принимаемых ответственных конструкций, скрытых работ и систем подтверждается подписанием представителем ЗАКАЗЧИКА и (или) организации, осуществляющий строительный контроль, и ПОДРЯДЧИКОМ актов освидетельствования конструкций и скрытых работ.</w:t>
      </w:r>
    </w:p>
    <w:p w:rsidR="008909F4" w:rsidRPr="0045378B" w:rsidRDefault="008909F4" w:rsidP="008909F4">
      <w:pPr>
        <w:pStyle w:val="Style9"/>
        <w:widowControl/>
        <w:tabs>
          <w:tab w:val="left" w:pos="1085"/>
        </w:tabs>
        <w:spacing w:line="240" w:lineRule="auto"/>
        <w:ind w:firstLine="0"/>
        <w:rPr>
          <w:rStyle w:val="FontStyle56"/>
          <w:sz w:val="24"/>
          <w:szCs w:val="24"/>
        </w:rPr>
      </w:pPr>
      <w:r w:rsidRPr="0045378B">
        <w:rPr>
          <w:rStyle w:val="FontStyle56"/>
          <w:sz w:val="24"/>
          <w:szCs w:val="24"/>
        </w:rPr>
        <w:t xml:space="preserve">       6.7. Если в процессе выполнения работ выяснится нецелесообразность дальнейшего проведения работ, ПОДРЯДЧИК обязан приостановить их, незамедлительно поставив об этом в известность ЗАКАЗЧИКА в письменном виде. Вопрос о целесообразности выполнения работ решается Сторонами в течение 5 (пяти) рабочих дней с момента получения ЗАКАЗЧИКОМ уведомления о приостановлении работ.</w:t>
      </w:r>
    </w:p>
    <w:p w:rsidR="008909F4" w:rsidRPr="0045378B" w:rsidRDefault="008909F4" w:rsidP="008909F4">
      <w:pPr>
        <w:pStyle w:val="Style9"/>
        <w:widowControl/>
        <w:tabs>
          <w:tab w:val="left" w:pos="1085"/>
        </w:tabs>
        <w:spacing w:line="240" w:lineRule="auto"/>
        <w:ind w:firstLine="0"/>
        <w:rPr>
          <w:rStyle w:val="FontStyle56"/>
          <w:sz w:val="24"/>
          <w:szCs w:val="24"/>
        </w:rPr>
      </w:pPr>
      <w:r w:rsidRPr="0045378B">
        <w:rPr>
          <w:rStyle w:val="FontStyle56"/>
          <w:sz w:val="24"/>
          <w:szCs w:val="24"/>
        </w:rPr>
        <w:t xml:space="preserve">       6.8. Приемка результатов выполненных работ осуществляется в соответствии с ВСН 42-85(Р) - «Правила приемки в эксплуатацию законченных капитальным ремон</w:t>
      </w:r>
      <w:r>
        <w:rPr>
          <w:rStyle w:val="FontStyle56"/>
          <w:sz w:val="24"/>
          <w:szCs w:val="24"/>
        </w:rPr>
        <w:t xml:space="preserve">том жилых зданий», технической, </w:t>
      </w:r>
      <w:r w:rsidRPr="0045378B">
        <w:rPr>
          <w:rStyle w:val="FontStyle56"/>
          <w:sz w:val="24"/>
          <w:szCs w:val="24"/>
        </w:rPr>
        <w:t>сметной документацией, а также иными нормативными актами и настоящим договором.</w:t>
      </w:r>
    </w:p>
    <w:p w:rsidR="008909F4" w:rsidRPr="0045378B" w:rsidRDefault="008909F4" w:rsidP="008909F4">
      <w:pPr>
        <w:pStyle w:val="Style9"/>
        <w:widowControl/>
        <w:tabs>
          <w:tab w:val="left" w:pos="1085"/>
        </w:tabs>
        <w:spacing w:line="240" w:lineRule="auto"/>
        <w:ind w:firstLine="0"/>
      </w:pPr>
      <w:r w:rsidRPr="0045378B">
        <w:rPr>
          <w:rStyle w:val="FontStyle56"/>
          <w:sz w:val="24"/>
          <w:szCs w:val="24"/>
        </w:rPr>
        <w:t xml:space="preserve">       6.9. </w:t>
      </w:r>
      <w:r w:rsidRPr="0045378B">
        <w:t>После окончания работ ПОДРЯДЧИК обязан уведомить ЗАКАЗЧИКА и организацию, осуществляющую строительный контроль о готовности Объекта к сдаче рабочей комиссии. ЗАКАЗЧИК не позднее 5-и рабочих дней после получения письменного уведомления ПОДРЯДЧИКА о готовности Объекта к сдаче распоряжением назначает рабочую комиссию. ПОДРЯДЧИК обязан представить рабочей комиссии сдаточную документацию согласно перечню, являющемуся приложением №4 к договору. Вся документация после окончания работы рабочей комиссии должна быть передана ЗАКАЗЧИКУ. На основании произведенных рабочей комиссией проверок составляется акт о готовности к предъявлению приемочной комиссии законченного капитальным ремонтом жилого здания (Приложение № 6).</w:t>
      </w:r>
    </w:p>
    <w:p w:rsidR="008909F4" w:rsidRPr="0045378B" w:rsidRDefault="008909F4" w:rsidP="008909F4">
      <w:pPr>
        <w:pStyle w:val="afd"/>
        <w:jc w:val="both"/>
        <w:rPr>
          <w:rFonts w:ascii="Times New Roman" w:hAnsi="Times New Roman"/>
          <w:sz w:val="24"/>
          <w:szCs w:val="24"/>
        </w:rPr>
      </w:pPr>
      <w:r w:rsidRPr="0045378B">
        <w:rPr>
          <w:rFonts w:ascii="Times New Roman" w:hAnsi="Times New Roman"/>
          <w:sz w:val="24"/>
          <w:szCs w:val="24"/>
        </w:rPr>
        <w:t xml:space="preserve">       6.10. После получения уведомления от ПОДРЯДЧИКА о полном завершении работ ЗАКАЗЧИК и (или) организация, осуществляющая строительный контроль, уведомляет о приемке работ органы местного самоуправления, уполномоченных лиц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не менее чем за 10 дней до предполагаемой даты приемки работ. ПОДРЯДЧИК должен обеспечить возможность фактического осмотра представителями собственников помещений в многоквартирном доме и органов местного самоуправления результатов выполненных ПОДРЯДЧИКОМ работ с учетом требований безопасности.</w:t>
      </w:r>
    </w:p>
    <w:p w:rsidR="008909F4" w:rsidRPr="0045378B" w:rsidRDefault="008909F4" w:rsidP="008909F4">
      <w:pPr>
        <w:pStyle w:val="afd"/>
        <w:jc w:val="both"/>
        <w:rPr>
          <w:rFonts w:ascii="Times New Roman" w:hAnsi="Times New Roman"/>
          <w:sz w:val="24"/>
          <w:szCs w:val="24"/>
        </w:rPr>
      </w:pPr>
      <w:r w:rsidRPr="0045378B">
        <w:rPr>
          <w:rFonts w:ascii="Times New Roman" w:hAnsi="Times New Roman"/>
          <w:sz w:val="24"/>
          <w:szCs w:val="24"/>
        </w:rPr>
        <w:t xml:space="preserve">        6.11. В ходе приемки осуществляется проверка объемов и качества выполненных работ и применяемых материалов на их соответствие требованиям договора, требованиям строительных норм и правил, стандартов, технических условий, других нормативных документов. Для осуществления проверки Заказчик вправе привлекать третьих лиц.</w:t>
      </w:r>
    </w:p>
    <w:p w:rsidR="008909F4" w:rsidRPr="0045378B" w:rsidRDefault="008909F4" w:rsidP="008909F4">
      <w:pPr>
        <w:pStyle w:val="afd"/>
        <w:jc w:val="both"/>
        <w:rPr>
          <w:rFonts w:ascii="Times New Roman" w:hAnsi="Times New Roman"/>
          <w:sz w:val="24"/>
          <w:szCs w:val="24"/>
        </w:rPr>
      </w:pPr>
      <w:r w:rsidRPr="0045378B">
        <w:rPr>
          <w:rFonts w:ascii="Times New Roman" w:hAnsi="Times New Roman"/>
          <w:sz w:val="24"/>
          <w:szCs w:val="24"/>
        </w:rPr>
        <w:t xml:space="preserve">        6.12. При обнаружении комиссией в ходе приемки в эксплуатацию объекта недостатков в выполненных работах составляется акт, в котором фиксируется перечень дефектов и сроки их устранения ПОДРЯДЧИКОМ. ПОДРЯДЧИК обязан устранить все обнаруженные дефекты за свой счет в сроки, указанные в акте. При невыполнении Подрядчиком обязанности устранить выявленные нарушения ЗАКАЗЧИК вправе привлечь третьих лиц</w:t>
      </w:r>
      <w:r>
        <w:rPr>
          <w:rFonts w:ascii="Times New Roman" w:hAnsi="Times New Roman"/>
          <w:sz w:val="24"/>
          <w:szCs w:val="24"/>
        </w:rPr>
        <w:t xml:space="preserve"> </w:t>
      </w:r>
      <w:r w:rsidRPr="00391157">
        <w:rPr>
          <w:rFonts w:ascii="Times New Roman" w:hAnsi="Times New Roman"/>
          <w:sz w:val="24"/>
          <w:szCs w:val="24"/>
        </w:rPr>
        <w:t xml:space="preserve">для устранения </w:t>
      </w:r>
      <w:r>
        <w:rPr>
          <w:rFonts w:ascii="Times New Roman" w:hAnsi="Times New Roman"/>
          <w:sz w:val="24"/>
          <w:szCs w:val="24"/>
        </w:rPr>
        <w:t xml:space="preserve">дефектов </w:t>
      </w:r>
      <w:r w:rsidRPr="0045378B">
        <w:rPr>
          <w:rFonts w:ascii="Times New Roman" w:hAnsi="Times New Roman"/>
          <w:sz w:val="24"/>
          <w:szCs w:val="24"/>
        </w:rPr>
        <w:t>с возложением на ПОДРЯДЧИКА обязанности по возмещению всех понесенных расходов и убытков.</w:t>
      </w:r>
    </w:p>
    <w:p w:rsidR="008909F4" w:rsidRDefault="008909F4" w:rsidP="008909F4">
      <w:pPr>
        <w:widowControl w:val="0"/>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6.13. После</w:t>
      </w:r>
      <w:r>
        <w:rPr>
          <w:rFonts w:ascii="Times New Roman" w:hAnsi="Times New Roman"/>
          <w:sz w:val="24"/>
          <w:szCs w:val="24"/>
        </w:rPr>
        <w:t xml:space="preserve"> </w:t>
      </w:r>
      <w:r w:rsidRPr="00391157">
        <w:rPr>
          <w:rFonts w:ascii="Times New Roman" w:hAnsi="Times New Roman"/>
          <w:sz w:val="24"/>
          <w:szCs w:val="24"/>
        </w:rPr>
        <w:t>полного</w:t>
      </w:r>
      <w:r w:rsidRPr="0045378B">
        <w:rPr>
          <w:rFonts w:ascii="Times New Roman" w:hAnsi="Times New Roman"/>
          <w:sz w:val="24"/>
          <w:szCs w:val="24"/>
        </w:rPr>
        <w:t xml:space="preserve"> устранения ПОДРЯДЧИКОМ, выявленных в ходе сдачи-приемки работ недостатков и дефектов ЗАКАЗЧИК и организация, осуществляющая, строительный контроль, возобновляют приемку выполненных работ. Расходы на организацию повторной приемки работ несет ПОДРЯДЧИК. </w:t>
      </w:r>
    </w:p>
    <w:p w:rsidR="008909F4" w:rsidRPr="000750FB" w:rsidRDefault="008909F4" w:rsidP="008909F4">
      <w:pPr>
        <w:widowControl w:val="0"/>
        <w:autoSpaceDE w:val="0"/>
        <w:autoSpaceDN w:val="0"/>
        <w:adjustRightInd w:val="0"/>
        <w:spacing w:after="0" w:line="240" w:lineRule="auto"/>
        <w:ind w:firstLine="567"/>
        <w:jc w:val="both"/>
        <w:rPr>
          <w:rFonts w:ascii="Times New Roman" w:hAnsi="Times New Roman"/>
          <w:sz w:val="24"/>
          <w:szCs w:val="24"/>
        </w:rPr>
      </w:pPr>
      <w:r w:rsidRPr="000750FB">
        <w:rPr>
          <w:rFonts w:ascii="Times New Roman" w:hAnsi="Times New Roman"/>
          <w:sz w:val="24"/>
          <w:szCs w:val="24"/>
        </w:rPr>
        <w:t>Акт о приемке выполненных работ (форма КС-2) подписывается ПОДРЯДЧИКОМ, ЗАКАЗЧИКОМ, организацией, осуществляющей строительный контроль, представителем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уполномоченным представителем органов местного самоуправления.</w:t>
      </w:r>
    </w:p>
    <w:p w:rsidR="008909F4" w:rsidRPr="0045378B" w:rsidRDefault="008909F4" w:rsidP="008909F4">
      <w:pPr>
        <w:widowControl w:val="0"/>
        <w:autoSpaceDE w:val="0"/>
        <w:autoSpaceDN w:val="0"/>
        <w:adjustRightInd w:val="0"/>
        <w:spacing w:after="0" w:line="240" w:lineRule="auto"/>
        <w:ind w:firstLine="708"/>
        <w:jc w:val="both"/>
        <w:rPr>
          <w:rFonts w:ascii="Times New Roman" w:hAnsi="Times New Roman"/>
          <w:sz w:val="24"/>
          <w:szCs w:val="24"/>
        </w:rPr>
      </w:pPr>
      <w:r w:rsidRPr="0045378B">
        <w:rPr>
          <w:rFonts w:ascii="Times New Roman" w:hAnsi="Times New Roman"/>
          <w:sz w:val="24"/>
          <w:szCs w:val="24"/>
        </w:rPr>
        <w:t>При этом если устранение недостатков, выявленных в ходе сдачи-приемки работ, осуществляются ПОДРЯДЧИКОМ по истечении установленного настоящим договором срока окончания работ, ЗАКАЗЧИК вправе начислить ПОДРЯДЧИКУ пени за просрочку исполнения обязательства в соответствии с п. 9.4 раздела 9 настоящего договора.</w:t>
      </w:r>
    </w:p>
    <w:p w:rsidR="008909F4" w:rsidRPr="0045378B" w:rsidRDefault="008909F4" w:rsidP="008909F4">
      <w:pPr>
        <w:spacing w:after="0" w:line="240" w:lineRule="auto"/>
        <w:ind w:firstLine="567"/>
        <w:jc w:val="both"/>
        <w:rPr>
          <w:rFonts w:ascii="Times New Roman" w:hAnsi="Times New Roman"/>
          <w:sz w:val="24"/>
          <w:szCs w:val="24"/>
        </w:rPr>
      </w:pPr>
      <w:r w:rsidRPr="0045378B">
        <w:rPr>
          <w:rFonts w:ascii="Times New Roman" w:hAnsi="Times New Roman"/>
          <w:sz w:val="24"/>
          <w:szCs w:val="24"/>
        </w:rPr>
        <w:t xml:space="preserve">6.14. В случае неявки лиц, участвующих в работе рабочей (приемочной) комиссии, извещенных о дате приемки в установленном порядке, акт может быть составлен в отсутствие данных лиц с внесением соответствующей записи в текст акта. </w:t>
      </w:r>
    </w:p>
    <w:p w:rsidR="008909F4" w:rsidRPr="0045378B" w:rsidRDefault="008909F4" w:rsidP="008909F4">
      <w:pPr>
        <w:spacing w:after="0" w:line="240" w:lineRule="auto"/>
        <w:jc w:val="both"/>
        <w:rPr>
          <w:rFonts w:ascii="Times New Roman" w:hAnsi="Times New Roman"/>
          <w:sz w:val="24"/>
          <w:szCs w:val="24"/>
        </w:rPr>
      </w:pPr>
      <w:r w:rsidRPr="0045378B">
        <w:rPr>
          <w:rFonts w:ascii="Times New Roman" w:hAnsi="Times New Roman"/>
          <w:sz w:val="24"/>
          <w:szCs w:val="24"/>
        </w:rPr>
        <w:t xml:space="preserve">         6.15. При отказе одной из Сторон договора от подписания акта, указанного в пункте 6.12. договора, в нем делается соответствующая отметка с указанием причин отказа от подписи и акт подписывается другой стороной. Односторонний акт может быть признан недействительным только в случае, если мотивы отказа от подписания акта признаны обоснованными.</w:t>
      </w:r>
    </w:p>
    <w:p w:rsidR="008909F4" w:rsidRDefault="008909F4" w:rsidP="008909F4">
      <w:pPr>
        <w:spacing w:after="0" w:line="240" w:lineRule="auto"/>
        <w:ind w:firstLine="567"/>
        <w:jc w:val="both"/>
        <w:rPr>
          <w:rFonts w:ascii="Times New Roman" w:hAnsi="Times New Roman"/>
          <w:sz w:val="24"/>
          <w:szCs w:val="24"/>
        </w:rPr>
      </w:pPr>
      <w:r w:rsidRPr="000750FB">
        <w:rPr>
          <w:rFonts w:ascii="Times New Roman" w:hAnsi="Times New Roman"/>
          <w:sz w:val="24"/>
          <w:szCs w:val="24"/>
        </w:rPr>
        <w:t>6.1</w:t>
      </w:r>
      <w:r>
        <w:rPr>
          <w:rFonts w:ascii="Times New Roman" w:hAnsi="Times New Roman"/>
          <w:sz w:val="24"/>
          <w:szCs w:val="24"/>
        </w:rPr>
        <w:t>6</w:t>
      </w:r>
      <w:r w:rsidRPr="0045378B">
        <w:rPr>
          <w:rFonts w:ascii="Times New Roman" w:hAnsi="Times New Roman"/>
          <w:sz w:val="24"/>
          <w:szCs w:val="24"/>
        </w:rPr>
        <w:t>. Для подписания ЗАКАЗЧИКОМ акта приема в эксплуатацию законченного капитальным ремонтом Объекта</w:t>
      </w:r>
      <w:r>
        <w:rPr>
          <w:rFonts w:ascii="Times New Roman" w:hAnsi="Times New Roman"/>
          <w:sz w:val="24"/>
          <w:szCs w:val="24"/>
        </w:rPr>
        <w:t xml:space="preserve"> </w:t>
      </w:r>
      <w:r w:rsidRPr="0045378B">
        <w:rPr>
          <w:rFonts w:ascii="Times New Roman" w:hAnsi="Times New Roman"/>
          <w:sz w:val="24"/>
          <w:szCs w:val="24"/>
        </w:rPr>
        <w:t xml:space="preserve">ПОДРЯДЧИК обязан предоставить полный комплект документов, связанных с выполнением работ по Объекту, в том числе счет, счет-фактуру, Акт КС-2, Справку КС-3, </w:t>
      </w:r>
      <w:r w:rsidRPr="00FE63FB">
        <w:rPr>
          <w:rFonts w:ascii="Times New Roman" w:hAnsi="Times New Roman"/>
          <w:sz w:val="24"/>
          <w:szCs w:val="24"/>
        </w:rPr>
        <w:t>согласований Актов КС-2,</w:t>
      </w:r>
      <w:r w:rsidRPr="0045378B">
        <w:rPr>
          <w:rFonts w:ascii="Times New Roman" w:hAnsi="Times New Roman"/>
          <w:sz w:val="24"/>
          <w:szCs w:val="24"/>
        </w:rPr>
        <w:t xml:space="preserve"> указанных в пу</w:t>
      </w:r>
      <w:r>
        <w:rPr>
          <w:rFonts w:ascii="Times New Roman" w:hAnsi="Times New Roman"/>
          <w:sz w:val="24"/>
          <w:szCs w:val="24"/>
        </w:rPr>
        <w:t>нкте 3.16. настоящего договора.</w:t>
      </w:r>
    </w:p>
    <w:p w:rsidR="008909F4" w:rsidRPr="0045378B" w:rsidRDefault="008909F4" w:rsidP="008909F4">
      <w:pPr>
        <w:spacing w:after="0" w:line="240" w:lineRule="auto"/>
        <w:ind w:firstLine="567"/>
        <w:jc w:val="both"/>
        <w:rPr>
          <w:rFonts w:ascii="Times New Roman" w:eastAsia="Times New Roman" w:hAnsi="Times New Roman"/>
          <w:sz w:val="24"/>
          <w:szCs w:val="24"/>
          <w:lang w:eastAsia="ru-RU"/>
        </w:rPr>
      </w:pPr>
      <w:r w:rsidRPr="0045378B">
        <w:rPr>
          <w:rFonts w:ascii="Times New Roman" w:hAnsi="Times New Roman"/>
          <w:sz w:val="24"/>
          <w:szCs w:val="24"/>
        </w:rPr>
        <w:t xml:space="preserve">Не предоставление документов, указанных в настоящем пункте, является основанием для отказа </w:t>
      </w:r>
      <w:r w:rsidRPr="0045378B">
        <w:rPr>
          <w:rFonts w:ascii="Times New Roman" w:eastAsia="Times New Roman" w:hAnsi="Times New Roman"/>
          <w:sz w:val="24"/>
          <w:szCs w:val="24"/>
          <w:lang w:eastAsia="ru-RU"/>
        </w:rPr>
        <w:t xml:space="preserve">ЗАКАЗЧИКОМ </w:t>
      </w:r>
      <w:r w:rsidRPr="0045378B">
        <w:rPr>
          <w:rFonts w:ascii="Times New Roman" w:hAnsi="Times New Roman"/>
          <w:sz w:val="24"/>
          <w:szCs w:val="24"/>
        </w:rPr>
        <w:t xml:space="preserve">в приемке выполненных </w:t>
      </w:r>
      <w:r w:rsidRPr="0045378B">
        <w:rPr>
          <w:rFonts w:ascii="Times New Roman" w:eastAsia="Times New Roman" w:hAnsi="Times New Roman"/>
          <w:sz w:val="24"/>
          <w:szCs w:val="24"/>
          <w:lang w:eastAsia="ru-RU"/>
        </w:rPr>
        <w:t xml:space="preserve">ПОДРЯДЧИКОМ </w:t>
      </w:r>
      <w:r w:rsidRPr="0045378B">
        <w:rPr>
          <w:rFonts w:ascii="Times New Roman" w:hAnsi="Times New Roman"/>
          <w:sz w:val="24"/>
          <w:szCs w:val="24"/>
        </w:rPr>
        <w:t>работ по Объекту.</w:t>
      </w:r>
    </w:p>
    <w:p w:rsidR="008909F4" w:rsidRPr="0045378B" w:rsidRDefault="008909F4" w:rsidP="008909F4">
      <w:pPr>
        <w:spacing w:after="0" w:line="240" w:lineRule="auto"/>
        <w:jc w:val="both"/>
        <w:rPr>
          <w:rFonts w:ascii="Times New Roman" w:eastAsia="Times New Roman" w:hAnsi="Times New Roman"/>
          <w:sz w:val="24"/>
          <w:szCs w:val="24"/>
          <w:lang w:eastAsia="ru-RU"/>
        </w:rPr>
      </w:pPr>
      <w:r w:rsidRPr="0045378B">
        <w:rPr>
          <w:rFonts w:ascii="Times New Roman" w:hAnsi="Times New Roman"/>
          <w:sz w:val="24"/>
          <w:szCs w:val="24"/>
        </w:rPr>
        <w:t xml:space="preserve">         6.1</w:t>
      </w:r>
      <w:r>
        <w:rPr>
          <w:rFonts w:ascii="Times New Roman" w:hAnsi="Times New Roman"/>
          <w:sz w:val="24"/>
          <w:szCs w:val="24"/>
        </w:rPr>
        <w:t>7</w:t>
      </w:r>
      <w:r w:rsidRPr="0045378B">
        <w:rPr>
          <w:rFonts w:ascii="Times New Roman" w:hAnsi="Times New Roman"/>
          <w:sz w:val="24"/>
          <w:szCs w:val="24"/>
        </w:rPr>
        <w:t xml:space="preserve">. </w:t>
      </w:r>
      <w:r w:rsidRPr="0045378B">
        <w:rPr>
          <w:rFonts w:ascii="Times New Roman" w:eastAsia="Times New Roman" w:hAnsi="Times New Roman"/>
          <w:sz w:val="24"/>
          <w:szCs w:val="24"/>
          <w:lang w:eastAsia="ru-RU"/>
        </w:rPr>
        <w:t xml:space="preserve">ЗАКАЗЧИК в течение 10 (десяти) рабочих дней со дня получения представленных документов - </w:t>
      </w:r>
      <w:r w:rsidRPr="0045378B">
        <w:rPr>
          <w:rFonts w:ascii="Times New Roman" w:hAnsi="Times New Roman"/>
          <w:sz w:val="24"/>
          <w:szCs w:val="24"/>
        </w:rPr>
        <w:t xml:space="preserve">акта о приемке выполненных работ (форма КС-2), справки о стоимости выполненных работ и затрат (форма КС-3), акта приема в эксплуатацию законченного капитальным ремонтом Объекта по виду (видам) работ, сдаточного дела, оформленного в соответствии с приложением № 4, </w:t>
      </w:r>
      <w:r w:rsidRPr="0045378B">
        <w:rPr>
          <w:rFonts w:ascii="Times New Roman" w:eastAsia="Times New Roman" w:hAnsi="Times New Roman"/>
          <w:sz w:val="24"/>
          <w:szCs w:val="24"/>
          <w:lang w:eastAsia="ru-RU"/>
        </w:rPr>
        <w:t>проводит их проверку своими силами или с привлечением экспертов, экспертных организаций, по усмотрению ЗАКАЗЧИКА. По итогам проведения проверки представленных документов ЗАКАЗЧИК в течение указанного срока подписывает представленные документы либо возвращает их ПОДРЯДЧИКУ с приложением составленного в письменной форме мотивированного отказа от подписания (в указанном случае ПОДРЯДЧИК после устранения выявленных нарушений повторно предоставляет указанные документы ЗАКАЗЧИКУ на проверку, а ЗАКАЗЧИК в тот же срок проводит проверку представленных документов повторно).</w:t>
      </w:r>
    </w:p>
    <w:p w:rsidR="008909F4" w:rsidRPr="0045378B" w:rsidRDefault="008909F4" w:rsidP="008909F4">
      <w:pPr>
        <w:spacing w:after="0" w:line="240" w:lineRule="auto"/>
        <w:ind w:firstLine="567"/>
        <w:jc w:val="both"/>
        <w:rPr>
          <w:rFonts w:ascii="Times New Roman" w:eastAsia="Times New Roman" w:hAnsi="Times New Roman"/>
          <w:sz w:val="24"/>
          <w:szCs w:val="24"/>
          <w:lang w:eastAsia="ru-RU"/>
        </w:rPr>
      </w:pPr>
      <w:r w:rsidRPr="0045378B">
        <w:rPr>
          <w:rFonts w:ascii="Times New Roman" w:eastAsia="Times New Roman" w:hAnsi="Times New Roman"/>
          <w:sz w:val="24"/>
          <w:szCs w:val="24"/>
          <w:lang w:eastAsia="ru-RU"/>
        </w:rPr>
        <w:t>После подписания данных документов ПОДРЯДЧИКУ возвращаются его экземпляры указанных документов.</w:t>
      </w:r>
    </w:p>
    <w:p w:rsidR="008909F4" w:rsidRPr="0045378B" w:rsidRDefault="008909F4" w:rsidP="008909F4">
      <w:pPr>
        <w:spacing w:after="0" w:line="240" w:lineRule="auto"/>
        <w:ind w:firstLine="567"/>
        <w:jc w:val="both"/>
        <w:rPr>
          <w:rFonts w:ascii="Times New Roman" w:eastAsia="Times New Roman" w:hAnsi="Times New Roman"/>
          <w:sz w:val="24"/>
          <w:szCs w:val="24"/>
          <w:lang w:eastAsia="ru-RU"/>
        </w:rPr>
      </w:pPr>
      <w:r w:rsidRPr="0045378B">
        <w:rPr>
          <w:rFonts w:ascii="Times New Roman" w:eastAsia="Times New Roman" w:hAnsi="Times New Roman"/>
          <w:sz w:val="24"/>
          <w:szCs w:val="24"/>
          <w:lang w:eastAsia="ru-RU"/>
        </w:rPr>
        <w:t>Неполучение ПОДРЯДЧИКОМ мотивированного отказа ЗАКАЗЧИКА в установленный срок не влечет за собой признание работ принятыми.</w:t>
      </w:r>
    </w:p>
    <w:p w:rsidR="008909F4" w:rsidRDefault="008909F4" w:rsidP="008909F4">
      <w:pPr>
        <w:pStyle w:val="afd"/>
        <w:jc w:val="both"/>
        <w:rPr>
          <w:rFonts w:ascii="Times New Roman" w:hAnsi="Times New Roman"/>
          <w:sz w:val="24"/>
          <w:szCs w:val="24"/>
        </w:rPr>
      </w:pPr>
      <w:r w:rsidRPr="0045378B">
        <w:rPr>
          <w:rFonts w:ascii="Times New Roman" w:hAnsi="Times New Roman"/>
          <w:sz w:val="24"/>
          <w:szCs w:val="24"/>
        </w:rPr>
        <w:t xml:space="preserve">         6.1</w:t>
      </w:r>
      <w:r>
        <w:rPr>
          <w:rFonts w:ascii="Times New Roman" w:hAnsi="Times New Roman"/>
          <w:sz w:val="24"/>
          <w:szCs w:val="24"/>
        </w:rPr>
        <w:t>8</w:t>
      </w:r>
      <w:r w:rsidRPr="0045378B">
        <w:rPr>
          <w:rFonts w:ascii="Times New Roman" w:hAnsi="Times New Roman"/>
          <w:sz w:val="24"/>
          <w:szCs w:val="24"/>
        </w:rPr>
        <w:t>. Строительно-монтажные работы по капитальному ремонту общего имущества считаются принятыми с момента подписания акта о приемке выполненных работ (форма КС-2) и справки о стоимости выполненн</w:t>
      </w:r>
      <w:r>
        <w:rPr>
          <w:rFonts w:ascii="Times New Roman" w:hAnsi="Times New Roman"/>
          <w:sz w:val="24"/>
          <w:szCs w:val="24"/>
        </w:rPr>
        <w:t>ых работ и затрат (форма КС-3).</w:t>
      </w:r>
    </w:p>
    <w:p w:rsidR="008909F4" w:rsidRPr="0045378B" w:rsidRDefault="008909F4"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6.21. Объект считается принятым в эксплуатацию со дня подписания вс</w:t>
      </w:r>
      <w:r>
        <w:rPr>
          <w:rFonts w:ascii="Times New Roman" w:hAnsi="Times New Roman"/>
          <w:sz w:val="24"/>
          <w:szCs w:val="24"/>
        </w:rPr>
        <w:t xml:space="preserve">еми лицами, указанными в п. </w:t>
      </w:r>
      <w:r w:rsidRPr="00FE63FB">
        <w:rPr>
          <w:rFonts w:ascii="Times New Roman" w:hAnsi="Times New Roman"/>
          <w:sz w:val="24"/>
          <w:szCs w:val="24"/>
        </w:rPr>
        <w:t>6.13</w:t>
      </w:r>
      <w:r>
        <w:rPr>
          <w:rFonts w:ascii="Times New Roman" w:hAnsi="Times New Roman"/>
          <w:color w:val="00B0F0"/>
          <w:sz w:val="24"/>
          <w:szCs w:val="24"/>
        </w:rPr>
        <w:t xml:space="preserve"> </w:t>
      </w:r>
      <w:r w:rsidRPr="0045378B">
        <w:rPr>
          <w:rFonts w:ascii="Times New Roman" w:hAnsi="Times New Roman"/>
          <w:sz w:val="24"/>
          <w:szCs w:val="24"/>
        </w:rPr>
        <w:t>Договора, акта приема в эксплуатацию законченного капитальным ремонтом Объекта по виду (видам) работ.</w:t>
      </w:r>
    </w:p>
    <w:p w:rsidR="008909F4" w:rsidRPr="0045378B" w:rsidRDefault="008909F4" w:rsidP="008909F4">
      <w:pPr>
        <w:pStyle w:val="Style9"/>
        <w:widowControl/>
        <w:tabs>
          <w:tab w:val="left" w:pos="1219"/>
        </w:tabs>
        <w:spacing w:line="240" w:lineRule="auto"/>
        <w:ind w:firstLine="0"/>
        <w:rPr>
          <w:rStyle w:val="FontStyle56"/>
          <w:sz w:val="24"/>
          <w:szCs w:val="24"/>
        </w:rPr>
      </w:pPr>
      <w:r w:rsidRPr="0045378B">
        <w:rPr>
          <w:rStyle w:val="FontStyle56"/>
          <w:sz w:val="24"/>
          <w:szCs w:val="24"/>
        </w:rPr>
        <w:t xml:space="preserve">       6.22. По окончании выполнения работ по Объекту ПОДРЯДЧИК обязан передать организации, осуществляющей строительный контроль, журнал</w:t>
      </w:r>
      <w:r>
        <w:rPr>
          <w:rStyle w:val="FontStyle56"/>
          <w:sz w:val="24"/>
          <w:szCs w:val="24"/>
        </w:rPr>
        <w:t xml:space="preserve"> </w:t>
      </w:r>
      <w:r w:rsidRPr="0045378B">
        <w:rPr>
          <w:rStyle w:val="FontStyle56"/>
          <w:sz w:val="24"/>
          <w:szCs w:val="24"/>
        </w:rPr>
        <w:t>учёта выполненных работ, подготовленный по форме КС-6, утверждённой Постановлением Госкомстата России от 30.10.97 № 71а.</w:t>
      </w:r>
    </w:p>
    <w:p w:rsidR="008909F4" w:rsidRPr="0045378B" w:rsidRDefault="008909F4" w:rsidP="008909F4">
      <w:pPr>
        <w:pStyle w:val="Style9"/>
        <w:widowControl/>
        <w:tabs>
          <w:tab w:val="left" w:pos="1219"/>
        </w:tabs>
        <w:spacing w:line="240" w:lineRule="auto"/>
        <w:ind w:firstLine="0"/>
        <w:rPr>
          <w:rStyle w:val="FontStyle56"/>
          <w:sz w:val="24"/>
          <w:szCs w:val="24"/>
        </w:rPr>
      </w:pPr>
      <w:r w:rsidRPr="0045378B">
        <w:rPr>
          <w:rStyle w:val="FontStyle56"/>
          <w:sz w:val="24"/>
          <w:szCs w:val="24"/>
        </w:rPr>
        <w:t xml:space="preserve">        6.23. В случае принятия решения о досрочном прекращении работ и расторжении договора по соглашению сторон, ЗАКАЗЧИК обязан принять от ПОДРЯДЧИКА фактически выполненные работы по каждому Объекту, в порядке, установленном настоящим разделом договора.</w:t>
      </w:r>
    </w:p>
    <w:p w:rsidR="008909F4" w:rsidRPr="0045378B" w:rsidRDefault="008909F4" w:rsidP="008909F4">
      <w:pPr>
        <w:pStyle w:val="Style9"/>
        <w:widowControl/>
        <w:numPr>
          <w:ilvl w:val="1"/>
          <w:numId w:val="15"/>
        </w:numPr>
        <w:tabs>
          <w:tab w:val="left" w:pos="1109"/>
        </w:tabs>
        <w:spacing w:line="240" w:lineRule="auto"/>
        <w:ind w:left="0" w:firstLine="567"/>
      </w:pPr>
      <w:r w:rsidRPr="0045378B">
        <w:t>Согласование с органами государственного надзора порядка ведения работ на объекте и его соблюдение осуществляет ПОДРЯДЧИК.</w:t>
      </w:r>
    </w:p>
    <w:p w:rsidR="008909F4" w:rsidRPr="0045378B" w:rsidRDefault="008909F4" w:rsidP="008909F4">
      <w:pPr>
        <w:pStyle w:val="Style9"/>
        <w:widowControl/>
        <w:tabs>
          <w:tab w:val="left" w:pos="1109"/>
        </w:tabs>
        <w:spacing w:line="240" w:lineRule="auto"/>
        <w:ind w:firstLine="0"/>
      </w:pPr>
    </w:p>
    <w:p w:rsidR="008909F4" w:rsidRPr="0045378B" w:rsidRDefault="008909F4" w:rsidP="008909F4">
      <w:pPr>
        <w:widowControl w:val="0"/>
        <w:autoSpaceDE w:val="0"/>
        <w:autoSpaceDN w:val="0"/>
        <w:adjustRightInd w:val="0"/>
        <w:spacing w:after="0" w:line="240" w:lineRule="auto"/>
        <w:jc w:val="center"/>
        <w:rPr>
          <w:rFonts w:ascii="Times New Roman" w:hAnsi="Times New Roman"/>
          <w:b/>
          <w:bCs/>
          <w:sz w:val="24"/>
          <w:szCs w:val="24"/>
        </w:rPr>
      </w:pPr>
      <w:r w:rsidRPr="0045378B">
        <w:rPr>
          <w:rFonts w:ascii="Times New Roman" w:hAnsi="Times New Roman"/>
          <w:b/>
          <w:bCs/>
          <w:sz w:val="24"/>
          <w:szCs w:val="24"/>
        </w:rPr>
        <w:t>7. Обеспечение исполнения обязательств по договору</w:t>
      </w:r>
    </w:p>
    <w:p w:rsidR="008909F4" w:rsidRPr="0045378B" w:rsidRDefault="008909F4" w:rsidP="008909F4">
      <w:pPr>
        <w:pStyle w:val="Style9"/>
        <w:widowControl/>
        <w:tabs>
          <w:tab w:val="left" w:pos="1099"/>
        </w:tabs>
        <w:spacing w:line="240" w:lineRule="auto"/>
        <w:ind w:firstLine="0"/>
        <w:rPr>
          <w:rStyle w:val="FontStyle56"/>
          <w:sz w:val="24"/>
          <w:szCs w:val="24"/>
        </w:rPr>
      </w:pPr>
    </w:p>
    <w:p w:rsidR="008909F4" w:rsidRPr="0045378B" w:rsidRDefault="008909F4" w:rsidP="008909F4">
      <w:pPr>
        <w:pStyle w:val="Style9"/>
        <w:widowControl/>
        <w:tabs>
          <w:tab w:val="left" w:pos="1099"/>
        </w:tabs>
        <w:spacing w:line="240" w:lineRule="auto"/>
        <w:ind w:firstLine="0"/>
        <w:rPr>
          <w:rStyle w:val="FontStyle56"/>
          <w:sz w:val="24"/>
          <w:szCs w:val="24"/>
        </w:rPr>
      </w:pPr>
      <w:r w:rsidRPr="0045378B">
        <w:rPr>
          <w:rStyle w:val="FontStyle56"/>
          <w:sz w:val="24"/>
          <w:szCs w:val="24"/>
        </w:rPr>
        <w:t xml:space="preserve">          7.1. </w:t>
      </w:r>
      <w:r w:rsidRPr="0045378B">
        <w:t xml:space="preserve">Обеспечение исполнения обязательств по договору предоставляется </w:t>
      </w:r>
      <w:r w:rsidRPr="0045378B">
        <w:rPr>
          <w:rStyle w:val="FontStyle56"/>
          <w:sz w:val="24"/>
          <w:szCs w:val="24"/>
        </w:rPr>
        <w:t xml:space="preserve">ПОДРЯДЧИКОМ </w:t>
      </w:r>
      <w:r w:rsidRPr="0045378B">
        <w:t xml:space="preserve">одновременно с направлением в адрес </w:t>
      </w:r>
      <w:r w:rsidRPr="0045378B">
        <w:rPr>
          <w:rStyle w:val="FontStyle56"/>
          <w:sz w:val="24"/>
          <w:szCs w:val="24"/>
        </w:rPr>
        <w:t xml:space="preserve">ЗАКАЗЧИКА </w:t>
      </w:r>
      <w:r w:rsidRPr="0045378B">
        <w:t xml:space="preserve">подписанного со стороны </w:t>
      </w:r>
      <w:r w:rsidRPr="0045378B">
        <w:rPr>
          <w:rStyle w:val="FontStyle56"/>
          <w:sz w:val="24"/>
          <w:szCs w:val="24"/>
        </w:rPr>
        <w:t xml:space="preserve">ПОДРЯДЧИКА </w:t>
      </w:r>
      <w:r w:rsidRPr="0045378B">
        <w:t>договора.</w:t>
      </w:r>
    </w:p>
    <w:p w:rsidR="008909F4" w:rsidRPr="0045378B" w:rsidRDefault="008909F4" w:rsidP="008909F4">
      <w:pPr>
        <w:pStyle w:val="Style9"/>
        <w:widowControl/>
        <w:tabs>
          <w:tab w:val="left" w:pos="1099"/>
        </w:tabs>
        <w:spacing w:line="240" w:lineRule="auto"/>
        <w:ind w:firstLine="567"/>
        <w:rPr>
          <w:rStyle w:val="FontStyle56"/>
          <w:sz w:val="24"/>
          <w:szCs w:val="24"/>
        </w:rPr>
      </w:pPr>
      <w:r w:rsidRPr="0045378B">
        <w:rPr>
          <w:rStyle w:val="FontStyle56"/>
          <w:sz w:val="24"/>
          <w:szCs w:val="24"/>
        </w:rPr>
        <w:t>7.2. ПОДРЯДЧИК обязуется обеспечивать исполнение своих обязательств по договору на следующих условиях:</w:t>
      </w:r>
    </w:p>
    <w:p w:rsidR="008909F4" w:rsidRPr="0045378B" w:rsidRDefault="008909F4" w:rsidP="008909F4">
      <w:pPr>
        <w:pStyle w:val="Style9"/>
        <w:widowControl/>
        <w:tabs>
          <w:tab w:val="left" w:pos="1099"/>
        </w:tabs>
        <w:spacing w:line="240" w:lineRule="auto"/>
        <w:ind w:firstLine="567"/>
        <w:rPr>
          <w:rStyle w:val="FontStyle56"/>
          <w:sz w:val="24"/>
          <w:szCs w:val="24"/>
        </w:rPr>
      </w:pPr>
      <w:r w:rsidRPr="0045378B">
        <w:rPr>
          <w:rStyle w:val="FontStyle56"/>
          <w:sz w:val="24"/>
          <w:szCs w:val="24"/>
        </w:rPr>
        <w:t xml:space="preserve">7.2.1. </w:t>
      </w:r>
      <w:r w:rsidRPr="0045378B">
        <w:rPr>
          <w:shd w:val="clear" w:color="auto" w:fill="FFFFFF"/>
        </w:rPr>
        <w:t>Способ обеспечения исполнения обязательств по</w:t>
      </w:r>
      <w:r w:rsidRPr="0045378B">
        <w:t xml:space="preserve"> договору </w:t>
      </w:r>
      <w:r w:rsidRPr="0045378B">
        <w:rPr>
          <w:rStyle w:val="FontStyle56"/>
          <w:sz w:val="24"/>
          <w:szCs w:val="24"/>
        </w:rPr>
        <w:t>определяется ПОДРЯДЧИКОМ самостоятельно из способов:</w:t>
      </w:r>
    </w:p>
    <w:p w:rsidR="008909F4" w:rsidRPr="0045378B" w:rsidRDefault="008909F4" w:rsidP="008909F4">
      <w:pPr>
        <w:pStyle w:val="Style9"/>
        <w:widowControl/>
        <w:numPr>
          <w:ilvl w:val="0"/>
          <w:numId w:val="4"/>
        </w:numPr>
        <w:tabs>
          <w:tab w:val="left" w:pos="854"/>
        </w:tabs>
        <w:spacing w:line="240" w:lineRule="auto"/>
        <w:ind w:firstLine="715"/>
        <w:rPr>
          <w:rStyle w:val="FontStyle56"/>
          <w:sz w:val="24"/>
          <w:szCs w:val="24"/>
        </w:rPr>
      </w:pPr>
      <w:r w:rsidRPr="0045378B">
        <w:rPr>
          <w:rStyle w:val="FontStyle56"/>
          <w:sz w:val="24"/>
          <w:szCs w:val="24"/>
        </w:rPr>
        <w:t>безотзывная банковская гарантия, выданная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w:t>
      </w:r>
    </w:p>
    <w:p w:rsidR="008909F4" w:rsidRPr="0045378B" w:rsidRDefault="008909F4" w:rsidP="008909F4">
      <w:pPr>
        <w:pStyle w:val="Style9"/>
        <w:widowControl/>
        <w:numPr>
          <w:ilvl w:val="0"/>
          <w:numId w:val="4"/>
        </w:numPr>
        <w:tabs>
          <w:tab w:val="left" w:pos="854"/>
        </w:tabs>
        <w:spacing w:line="240" w:lineRule="auto"/>
        <w:ind w:firstLine="567"/>
        <w:rPr>
          <w:rStyle w:val="FontStyle56"/>
          <w:sz w:val="24"/>
          <w:szCs w:val="24"/>
        </w:rPr>
      </w:pPr>
      <w:r w:rsidRPr="0045378B">
        <w:rPr>
          <w:rStyle w:val="FontStyle56"/>
          <w:sz w:val="24"/>
          <w:szCs w:val="24"/>
        </w:rPr>
        <w:t>обеспечительный платеж (внесение денежных средств на счёт, указанный ЗАКАЗЧИКОМ в Извещении, документации об электронном аукционе, на котором в соответствии с законодательством РФ учитываются операции со средствами, поступающими ЗАКАЗЧИКУ).</w:t>
      </w:r>
    </w:p>
    <w:p w:rsidR="008909F4" w:rsidRPr="0045378B" w:rsidRDefault="008909F4" w:rsidP="008909F4">
      <w:pPr>
        <w:pStyle w:val="Style9"/>
        <w:widowControl/>
        <w:tabs>
          <w:tab w:val="left" w:pos="1099"/>
          <w:tab w:val="left" w:leader="underscore" w:pos="8443"/>
        </w:tabs>
        <w:spacing w:line="240" w:lineRule="auto"/>
        <w:ind w:firstLine="0"/>
      </w:pPr>
      <w:r w:rsidRPr="0045378B">
        <w:rPr>
          <w:rStyle w:val="FontStyle56"/>
          <w:sz w:val="24"/>
          <w:szCs w:val="24"/>
        </w:rPr>
        <w:t xml:space="preserve">          7.3. Размер обеспечения </w:t>
      </w:r>
      <w:r w:rsidRPr="0045378B">
        <w:t xml:space="preserve">составляет </w:t>
      </w:r>
      <w:r w:rsidR="001C2F6E">
        <w:rPr>
          <w:b/>
        </w:rPr>
        <w:t>743 028,30</w:t>
      </w:r>
      <w:r w:rsidR="001C2F6E" w:rsidRPr="000C5A87">
        <w:rPr>
          <w:b/>
        </w:rPr>
        <w:t xml:space="preserve"> (</w:t>
      </w:r>
      <w:r w:rsidR="001C2F6E">
        <w:rPr>
          <w:b/>
        </w:rPr>
        <w:t>семьсот сорок три</w:t>
      </w:r>
      <w:r w:rsidR="001C2F6E" w:rsidRPr="000C5A87">
        <w:rPr>
          <w:b/>
        </w:rPr>
        <w:t xml:space="preserve"> </w:t>
      </w:r>
      <w:r w:rsidR="001C2F6E">
        <w:rPr>
          <w:b/>
        </w:rPr>
        <w:t>тысячи</w:t>
      </w:r>
      <w:r w:rsidR="001C2F6E" w:rsidRPr="000C5A87">
        <w:rPr>
          <w:b/>
        </w:rPr>
        <w:t xml:space="preserve"> </w:t>
      </w:r>
      <w:r w:rsidR="001C2F6E">
        <w:rPr>
          <w:b/>
        </w:rPr>
        <w:t>двадцать восемь) рублей 30 копеек</w:t>
      </w:r>
      <w:r w:rsidRPr="0045378B">
        <w:t>, НДС не облагается.</w:t>
      </w:r>
    </w:p>
    <w:p w:rsidR="008909F4" w:rsidRPr="0045378B" w:rsidRDefault="008909F4" w:rsidP="008909F4">
      <w:pPr>
        <w:pStyle w:val="Style9"/>
        <w:widowControl/>
        <w:tabs>
          <w:tab w:val="left" w:pos="1099"/>
          <w:tab w:val="left" w:leader="underscore" w:pos="8443"/>
        </w:tabs>
        <w:spacing w:line="240" w:lineRule="auto"/>
        <w:ind w:firstLine="0"/>
        <w:rPr>
          <w:rStyle w:val="FontStyle56"/>
          <w:sz w:val="24"/>
          <w:szCs w:val="24"/>
        </w:rPr>
      </w:pPr>
      <w:r w:rsidRPr="0045378B">
        <w:t xml:space="preserve">          7.3.1. </w:t>
      </w:r>
      <w:r w:rsidRPr="0045378B">
        <w:rPr>
          <w:rStyle w:val="FontStyle56"/>
          <w:sz w:val="24"/>
          <w:szCs w:val="24"/>
        </w:rPr>
        <w:t>В случае если участником электронного аукциона цена снижена на 20 (два</w:t>
      </w:r>
      <w:r w:rsidRPr="0045378B">
        <w:rPr>
          <w:rStyle w:val="FontStyle56"/>
          <w:sz w:val="24"/>
          <w:szCs w:val="24"/>
        </w:rPr>
        <w:softHyphen/>
        <w:t>дцать) и более процентов по отношению к начальной (максимальной) цене договора, участник электронного аукциона, с которым заключается договор:</w:t>
      </w:r>
    </w:p>
    <w:p w:rsidR="008909F4" w:rsidRPr="0045378B" w:rsidRDefault="008909F4" w:rsidP="008909F4">
      <w:pPr>
        <w:pStyle w:val="Style9"/>
        <w:widowControl/>
        <w:tabs>
          <w:tab w:val="left" w:pos="1099"/>
          <w:tab w:val="left" w:leader="underscore" w:pos="8443"/>
        </w:tabs>
        <w:spacing w:line="240" w:lineRule="auto"/>
        <w:ind w:firstLine="0"/>
        <w:rPr>
          <w:rStyle w:val="FontStyle56"/>
          <w:sz w:val="24"/>
          <w:szCs w:val="24"/>
        </w:rPr>
      </w:pPr>
      <w:r w:rsidRPr="0045378B">
        <w:rPr>
          <w:rStyle w:val="FontStyle56"/>
          <w:sz w:val="24"/>
          <w:szCs w:val="24"/>
        </w:rPr>
        <w:t xml:space="preserve">           - предоставляет ЗАКАЗЧИКУ </w:t>
      </w:r>
      <w:r w:rsidRPr="0045378B">
        <w:rPr>
          <w:bCs/>
          <w:shd w:val="clear" w:color="auto" w:fill="FFFFFF"/>
        </w:rPr>
        <w:t>обеспечение исполнения обязательств по договору</w:t>
      </w:r>
      <w:r w:rsidRPr="0045378B">
        <w:rPr>
          <w:rStyle w:val="FontStyle56"/>
          <w:sz w:val="24"/>
          <w:szCs w:val="24"/>
        </w:rPr>
        <w:t xml:space="preserve"> в размере, </w:t>
      </w:r>
      <w:r w:rsidRPr="0045378B">
        <w:rPr>
          <w:bCs/>
          <w:shd w:val="clear" w:color="auto" w:fill="FFFFFF"/>
        </w:rPr>
        <w:t>превышающем не менее чем в 2 раза размер обеспечения исполнения обязательств по договору</w:t>
      </w:r>
      <w:r w:rsidRPr="0045378B">
        <w:rPr>
          <w:rStyle w:val="FontStyle56"/>
          <w:sz w:val="24"/>
          <w:szCs w:val="24"/>
        </w:rPr>
        <w:t>, указанного в пункте 7.3настоящего раздела, но не менее чем размер аванса, установленный в разделе 3 договора.</w:t>
      </w:r>
    </w:p>
    <w:p w:rsidR="008909F4" w:rsidRPr="0045378B" w:rsidRDefault="008909F4" w:rsidP="008909F4">
      <w:pPr>
        <w:pStyle w:val="afd"/>
        <w:ind w:firstLine="567"/>
        <w:jc w:val="both"/>
        <w:rPr>
          <w:rFonts w:ascii="Times New Roman" w:hAnsi="Times New Roman"/>
          <w:sz w:val="24"/>
          <w:szCs w:val="24"/>
        </w:rPr>
      </w:pPr>
      <w:r w:rsidRPr="0045378B">
        <w:rPr>
          <w:rStyle w:val="FontStyle56"/>
          <w:sz w:val="24"/>
          <w:szCs w:val="24"/>
        </w:rPr>
        <w:t xml:space="preserve">- </w:t>
      </w:r>
      <w:r w:rsidRPr="0045378B">
        <w:rPr>
          <w:rFonts w:ascii="Times New Roman" w:hAnsi="Times New Roman"/>
          <w:sz w:val="24"/>
          <w:szCs w:val="24"/>
        </w:rPr>
        <w:t xml:space="preserve">предоставляет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 </w:t>
      </w:r>
    </w:p>
    <w:p w:rsidR="008909F4" w:rsidRPr="0045378B" w:rsidRDefault="008909F4" w:rsidP="008909F4">
      <w:pPr>
        <w:pStyle w:val="Style9"/>
        <w:widowControl/>
        <w:tabs>
          <w:tab w:val="left" w:pos="1099"/>
          <w:tab w:val="left" w:leader="underscore" w:pos="8443"/>
        </w:tabs>
        <w:spacing w:line="240" w:lineRule="auto"/>
        <w:ind w:firstLine="0"/>
        <w:rPr>
          <w:rStyle w:val="FontStyle56"/>
          <w:sz w:val="24"/>
          <w:szCs w:val="24"/>
        </w:rPr>
      </w:pPr>
      <w:r w:rsidRPr="0045378B">
        <w:t xml:space="preserve">         Обоснование представляется участником электронного аукциона, с которым заключается договор, одновременно с подписанным договором.</w:t>
      </w:r>
    </w:p>
    <w:p w:rsidR="008909F4" w:rsidRPr="0045378B" w:rsidRDefault="008909F4" w:rsidP="008909F4">
      <w:pPr>
        <w:pStyle w:val="Style9"/>
        <w:widowControl/>
        <w:tabs>
          <w:tab w:val="left" w:leader="underscore" w:pos="8443"/>
        </w:tabs>
        <w:spacing w:line="240" w:lineRule="auto"/>
        <w:ind w:firstLine="0"/>
        <w:rPr>
          <w:rStyle w:val="FontStyle56"/>
          <w:sz w:val="24"/>
          <w:szCs w:val="24"/>
        </w:rPr>
      </w:pPr>
      <w:r w:rsidRPr="0045378B">
        <w:rPr>
          <w:rStyle w:val="FontStyle56"/>
          <w:sz w:val="24"/>
          <w:szCs w:val="24"/>
        </w:rPr>
        <w:t xml:space="preserve">         7.4. Срок действия </w:t>
      </w:r>
      <w:r w:rsidRPr="0045378B">
        <w:rPr>
          <w:shd w:val="clear" w:color="auto" w:fill="FFFFFF"/>
        </w:rPr>
        <w:t>обеспечения исполнения обязательств по</w:t>
      </w:r>
      <w:r w:rsidRPr="0045378B">
        <w:t xml:space="preserve"> договору </w:t>
      </w:r>
      <w:r w:rsidRPr="0045378B">
        <w:rPr>
          <w:rStyle w:val="FontStyle56"/>
          <w:sz w:val="24"/>
          <w:szCs w:val="24"/>
        </w:rPr>
        <w:t xml:space="preserve">в виде банковской гарантии должен превышать срок выполнения работ по договору не менее чем на 60 дней. </w:t>
      </w:r>
      <w:r w:rsidRPr="0045378B">
        <w:rPr>
          <w:shd w:val="clear" w:color="auto" w:fill="FFFFFF"/>
        </w:rPr>
        <w:t>Обеспечение исполнения обязательств по</w:t>
      </w:r>
      <w:r w:rsidRPr="0045378B">
        <w:t xml:space="preserve"> договору </w:t>
      </w:r>
      <w:r w:rsidRPr="0045378B">
        <w:rPr>
          <w:rStyle w:val="FontStyle56"/>
          <w:sz w:val="24"/>
          <w:szCs w:val="24"/>
        </w:rPr>
        <w:t>должно быть действительным в течение этого срока.</w:t>
      </w:r>
    </w:p>
    <w:p w:rsidR="008909F4" w:rsidRDefault="008909F4" w:rsidP="008909F4">
      <w:pPr>
        <w:pStyle w:val="Style9"/>
        <w:widowControl/>
        <w:tabs>
          <w:tab w:val="left" w:pos="-7655"/>
        </w:tabs>
        <w:spacing w:line="240" w:lineRule="auto"/>
        <w:ind w:firstLine="0"/>
        <w:rPr>
          <w:color w:val="000000"/>
        </w:rPr>
      </w:pPr>
      <w:r w:rsidRPr="0045378B">
        <w:rPr>
          <w:rStyle w:val="FontStyle56"/>
          <w:sz w:val="24"/>
          <w:szCs w:val="24"/>
        </w:rPr>
        <w:t xml:space="preserve">        7.5. В случае если по каким-либо причинам обеспечение исполнения обязательств по настоящему договору перестало быть действительным, закончило своё действие либо при отзыве лицензии, банкротстве или ликвидации банка-гаранта, ПОДРЯДЧИК обязан в течении </w:t>
      </w:r>
      <w:r>
        <w:rPr>
          <w:rStyle w:val="FontStyle56"/>
          <w:sz w:val="24"/>
          <w:szCs w:val="24"/>
        </w:rPr>
        <w:t>5</w:t>
      </w:r>
      <w:r w:rsidRPr="0045378B">
        <w:rPr>
          <w:rStyle w:val="FontStyle56"/>
          <w:sz w:val="24"/>
          <w:szCs w:val="24"/>
        </w:rPr>
        <w:t xml:space="preserve"> (</w:t>
      </w:r>
      <w:r>
        <w:rPr>
          <w:rStyle w:val="FontStyle56"/>
          <w:sz w:val="24"/>
          <w:szCs w:val="24"/>
        </w:rPr>
        <w:t>пяти</w:t>
      </w:r>
      <w:r w:rsidRPr="0045378B">
        <w:rPr>
          <w:rStyle w:val="FontStyle56"/>
          <w:sz w:val="24"/>
          <w:szCs w:val="24"/>
        </w:rPr>
        <w:t xml:space="preserve">) рабочих дней предоставить ЗАКАЗЧИКУ иное (новое) надлежащее обеспечение исполнения обязательств по настоящему договору на тех же условиях и в том же размере, </w:t>
      </w:r>
      <w:r w:rsidRPr="0045378B">
        <w:rPr>
          <w:color w:val="000000"/>
        </w:rPr>
        <w:t>которые указаны в Договоре и в аукционной документации.</w:t>
      </w:r>
    </w:p>
    <w:p w:rsidR="008909F4" w:rsidRDefault="008909F4" w:rsidP="008909F4">
      <w:pPr>
        <w:pStyle w:val="Style9"/>
        <w:widowControl/>
        <w:tabs>
          <w:tab w:val="left" w:pos="-7655"/>
        </w:tabs>
        <w:spacing w:line="240" w:lineRule="auto"/>
        <w:ind w:firstLine="567"/>
        <w:rPr>
          <w:color w:val="000000"/>
        </w:rPr>
      </w:pPr>
      <w:r w:rsidRPr="00934961">
        <w:rPr>
          <w:color w:val="000000"/>
        </w:rPr>
        <w:t xml:space="preserve">7.6. </w:t>
      </w:r>
      <w:r w:rsidRPr="003D42D9">
        <w:rPr>
          <w:color w:val="000000"/>
        </w:rPr>
        <w:t>В случаях, когда сроки выполнения работ продлены по основаниям, предусмотренным настоящим Договором и превышают срок действия банковской гарантии, представленной в качестве обеспечения исполнения обязательств по Договору,</w:t>
      </w:r>
      <w:r w:rsidRPr="003D42D9">
        <w:rPr>
          <w:rStyle w:val="FontStyle56"/>
          <w:sz w:val="24"/>
          <w:szCs w:val="24"/>
        </w:rPr>
        <w:t xml:space="preserve"> </w:t>
      </w:r>
      <w:r w:rsidRPr="0045378B">
        <w:rPr>
          <w:rStyle w:val="FontStyle56"/>
          <w:sz w:val="24"/>
          <w:szCs w:val="24"/>
        </w:rPr>
        <w:t>ПОДРЯДЧИК обязан в течении 2 (двух) рабочих дней</w:t>
      </w:r>
      <w:r>
        <w:rPr>
          <w:rStyle w:val="FontStyle56"/>
          <w:sz w:val="24"/>
          <w:szCs w:val="24"/>
        </w:rPr>
        <w:t xml:space="preserve"> с момента подписания дополнительного соглашения, продлить банковскую гарантию либо</w:t>
      </w:r>
      <w:r w:rsidRPr="0045378B">
        <w:rPr>
          <w:rStyle w:val="FontStyle56"/>
          <w:sz w:val="24"/>
          <w:szCs w:val="24"/>
        </w:rPr>
        <w:t xml:space="preserve"> предоставить ЗАКАЗЧИКУ иное (новое) надлежащее обеспечение исполне</w:t>
      </w:r>
      <w:r>
        <w:rPr>
          <w:rStyle w:val="FontStyle56"/>
          <w:sz w:val="24"/>
          <w:szCs w:val="24"/>
        </w:rPr>
        <w:t>ния обязательств по настоящему Д</w:t>
      </w:r>
      <w:r w:rsidRPr="0045378B">
        <w:rPr>
          <w:rStyle w:val="FontStyle56"/>
          <w:sz w:val="24"/>
          <w:szCs w:val="24"/>
        </w:rPr>
        <w:t xml:space="preserve">оговору на тех же условиях и в том же размере, </w:t>
      </w:r>
      <w:r w:rsidRPr="0045378B">
        <w:rPr>
          <w:color w:val="000000"/>
        </w:rPr>
        <w:t>которые указаны в Договоре и в аукционной документации.</w:t>
      </w:r>
    </w:p>
    <w:p w:rsidR="008909F4" w:rsidRPr="0045378B" w:rsidRDefault="008909F4" w:rsidP="008909F4">
      <w:pPr>
        <w:pStyle w:val="Style9"/>
        <w:widowControl/>
        <w:tabs>
          <w:tab w:val="left" w:pos="1099"/>
        </w:tabs>
        <w:spacing w:line="240" w:lineRule="auto"/>
        <w:ind w:firstLine="0"/>
        <w:rPr>
          <w:rStyle w:val="FontStyle56"/>
          <w:sz w:val="24"/>
          <w:szCs w:val="24"/>
        </w:rPr>
      </w:pPr>
      <w:r w:rsidRPr="0045378B">
        <w:rPr>
          <w:rStyle w:val="FontStyle56"/>
          <w:sz w:val="24"/>
          <w:szCs w:val="24"/>
        </w:rPr>
        <w:t xml:space="preserve">        7.</w:t>
      </w:r>
      <w:r>
        <w:rPr>
          <w:rStyle w:val="FontStyle56"/>
          <w:sz w:val="24"/>
          <w:szCs w:val="24"/>
        </w:rPr>
        <w:t>7</w:t>
      </w:r>
      <w:r w:rsidRPr="0045378B">
        <w:rPr>
          <w:rStyle w:val="FontStyle56"/>
          <w:sz w:val="24"/>
          <w:szCs w:val="24"/>
        </w:rPr>
        <w:t>. Документы, подтверждающие обеспечение исполнения</w:t>
      </w:r>
      <w:r>
        <w:rPr>
          <w:rStyle w:val="FontStyle56"/>
          <w:sz w:val="24"/>
          <w:szCs w:val="24"/>
        </w:rPr>
        <w:t xml:space="preserve"> обязательств по</w:t>
      </w:r>
      <w:r w:rsidRPr="0045378B">
        <w:rPr>
          <w:rStyle w:val="FontStyle56"/>
          <w:sz w:val="24"/>
          <w:szCs w:val="24"/>
        </w:rPr>
        <w:t xml:space="preserve"> </w:t>
      </w:r>
      <w:r>
        <w:rPr>
          <w:rStyle w:val="FontStyle56"/>
          <w:sz w:val="24"/>
          <w:szCs w:val="24"/>
        </w:rPr>
        <w:t>Д</w:t>
      </w:r>
      <w:r w:rsidRPr="0045378B">
        <w:rPr>
          <w:rStyle w:val="FontStyle56"/>
          <w:sz w:val="24"/>
          <w:szCs w:val="24"/>
        </w:rPr>
        <w:t>оговор</w:t>
      </w:r>
      <w:r>
        <w:rPr>
          <w:rStyle w:val="FontStyle56"/>
          <w:sz w:val="24"/>
          <w:szCs w:val="24"/>
        </w:rPr>
        <w:t>у</w:t>
      </w:r>
      <w:r w:rsidRPr="0045378B">
        <w:rPr>
          <w:rStyle w:val="FontStyle56"/>
          <w:sz w:val="24"/>
          <w:szCs w:val="24"/>
        </w:rPr>
        <w:t>, должны предусматривать обеспечение выплаты ЗАКАЗЧИКУ предусмотренных настоящим договором неустоек (штрафов, пеней), а также возмещение убытков, в части не покрытой неустойками в пределах суммы, установленной в пункте 7.3 настоящего договора.</w:t>
      </w:r>
    </w:p>
    <w:p w:rsidR="008909F4" w:rsidRDefault="008909F4" w:rsidP="008909F4">
      <w:pPr>
        <w:pStyle w:val="Style9"/>
        <w:widowControl/>
        <w:tabs>
          <w:tab w:val="left" w:pos="1099"/>
        </w:tabs>
        <w:spacing w:line="240" w:lineRule="auto"/>
        <w:ind w:firstLine="0"/>
        <w:rPr>
          <w:rStyle w:val="FontStyle56"/>
          <w:sz w:val="24"/>
          <w:szCs w:val="24"/>
        </w:rPr>
      </w:pPr>
      <w:r w:rsidRPr="0045378B">
        <w:rPr>
          <w:rStyle w:val="FontStyle56"/>
          <w:sz w:val="24"/>
          <w:szCs w:val="24"/>
        </w:rPr>
        <w:t xml:space="preserve">        7.</w:t>
      </w:r>
      <w:r>
        <w:rPr>
          <w:rStyle w:val="FontStyle56"/>
          <w:sz w:val="24"/>
          <w:szCs w:val="24"/>
        </w:rPr>
        <w:t>8</w:t>
      </w:r>
      <w:r w:rsidRPr="0045378B">
        <w:rPr>
          <w:rStyle w:val="FontStyle56"/>
          <w:sz w:val="24"/>
          <w:szCs w:val="24"/>
        </w:rPr>
        <w:t xml:space="preserve">. </w:t>
      </w:r>
      <w:r>
        <w:rPr>
          <w:rStyle w:val="FontStyle56"/>
          <w:sz w:val="24"/>
          <w:szCs w:val="24"/>
        </w:rPr>
        <w:t>О</w:t>
      </w:r>
      <w:r w:rsidRPr="0045378B">
        <w:rPr>
          <w:rStyle w:val="FontStyle56"/>
          <w:sz w:val="24"/>
          <w:szCs w:val="24"/>
        </w:rPr>
        <w:t>беспечительн</w:t>
      </w:r>
      <w:r>
        <w:rPr>
          <w:rStyle w:val="FontStyle56"/>
          <w:sz w:val="24"/>
          <w:szCs w:val="24"/>
        </w:rPr>
        <w:t>ый</w:t>
      </w:r>
      <w:r w:rsidRPr="0045378B">
        <w:rPr>
          <w:rStyle w:val="FontStyle56"/>
          <w:sz w:val="24"/>
          <w:szCs w:val="24"/>
        </w:rPr>
        <w:t xml:space="preserve"> платеж,</w:t>
      </w:r>
      <w:r>
        <w:rPr>
          <w:rStyle w:val="FontStyle56"/>
          <w:sz w:val="24"/>
          <w:szCs w:val="24"/>
        </w:rPr>
        <w:t xml:space="preserve"> полученный ЗАКАЗЧИКОМ в качестве обеспечения исполнения обязательств по Договору, возвращае</w:t>
      </w:r>
      <w:r w:rsidRPr="0045378B">
        <w:rPr>
          <w:rStyle w:val="FontStyle56"/>
          <w:sz w:val="24"/>
          <w:szCs w:val="24"/>
        </w:rPr>
        <w:t>тся ПОДРЯДЧИКУ</w:t>
      </w:r>
      <w:r>
        <w:rPr>
          <w:rStyle w:val="FontStyle56"/>
          <w:sz w:val="24"/>
          <w:szCs w:val="24"/>
        </w:rPr>
        <w:t xml:space="preserve"> в случае надлежащего исполнения последним своих обязательств по Договору путем перечисления на счет</w:t>
      </w:r>
      <w:r w:rsidRPr="0045378B">
        <w:rPr>
          <w:rStyle w:val="FontStyle56"/>
          <w:sz w:val="24"/>
          <w:szCs w:val="24"/>
        </w:rPr>
        <w:t xml:space="preserve"> ПОДРЯДЧИКА</w:t>
      </w:r>
      <w:r>
        <w:rPr>
          <w:rStyle w:val="FontStyle56"/>
          <w:sz w:val="24"/>
          <w:szCs w:val="24"/>
        </w:rPr>
        <w:t xml:space="preserve">, указанный в </w:t>
      </w:r>
      <w:r w:rsidRPr="0045378B">
        <w:rPr>
          <w:rStyle w:val="FontStyle56"/>
          <w:sz w:val="24"/>
          <w:szCs w:val="24"/>
        </w:rPr>
        <w:t>соответствующе</w:t>
      </w:r>
      <w:r>
        <w:rPr>
          <w:rStyle w:val="FontStyle56"/>
          <w:sz w:val="24"/>
          <w:szCs w:val="24"/>
        </w:rPr>
        <w:t xml:space="preserve">м </w:t>
      </w:r>
      <w:r w:rsidRPr="0045378B">
        <w:rPr>
          <w:rStyle w:val="FontStyle56"/>
          <w:sz w:val="24"/>
          <w:szCs w:val="24"/>
        </w:rPr>
        <w:t>письменно</w:t>
      </w:r>
      <w:r>
        <w:rPr>
          <w:rStyle w:val="FontStyle56"/>
          <w:sz w:val="24"/>
          <w:szCs w:val="24"/>
        </w:rPr>
        <w:t>м</w:t>
      </w:r>
      <w:r w:rsidRPr="0045378B">
        <w:rPr>
          <w:rStyle w:val="FontStyle56"/>
          <w:sz w:val="24"/>
          <w:szCs w:val="24"/>
        </w:rPr>
        <w:t xml:space="preserve"> требовани</w:t>
      </w:r>
      <w:r>
        <w:rPr>
          <w:rStyle w:val="FontStyle56"/>
          <w:sz w:val="24"/>
          <w:szCs w:val="24"/>
        </w:rPr>
        <w:t xml:space="preserve">и, </w:t>
      </w:r>
      <w:r w:rsidRPr="0045378B">
        <w:rPr>
          <w:rStyle w:val="FontStyle56"/>
          <w:sz w:val="24"/>
          <w:szCs w:val="24"/>
        </w:rPr>
        <w:t xml:space="preserve">в течение 30 (тридцати) дней со дня получения ЗАКАЗЧИКОМ </w:t>
      </w:r>
      <w:r>
        <w:rPr>
          <w:rStyle w:val="FontStyle56"/>
          <w:sz w:val="24"/>
          <w:szCs w:val="24"/>
        </w:rPr>
        <w:t xml:space="preserve">такого </w:t>
      </w:r>
      <w:r w:rsidRPr="0045378B">
        <w:rPr>
          <w:rStyle w:val="FontStyle56"/>
          <w:sz w:val="24"/>
          <w:szCs w:val="24"/>
        </w:rPr>
        <w:t>требования</w:t>
      </w:r>
      <w:r>
        <w:rPr>
          <w:rStyle w:val="FontStyle56"/>
          <w:sz w:val="24"/>
          <w:szCs w:val="24"/>
        </w:rPr>
        <w:t>, но не ранее даты подписания актов выполненных работ по форме КС-2 ЗАКАЗЧИКОМ</w:t>
      </w:r>
      <w:r w:rsidRPr="00935B08">
        <w:rPr>
          <w:rStyle w:val="FontStyle56"/>
          <w:sz w:val="24"/>
          <w:szCs w:val="24"/>
        </w:rPr>
        <w:t>.</w:t>
      </w:r>
    </w:p>
    <w:p w:rsidR="008909F4" w:rsidRPr="003D42D9" w:rsidRDefault="008909F4" w:rsidP="008909F4">
      <w:pPr>
        <w:pStyle w:val="Style9"/>
        <w:widowControl/>
        <w:spacing w:line="240" w:lineRule="auto"/>
        <w:ind w:firstLine="567"/>
      </w:pPr>
      <w:r>
        <w:t xml:space="preserve">7.9. </w:t>
      </w:r>
      <w:r w:rsidRPr="003D42D9">
        <w:t>При ненадлежащем исполнении ПОДРЯДЧИКОМ своих обязательств по Договору, ЗАКАЗЧИК, без согласия ПОДРЯДЧИКА, а также без обращения в суд обращает взыскание на обеспечительный платеж, переданный в качестве обеспечения исполнения обязательств по Договору, с целью удовлетворения своих требований.</w:t>
      </w:r>
    </w:p>
    <w:p w:rsidR="008909F4" w:rsidRPr="003D42D9" w:rsidRDefault="008909F4" w:rsidP="008909F4">
      <w:pPr>
        <w:spacing w:after="0"/>
        <w:ind w:firstLine="567"/>
        <w:jc w:val="both"/>
        <w:rPr>
          <w:rFonts w:ascii="Times New Roman" w:hAnsi="Times New Roman"/>
          <w:sz w:val="24"/>
          <w:szCs w:val="24"/>
        </w:rPr>
      </w:pPr>
      <w:r>
        <w:rPr>
          <w:rFonts w:ascii="Times New Roman" w:hAnsi="Times New Roman"/>
          <w:sz w:val="24"/>
          <w:szCs w:val="24"/>
        </w:rPr>
        <w:t xml:space="preserve">7.10. </w:t>
      </w:r>
      <w:r w:rsidRPr="003D42D9">
        <w:rPr>
          <w:rFonts w:ascii="Times New Roman" w:hAnsi="Times New Roman"/>
          <w:sz w:val="24"/>
          <w:szCs w:val="24"/>
        </w:rPr>
        <w:t>Обеспечительный платеж остается у ЗАКАЗЧИКА в размере причитающейся ему неустойки, предусмотренной пунктами 9.4 и 9.6 Договора, а также в случае расторжения Договора в одностороннем порядке по основаниям, предусмотренным п. 12.2 Договора, в размере, установленном п. 9.5 Договора.</w:t>
      </w:r>
    </w:p>
    <w:p w:rsidR="008909F4" w:rsidRPr="003D42D9" w:rsidRDefault="008909F4" w:rsidP="008909F4">
      <w:pPr>
        <w:spacing w:after="0"/>
        <w:ind w:firstLine="567"/>
        <w:jc w:val="both"/>
        <w:rPr>
          <w:rFonts w:ascii="Times New Roman" w:hAnsi="Times New Roman"/>
          <w:sz w:val="24"/>
          <w:szCs w:val="24"/>
        </w:rPr>
      </w:pPr>
      <w:r>
        <w:rPr>
          <w:rFonts w:ascii="Times New Roman" w:hAnsi="Times New Roman"/>
          <w:sz w:val="24"/>
          <w:szCs w:val="24"/>
        </w:rPr>
        <w:t xml:space="preserve">7.11. </w:t>
      </w:r>
      <w:r w:rsidRPr="003D42D9">
        <w:rPr>
          <w:rFonts w:ascii="Times New Roman" w:hAnsi="Times New Roman"/>
          <w:sz w:val="24"/>
          <w:szCs w:val="24"/>
        </w:rPr>
        <w:t>ЗАКАЗЧИК обращает взыскание на всю сумму обеспечительного платежа, переданного в качестве обеспечения, в том числе на сумму, оставшуюся после удовлетворения требований в соответствии с Договором, в случае неисполнения, и (или) ненадлежащего исполнения ПОДРЯДЧИКОМ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8909F4" w:rsidRPr="0045378B" w:rsidRDefault="008909F4" w:rsidP="008909F4">
      <w:pPr>
        <w:pStyle w:val="Style9"/>
        <w:widowControl/>
        <w:spacing w:line="240" w:lineRule="auto"/>
        <w:ind w:firstLine="709"/>
        <w:rPr>
          <w:rStyle w:val="FontStyle56"/>
          <w:sz w:val="24"/>
          <w:szCs w:val="24"/>
        </w:rPr>
      </w:pPr>
    </w:p>
    <w:p w:rsidR="008909F4" w:rsidRPr="0045378B" w:rsidRDefault="008909F4" w:rsidP="008909F4">
      <w:pPr>
        <w:widowControl w:val="0"/>
        <w:tabs>
          <w:tab w:val="left" w:pos="709"/>
        </w:tabs>
        <w:autoSpaceDE w:val="0"/>
        <w:autoSpaceDN w:val="0"/>
        <w:adjustRightInd w:val="0"/>
        <w:spacing w:after="0" w:line="240" w:lineRule="auto"/>
        <w:ind w:firstLine="567"/>
        <w:jc w:val="center"/>
        <w:rPr>
          <w:rFonts w:ascii="Times New Roman" w:hAnsi="Times New Roman"/>
          <w:b/>
          <w:bCs/>
          <w:sz w:val="24"/>
          <w:szCs w:val="24"/>
        </w:rPr>
      </w:pPr>
      <w:r w:rsidRPr="0045378B">
        <w:rPr>
          <w:rFonts w:ascii="Times New Roman" w:hAnsi="Times New Roman"/>
          <w:b/>
          <w:bCs/>
          <w:sz w:val="24"/>
          <w:szCs w:val="24"/>
        </w:rPr>
        <w:t>8. Гарантийные обязательства</w:t>
      </w:r>
    </w:p>
    <w:p w:rsidR="008909F4" w:rsidRPr="0045378B" w:rsidRDefault="008909F4" w:rsidP="008909F4">
      <w:pPr>
        <w:widowControl w:val="0"/>
        <w:tabs>
          <w:tab w:val="left" w:pos="709"/>
        </w:tabs>
        <w:autoSpaceDE w:val="0"/>
        <w:autoSpaceDN w:val="0"/>
        <w:adjustRightInd w:val="0"/>
        <w:spacing w:after="0" w:line="240" w:lineRule="auto"/>
        <w:jc w:val="both"/>
        <w:rPr>
          <w:rFonts w:ascii="Times New Roman" w:hAnsi="Times New Roman"/>
          <w:sz w:val="24"/>
          <w:szCs w:val="24"/>
        </w:rPr>
      </w:pP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8.1. ПОДРЯДЧИК гарантирует:</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 xml:space="preserve">8.1.1. Надлежащее качество используемых оборудования, изделий и материалов, их соответствие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Гарантийный срок на оборудование, изделия и материалы устанавливается в соответствии с паспортными данными организаций-изготовителей. </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8.1.2. Качество выполнения работ в соответствии с действующими нормами и техническими условиями.</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8.1.3. Своевременное устранение недостатков и дефектов, выявленных при приемке выполненных работ и в период гарантийного срока в порядке и сроки, установленные договором.</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Гарантийный срок на результаты выполненных по договору работ (ранее и далее по тексту – гарантийный срок) составляет 5 (пять) лет с даты подписания сторонами акта приема в эксплуатацию законченного капитальным ремонтом объекта по виду (видам) работ. Предельный срок обнаружения недостатков результата выполненных работ составляет 5 (пять) лет.</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8.2. Если в период гарантийного срока обнаружатся недостатки и дефекты, допущенные по вине ПОДРЯДЧИКА, препятствующие нормальной эксплуатации объекта, в том числе если будут обнаружены материалы, которые не соответствуют сертификатам качества или требованиям договора, ПОДРЯДЧИК обязан устранить недостатки и дефекты за свой счет и в согласованные сторонами сроки.</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 xml:space="preserve">ЗАКАЗЧИК, организация, осуществляющая строительный контроль, </w:t>
      </w:r>
      <w:bookmarkStart w:id="12" w:name="OLE_LINK105"/>
      <w:bookmarkStart w:id="13" w:name="OLE_LINK106"/>
      <w:bookmarkStart w:id="14" w:name="OLE_LINK107"/>
      <w:r w:rsidRPr="0045378B">
        <w:rPr>
          <w:rFonts w:ascii="Times New Roman" w:hAnsi="Times New Roman"/>
          <w:sz w:val="24"/>
          <w:szCs w:val="24"/>
        </w:rPr>
        <w:t xml:space="preserve">организация, осуществляющая </w:t>
      </w:r>
      <w:r w:rsidRPr="0045378B">
        <w:rPr>
          <w:rFonts w:ascii="Times New Roman" w:hAnsi="Times New Roman"/>
          <w:bCs/>
          <w:sz w:val="24"/>
          <w:szCs w:val="24"/>
        </w:rPr>
        <w:t>управление Объектом</w:t>
      </w:r>
      <w:bookmarkEnd w:id="12"/>
      <w:bookmarkEnd w:id="13"/>
      <w:bookmarkEnd w:id="14"/>
      <w:r w:rsidRPr="0045378B">
        <w:rPr>
          <w:rFonts w:ascii="Times New Roman" w:hAnsi="Times New Roman"/>
          <w:bCs/>
          <w:sz w:val="24"/>
          <w:szCs w:val="24"/>
        </w:rPr>
        <w:t xml:space="preserve">, </w:t>
      </w:r>
      <w:r w:rsidRPr="0045378B">
        <w:rPr>
          <w:rFonts w:ascii="Times New Roman" w:hAnsi="Times New Roman"/>
          <w:sz w:val="24"/>
          <w:szCs w:val="24"/>
        </w:rPr>
        <w:t>совместно с ПОДРЯДЧИКОМ составляют Акт о выявленных в течение гарантийного срока недостатках (далее – Акт о недостатках), где подробно описываются выявленные недостатки (дефекты) и их причины, устанавливаются сроки начала и окончания работ по устранению недостатков (дефектов).</w:t>
      </w:r>
    </w:p>
    <w:p w:rsidR="008909F4" w:rsidRPr="0045378B" w:rsidRDefault="008909F4" w:rsidP="008909F4">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 xml:space="preserve">Для участия в составлении акта, фиксирующего недостатки и дефекты, порядок и сроки их устранения ПОДРЯДЧИК обязан направить своего представителя в срок, согласованный Сторонами, но не позднее 5 рабочих дней со дня получения письменного извещения ЗАКАЗЧИКА. </w:t>
      </w:r>
    </w:p>
    <w:p w:rsidR="008909F4" w:rsidRPr="0045378B" w:rsidRDefault="008909F4" w:rsidP="008909F4">
      <w:pPr>
        <w:widowControl w:val="0"/>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Срок устранения недостатков и дефектов не может превышать 30 календарных дней со дня получения уведомления о выявлении недостатков и дефектов. Срок окончания устранения недостатков и дефектов фиксируется сторонами в акте приемки работ по устранению недостатков (дефектов). Гарантийный срок в таких случаях продлевается на период устранения недостатков и дефектов.</w:t>
      </w:r>
    </w:p>
    <w:p w:rsidR="008909F4" w:rsidRPr="0045378B" w:rsidRDefault="008909F4" w:rsidP="008909F4">
      <w:pPr>
        <w:widowControl w:val="0"/>
        <w:tabs>
          <w:tab w:val="left" w:pos="426"/>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 xml:space="preserve">8.3. При отказе ПОДРЯДЧИКА от составления и (или) подписания акта, фиксирующего недостатки и дефекты, ЗАКАЗЧИК и </w:t>
      </w:r>
      <w:bookmarkStart w:id="15" w:name="OLE_LINK102"/>
      <w:bookmarkStart w:id="16" w:name="OLE_LINK103"/>
      <w:bookmarkStart w:id="17" w:name="OLE_LINK104"/>
      <w:r w:rsidRPr="0045378B">
        <w:rPr>
          <w:rFonts w:ascii="Times New Roman" w:hAnsi="Times New Roman"/>
          <w:sz w:val="24"/>
          <w:szCs w:val="24"/>
        </w:rPr>
        <w:t>организация, осуществляющая строительный контроль</w:t>
      </w:r>
      <w:bookmarkEnd w:id="15"/>
      <w:bookmarkEnd w:id="16"/>
      <w:bookmarkEnd w:id="17"/>
      <w:r w:rsidRPr="0045378B">
        <w:rPr>
          <w:rFonts w:ascii="Times New Roman" w:hAnsi="Times New Roman"/>
          <w:sz w:val="24"/>
          <w:szCs w:val="24"/>
        </w:rPr>
        <w:t xml:space="preserve"> и (или) организация, осуществляющая </w:t>
      </w:r>
      <w:r w:rsidRPr="0045378B">
        <w:rPr>
          <w:rFonts w:ascii="Times New Roman" w:hAnsi="Times New Roman"/>
          <w:bCs/>
          <w:sz w:val="24"/>
          <w:szCs w:val="24"/>
        </w:rPr>
        <w:t>управление Объектом</w:t>
      </w:r>
      <w:r w:rsidRPr="0045378B">
        <w:rPr>
          <w:rFonts w:ascii="Times New Roman" w:hAnsi="Times New Roman"/>
          <w:sz w:val="24"/>
          <w:szCs w:val="24"/>
        </w:rPr>
        <w:t>, составляют акт с привлечением представителей органов местного самоуправления, на территории которого расположен объект капитального ремонта, собственников помещений (в случае, если капитальный ремонт общего имущества в многоквартирном доме проводился на основании решения собственников помещений в этом многоквартирном доме).</w:t>
      </w:r>
    </w:p>
    <w:p w:rsidR="008909F4" w:rsidRPr="0045378B" w:rsidRDefault="008909F4" w:rsidP="008909F4">
      <w:pPr>
        <w:widowControl w:val="0"/>
        <w:tabs>
          <w:tab w:val="left" w:pos="426"/>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8.4. В случае многократного (более двух раз в течение гарантийного срока) обнаружения недостатков (дефектов) на одном и том же оборудовании, инженерной системе, конструктивном элементе ПОДРЯДЧИК за свой счет обязан заменить это оборудование, инженерную систему, конструктивный элемент в срок, определяемый Актом о недостатках.</w:t>
      </w:r>
    </w:p>
    <w:p w:rsidR="008909F4" w:rsidRPr="0045378B" w:rsidRDefault="008909F4" w:rsidP="008909F4">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8.5. Если ПОДРЯДЧИК не обеспечивает устранение выявленных недостатков и дефектов в соответствии с п. 8.2 настоящего договора, ЗАКАЗЧИК вправе привлечь для выполнения работ по их устранению третьих лиц. При этом расходы на устранение недостатков в работе и дефектов, допущенных ПОДРЯДЧИКОМ, ЗАКАЗЧИК вправе взыскать с ПОДРЯДЧИКА в полном объеме в судебном порядке в соответствии с законодательством Российской Федерации.</w:t>
      </w:r>
    </w:p>
    <w:p w:rsidR="008909F4" w:rsidRPr="0045378B" w:rsidRDefault="008909F4" w:rsidP="008909F4">
      <w:pPr>
        <w:spacing w:after="0" w:line="240" w:lineRule="auto"/>
        <w:ind w:firstLine="567"/>
        <w:jc w:val="both"/>
        <w:rPr>
          <w:rFonts w:ascii="Times New Roman" w:hAnsi="Times New Roman"/>
          <w:sz w:val="24"/>
          <w:szCs w:val="24"/>
        </w:rPr>
      </w:pPr>
      <w:r w:rsidRPr="0045378B">
        <w:rPr>
          <w:rFonts w:ascii="Times New Roman" w:hAnsi="Times New Roman"/>
          <w:sz w:val="24"/>
          <w:szCs w:val="24"/>
        </w:rPr>
        <w:t xml:space="preserve">8.6. Приемка работ по устранению недостатков (дефектов) осуществляется на основании проверки Сторонами работ с оформлением Акта приемки работ по устранению недостатков (дефектов), выявленных в гарантийный срок после проведения капитального ремонта многоквартирного дома. </w:t>
      </w:r>
    </w:p>
    <w:p w:rsidR="008909F4" w:rsidRPr="0045378B" w:rsidRDefault="008909F4" w:rsidP="008909F4">
      <w:pPr>
        <w:spacing w:after="0" w:line="240" w:lineRule="auto"/>
        <w:ind w:firstLine="567"/>
        <w:jc w:val="both"/>
        <w:rPr>
          <w:rFonts w:ascii="Times New Roman" w:hAnsi="Times New Roman"/>
          <w:sz w:val="24"/>
          <w:szCs w:val="24"/>
        </w:rPr>
      </w:pPr>
      <w:r w:rsidRPr="0045378B">
        <w:rPr>
          <w:rFonts w:ascii="Times New Roman" w:hAnsi="Times New Roman"/>
          <w:sz w:val="24"/>
          <w:szCs w:val="24"/>
        </w:rPr>
        <w:t xml:space="preserve">8.7. При возникновении на Объекте в течение гарантийного срока аварийных ситуаций, приводящих к угрозе жизни, здоровья, а также причинению вреда имуществу, проведение работ по устранению аварийных ситуаций производится незамедлительно. Причины и последствия аварийной ситуации устраняются ПОДРЯДЧИКОМ. Причины возникновения аварийной ситуации устанавливаются на основании акта комиссионной проверки, проводимой с участием представителя ЗАКАЗЧИКА, ПОДРЯДЧИКА, территориальных органов исполнительной власти, служб технического надзора, организации, осуществляющей </w:t>
      </w:r>
      <w:r w:rsidRPr="0045378B">
        <w:rPr>
          <w:rFonts w:ascii="Times New Roman" w:hAnsi="Times New Roman"/>
          <w:bCs/>
          <w:sz w:val="24"/>
          <w:szCs w:val="24"/>
        </w:rPr>
        <w:t>управление Объектами</w:t>
      </w:r>
      <w:r w:rsidRPr="0045378B">
        <w:rPr>
          <w:rFonts w:ascii="Times New Roman" w:hAnsi="Times New Roman"/>
          <w:sz w:val="24"/>
          <w:szCs w:val="24"/>
        </w:rPr>
        <w:t>, иных заинтересованных лиц.</w:t>
      </w:r>
    </w:p>
    <w:p w:rsidR="008909F4" w:rsidRPr="0045378B" w:rsidRDefault="008909F4" w:rsidP="008909F4">
      <w:pPr>
        <w:spacing w:after="0" w:line="240" w:lineRule="auto"/>
        <w:ind w:firstLine="567"/>
        <w:jc w:val="both"/>
        <w:rPr>
          <w:rFonts w:ascii="Times New Roman" w:hAnsi="Times New Roman"/>
          <w:sz w:val="24"/>
          <w:szCs w:val="24"/>
        </w:rPr>
      </w:pPr>
      <w:r w:rsidRPr="0045378B">
        <w:rPr>
          <w:rFonts w:ascii="Times New Roman" w:hAnsi="Times New Roman"/>
          <w:sz w:val="24"/>
          <w:szCs w:val="24"/>
        </w:rPr>
        <w:t>8.8. В случае досрочного расторжения договора ПОДРЯДЧИК несет ответственность в период гарантийного срока, предусмотренного п. 8.1.3. договора, за качество работ, выполненных (в том числе не в полном объеме) и принятых в установленном порядке до момента расторжения договора, в соответствии с условиями договора.</w:t>
      </w:r>
    </w:p>
    <w:p w:rsidR="008909F4" w:rsidRPr="0045378B" w:rsidRDefault="008909F4" w:rsidP="008909F4">
      <w:pPr>
        <w:spacing w:after="0" w:line="240" w:lineRule="auto"/>
        <w:ind w:firstLine="567"/>
        <w:jc w:val="both"/>
        <w:rPr>
          <w:rFonts w:ascii="Times New Roman" w:hAnsi="Times New Roman"/>
          <w:sz w:val="24"/>
          <w:szCs w:val="24"/>
        </w:rPr>
      </w:pPr>
      <w:r w:rsidRPr="0045378B">
        <w:rPr>
          <w:rFonts w:ascii="Times New Roman" w:hAnsi="Times New Roman"/>
          <w:sz w:val="24"/>
          <w:szCs w:val="24"/>
        </w:rPr>
        <w:t>8.9. В период гарантийного срока ПОДРЯДЧИК обязан рассматривать обращения собственников помещений Объектов, указанных в п. 1.1.</w:t>
      </w:r>
      <w:r>
        <w:rPr>
          <w:rFonts w:ascii="Times New Roman" w:hAnsi="Times New Roman"/>
          <w:sz w:val="24"/>
          <w:szCs w:val="24"/>
        </w:rPr>
        <w:t xml:space="preserve"> Д</w:t>
      </w:r>
      <w:r w:rsidRPr="0045378B">
        <w:rPr>
          <w:rFonts w:ascii="Times New Roman" w:hAnsi="Times New Roman"/>
          <w:sz w:val="24"/>
          <w:szCs w:val="24"/>
        </w:rPr>
        <w:t>оговора, а также организаций, осуществляющих управление данными Объектами, связанные с выполнением работ по настоящему договору, а также исполнять законные требования об исполнении гарантийных обязательств по договору в пользу заявителей по обращениям, с письменным уведомлением Заказчика о факте поступления обращения и о результатах его рассмотрения. Срок направления уведомления не должен превышать</w:t>
      </w:r>
      <w:r>
        <w:rPr>
          <w:rFonts w:ascii="Times New Roman" w:hAnsi="Times New Roman"/>
          <w:sz w:val="24"/>
          <w:szCs w:val="24"/>
        </w:rPr>
        <w:t xml:space="preserve"> 5 (</w:t>
      </w:r>
      <w:r w:rsidRPr="0045378B">
        <w:rPr>
          <w:rFonts w:ascii="Times New Roman" w:hAnsi="Times New Roman"/>
          <w:sz w:val="24"/>
          <w:szCs w:val="24"/>
        </w:rPr>
        <w:t>пяти</w:t>
      </w:r>
      <w:r>
        <w:rPr>
          <w:rFonts w:ascii="Times New Roman" w:hAnsi="Times New Roman"/>
          <w:sz w:val="24"/>
          <w:szCs w:val="24"/>
        </w:rPr>
        <w:t>)</w:t>
      </w:r>
      <w:r w:rsidRPr="0045378B">
        <w:rPr>
          <w:rFonts w:ascii="Times New Roman" w:hAnsi="Times New Roman"/>
          <w:sz w:val="24"/>
          <w:szCs w:val="24"/>
        </w:rPr>
        <w:t xml:space="preserve"> рабочих дней с даты, когда ПОДРЯДЧИКУ стало известно о соответствующем факте.</w:t>
      </w:r>
    </w:p>
    <w:p w:rsidR="008909F4" w:rsidRPr="0045378B" w:rsidRDefault="008909F4" w:rsidP="008909F4">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8.10. ПОДРЯДЧИК не несет ответственности в период гарантийного срока за ущерб, причиненный Объекту третьими лицами или ненадлежащей эксплуатацией.</w:t>
      </w:r>
    </w:p>
    <w:p w:rsidR="001545E1" w:rsidRPr="0045378B" w:rsidRDefault="001545E1" w:rsidP="001545E1">
      <w:pPr>
        <w:widowControl w:val="0"/>
        <w:autoSpaceDE w:val="0"/>
        <w:autoSpaceDN w:val="0"/>
        <w:adjustRightInd w:val="0"/>
        <w:spacing w:after="0" w:line="240" w:lineRule="auto"/>
        <w:jc w:val="center"/>
        <w:rPr>
          <w:rStyle w:val="FontStyle56"/>
          <w:b/>
          <w:bCs/>
          <w:sz w:val="24"/>
          <w:szCs w:val="24"/>
        </w:rPr>
      </w:pPr>
      <w:r w:rsidRPr="0045378B">
        <w:rPr>
          <w:rFonts w:ascii="Times New Roman" w:hAnsi="Times New Roman"/>
          <w:b/>
          <w:bCs/>
          <w:sz w:val="24"/>
          <w:szCs w:val="24"/>
        </w:rPr>
        <w:t>9. Ответственность</w:t>
      </w:r>
    </w:p>
    <w:p w:rsidR="001545E1" w:rsidRPr="0045378B" w:rsidRDefault="001545E1" w:rsidP="001545E1">
      <w:pPr>
        <w:pStyle w:val="Style9"/>
        <w:widowControl/>
        <w:tabs>
          <w:tab w:val="left" w:pos="1090"/>
        </w:tabs>
        <w:spacing w:line="240" w:lineRule="auto"/>
        <w:ind w:firstLine="0"/>
        <w:rPr>
          <w:rStyle w:val="FontStyle56"/>
          <w:sz w:val="24"/>
          <w:szCs w:val="24"/>
        </w:rPr>
      </w:pPr>
      <w:r w:rsidRPr="0045378B">
        <w:rPr>
          <w:rStyle w:val="FontStyle56"/>
          <w:sz w:val="24"/>
          <w:szCs w:val="24"/>
        </w:rPr>
        <w:t xml:space="preserve">        9.1. ЗАКАЗЧИК и ПОДРЯДЧИК несут ответственность в соответствии с действующим законодательством Российской Федерации за неисполнение или ненадлежащее исполнение своих обязательств, предусмотренных Договором.</w:t>
      </w:r>
    </w:p>
    <w:p w:rsidR="001545E1" w:rsidRPr="0045378B" w:rsidRDefault="001545E1" w:rsidP="001545E1">
      <w:pPr>
        <w:pStyle w:val="Style9"/>
        <w:widowControl/>
        <w:tabs>
          <w:tab w:val="left" w:pos="1090"/>
        </w:tabs>
        <w:spacing w:line="240" w:lineRule="auto"/>
        <w:ind w:firstLine="0"/>
        <w:rPr>
          <w:rStyle w:val="FontStyle56"/>
          <w:sz w:val="24"/>
          <w:szCs w:val="24"/>
        </w:rPr>
      </w:pPr>
      <w:r w:rsidRPr="0045378B">
        <w:rPr>
          <w:rStyle w:val="FontStyle56"/>
          <w:sz w:val="24"/>
          <w:szCs w:val="24"/>
        </w:rPr>
        <w:t xml:space="preserve">        9.2. ПОДРЯДЧИК отвечает за ненадлежащее выполнение работ, включая недостатки, обнаруженные в ходе выполнения работ на объекте(-ах), в процессе эксплуатации объекта, за срыв сроков выполнения работ в соответствии с настоящим договором, статьями 723, 761 Гражданского Кодекса Российской Федерации, действующим законодательством РФ и Забайкальского края. ПОДРЯДЧИК в полном объеме возмещает убытки, причиненные ненадлежащим исполнением условий настоящего договора.</w:t>
      </w:r>
    </w:p>
    <w:p w:rsidR="001545E1" w:rsidRPr="0045378B" w:rsidRDefault="001545E1" w:rsidP="001545E1">
      <w:pPr>
        <w:pStyle w:val="Style9"/>
        <w:widowControl/>
        <w:tabs>
          <w:tab w:val="left" w:pos="1090"/>
        </w:tabs>
        <w:spacing w:line="240" w:lineRule="auto"/>
        <w:ind w:firstLine="0"/>
        <w:rPr>
          <w:rStyle w:val="FontStyle56"/>
          <w:sz w:val="24"/>
          <w:szCs w:val="24"/>
        </w:rPr>
      </w:pPr>
      <w:r w:rsidRPr="0045378B">
        <w:rPr>
          <w:rStyle w:val="FontStyle56"/>
          <w:sz w:val="24"/>
          <w:szCs w:val="24"/>
        </w:rPr>
        <w:t xml:space="preserve">       9.3. </w:t>
      </w:r>
      <w:r w:rsidRPr="0045378B">
        <w:t>В случае просрочки исполнения ПОДРЯДЧИКОМ обязательств, предусмотренных договором, в том числе не предоставление пакета исполнительной документации в срок, определенный договором, а также в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545E1" w:rsidRPr="003D42D9" w:rsidRDefault="001545E1" w:rsidP="001545E1">
      <w:pPr>
        <w:pStyle w:val="Style9"/>
        <w:widowControl/>
        <w:tabs>
          <w:tab w:val="left" w:pos="1090"/>
        </w:tabs>
        <w:spacing w:line="240" w:lineRule="auto"/>
        <w:ind w:firstLine="0"/>
        <w:rPr>
          <w:rStyle w:val="FontStyle56"/>
          <w:sz w:val="24"/>
          <w:szCs w:val="24"/>
        </w:rPr>
      </w:pPr>
      <w:r w:rsidRPr="0045378B">
        <w:rPr>
          <w:rStyle w:val="FontStyle56"/>
          <w:sz w:val="24"/>
          <w:szCs w:val="24"/>
        </w:rPr>
        <w:t xml:space="preserve">       9.4.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w:t>
      </w:r>
      <w:r w:rsidRPr="00C443EA">
        <w:rPr>
          <w:rStyle w:val="FontStyle56"/>
          <w:sz w:val="24"/>
          <w:szCs w:val="24"/>
        </w:rPr>
        <w:t>составляет</w:t>
      </w:r>
      <w:r>
        <w:rPr>
          <w:rStyle w:val="FontStyle56"/>
          <w:sz w:val="24"/>
          <w:szCs w:val="24"/>
        </w:rPr>
        <w:t xml:space="preserve"> </w:t>
      </w:r>
      <w:r w:rsidRPr="00C443EA">
        <w:rPr>
          <w:rStyle w:val="FontStyle56"/>
          <w:sz w:val="24"/>
          <w:szCs w:val="24"/>
        </w:rPr>
        <w:t>одна сотая</w:t>
      </w:r>
      <w:r>
        <w:rPr>
          <w:rStyle w:val="FontStyle56"/>
          <w:sz w:val="24"/>
          <w:szCs w:val="24"/>
        </w:rPr>
        <w:t xml:space="preserve"> </w:t>
      </w:r>
      <w:r w:rsidRPr="0045378B">
        <w:rPr>
          <w:rStyle w:val="FontStyle56"/>
          <w:sz w:val="24"/>
          <w:szCs w:val="24"/>
        </w:rPr>
        <w:t xml:space="preserve">действующей на день уплаты неустойки (штрафа, пеней) ставки рефинансирования Центрального банка Российской Федерации от </w:t>
      </w:r>
      <w:r w:rsidRPr="003D42D9">
        <w:rPr>
          <w:rStyle w:val="FontStyle56"/>
          <w:sz w:val="24"/>
          <w:szCs w:val="24"/>
        </w:rPr>
        <w:t>стоимости вида (видов) работ, сроки по которым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1545E1" w:rsidRPr="0045378B" w:rsidRDefault="001545E1" w:rsidP="001545E1">
      <w:pPr>
        <w:pStyle w:val="Style9"/>
        <w:widowControl/>
        <w:tabs>
          <w:tab w:val="left" w:pos="1090"/>
        </w:tabs>
        <w:spacing w:line="240" w:lineRule="auto"/>
        <w:ind w:firstLine="0"/>
        <w:rPr>
          <w:rStyle w:val="FontStyle56"/>
          <w:sz w:val="24"/>
          <w:szCs w:val="24"/>
        </w:rPr>
      </w:pPr>
      <w:r w:rsidRPr="0045378B">
        <w:rPr>
          <w:rStyle w:val="FontStyle56"/>
          <w:sz w:val="24"/>
          <w:szCs w:val="24"/>
        </w:rPr>
        <w:t xml:space="preserve">        9.5. В случае расторжения договора ЗАКАЗЧИКОМ в одностороннем порядке по основаниям, указанным в разделе 12 Договора, ПОДРЯДЧИК уплачивает штраф в размере 10 (десяти) процентов от </w:t>
      </w:r>
      <w:r w:rsidRPr="00EB7DAB">
        <w:rPr>
          <w:rStyle w:val="FontStyle56"/>
          <w:sz w:val="24"/>
          <w:szCs w:val="24"/>
        </w:rPr>
        <w:t>стоимости</w:t>
      </w:r>
      <w:r>
        <w:rPr>
          <w:rStyle w:val="FontStyle56"/>
          <w:color w:val="00B0F0"/>
          <w:sz w:val="24"/>
          <w:szCs w:val="24"/>
        </w:rPr>
        <w:t xml:space="preserve"> </w:t>
      </w:r>
      <w:r w:rsidRPr="0045378B">
        <w:rPr>
          <w:rStyle w:val="FontStyle56"/>
          <w:sz w:val="24"/>
          <w:szCs w:val="24"/>
        </w:rPr>
        <w:t>договора. Указанный штраф уплачивается помимо средств, которые Подрядчик обязан будет возместить ЗАКАЗЧИКУ в качестве причиненных убытков (вреда).</w:t>
      </w:r>
    </w:p>
    <w:p w:rsidR="001545E1" w:rsidRPr="0045378B" w:rsidRDefault="001545E1" w:rsidP="001545E1">
      <w:pPr>
        <w:tabs>
          <w:tab w:val="left" w:pos="0"/>
          <w:tab w:val="left" w:pos="720"/>
          <w:tab w:val="left" w:pos="1440"/>
          <w:tab w:val="left" w:pos="2160"/>
          <w:tab w:val="left" w:pos="2880"/>
          <w:tab w:val="left" w:pos="3600"/>
          <w:tab w:val="left" w:pos="4320"/>
        </w:tabs>
        <w:spacing w:after="0" w:line="240" w:lineRule="auto"/>
        <w:ind w:firstLine="567"/>
        <w:jc w:val="both"/>
        <w:rPr>
          <w:rFonts w:ascii="Times New Roman" w:hAnsi="Times New Roman"/>
          <w:bCs/>
          <w:sz w:val="24"/>
          <w:szCs w:val="24"/>
        </w:rPr>
      </w:pPr>
      <w:r w:rsidRPr="0045378B">
        <w:rPr>
          <w:rFonts w:ascii="Times New Roman" w:hAnsi="Times New Roman"/>
          <w:bCs/>
          <w:sz w:val="24"/>
          <w:szCs w:val="24"/>
        </w:rPr>
        <w:t>9.6. ПОДРЯДЧИК при нарушении обязательств по настоящему договору уплачивает ЗАКАЗЧИКУ:</w:t>
      </w:r>
    </w:p>
    <w:p w:rsidR="001545E1" w:rsidRPr="0045378B" w:rsidRDefault="001545E1" w:rsidP="001545E1">
      <w:pPr>
        <w:tabs>
          <w:tab w:val="left" w:pos="0"/>
          <w:tab w:val="left" w:pos="142"/>
          <w:tab w:val="left" w:pos="720"/>
          <w:tab w:val="left" w:pos="1440"/>
          <w:tab w:val="left" w:pos="2160"/>
          <w:tab w:val="left" w:pos="2880"/>
          <w:tab w:val="left" w:pos="3600"/>
          <w:tab w:val="left" w:pos="4320"/>
        </w:tabs>
        <w:spacing w:after="0" w:line="240" w:lineRule="auto"/>
        <w:ind w:firstLine="567"/>
        <w:jc w:val="both"/>
        <w:rPr>
          <w:rFonts w:ascii="Times New Roman" w:hAnsi="Times New Roman"/>
          <w:bCs/>
          <w:sz w:val="24"/>
          <w:szCs w:val="24"/>
        </w:rPr>
      </w:pPr>
      <w:r w:rsidRPr="0045378B">
        <w:rPr>
          <w:rFonts w:ascii="Times New Roman" w:hAnsi="Times New Roman"/>
          <w:bCs/>
          <w:sz w:val="24"/>
          <w:szCs w:val="24"/>
        </w:rPr>
        <w:t>- неустойку за неисполнение обязательства, предусмотренного пунктом 5.1.46. настоящего договора - в размере 0,</w:t>
      </w:r>
      <w:r>
        <w:rPr>
          <w:rFonts w:ascii="Times New Roman" w:hAnsi="Times New Roman"/>
          <w:bCs/>
          <w:sz w:val="24"/>
          <w:szCs w:val="24"/>
        </w:rPr>
        <w:t>01</w:t>
      </w:r>
      <w:r w:rsidRPr="0045378B">
        <w:rPr>
          <w:rFonts w:ascii="Times New Roman" w:hAnsi="Times New Roman"/>
          <w:bCs/>
          <w:sz w:val="24"/>
          <w:szCs w:val="24"/>
        </w:rPr>
        <w:t xml:space="preserve"> % (ноль целых </w:t>
      </w:r>
      <w:r>
        <w:rPr>
          <w:rFonts w:ascii="Times New Roman" w:hAnsi="Times New Roman"/>
          <w:bCs/>
          <w:sz w:val="24"/>
          <w:szCs w:val="24"/>
        </w:rPr>
        <w:t>одна</w:t>
      </w:r>
      <w:r w:rsidRPr="0045378B">
        <w:rPr>
          <w:rFonts w:ascii="Times New Roman" w:hAnsi="Times New Roman"/>
          <w:bCs/>
          <w:sz w:val="24"/>
          <w:szCs w:val="24"/>
        </w:rPr>
        <w:t xml:space="preserve"> </w:t>
      </w:r>
      <w:r>
        <w:rPr>
          <w:rFonts w:ascii="Times New Roman" w:hAnsi="Times New Roman"/>
          <w:bCs/>
          <w:sz w:val="24"/>
          <w:szCs w:val="24"/>
        </w:rPr>
        <w:t>сот</w:t>
      </w:r>
      <w:r w:rsidRPr="0045378B">
        <w:rPr>
          <w:rFonts w:ascii="Times New Roman" w:hAnsi="Times New Roman"/>
          <w:bCs/>
          <w:sz w:val="24"/>
          <w:szCs w:val="24"/>
        </w:rPr>
        <w:t>ых процента) от общей стоимости работ по конкретному Объекту (исходя из стоимости, установленной сметной документацией), к выполнению работ на котором были привлечены третьи лица, за каждый день просрочки;</w:t>
      </w:r>
    </w:p>
    <w:p w:rsidR="001545E1" w:rsidRPr="0045378B" w:rsidRDefault="001545E1" w:rsidP="001545E1">
      <w:pPr>
        <w:pStyle w:val="Style9"/>
        <w:widowControl/>
        <w:tabs>
          <w:tab w:val="left" w:pos="1090"/>
        </w:tabs>
        <w:spacing w:line="240" w:lineRule="auto"/>
        <w:ind w:firstLine="426"/>
      </w:pPr>
      <w:r w:rsidRPr="0045378B">
        <w:rPr>
          <w:rStyle w:val="FontStyle56"/>
          <w:sz w:val="24"/>
          <w:szCs w:val="24"/>
        </w:rPr>
        <w:t xml:space="preserve">- </w:t>
      </w:r>
      <w:r w:rsidRPr="0045378B">
        <w:t>штраф в случае нарушения</w:t>
      </w:r>
      <w:r>
        <w:t xml:space="preserve"> при производстве работ</w:t>
      </w:r>
      <w:r w:rsidRPr="0045378B">
        <w:t xml:space="preserve"> </w:t>
      </w:r>
      <w:r>
        <w:t xml:space="preserve">обязательных установленных строительных норм и правил, применяемых при капитальном ремонте (СНиП, РД, ГОСТ, ТУ) и выполнение работ не в соответствии с проектом </w:t>
      </w:r>
      <w:r w:rsidRPr="0045378B">
        <w:t xml:space="preserve">в размере </w:t>
      </w:r>
      <w:r>
        <w:t>0,0</w:t>
      </w:r>
      <w:r w:rsidRPr="0045378B">
        <w:t>1 % (</w:t>
      </w:r>
      <w:r>
        <w:t>ноль одна сотая процента</w:t>
      </w:r>
      <w:r w:rsidRPr="0045378B">
        <w:t>) от стоимости работ по Объекту. При этом устранение нарушений производится ПОДРЯДЧИКОМ за свой счет в сроки, согласованные с ЗАКАЗЧИКОМ;</w:t>
      </w:r>
    </w:p>
    <w:p w:rsidR="001545E1" w:rsidRPr="0045378B" w:rsidRDefault="001545E1" w:rsidP="001545E1">
      <w:pPr>
        <w:pStyle w:val="Style9"/>
        <w:widowControl/>
        <w:tabs>
          <w:tab w:val="left" w:pos="1090"/>
        </w:tabs>
        <w:spacing w:line="240" w:lineRule="auto"/>
        <w:ind w:firstLine="0"/>
        <w:rPr>
          <w:rStyle w:val="FontStyle56"/>
          <w:sz w:val="24"/>
          <w:szCs w:val="24"/>
        </w:rPr>
      </w:pPr>
      <w:r w:rsidRPr="0045378B">
        <w:rPr>
          <w:rStyle w:val="FontStyle56"/>
          <w:sz w:val="24"/>
          <w:szCs w:val="24"/>
        </w:rPr>
        <w:t xml:space="preserve">        9.7. В случае нарушения ЗАКАЗЧИКОМ обязательств по оплате выполненных работ ПОДРЯДЧИК вправе потребовать уплаты неустойки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по оплате,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545E1" w:rsidRPr="0045378B" w:rsidRDefault="001545E1" w:rsidP="001545E1">
      <w:pPr>
        <w:pStyle w:val="Style9"/>
        <w:widowControl/>
        <w:tabs>
          <w:tab w:val="left" w:pos="1090"/>
        </w:tabs>
        <w:spacing w:line="240" w:lineRule="auto"/>
        <w:ind w:firstLine="0"/>
        <w:rPr>
          <w:rStyle w:val="FontStyle56"/>
          <w:sz w:val="24"/>
          <w:szCs w:val="24"/>
        </w:rPr>
      </w:pPr>
      <w:r w:rsidRPr="0045378B">
        <w:rPr>
          <w:rStyle w:val="FontStyle56"/>
          <w:sz w:val="24"/>
          <w:szCs w:val="24"/>
        </w:rPr>
        <w:t xml:space="preserve">        9.8. Предусмотренные настоящим договором меры ответственности применяются при условии направления Стороне, нарушившей свои обязательства по договору, соответствующего письменного требования (Претензии) другой Стороной.</w:t>
      </w:r>
    </w:p>
    <w:p w:rsidR="001545E1" w:rsidRPr="0045378B" w:rsidRDefault="001545E1" w:rsidP="001545E1">
      <w:pPr>
        <w:pStyle w:val="Style9"/>
        <w:widowControl/>
        <w:tabs>
          <w:tab w:val="left" w:pos="1090"/>
        </w:tabs>
        <w:spacing w:line="240" w:lineRule="auto"/>
        <w:ind w:firstLine="567"/>
      </w:pPr>
      <w:r w:rsidRPr="0045378B">
        <w:t>9.9. Указанные в настоящем разделе неустойки (пени) взимаются за каждое нарушение в отдельности.</w:t>
      </w:r>
    </w:p>
    <w:p w:rsidR="001545E1" w:rsidRPr="0045378B" w:rsidRDefault="001545E1" w:rsidP="001545E1">
      <w:pPr>
        <w:tabs>
          <w:tab w:val="left" w:pos="0"/>
        </w:tabs>
        <w:spacing w:after="0" w:line="240" w:lineRule="auto"/>
        <w:ind w:firstLine="567"/>
        <w:jc w:val="both"/>
        <w:rPr>
          <w:rFonts w:ascii="Times New Roman" w:hAnsi="Times New Roman"/>
          <w:bCs/>
          <w:sz w:val="24"/>
          <w:szCs w:val="24"/>
        </w:rPr>
      </w:pPr>
      <w:r w:rsidRPr="0045378B">
        <w:rPr>
          <w:rStyle w:val="FontStyle56"/>
          <w:sz w:val="24"/>
          <w:szCs w:val="24"/>
        </w:rPr>
        <w:t xml:space="preserve">9.10. </w:t>
      </w:r>
      <w:r w:rsidRPr="0045378B">
        <w:rPr>
          <w:rFonts w:ascii="Times New Roman" w:hAnsi="Times New Roman"/>
          <w:sz w:val="24"/>
          <w:szCs w:val="24"/>
        </w:rPr>
        <w:t>Сторона, получившая требование (Претензию) об уплате неустойки (штрафа), обязана в течение 10 (десяти) календарных дней с даты получения такого требования (Претензии) направить в адрес отправителя письменное уведомление о признании либо отклонении предъявленных требований.</w:t>
      </w:r>
    </w:p>
    <w:p w:rsidR="001545E1" w:rsidRPr="0045378B" w:rsidRDefault="001545E1" w:rsidP="001545E1">
      <w:pPr>
        <w:pStyle w:val="Style9"/>
        <w:widowControl/>
        <w:spacing w:line="240" w:lineRule="auto"/>
        <w:ind w:firstLine="567"/>
        <w:rPr>
          <w:rStyle w:val="FontStyle56"/>
          <w:sz w:val="24"/>
          <w:szCs w:val="24"/>
        </w:rPr>
      </w:pPr>
      <w:r w:rsidRPr="0045378B">
        <w:t>В случае отсутствия уведомления о признании либо отклонении требования (Претензии) такое требование (Претензия) считается признанным.</w:t>
      </w:r>
    </w:p>
    <w:p w:rsidR="001545E1" w:rsidRPr="0045378B" w:rsidRDefault="001545E1" w:rsidP="001545E1">
      <w:pPr>
        <w:pStyle w:val="Style9"/>
        <w:widowControl/>
        <w:tabs>
          <w:tab w:val="left" w:pos="1090"/>
        </w:tabs>
        <w:spacing w:line="240" w:lineRule="auto"/>
        <w:ind w:firstLine="0"/>
        <w:rPr>
          <w:rStyle w:val="FontStyle56"/>
          <w:sz w:val="24"/>
          <w:szCs w:val="24"/>
        </w:rPr>
      </w:pPr>
      <w:r w:rsidRPr="0045378B">
        <w:rPr>
          <w:rStyle w:val="FontStyle56"/>
          <w:sz w:val="24"/>
          <w:szCs w:val="24"/>
        </w:rPr>
        <w:t xml:space="preserve">        9.11. В случае неполучения ЗАКАЗЧИКОМ в установленный Претензией срок суммы неустойки (пени, штрафа), он вправе получить вышеуказанную сумму в соответствии с выбранным ПОДРЯДЧИКОМ способом обеспечения исполнения Договора (удержание перечисленных Подрядчиком обеспечительного платежа по Договору, обращение в банк-гарант за выплатой денежных средств).</w:t>
      </w:r>
    </w:p>
    <w:p w:rsidR="001545E1" w:rsidRPr="0045378B" w:rsidRDefault="001545E1" w:rsidP="001545E1">
      <w:pPr>
        <w:pStyle w:val="Style9"/>
        <w:widowControl/>
        <w:tabs>
          <w:tab w:val="left" w:pos="1090"/>
        </w:tabs>
        <w:spacing w:line="240" w:lineRule="auto"/>
        <w:ind w:firstLine="0"/>
        <w:rPr>
          <w:rStyle w:val="FontStyle56"/>
          <w:sz w:val="24"/>
          <w:szCs w:val="24"/>
        </w:rPr>
      </w:pPr>
      <w:r w:rsidRPr="0045378B">
        <w:rPr>
          <w:rStyle w:val="FontStyle56"/>
          <w:sz w:val="24"/>
          <w:szCs w:val="24"/>
        </w:rPr>
        <w:t xml:space="preserve">       9.12. Уплата неустойки не освобождает Стороны от исполнения собственных обязательств в натуре и от иной ответственности по Договору, предусмотренной законодательством Российской Федерации.</w:t>
      </w:r>
    </w:p>
    <w:p w:rsidR="001545E1" w:rsidRPr="0045378B" w:rsidRDefault="001545E1" w:rsidP="001545E1">
      <w:pPr>
        <w:pStyle w:val="Style9"/>
        <w:widowControl/>
        <w:tabs>
          <w:tab w:val="left" w:pos="1219"/>
        </w:tabs>
        <w:spacing w:line="240" w:lineRule="auto"/>
        <w:ind w:firstLine="0"/>
        <w:rPr>
          <w:rStyle w:val="FontStyle56"/>
          <w:sz w:val="24"/>
          <w:szCs w:val="24"/>
        </w:rPr>
      </w:pPr>
      <w:r w:rsidRPr="0045378B">
        <w:rPr>
          <w:rStyle w:val="FontStyle56"/>
          <w:sz w:val="24"/>
          <w:szCs w:val="24"/>
        </w:rPr>
        <w:t xml:space="preserve">       9.1</w:t>
      </w:r>
      <w:r>
        <w:rPr>
          <w:rStyle w:val="FontStyle56"/>
          <w:sz w:val="24"/>
          <w:szCs w:val="24"/>
        </w:rPr>
        <w:t>3</w:t>
      </w:r>
      <w:r w:rsidRPr="0045378B">
        <w:rPr>
          <w:rStyle w:val="FontStyle56"/>
          <w:sz w:val="24"/>
          <w:szCs w:val="24"/>
        </w:rPr>
        <w:t>.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договора и подтверждены документами компетентных органов.</w:t>
      </w:r>
    </w:p>
    <w:p w:rsidR="001545E1" w:rsidRPr="0045378B" w:rsidRDefault="001545E1" w:rsidP="001545E1">
      <w:pPr>
        <w:pStyle w:val="Style9"/>
        <w:widowControl/>
        <w:tabs>
          <w:tab w:val="left" w:pos="1219"/>
        </w:tabs>
        <w:spacing w:line="240" w:lineRule="auto"/>
        <w:ind w:firstLine="426"/>
        <w:rPr>
          <w:rStyle w:val="FontStyle56"/>
          <w:sz w:val="24"/>
          <w:szCs w:val="24"/>
        </w:rPr>
      </w:pPr>
      <w:r w:rsidRPr="0045378B">
        <w:rPr>
          <w:rStyle w:val="FontStyle56"/>
          <w:sz w:val="24"/>
          <w:szCs w:val="24"/>
        </w:rPr>
        <w:t>9.1</w:t>
      </w:r>
      <w:r>
        <w:rPr>
          <w:rStyle w:val="FontStyle56"/>
          <w:sz w:val="24"/>
          <w:szCs w:val="24"/>
        </w:rPr>
        <w:t>4</w:t>
      </w:r>
      <w:r w:rsidRPr="0045378B">
        <w:rPr>
          <w:rStyle w:val="FontStyle56"/>
          <w:sz w:val="24"/>
          <w:szCs w:val="24"/>
        </w:rPr>
        <w:t>. 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5 (пяти) календарных дней уведомить другую сторону о наступлении такого события или обстоятельства с 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w:t>
      </w:r>
    </w:p>
    <w:p w:rsidR="001545E1" w:rsidRPr="0045378B" w:rsidRDefault="001545E1" w:rsidP="001545E1">
      <w:pPr>
        <w:pStyle w:val="Style9"/>
        <w:widowControl/>
        <w:tabs>
          <w:tab w:val="left" w:pos="1219"/>
        </w:tabs>
        <w:spacing w:line="240" w:lineRule="auto"/>
        <w:ind w:firstLine="426"/>
        <w:rPr>
          <w:spacing w:val="2"/>
        </w:rPr>
      </w:pPr>
      <w:r w:rsidRPr="0045378B">
        <w:rPr>
          <w:spacing w:val="2"/>
        </w:rPr>
        <w:t>9.1</w:t>
      </w:r>
      <w:r>
        <w:rPr>
          <w:spacing w:val="2"/>
        </w:rPr>
        <w:t>5</w:t>
      </w:r>
      <w:r w:rsidRPr="0045378B">
        <w:rPr>
          <w:spacing w:val="2"/>
        </w:rPr>
        <w:t>. В случае неисполнения либо ненадлежащего исполнения ПОДРЯДЧИКОМ принятых на себя в соответствии</w:t>
      </w:r>
      <w:r>
        <w:rPr>
          <w:spacing w:val="2"/>
        </w:rPr>
        <w:t xml:space="preserve"> </w:t>
      </w:r>
      <w:r w:rsidRPr="005E4BEC">
        <w:rPr>
          <w:spacing w:val="2"/>
        </w:rPr>
        <w:t>с</w:t>
      </w:r>
      <w:r w:rsidRPr="0045378B">
        <w:rPr>
          <w:spacing w:val="2"/>
        </w:rPr>
        <w:t xml:space="preserve"> настоящим договором обязательств ЗАКАЗЧИК вправе в соответствии со ст. 55.14 Градостроительного кодекса Российской Федерации направить официальное обращение в саморегулируемую организацию, членом которой является ПОДРЯДЧИК, о необходимости применения в отношении ПОДРЯДЧИКА мер ответственности, предусмотренных Градостроительным кодексом Российской Федерации, в частности: 1) вынесение предписания об обязательном устранении ПОДРЯДЧИКОМ выявленных нарушений в установленные сроки; 2) вынесение ПОДРЯДЧИКУ предупреждения; 3) исключение из членов саморегулируемой организации. При нарушении условий договора </w:t>
      </w:r>
      <w:r>
        <w:rPr>
          <w:spacing w:val="2"/>
        </w:rPr>
        <w:t>С</w:t>
      </w:r>
      <w:r w:rsidRPr="0045378B">
        <w:rPr>
          <w:spacing w:val="2"/>
        </w:rPr>
        <w:t>тороны несут ответственность в соответствии с действующим законодательством Российской Федерации и Договором.</w:t>
      </w:r>
    </w:p>
    <w:p w:rsidR="001545E1" w:rsidRPr="0045378B" w:rsidRDefault="001545E1" w:rsidP="001545E1">
      <w:pPr>
        <w:widowControl w:val="0"/>
        <w:tabs>
          <w:tab w:val="left" w:pos="709"/>
        </w:tabs>
        <w:autoSpaceDE w:val="0"/>
        <w:autoSpaceDN w:val="0"/>
        <w:adjustRightInd w:val="0"/>
        <w:spacing w:after="0" w:line="240" w:lineRule="auto"/>
        <w:jc w:val="center"/>
        <w:rPr>
          <w:rStyle w:val="FontStyle56"/>
          <w:b/>
          <w:bCs/>
          <w:sz w:val="24"/>
          <w:szCs w:val="24"/>
        </w:rPr>
      </w:pPr>
      <w:r w:rsidRPr="0045378B">
        <w:rPr>
          <w:rFonts w:ascii="Times New Roman" w:hAnsi="Times New Roman"/>
          <w:b/>
          <w:bCs/>
          <w:sz w:val="24"/>
          <w:szCs w:val="24"/>
        </w:rPr>
        <w:t>10. Охранные мероприятия</w:t>
      </w:r>
    </w:p>
    <w:p w:rsidR="001545E1" w:rsidRPr="0045378B" w:rsidRDefault="001545E1" w:rsidP="001545E1">
      <w:pPr>
        <w:pStyle w:val="Style9"/>
        <w:widowControl/>
        <w:tabs>
          <w:tab w:val="left" w:pos="1094"/>
        </w:tabs>
        <w:spacing w:line="240" w:lineRule="auto"/>
        <w:ind w:firstLine="567"/>
        <w:rPr>
          <w:rStyle w:val="FontStyle56"/>
          <w:sz w:val="24"/>
          <w:szCs w:val="24"/>
        </w:rPr>
      </w:pPr>
      <w:r w:rsidRPr="0045378B">
        <w:rPr>
          <w:rStyle w:val="FontStyle56"/>
          <w:sz w:val="24"/>
          <w:szCs w:val="24"/>
        </w:rPr>
        <w:t xml:space="preserve">10.1. ПОДРЯДЧИК обязан за свой счет обеспечить надлежащую охрану результатов работ, выполненных на Объекте. Подрядчик несет риск случайной гибели, порчи и повреждения результатов работ, выполненных на Объекте в течение срока действия настоящего договора до момента подписания </w:t>
      </w:r>
      <w:r w:rsidRPr="0045378B">
        <w:t xml:space="preserve">акта приема в эксплуатацию законченного капитальным ремонтом Объекта по виду (видам) работ </w:t>
      </w:r>
      <w:r w:rsidRPr="0045378B">
        <w:rPr>
          <w:rStyle w:val="FontStyle56"/>
          <w:sz w:val="24"/>
          <w:szCs w:val="24"/>
        </w:rPr>
        <w:t>и приемке услуг по осуществлению строительного контроля.</w:t>
      </w:r>
    </w:p>
    <w:p w:rsidR="001545E1" w:rsidRPr="0045378B" w:rsidRDefault="001545E1" w:rsidP="001545E1">
      <w:pPr>
        <w:pStyle w:val="Style9"/>
        <w:widowControl/>
        <w:tabs>
          <w:tab w:val="left" w:pos="1094"/>
        </w:tabs>
        <w:spacing w:line="240" w:lineRule="auto"/>
        <w:ind w:firstLine="567"/>
        <w:rPr>
          <w:rStyle w:val="FontStyle56"/>
          <w:sz w:val="24"/>
          <w:szCs w:val="24"/>
        </w:rPr>
      </w:pPr>
      <w:r w:rsidRPr="0045378B">
        <w:rPr>
          <w:rStyle w:val="FontStyle56"/>
          <w:sz w:val="24"/>
          <w:szCs w:val="24"/>
        </w:rPr>
        <w:t>10.2. ПОДРЯДЧИК обязан за свой счет обеспечить противопожарную безопасность результатов работ, выполненных на Объекте, для чего по согласованию с органами пожарного надзора Объект должен быть оснащен достаточным количеством средств пожаротушения, дислоцированных по указанию органов пожарного надзора.</w:t>
      </w:r>
    </w:p>
    <w:p w:rsidR="001545E1" w:rsidRPr="0045378B" w:rsidRDefault="001545E1" w:rsidP="001545E1">
      <w:pPr>
        <w:pStyle w:val="Style9"/>
        <w:widowControl/>
        <w:tabs>
          <w:tab w:val="left" w:pos="1094"/>
        </w:tabs>
        <w:spacing w:line="240" w:lineRule="auto"/>
        <w:ind w:firstLine="567"/>
        <w:rPr>
          <w:rStyle w:val="FontStyle56"/>
          <w:sz w:val="24"/>
          <w:szCs w:val="24"/>
        </w:rPr>
      </w:pPr>
      <w:r w:rsidRPr="0045378B">
        <w:rPr>
          <w:rStyle w:val="FontStyle56"/>
          <w:sz w:val="24"/>
          <w:szCs w:val="24"/>
        </w:rPr>
        <w:t>10.3. ПОДРЯДЧИК обязан обеспечить надлежащее хранение взрывоопасных материалов.</w:t>
      </w:r>
    </w:p>
    <w:p w:rsidR="001545E1" w:rsidRPr="0045378B" w:rsidRDefault="001545E1" w:rsidP="001545E1">
      <w:pPr>
        <w:pStyle w:val="Style9"/>
        <w:widowControl/>
        <w:tabs>
          <w:tab w:val="left" w:pos="1094"/>
        </w:tabs>
        <w:spacing w:line="240" w:lineRule="auto"/>
        <w:ind w:firstLine="567"/>
        <w:rPr>
          <w:rStyle w:val="FontStyle56"/>
          <w:sz w:val="24"/>
          <w:szCs w:val="24"/>
        </w:rPr>
      </w:pPr>
      <w:r w:rsidRPr="0045378B">
        <w:rPr>
          <w:rStyle w:val="FontStyle56"/>
          <w:sz w:val="24"/>
          <w:szCs w:val="24"/>
        </w:rPr>
        <w:t>10.4. С начала работ и вплоть до приемки Объекта в установленном порядке ПОДРЯДЧИК несет полную ответственность за охрану имущества, материалов, оборудования, строительной техники, инструментов, используемых при выполнении работ на Объекте.</w:t>
      </w:r>
    </w:p>
    <w:p w:rsidR="001545E1" w:rsidRPr="0045378B" w:rsidRDefault="001545E1" w:rsidP="001545E1">
      <w:pPr>
        <w:widowControl w:val="0"/>
        <w:tabs>
          <w:tab w:val="left" w:pos="709"/>
        </w:tabs>
        <w:autoSpaceDE w:val="0"/>
        <w:autoSpaceDN w:val="0"/>
        <w:adjustRightInd w:val="0"/>
        <w:spacing w:after="0" w:line="240" w:lineRule="auto"/>
        <w:jc w:val="center"/>
        <w:rPr>
          <w:rFonts w:ascii="Times New Roman" w:hAnsi="Times New Roman"/>
          <w:b/>
          <w:bCs/>
          <w:sz w:val="24"/>
          <w:szCs w:val="24"/>
        </w:rPr>
      </w:pPr>
      <w:r w:rsidRPr="0045378B">
        <w:rPr>
          <w:rFonts w:ascii="Times New Roman" w:hAnsi="Times New Roman"/>
          <w:b/>
          <w:bCs/>
          <w:sz w:val="24"/>
          <w:szCs w:val="24"/>
        </w:rPr>
        <w:t>11. Срок действия договора</w:t>
      </w:r>
    </w:p>
    <w:p w:rsidR="001545E1" w:rsidRPr="0045378B" w:rsidRDefault="001545E1" w:rsidP="001545E1">
      <w:pPr>
        <w:widowControl w:val="0"/>
        <w:tabs>
          <w:tab w:val="left" w:pos="700"/>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 xml:space="preserve">11.1. </w:t>
      </w:r>
      <w:r w:rsidRPr="0045378B">
        <w:rPr>
          <w:rStyle w:val="FontStyle56"/>
          <w:sz w:val="24"/>
          <w:szCs w:val="24"/>
        </w:rPr>
        <w:t>Настоящий договор вступает в</w:t>
      </w:r>
      <w:r>
        <w:rPr>
          <w:rStyle w:val="FontStyle56"/>
          <w:sz w:val="24"/>
          <w:szCs w:val="24"/>
        </w:rPr>
        <w:t xml:space="preserve"> силу с момента его подписания С</w:t>
      </w:r>
      <w:r w:rsidRPr="0045378B">
        <w:rPr>
          <w:rStyle w:val="FontStyle56"/>
          <w:sz w:val="24"/>
          <w:szCs w:val="24"/>
        </w:rPr>
        <w:t>торонами и д</w:t>
      </w:r>
      <w:r>
        <w:rPr>
          <w:rStyle w:val="FontStyle56"/>
          <w:sz w:val="24"/>
          <w:szCs w:val="24"/>
        </w:rPr>
        <w:t>ействует до полного исполнения С</w:t>
      </w:r>
      <w:r w:rsidRPr="0045378B">
        <w:rPr>
          <w:rStyle w:val="FontStyle56"/>
          <w:sz w:val="24"/>
          <w:szCs w:val="24"/>
        </w:rPr>
        <w:t>торонами своих обязательств по договору.</w:t>
      </w:r>
    </w:p>
    <w:p w:rsidR="001545E1" w:rsidRPr="0045378B" w:rsidRDefault="001545E1" w:rsidP="001545E1">
      <w:pPr>
        <w:widowControl w:val="0"/>
        <w:tabs>
          <w:tab w:val="left" w:pos="700"/>
          <w:tab w:val="left" w:pos="1100"/>
        </w:tabs>
        <w:autoSpaceDE w:val="0"/>
        <w:autoSpaceDN w:val="0"/>
        <w:adjustRightInd w:val="0"/>
        <w:spacing w:after="0" w:line="240" w:lineRule="auto"/>
        <w:jc w:val="center"/>
        <w:rPr>
          <w:rStyle w:val="FontStyle56"/>
          <w:b/>
          <w:bCs/>
          <w:sz w:val="24"/>
          <w:szCs w:val="24"/>
        </w:rPr>
      </w:pPr>
      <w:r w:rsidRPr="0045378B">
        <w:rPr>
          <w:rFonts w:ascii="Times New Roman" w:hAnsi="Times New Roman"/>
          <w:b/>
          <w:bCs/>
          <w:sz w:val="24"/>
          <w:szCs w:val="24"/>
        </w:rPr>
        <w:t>12. Порядок расторжения договора</w:t>
      </w:r>
    </w:p>
    <w:p w:rsidR="001545E1" w:rsidRPr="0045378B" w:rsidRDefault="001545E1" w:rsidP="001545E1">
      <w:pPr>
        <w:pStyle w:val="Style9"/>
        <w:widowControl/>
        <w:tabs>
          <w:tab w:val="left" w:pos="1224"/>
        </w:tabs>
        <w:spacing w:line="240" w:lineRule="auto"/>
        <w:ind w:firstLine="567"/>
        <w:jc w:val="left"/>
        <w:rPr>
          <w:rStyle w:val="FontStyle56"/>
          <w:sz w:val="24"/>
          <w:szCs w:val="24"/>
        </w:rPr>
      </w:pPr>
      <w:r w:rsidRPr="0045378B">
        <w:rPr>
          <w:rStyle w:val="FontStyle56"/>
          <w:sz w:val="24"/>
          <w:szCs w:val="24"/>
        </w:rPr>
        <w:t>12.1. Договор может быть расторгнут в следующих случаях:</w:t>
      </w:r>
    </w:p>
    <w:p w:rsidR="001545E1" w:rsidRPr="0045378B" w:rsidRDefault="001545E1" w:rsidP="001545E1">
      <w:pPr>
        <w:pStyle w:val="Style9"/>
        <w:widowControl/>
        <w:spacing w:line="240" w:lineRule="auto"/>
        <w:ind w:firstLine="567"/>
        <w:jc w:val="left"/>
        <w:rPr>
          <w:rStyle w:val="FontStyle56"/>
          <w:sz w:val="24"/>
          <w:szCs w:val="24"/>
        </w:rPr>
      </w:pPr>
      <w:r w:rsidRPr="0045378B">
        <w:rPr>
          <w:rStyle w:val="FontStyle56"/>
          <w:sz w:val="24"/>
          <w:szCs w:val="24"/>
        </w:rPr>
        <w:t>-по соглашению сторон;</w:t>
      </w:r>
    </w:p>
    <w:p w:rsidR="001545E1" w:rsidRPr="0045378B" w:rsidRDefault="001545E1" w:rsidP="001545E1">
      <w:pPr>
        <w:pStyle w:val="Style9"/>
        <w:widowControl/>
        <w:spacing w:line="240" w:lineRule="auto"/>
        <w:ind w:firstLine="567"/>
        <w:rPr>
          <w:rStyle w:val="FontStyle56"/>
          <w:sz w:val="24"/>
          <w:szCs w:val="24"/>
        </w:rPr>
      </w:pPr>
      <w:r w:rsidRPr="0045378B">
        <w:rPr>
          <w:rStyle w:val="FontStyle56"/>
          <w:sz w:val="24"/>
          <w:szCs w:val="24"/>
        </w:rPr>
        <w:t>-по инициативе ЗАКАЗЧИКА, в том числе в виде одностороннего расторжения договора;</w:t>
      </w:r>
    </w:p>
    <w:p w:rsidR="001545E1" w:rsidRPr="0045378B" w:rsidRDefault="001545E1" w:rsidP="001545E1">
      <w:pPr>
        <w:pStyle w:val="Style9"/>
        <w:widowControl/>
        <w:spacing w:line="240" w:lineRule="auto"/>
        <w:ind w:firstLine="567"/>
        <w:rPr>
          <w:rStyle w:val="FontStyle56"/>
          <w:sz w:val="24"/>
          <w:szCs w:val="24"/>
        </w:rPr>
      </w:pPr>
      <w:r w:rsidRPr="0045378B">
        <w:rPr>
          <w:rStyle w:val="FontStyle56"/>
          <w:sz w:val="24"/>
          <w:szCs w:val="24"/>
        </w:rPr>
        <w:t>-по решению суда по основаниям, предусмотренным законодательством Российской Федерации.</w:t>
      </w:r>
    </w:p>
    <w:p w:rsidR="001545E1" w:rsidRPr="0045378B" w:rsidRDefault="001545E1" w:rsidP="001545E1">
      <w:pPr>
        <w:pStyle w:val="Style9"/>
        <w:widowControl/>
        <w:tabs>
          <w:tab w:val="left" w:pos="1210"/>
        </w:tabs>
        <w:spacing w:line="240" w:lineRule="auto"/>
        <w:ind w:firstLine="567"/>
        <w:rPr>
          <w:rStyle w:val="FontStyle56"/>
          <w:sz w:val="24"/>
          <w:szCs w:val="24"/>
        </w:rPr>
      </w:pPr>
      <w:r w:rsidRPr="0045378B">
        <w:rPr>
          <w:rStyle w:val="FontStyle56"/>
          <w:sz w:val="24"/>
          <w:szCs w:val="24"/>
        </w:rPr>
        <w:t>12.2. ЗАКАЗЧИК вправе расторгнуть договор в одностороннем порядке с взысканием причиненных убытков в следующих случаях:</w:t>
      </w:r>
    </w:p>
    <w:p w:rsidR="001545E1" w:rsidRPr="0045378B" w:rsidRDefault="001545E1" w:rsidP="001545E1">
      <w:pPr>
        <w:pStyle w:val="Style19"/>
        <w:widowControl/>
        <w:spacing w:line="240" w:lineRule="auto"/>
        <w:ind w:firstLine="567"/>
        <w:rPr>
          <w:rStyle w:val="FontStyle56"/>
          <w:sz w:val="24"/>
          <w:szCs w:val="24"/>
        </w:rPr>
      </w:pPr>
      <w:r>
        <w:rPr>
          <w:rStyle w:val="FontStyle56"/>
          <w:sz w:val="24"/>
          <w:szCs w:val="24"/>
        </w:rPr>
        <w:t xml:space="preserve">12.2.1. </w:t>
      </w:r>
      <w:r w:rsidRPr="0045378B">
        <w:rPr>
          <w:rStyle w:val="FontStyle56"/>
          <w:sz w:val="24"/>
          <w:szCs w:val="24"/>
        </w:rPr>
        <w:t xml:space="preserve">Систематическое нарушение ПОДРЯДЧИКОМ сроков </w:t>
      </w:r>
      <w:r w:rsidRPr="0045378B">
        <w:t>оказания услуг и (или) выполнения работ</w:t>
      </w:r>
      <w:r w:rsidRPr="0045378B">
        <w:rPr>
          <w:rStyle w:val="FontStyle56"/>
          <w:sz w:val="24"/>
          <w:szCs w:val="24"/>
        </w:rPr>
        <w:t xml:space="preserve"> (2 раза и более).</w:t>
      </w:r>
    </w:p>
    <w:p w:rsidR="001545E1" w:rsidRPr="0045378B" w:rsidRDefault="001545E1" w:rsidP="001545E1">
      <w:pPr>
        <w:pStyle w:val="Style9"/>
        <w:widowControl/>
        <w:tabs>
          <w:tab w:val="left" w:pos="1382"/>
        </w:tabs>
        <w:spacing w:line="240" w:lineRule="auto"/>
        <w:ind w:firstLine="567"/>
        <w:rPr>
          <w:rStyle w:val="FontStyle56"/>
          <w:sz w:val="24"/>
          <w:szCs w:val="24"/>
        </w:rPr>
      </w:pPr>
      <w:r>
        <w:rPr>
          <w:rStyle w:val="FontStyle56"/>
          <w:sz w:val="24"/>
          <w:szCs w:val="24"/>
        </w:rPr>
        <w:t>12.2.2.</w:t>
      </w:r>
      <w:r w:rsidRPr="0045378B">
        <w:rPr>
          <w:rStyle w:val="FontStyle56"/>
          <w:sz w:val="24"/>
          <w:szCs w:val="24"/>
        </w:rPr>
        <w:t xml:space="preserve"> Задержка ПОДРЯДЧИКОМ начала </w:t>
      </w:r>
      <w:r w:rsidRPr="0045378B">
        <w:t xml:space="preserve">оказания услуг и (или) </w:t>
      </w:r>
      <w:r w:rsidRPr="0045378B">
        <w:rPr>
          <w:rStyle w:val="FontStyle56"/>
          <w:sz w:val="24"/>
          <w:szCs w:val="24"/>
        </w:rPr>
        <w:t>выполнения работ более чем на 5 календарных дней по причинам, не зависящим от ЗАКАЗЧИКА или собственников помещений в многоквартирном доме.</w:t>
      </w:r>
    </w:p>
    <w:p w:rsidR="001545E1" w:rsidRPr="0045378B" w:rsidRDefault="001545E1" w:rsidP="001545E1">
      <w:pPr>
        <w:pStyle w:val="Style9"/>
        <w:widowControl/>
        <w:tabs>
          <w:tab w:val="left" w:pos="1382"/>
        </w:tabs>
        <w:spacing w:line="240" w:lineRule="auto"/>
        <w:ind w:firstLine="567"/>
        <w:rPr>
          <w:rStyle w:val="FontStyle56"/>
          <w:sz w:val="24"/>
          <w:szCs w:val="24"/>
        </w:rPr>
      </w:pPr>
      <w:r>
        <w:rPr>
          <w:rStyle w:val="FontStyle56"/>
          <w:sz w:val="24"/>
          <w:szCs w:val="24"/>
        </w:rPr>
        <w:t>12.2.3.</w:t>
      </w:r>
      <w:r w:rsidRPr="0045378B">
        <w:rPr>
          <w:rStyle w:val="FontStyle56"/>
          <w:sz w:val="24"/>
          <w:szCs w:val="24"/>
        </w:rPr>
        <w:t xml:space="preserve"> Неоднократное (2 раза и более в течение одного календарного месяца) несоблюдение (отступление от требований, предусмотренных договором, техническим заданием, </w:t>
      </w:r>
      <w:r w:rsidRPr="0045378B">
        <w:t xml:space="preserve">сметной </w:t>
      </w:r>
      <w:r w:rsidRPr="0045378B">
        <w:rPr>
          <w:rStyle w:val="FontStyle56"/>
          <w:sz w:val="24"/>
          <w:szCs w:val="24"/>
        </w:rPr>
        <w:t>документацией, стандартами, нормами и правилами, а также иными действующими нормативными правовыми актами) ПОДРЯДЧИКОМ требований к качеству</w:t>
      </w:r>
      <w:r w:rsidRPr="0045378B">
        <w:t xml:space="preserve"> услуг и (или)</w:t>
      </w:r>
      <w:r w:rsidRPr="0045378B">
        <w:rPr>
          <w:rStyle w:val="FontStyle56"/>
          <w:sz w:val="24"/>
          <w:szCs w:val="24"/>
        </w:rPr>
        <w:t xml:space="preserve"> работ и (или) технологии проведения работ.</w:t>
      </w:r>
    </w:p>
    <w:p w:rsidR="001545E1" w:rsidRPr="0045378B" w:rsidRDefault="001545E1" w:rsidP="001545E1">
      <w:pPr>
        <w:pStyle w:val="Style9"/>
        <w:widowControl/>
        <w:tabs>
          <w:tab w:val="left" w:pos="1382"/>
        </w:tabs>
        <w:spacing w:line="240" w:lineRule="auto"/>
        <w:ind w:firstLine="567"/>
        <w:rPr>
          <w:rStyle w:val="FontStyle56"/>
          <w:sz w:val="24"/>
          <w:szCs w:val="24"/>
        </w:rPr>
      </w:pPr>
      <w:r>
        <w:rPr>
          <w:rStyle w:val="FontStyle56"/>
          <w:sz w:val="24"/>
          <w:szCs w:val="24"/>
        </w:rPr>
        <w:t>12.2.4.</w:t>
      </w:r>
      <w:r w:rsidRPr="0045378B">
        <w:rPr>
          <w:rStyle w:val="FontStyle56"/>
          <w:sz w:val="24"/>
          <w:szCs w:val="24"/>
        </w:rPr>
        <w:t xml:space="preserve"> Неоднократное использование ПОДРЯДЧИКОМ некачественных материалов (2 раза и более в течение одного календарного месяца), изделий и конструкций, выявленных ЗАКАЗЧИКОМ, организацией, осуществляющей строительный контроль, в соответствии с условиями договора.</w:t>
      </w:r>
    </w:p>
    <w:p w:rsidR="001545E1" w:rsidRPr="0045378B" w:rsidRDefault="001545E1" w:rsidP="001545E1">
      <w:pPr>
        <w:pStyle w:val="Style9"/>
        <w:widowControl/>
        <w:tabs>
          <w:tab w:val="left" w:pos="1382"/>
        </w:tabs>
        <w:spacing w:line="240" w:lineRule="auto"/>
        <w:ind w:firstLine="567"/>
        <w:rPr>
          <w:rStyle w:val="FontStyle56"/>
          <w:sz w:val="24"/>
          <w:szCs w:val="24"/>
        </w:rPr>
      </w:pPr>
      <w:r w:rsidRPr="0045378B">
        <w:rPr>
          <w:rStyle w:val="FontStyle56"/>
          <w:sz w:val="24"/>
          <w:szCs w:val="24"/>
        </w:rPr>
        <w:t xml:space="preserve">12.2.5. </w:t>
      </w:r>
      <w:r w:rsidRPr="0045378B">
        <w:rPr>
          <w:shd w:val="clear" w:color="auto" w:fill="FFFFFF"/>
        </w:rPr>
        <w:t>Прекращение членства подрядной организации в саморегулируемой организации</w:t>
      </w:r>
      <w:r w:rsidRPr="0045378B">
        <w:rPr>
          <w:rStyle w:val="FontStyle56"/>
          <w:sz w:val="24"/>
          <w:szCs w:val="24"/>
        </w:rPr>
        <w:t>, издание актов государственных органов в рамках законодательства Российской Федерации, лишающих права ПОДРЯДЧИКА на производство работ.</w:t>
      </w:r>
    </w:p>
    <w:p w:rsidR="001545E1" w:rsidRPr="0045378B" w:rsidRDefault="001545E1" w:rsidP="001545E1">
      <w:pPr>
        <w:pStyle w:val="Style9"/>
        <w:widowControl/>
        <w:tabs>
          <w:tab w:val="left" w:pos="1382"/>
        </w:tabs>
        <w:spacing w:line="240" w:lineRule="auto"/>
        <w:ind w:firstLine="567"/>
        <w:rPr>
          <w:rStyle w:val="FontStyle56"/>
          <w:sz w:val="24"/>
          <w:szCs w:val="24"/>
        </w:rPr>
      </w:pPr>
      <w:r w:rsidRPr="0045378B">
        <w:rPr>
          <w:rStyle w:val="FontStyle56"/>
          <w:sz w:val="24"/>
          <w:szCs w:val="24"/>
        </w:rPr>
        <w:t>12.2.6. Нарушение ПОДРЯДЧИКОМ сроков</w:t>
      </w:r>
      <w:r w:rsidRPr="0045378B">
        <w:t xml:space="preserve"> оказания услуг и (или)</w:t>
      </w:r>
      <w:r w:rsidRPr="0045378B">
        <w:rPr>
          <w:rStyle w:val="FontStyle56"/>
          <w:sz w:val="24"/>
          <w:szCs w:val="24"/>
        </w:rPr>
        <w:t xml:space="preserve"> выполнения работ продолжительностью более 15 календарных дней по любому из Объектов.</w:t>
      </w:r>
    </w:p>
    <w:p w:rsidR="001545E1" w:rsidRPr="0045378B" w:rsidRDefault="001545E1" w:rsidP="001545E1">
      <w:pPr>
        <w:pStyle w:val="Style9"/>
        <w:widowControl/>
        <w:tabs>
          <w:tab w:val="left" w:pos="1382"/>
        </w:tabs>
        <w:spacing w:line="240" w:lineRule="auto"/>
        <w:ind w:firstLine="567"/>
        <w:rPr>
          <w:rStyle w:val="FontStyle56"/>
          <w:sz w:val="24"/>
          <w:szCs w:val="24"/>
        </w:rPr>
      </w:pPr>
      <w:r w:rsidRPr="0045378B">
        <w:rPr>
          <w:rStyle w:val="FontStyle56"/>
          <w:sz w:val="24"/>
          <w:szCs w:val="24"/>
        </w:rPr>
        <w:t>12.2.7. Нарушение срока замены банковской гарантии, установленного договором, при отзыве лицензии, банкротстве или ликвидации банка-гаранта более чем на 2 рабочих дня.</w:t>
      </w:r>
    </w:p>
    <w:p w:rsidR="001545E1" w:rsidRPr="0045378B" w:rsidRDefault="001545E1" w:rsidP="001545E1">
      <w:pPr>
        <w:pStyle w:val="Style9"/>
        <w:widowControl/>
        <w:tabs>
          <w:tab w:val="left" w:pos="1382"/>
        </w:tabs>
        <w:spacing w:line="240" w:lineRule="auto"/>
        <w:ind w:firstLine="567"/>
        <w:rPr>
          <w:rStyle w:val="FontStyle56"/>
          <w:sz w:val="24"/>
          <w:szCs w:val="24"/>
        </w:rPr>
      </w:pPr>
      <w:r w:rsidRPr="0045378B">
        <w:rPr>
          <w:rStyle w:val="FontStyle56"/>
          <w:sz w:val="24"/>
          <w:szCs w:val="24"/>
        </w:rPr>
        <w:t>12.2.8.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Подрядчику в письменной форме).</w:t>
      </w:r>
    </w:p>
    <w:p w:rsidR="001545E1" w:rsidRPr="0045378B" w:rsidRDefault="001545E1" w:rsidP="001545E1">
      <w:pPr>
        <w:pStyle w:val="afd"/>
        <w:ind w:firstLine="567"/>
        <w:jc w:val="both"/>
        <w:rPr>
          <w:rStyle w:val="FontStyle56"/>
          <w:sz w:val="24"/>
          <w:szCs w:val="24"/>
        </w:rPr>
      </w:pPr>
      <w:r w:rsidRPr="0045378B">
        <w:rPr>
          <w:rFonts w:ascii="Times New Roman" w:hAnsi="Times New Roman"/>
          <w:sz w:val="24"/>
          <w:szCs w:val="24"/>
          <w:shd w:val="clear" w:color="auto" w:fill="FFFFFF"/>
        </w:rPr>
        <w:t>12.2.9.Неисполнение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1545E1" w:rsidRPr="0045378B" w:rsidRDefault="001545E1" w:rsidP="001545E1">
      <w:pPr>
        <w:pStyle w:val="Style9"/>
        <w:widowControl/>
        <w:tabs>
          <w:tab w:val="left" w:pos="1219"/>
        </w:tabs>
        <w:spacing w:line="240" w:lineRule="auto"/>
        <w:ind w:firstLine="567"/>
        <w:rPr>
          <w:rStyle w:val="FontStyle56"/>
          <w:sz w:val="24"/>
          <w:szCs w:val="24"/>
        </w:rPr>
      </w:pPr>
      <w:r w:rsidRPr="0045378B">
        <w:rPr>
          <w:rStyle w:val="FontStyle56"/>
          <w:sz w:val="24"/>
          <w:szCs w:val="24"/>
        </w:rPr>
        <w:t>12.</w:t>
      </w:r>
      <w:r>
        <w:rPr>
          <w:rStyle w:val="FontStyle56"/>
          <w:sz w:val="24"/>
          <w:szCs w:val="24"/>
        </w:rPr>
        <w:t>3.</w:t>
      </w:r>
      <w:r w:rsidRPr="0045378B">
        <w:rPr>
          <w:rStyle w:val="FontStyle56"/>
          <w:sz w:val="24"/>
          <w:szCs w:val="24"/>
        </w:rPr>
        <w:t xml:space="preserve"> Решение ЗАКАЗЧИКА об одностороннем отказе от исполнения договора направляется ПОДРЯДЧИКУ путем письменного уведомления о расторжении договора не позднее чем за 15 рабочих дней до предполагаемой даты расторжения Договора. Уведомление должно содержать наименование сторон, реквизиты Договора, причины, послужившие основанием для расторжения Договора, и документы, их подтверждающие.</w:t>
      </w:r>
    </w:p>
    <w:p w:rsidR="001545E1" w:rsidRPr="0045378B" w:rsidRDefault="001545E1" w:rsidP="001545E1">
      <w:pPr>
        <w:pStyle w:val="Style9"/>
        <w:widowControl/>
        <w:tabs>
          <w:tab w:val="left" w:pos="1219"/>
        </w:tabs>
        <w:spacing w:line="240" w:lineRule="auto"/>
        <w:ind w:firstLine="567"/>
        <w:rPr>
          <w:rStyle w:val="FontStyle56"/>
          <w:sz w:val="24"/>
          <w:szCs w:val="24"/>
        </w:rPr>
      </w:pPr>
      <w:r w:rsidRPr="0045378B">
        <w:rPr>
          <w:rStyle w:val="FontStyle56"/>
          <w:sz w:val="24"/>
          <w:szCs w:val="24"/>
        </w:rPr>
        <w:t>12.</w:t>
      </w:r>
      <w:r>
        <w:rPr>
          <w:rStyle w:val="FontStyle56"/>
          <w:sz w:val="24"/>
          <w:szCs w:val="24"/>
        </w:rPr>
        <w:t>4</w:t>
      </w:r>
      <w:r w:rsidRPr="0045378B">
        <w:rPr>
          <w:rStyle w:val="FontStyle56"/>
          <w:sz w:val="24"/>
          <w:szCs w:val="24"/>
        </w:rPr>
        <w:t>. Договор считается расторгнутым по истечении 15 (пятнадцати) рабочих дней с даты направления</w:t>
      </w:r>
      <w:r>
        <w:rPr>
          <w:rStyle w:val="FontStyle56"/>
          <w:sz w:val="24"/>
          <w:szCs w:val="24"/>
        </w:rPr>
        <w:t xml:space="preserve"> </w:t>
      </w:r>
      <w:r w:rsidRPr="0045378B">
        <w:rPr>
          <w:rStyle w:val="FontStyle56"/>
          <w:sz w:val="24"/>
          <w:szCs w:val="24"/>
        </w:rPr>
        <w:t>уведомления</w:t>
      </w:r>
      <w:r>
        <w:rPr>
          <w:rStyle w:val="FontStyle56"/>
          <w:sz w:val="24"/>
          <w:szCs w:val="24"/>
        </w:rPr>
        <w:t xml:space="preserve"> </w:t>
      </w:r>
      <w:r w:rsidRPr="0045378B">
        <w:rPr>
          <w:rStyle w:val="FontStyle56"/>
          <w:sz w:val="24"/>
          <w:szCs w:val="24"/>
        </w:rPr>
        <w:t>о расторжении договора.</w:t>
      </w:r>
    </w:p>
    <w:p w:rsidR="001545E1" w:rsidRPr="0045378B" w:rsidRDefault="001545E1" w:rsidP="001545E1">
      <w:pPr>
        <w:pStyle w:val="Style9"/>
        <w:widowControl/>
        <w:tabs>
          <w:tab w:val="left" w:pos="1219"/>
        </w:tabs>
        <w:spacing w:line="240" w:lineRule="auto"/>
        <w:ind w:firstLine="567"/>
        <w:rPr>
          <w:rStyle w:val="FontStyle56"/>
          <w:sz w:val="24"/>
          <w:szCs w:val="24"/>
        </w:rPr>
      </w:pPr>
      <w:r w:rsidRPr="0045378B">
        <w:rPr>
          <w:rStyle w:val="FontStyle56"/>
          <w:sz w:val="24"/>
          <w:szCs w:val="24"/>
        </w:rPr>
        <w:t>12.</w:t>
      </w:r>
      <w:r>
        <w:rPr>
          <w:rStyle w:val="FontStyle56"/>
          <w:sz w:val="24"/>
          <w:szCs w:val="24"/>
        </w:rPr>
        <w:t>5</w:t>
      </w:r>
      <w:r w:rsidRPr="0045378B">
        <w:rPr>
          <w:rStyle w:val="FontStyle56"/>
          <w:sz w:val="24"/>
          <w:szCs w:val="24"/>
        </w:rPr>
        <w:t xml:space="preserve">. </w:t>
      </w:r>
      <w:r w:rsidRPr="0045378B">
        <w:t>При расторжении договора в связи с односторонним отказом ЗАКАЗЧИКА от исполнения договора, ПОДРЯДЧИК обязан в течении 5 рабочих дней с момента получения уведомления о расторжении договора в соответствии с п. 12.1 настоящего договора вернуть на счет ЗАКАЗЧИКА денежные средства, оплаченные ЗАКАЗЧИКОМ в счет аванса в соответствии с п. 4.1 настоящего договора.</w:t>
      </w:r>
    </w:p>
    <w:p w:rsidR="001545E1" w:rsidRPr="0045378B" w:rsidRDefault="001545E1" w:rsidP="001545E1">
      <w:pPr>
        <w:pStyle w:val="Style9"/>
        <w:widowControl/>
        <w:tabs>
          <w:tab w:val="left" w:pos="1219"/>
        </w:tabs>
        <w:spacing w:line="240" w:lineRule="auto"/>
        <w:ind w:firstLine="567"/>
        <w:rPr>
          <w:rStyle w:val="FontStyle56"/>
          <w:sz w:val="24"/>
          <w:szCs w:val="24"/>
        </w:rPr>
      </w:pPr>
      <w:r w:rsidRPr="0045378B">
        <w:rPr>
          <w:rStyle w:val="FontStyle56"/>
          <w:sz w:val="24"/>
          <w:szCs w:val="24"/>
        </w:rPr>
        <w:t>12.</w:t>
      </w:r>
      <w:r>
        <w:rPr>
          <w:rStyle w:val="FontStyle56"/>
          <w:sz w:val="24"/>
          <w:szCs w:val="24"/>
        </w:rPr>
        <w:t>6</w:t>
      </w:r>
      <w:r w:rsidRPr="0045378B">
        <w:rPr>
          <w:rStyle w:val="FontStyle56"/>
          <w:sz w:val="24"/>
          <w:szCs w:val="24"/>
        </w:rPr>
        <w:t>. Ответственность за сохранность выполненных работ после прекращения действия договора вследствие его расторжения (в соответствии с настоящей главой договора) несет ЗАКАЗЧИК.</w:t>
      </w:r>
    </w:p>
    <w:p w:rsidR="001545E1" w:rsidRPr="0045378B" w:rsidRDefault="001545E1" w:rsidP="001545E1">
      <w:pPr>
        <w:pStyle w:val="Style9"/>
        <w:widowControl/>
        <w:tabs>
          <w:tab w:val="left" w:pos="1219"/>
        </w:tabs>
        <w:spacing w:line="240" w:lineRule="auto"/>
        <w:ind w:firstLine="567"/>
        <w:rPr>
          <w:rStyle w:val="FontStyle56"/>
          <w:sz w:val="24"/>
          <w:szCs w:val="24"/>
        </w:rPr>
      </w:pPr>
      <w:r w:rsidRPr="0045378B">
        <w:rPr>
          <w:rStyle w:val="FontStyle56"/>
          <w:sz w:val="24"/>
          <w:szCs w:val="24"/>
        </w:rPr>
        <w:t>12.</w:t>
      </w:r>
      <w:r>
        <w:rPr>
          <w:rStyle w:val="FontStyle56"/>
          <w:sz w:val="24"/>
          <w:szCs w:val="24"/>
        </w:rPr>
        <w:t>7</w:t>
      </w:r>
      <w:r w:rsidRPr="0045378B">
        <w:rPr>
          <w:rStyle w:val="FontStyle56"/>
          <w:sz w:val="24"/>
          <w:szCs w:val="24"/>
        </w:rPr>
        <w:t>. Расторжение договора влечет за собой пре</w:t>
      </w:r>
      <w:r>
        <w:rPr>
          <w:rStyle w:val="FontStyle56"/>
          <w:sz w:val="24"/>
          <w:szCs w:val="24"/>
        </w:rPr>
        <w:t>кращение обязательств С</w:t>
      </w:r>
      <w:r w:rsidRPr="0045378B">
        <w:rPr>
          <w:rStyle w:val="FontStyle56"/>
          <w:sz w:val="24"/>
          <w:szCs w:val="24"/>
        </w:rPr>
        <w:t>торон по нему, но не освобождает от ответственности за неисполнение обязательств по договору, которые имели место до расторжения договора.</w:t>
      </w:r>
    </w:p>
    <w:p w:rsidR="001545E1" w:rsidRPr="0045378B" w:rsidRDefault="001545E1" w:rsidP="001545E1">
      <w:pPr>
        <w:autoSpaceDE w:val="0"/>
        <w:autoSpaceDN w:val="0"/>
        <w:adjustRightInd w:val="0"/>
        <w:spacing w:after="0" w:line="240" w:lineRule="auto"/>
        <w:ind w:firstLine="567"/>
        <w:jc w:val="both"/>
        <w:rPr>
          <w:rStyle w:val="FontStyle56"/>
          <w:sz w:val="24"/>
          <w:szCs w:val="24"/>
          <w:lang w:eastAsia="ru-RU"/>
        </w:rPr>
      </w:pPr>
      <w:r w:rsidRPr="0045378B">
        <w:rPr>
          <w:rStyle w:val="FontStyle56"/>
          <w:sz w:val="24"/>
          <w:szCs w:val="24"/>
        </w:rPr>
        <w:t>12.</w:t>
      </w:r>
      <w:r>
        <w:rPr>
          <w:rStyle w:val="FontStyle56"/>
          <w:sz w:val="24"/>
          <w:szCs w:val="24"/>
        </w:rPr>
        <w:t>8</w:t>
      </w:r>
      <w:r w:rsidRPr="0045378B">
        <w:rPr>
          <w:rStyle w:val="FontStyle56"/>
          <w:sz w:val="24"/>
          <w:szCs w:val="24"/>
        </w:rPr>
        <w:t xml:space="preserve">. Сведения о ПОДРЯДЧИКЕ, с которым договор был расторгнут </w:t>
      </w:r>
      <w:r w:rsidRPr="0045378B">
        <w:rPr>
          <w:rFonts w:ascii="Times New Roman" w:hAnsi="Times New Roman"/>
          <w:sz w:val="24"/>
          <w:szCs w:val="24"/>
          <w:lang w:eastAsia="ru-RU"/>
        </w:rPr>
        <w:t>по решению суда или в случае одностороннего отказа ЗАКАЗЧИКА от исполнения договора о проведении капитального ремонта в связи с существенным нарушением условий договора, включаются в реестр недобросовестных подрядных организаций</w:t>
      </w:r>
    </w:p>
    <w:p w:rsidR="001545E1" w:rsidRPr="0045378B" w:rsidRDefault="001545E1" w:rsidP="001545E1">
      <w:pPr>
        <w:pStyle w:val="Style9"/>
        <w:widowControl/>
        <w:tabs>
          <w:tab w:val="left" w:pos="1219"/>
        </w:tabs>
        <w:spacing w:line="240" w:lineRule="auto"/>
        <w:ind w:firstLine="567"/>
        <w:rPr>
          <w:rStyle w:val="FontStyle56"/>
          <w:sz w:val="24"/>
          <w:szCs w:val="24"/>
        </w:rPr>
      </w:pPr>
      <w:r w:rsidRPr="0045378B">
        <w:rPr>
          <w:rStyle w:val="FontStyle56"/>
          <w:sz w:val="24"/>
          <w:szCs w:val="24"/>
        </w:rPr>
        <w:t>12.</w:t>
      </w:r>
      <w:r>
        <w:rPr>
          <w:rStyle w:val="FontStyle56"/>
          <w:sz w:val="24"/>
          <w:szCs w:val="24"/>
        </w:rPr>
        <w:t>9</w:t>
      </w:r>
      <w:r w:rsidRPr="0045378B">
        <w:rPr>
          <w:rStyle w:val="FontStyle56"/>
          <w:sz w:val="24"/>
          <w:szCs w:val="24"/>
        </w:rPr>
        <w:t>. В случае принятия одной из сторон или сторонами совместного решения о расторжении договора в судебном порядке, стороны руководствуются действующим законодательством РФ и положениями настоящего договора.</w:t>
      </w:r>
    </w:p>
    <w:p w:rsidR="001545E1" w:rsidRPr="0045378B" w:rsidRDefault="001545E1" w:rsidP="001545E1">
      <w:pPr>
        <w:widowControl w:val="0"/>
        <w:autoSpaceDE w:val="0"/>
        <w:autoSpaceDN w:val="0"/>
        <w:adjustRightInd w:val="0"/>
        <w:spacing w:after="0" w:line="240" w:lineRule="auto"/>
        <w:jc w:val="center"/>
        <w:rPr>
          <w:rFonts w:ascii="Times New Roman" w:hAnsi="Times New Roman"/>
          <w:b/>
          <w:bCs/>
          <w:sz w:val="24"/>
          <w:szCs w:val="24"/>
        </w:rPr>
      </w:pPr>
      <w:r w:rsidRPr="0045378B">
        <w:rPr>
          <w:rFonts w:ascii="Times New Roman" w:hAnsi="Times New Roman"/>
          <w:b/>
          <w:bCs/>
          <w:sz w:val="24"/>
          <w:szCs w:val="24"/>
        </w:rPr>
        <w:t>13. Прочие условия</w:t>
      </w:r>
    </w:p>
    <w:p w:rsidR="001545E1" w:rsidRPr="0045378B" w:rsidRDefault="001545E1" w:rsidP="001545E1">
      <w:pPr>
        <w:widowControl w:val="0"/>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13.1. Договор составлен в двух экземплярах, имеющих одинаковую юридическую силу</w:t>
      </w:r>
      <w:r>
        <w:rPr>
          <w:rFonts w:ascii="Times New Roman" w:hAnsi="Times New Roman"/>
          <w:sz w:val="24"/>
          <w:szCs w:val="24"/>
        </w:rPr>
        <w:t>, по одному для каждой из С</w:t>
      </w:r>
      <w:r w:rsidRPr="0045378B">
        <w:rPr>
          <w:rFonts w:ascii="Times New Roman" w:hAnsi="Times New Roman"/>
          <w:sz w:val="24"/>
          <w:szCs w:val="24"/>
        </w:rPr>
        <w:t>торон.</w:t>
      </w:r>
    </w:p>
    <w:p w:rsidR="001545E1" w:rsidRPr="0045378B" w:rsidRDefault="001545E1" w:rsidP="001545E1">
      <w:pPr>
        <w:widowControl w:val="0"/>
        <w:tabs>
          <w:tab w:val="left" w:pos="0"/>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13.2. Во всем, что не пред</w:t>
      </w:r>
      <w:r>
        <w:rPr>
          <w:rFonts w:ascii="Times New Roman" w:hAnsi="Times New Roman"/>
          <w:sz w:val="24"/>
          <w:szCs w:val="24"/>
        </w:rPr>
        <w:t>усмотрено настоящим договором, С</w:t>
      </w:r>
      <w:r w:rsidRPr="0045378B">
        <w:rPr>
          <w:rFonts w:ascii="Times New Roman" w:hAnsi="Times New Roman"/>
          <w:sz w:val="24"/>
          <w:szCs w:val="24"/>
        </w:rPr>
        <w:t>тороны руководствуются действующим законодательством Российской Федерации.</w:t>
      </w:r>
    </w:p>
    <w:p w:rsidR="001545E1" w:rsidRPr="0045378B" w:rsidRDefault="001545E1" w:rsidP="001545E1">
      <w:pPr>
        <w:widowControl w:val="0"/>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13.3. В случае возникновения спора в связи с исполнением настоящего договора он подлежит разрешению путем переговоров, при не достижении соглашения – спор передается на рассмотрение в Арбитражный суд Забайкальского края. </w:t>
      </w:r>
    </w:p>
    <w:p w:rsidR="001545E1" w:rsidRPr="0045378B" w:rsidRDefault="001545E1" w:rsidP="001545E1">
      <w:pPr>
        <w:spacing w:after="0" w:line="240" w:lineRule="auto"/>
        <w:jc w:val="both"/>
        <w:rPr>
          <w:rFonts w:ascii="Times New Roman" w:hAnsi="Times New Roman"/>
          <w:sz w:val="24"/>
          <w:szCs w:val="24"/>
        </w:rPr>
      </w:pPr>
      <w:r w:rsidRPr="0045378B">
        <w:rPr>
          <w:rFonts w:ascii="Times New Roman" w:hAnsi="Times New Roman"/>
          <w:sz w:val="24"/>
          <w:szCs w:val="24"/>
        </w:rPr>
        <w:t xml:space="preserve">      13.4. Срок действия Договора устанавливается с даты его заключения Сторонами и действует до полного исполнения Сторонами обязательств по Договору.</w:t>
      </w:r>
    </w:p>
    <w:p w:rsidR="001545E1" w:rsidRPr="0045378B" w:rsidRDefault="001545E1" w:rsidP="001545E1">
      <w:pPr>
        <w:spacing w:after="0" w:line="240" w:lineRule="auto"/>
        <w:jc w:val="both"/>
        <w:rPr>
          <w:rFonts w:ascii="Times New Roman" w:hAnsi="Times New Roman"/>
          <w:sz w:val="24"/>
          <w:szCs w:val="24"/>
        </w:rPr>
      </w:pPr>
      <w:r w:rsidRPr="0045378B">
        <w:rPr>
          <w:rFonts w:ascii="Times New Roman" w:hAnsi="Times New Roman"/>
          <w:sz w:val="24"/>
          <w:szCs w:val="24"/>
        </w:rPr>
        <w:t xml:space="preserve">      13.5. ЗАКАЗЧИК и ПОДРЯДЧИК назначают ответственных исполнителей по настоящему договору. О назначении или смене ответственного исполнителя Сторона обязана уведомить другую Сторону не позднее чем в течение 3 (трёх) рабочих дней.</w:t>
      </w:r>
    </w:p>
    <w:p w:rsidR="001545E1" w:rsidRPr="0045378B" w:rsidRDefault="001545E1" w:rsidP="001545E1">
      <w:pPr>
        <w:spacing w:after="0" w:line="240" w:lineRule="auto"/>
        <w:jc w:val="both"/>
        <w:rPr>
          <w:rFonts w:ascii="Times New Roman" w:hAnsi="Times New Roman"/>
          <w:sz w:val="24"/>
          <w:szCs w:val="24"/>
        </w:rPr>
      </w:pPr>
      <w:r w:rsidRPr="0045378B">
        <w:rPr>
          <w:rFonts w:ascii="Times New Roman" w:hAnsi="Times New Roman"/>
          <w:sz w:val="24"/>
          <w:szCs w:val="24"/>
        </w:rPr>
        <w:t xml:space="preserve">      13.6. Стороны обязуются информировать друг друга в письменной форме об изменении своих реквизитов, почтового (юридического) адреса и иных данных, указанных в разделе 14 Договора, в течение 3 (трёх) дней с даты их изменения. </w:t>
      </w:r>
    </w:p>
    <w:p w:rsidR="001545E1" w:rsidRPr="0045378B" w:rsidRDefault="001545E1" w:rsidP="001545E1">
      <w:pPr>
        <w:widowControl w:val="0"/>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13.7. Сторона, изменившая свой почтовый (юридический) адрес, иные данные и реквизиты и не уведомившая об этом другую Сторону в установленный пунктом 13.6. Договора срок, не имеет права ссылаться на то, что предусмотренные Договором и направленные ей уведомления или иные сообщения не получены и вследствие этого не исполнены.</w:t>
      </w:r>
    </w:p>
    <w:p w:rsidR="001545E1" w:rsidRPr="0045378B" w:rsidRDefault="001545E1" w:rsidP="001545E1">
      <w:pPr>
        <w:widowControl w:val="0"/>
        <w:tabs>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13.8. В целях оперативного обмена документами стороны договорились о возможности использовать в качестве официальных, имеющих юридическую силу документы, переданные сторонами в форме факсимильного и электронного документооборота, переданного по факсимильной связи и электронной почте, с последующим обменом оригиналами этих документов по почте, либо курьером. </w:t>
      </w:r>
    </w:p>
    <w:p w:rsidR="001545E1" w:rsidRPr="0045378B" w:rsidRDefault="001545E1" w:rsidP="001545E1">
      <w:pPr>
        <w:widowControl w:val="0"/>
        <w:tabs>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      13.9. Неотъемлемыми частями договора являются приложения:</w:t>
      </w:r>
    </w:p>
    <w:p w:rsidR="001545E1" w:rsidRPr="0045378B" w:rsidRDefault="001545E1" w:rsidP="001545E1">
      <w:pPr>
        <w:widowControl w:val="0"/>
        <w:tabs>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Приложение № 1. Техническое задание на выполнение работ и (или) оказание услуг по капитальному ремонту общего имущества в многоквартирном доме.</w:t>
      </w:r>
    </w:p>
    <w:p w:rsidR="001545E1" w:rsidRPr="0045378B" w:rsidRDefault="001545E1" w:rsidP="001545E1">
      <w:pPr>
        <w:widowControl w:val="0"/>
        <w:tabs>
          <w:tab w:val="left" w:pos="709"/>
        </w:tabs>
        <w:autoSpaceDE w:val="0"/>
        <w:autoSpaceDN w:val="0"/>
        <w:adjustRightInd w:val="0"/>
        <w:spacing w:after="0" w:line="240" w:lineRule="auto"/>
        <w:rPr>
          <w:rFonts w:ascii="Times New Roman" w:hAnsi="Times New Roman"/>
          <w:sz w:val="24"/>
          <w:szCs w:val="24"/>
        </w:rPr>
      </w:pPr>
      <w:r w:rsidRPr="0045378B">
        <w:rPr>
          <w:rFonts w:ascii="Times New Roman" w:hAnsi="Times New Roman"/>
          <w:sz w:val="24"/>
          <w:szCs w:val="24"/>
        </w:rPr>
        <w:t>Приложение № 2</w:t>
      </w:r>
      <w:r>
        <w:rPr>
          <w:rFonts w:ascii="Times New Roman" w:hAnsi="Times New Roman"/>
          <w:sz w:val="24"/>
          <w:szCs w:val="24"/>
        </w:rPr>
        <w:t>. С</w:t>
      </w:r>
      <w:r w:rsidRPr="0045378B">
        <w:rPr>
          <w:rFonts w:ascii="Times New Roman" w:hAnsi="Times New Roman"/>
          <w:sz w:val="24"/>
          <w:szCs w:val="24"/>
        </w:rPr>
        <w:t>метная документация.</w:t>
      </w:r>
    </w:p>
    <w:p w:rsidR="001545E1" w:rsidRPr="0045378B" w:rsidRDefault="001545E1" w:rsidP="001545E1">
      <w:pPr>
        <w:widowControl w:val="0"/>
        <w:tabs>
          <w:tab w:val="left" w:pos="709"/>
        </w:tabs>
        <w:autoSpaceDE w:val="0"/>
        <w:autoSpaceDN w:val="0"/>
        <w:adjustRightInd w:val="0"/>
        <w:spacing w:after="0" w:line="240" w:lineRule="auto"/>
        <w:rPr>
          <w:rFonts w:ascii="Times New Roman" w:hAnsi="Times New Roman"/>
          <w:sz w:val="24"/>
          <w:szCs w:val="24"/>
        </w:rPr>
      </w:pPr>
      <w:r w:rsidRPr="0045378B">
        <w:rPr>
          <w:rFonts w:ascii="Times New Roman" w:hAnsi="Times New Roman"/>
          <w:sz w:val="24"/>
          <w:szCs w:val="24"/>
        </w:rPr>
        <w:t xml:space="preserve">Приложение № 3. </w:t>
      </w:r>
      <w:r w:rsidRPr="00184E99">
        <w:rPr>
          <w:rFonts w:ascii="Times New Roman" w:hAnsi="Times New Roman"/>
          <w:sz w:val="24"/>
          <w:szCs w:val="24"/>
        </w:rPr>
        <w:t>График выполнения работ</w:t>
      </w:r>
      <w:r w:rsidRPr="0045378B">
        <w:rPr>
          <w:rFonts w:ascii="Times New Roman" w:hAnsi="Times New Roman"/>
          <w:sz w:val="24"/>
          <w:szCs w:val="24"/>
        </w:rPr>
        <w:t>.</w:t>
      </w:r>
    </w:p>
    <w:p w:rsidR="001545E1" w:rsidRPr="0045378B" w:rsidRDefault="001545E1" w:rsidP="001545E1">
      <w:pPr>
        <w:widowControl w:val="0"/>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Приложение № 4. Стандартное содержание сдаточного дела.</w:t>
      </w:r>
    </w:p>
    <w:p w:rsidR="001545E1" w:rsidRPr="0045378B" w:rsidRDefault="001545E1" w:rsidP="001545E1">
      <w:pPr>
        <w:widowControl w:val="0"/>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 xml:space="preserve">Приложение № 5. Акт приема в эксплуатацию законченного капитальным ремонтом Объекта по виду (видам) работ. </w:t>
      </w:r>
    </w:p>
    <w:p w:rsidR="001545E1" w:rsidRPr="0045378B" w:rsidRDefault="001545E1" w:rsidP="001545E1">
      <w:pPr>
        <w:pStyle w:val="afd"/>
        <w:jc w:val="both"/>
        <w:rPr>
          <w:rFonts w:ascii="Times New Roman" w:hAnsi="Times New Roman"/>
          <w:bCs/>
          <w:sz w:val="24"/>
          <w:szCs w:val="24"/>
        </w:rPr>
      </w:pPr>
      <w:r w:rsidRPr="0045378B">
        <w:rPr>
          <w:rFonts w:ascii="Times New Roman" w:hAnsi="Times New Roman"/>
          <w:sz w:val="24"/>
          <w:szCs w:val="24"/>
        </w:rPr>
        <w:t xml:space="preserve">Приложение № 6. </w:t>
      </w:r>
      <w:r w:rsidRPr="0045378B">
        <w:rPr>
          <w:rFonts w:ascii="Times New Roman" w:hAnsi="Times New Roman"/>
          <w:bCs/>
          <w:sz w:val="24"/>
          <w:szCs w:val="24"/>
        </w:rPr>
        <w:t>Акт рабочей комиссии о готовности к предъявлению приемочной комиссии законченного капитальным ремонтом жилого здания.</w:t>
      </w:r>
    </w:p>
    <w:p w:rsidR="001545E1" w:rsidRPr="0045378B" w:rsidRDefault="001545E1" w:rsidP="001545E1">
      <w:pPr>
        <w:pStyle w:val="afd"/>
        <w:jc w:val="both"/>
        <w:rPr>
          <w:rFonts w:ascii="Times New Roman" w:hAnsi="Times New Roman"/>
          <w:bCs/>
          <w:sz w:val="24"/>
          <w:szCs w:val="24"/>
        </w:rPr>
      </w:pPr>
      <w:r w:rsidRPr="0045378B">
        <w:rPr>
          <w:rFonts w:ascii="Times New Roman" w:hAnsi="Times New Roman"/>
          <w:bCs/>
          <w:sz w:val="24"/>
          <w:szCs w:val="24"/>
        </w:rPr>
        <w:t xml:space="preserve">Приложение № 7. </w:t>
      </w:r>
      <w:r w:rsidRPr="0045378B">
        <w:rPr>
          <w:rFonts w:ascii="Times New Roman" w:hAnsi="Times New Roman"/>
          <w:sz w:val="24"/>
          <w:szCs w:val="24"/>
        </w:rPr>
        <w:t>Акт обследования дополнительных работ.</w:t>
      </w:r>
    </w:p>
    <w:p w:rsidR="001545E1" w:rsidRPr="0045378B" w:rsidRDefault="001545E1" w:rsidP="001545E1">
      <w:pPr>
        <w:pStyle w:val="afd"/>
        <w:jc w:val="both"/>
        <w:rPr>
          <w:rFonts w:ascii="Times New Roman" w:hAnsi="Times New Roman"/>
          <w:bCs/>
          <w:sz w:val="24"/>
          <w:szCs w:val="24"/>
        </w:rPr>
      </w:pPr>
      <w:r w:rsidRPr="0045378B">
        <w:rPr>
          <w:rFonts w:ascii="Times New Roman" w:hAnsi="Times New Roman"/>
          <w:bCs/>
          <w:sz w:val="24"/>
          <w:szCs w:val="24"/>
        </w:rPr>
        <w:t xml:space="preserve">Приложение № 8. </w:t>
      </w:r>
      <w:r w:rsidRPr="0045378B">
        <w:rPr>
          <w:rFonts w:ascii="Times New Roman" w:hAnsi="Times New Roman"/>
          <w:sz w:val="24"/>
          <w:szCs w:val="24"/>
        </w:rPr>
        <w:t>Форма уведомления о необходимости обеспечить доступ (рекомендованная форма)</w:t>
      </w:r>
    </w:p>
    <w:p w:rsidR="001545E1" w:rsidRPr="0045378B" w:rsidRDefault="001545E1" w:rsidP="001545E1">
      <w:pPr>
        <w:spacing w:after="0" w:line="240" w:lineRule="auto"/>
        <w:ind w:right="-144"/>
        <w:jc w:val="both"/>
        <w:rPr>
          <w:rFonts w:ascii="Times New Roman" w:hAnsi="Times New Roman"/>
          <w:sz w:val="24"/>
          <w:szCs w:val="24"/>
        </w:rPr>
      </w:pPr>
      <w:r w:rsidRPr="0045378B">
        <w:rPr>
          <w:rFonts w:ascii="Times New Roman" w:hAnsi="Times New Roman"/>
          <w:sz w:val="24"/>
          <w:szCs w:val="24"/>
        </w:rPr>
        <w:t>Приложение № 9. План капитального ремонта дома (рекомендованная форма)</w:t>
      </w:r>
    </w:p>
    <w:p w:rsidR="001545E1" w:rsidRPr="0045378B" w:rsidRDefault="001545E1" w:rsidP="001545E1">
      <w:pPr>
        <w:spacing w:after="0" w:line="240" w:lineRule="auto"/>
        <w:ind w:right="-144"/>
        <w:jc w:val="both"/>
        <w:rPr>
          <w:rFonts w:ascii="Times New Roman" w:hAnsi="Times New Roman"/>
          <w:bCs/>
          <w:sz w:val="24"/>
          <w:szCs w:val="24"/>
        </w:rPr>
      </w:pPr>
      <w:r w:rsidRPr="0045378B">
        <w:rPr>
          <w:rFonts w:ascii="Times New Roman" w:hAnsi="Times New Roman"/>
          <w:sz w:val="24"/>
          <w:szCs w:val="24"/>
        </w:rPr>
        <w:t xml:space="preserve">Приложение № 10. Акт приема-передачи объекта капитального ремонта общего имущества </w:t>
      </w:r>
      <w:r w:rsidRPr="0045378B">
        <w:rPr>
          <w:rFonts w:ascii="Times New Roman" w:hAnsi="Times New Roman"/>
          <w:bCs/>
          <w:sz w:val="24"/>
          <w:szCs w:val="24"/>
        </w:rPr>
        <w:t>в многоквартирном доме.</w:t>
      </w:r>
    </w:p>
    <w:p w:rsidR="001545E1" w:rsidRPr="0045378B" w:rsidRDefault="001545E1" w:rsidP="001545E1">
      <w:pPr>
        <w:spacing w:after="0" w:line="240" w:lineRule="auto"/>
        <w:ind w:right="-144"/>
        <w:jc w:val="both"/>
        <w:rPr>
          <w:rFonts w:ascii="Times New Roman" w:hAnsi="Times New Roman"/>
          <w:sz w:val="24"/>
          <w:szCs w:val="24"/>
        </w:rPr>
      </w:pPr>
      <w:r w:rsidRPr="0045378B">
        <w:rPr>
          <w:rFonts w:ascii="Times New Roman" w:hAnsi="Times New Roman"/>
          <w:bCs/>
          <w:sz w:val="24"/>
          <w:szCs w:val="24"/>
        </w:rPr>
        <w:t>Приложение №11. Технические задания на проектирование.</w:t>
      </w:r>
    </w:p>
    <w:p w:rsidR="001545E1" w:rsidRPr="0045378B" w:rsidRDefault="001545E1" w:rsidP="001545E1">
      <w:pPr>
        <w:spacing w:after="0" w:line="240" w:lineRule="auto"/>
        <w:ind w:right="-144"/>
        <w:jc w:val="both"/>
        <w:rPr>
          <w:rFonts w:ascii="Times New Roman" w:hAnsi="Times New Roman"/>
          <w:sz w:val="24"/>
          <w:szCs w:val="24"/>
        </w:rPr>
      </w:pPr>
    </w:p>
    <w:p w:rsidR="001545E1" w:rsidRPr="004B04E4" w:rsidRDefault="001545E1" w:rsidP="001545E1">
      <w:pPr>
        <w:widowControl w:val="0"/>
        <w:numPr>
          <w:ilvl w:val="0"/>
          <w:numId w:val="6"/>
        </w:numPr>
        <w:tabs>
          <w:tab w:val="left" w:pos="284"/>
        </w:tabs>
        <w:autoSpaceDE w:val="0"/>
        <w:autoSpaceDN w:val="0"/>
        <w:adjustRightInd w:val="0"/>
        <w:spacing w:after="0" w:line="240" w:lineRule="auto"/>
        <w:ind w:left="284"/>
        <w:jc w:val="center"/>
        <w:rPr>
          <w:rFonts w:ascii="Times New Roman" w:hAnsi="Times New Roman"/>
          <w:sz w:val="24"/>
          <w:szCs w:val="24"/>
        </w:rPr>
      </w:pPr>
      <w:r w:rsidRPr="0045378B">
        <w:rPr>
          <w:rFonts w:ascii="Times New Roman" w:hAnsi="Times New Roman"/>
          <w:b/>
          <w:bCs/>
          <w:sz w:val="24"/>
          <w:szCs w:val="24"/>
        </w:rPr>
        <w:t>Адреса и реквизиты сторон</w:t>
      </w:r>
    </w:p>
    <w:p w:rsidR="004B04E4" w:rsidRDefault="004B04E4" w:rsidP="004B04E4">
      <w:pPr>
        <w:widowControl w:val="0"/>
        <w:tabs>
          <w:tab w:val="left" w:pos="284"/>
        </w:tabs>
        <w:autoSpaceDE w:val="0"/>
        <w:autoSpaceDN w:val="0"/>
        <w:adjustRightInd w:val="0"/>
        <w:spacing w:after="0" w:line="240" w:lineRule="auto"/>
        <w:jc w:val="center"/>
        <w:rPr>
          <w:rFonts w:ascii="Times New Roman" w:hAnsi="Times New Roman"/>
          <w:b/>
          <w:bCs/>
          <w:sz w:val="24"/>
          <w:szCs w:val="24"/>
        </w:rPr>
      </w:pPr>
    </w:p>
    <w:tbl>
      <w:tblPr>
        <w:tblW w:w="9498" w:type="dxa"/>
        <w:tblInd w:w="108" w:type="dxa"/>
        <w:tblLayout w:type="fixed"/>
        <w:tblLook w:val="0000" w:firstRow="0" w:lastRow="0" w:firstColumn="0" w:lastColumn="0" w:noHBand="0" w:noVBand="0"/>
      </w:tblPr>
      <w:tblGrid>
        <w:gridCol w:w="4962"/>
        <w:gridCol w:w="4536"/>
      </w:tblGrid>
      <w:tr w:rsidR="004B04E4" w:rsidRPr="00DC7FAA" w:rsidTr="00D66AFB">
        <w:trPr>
          <w:trHeight w:val="19"/>
        </w:trPr>
        <w:tc>
          <w:tcPr>
            <w:tcW w:w="4962" w:type="dxa"/>
            <w:tcBorders>
              <w:top w:val="nil"/>
              <w:left w:val="nil"/>
              <w:bottom w:val="nil"/>
              <w:right w:val="nil"/>
            </w:tcBorders>
          </w:tcPr>
          <w:p w:rsidR="004B04E4" w:rsidRDefault="004B04E4" w:rsidP="00D66AFB">
            <w:pPr>
              <w:widowControl w:val="0"/>
              <w:suppressAutoHyphens/>
              <w:autoSpaceDE w:val="0"/>
              <w:autoSpaceDN w:val="0"/>
              <w:adjustRightInd w:val="0"/>
              <w:spacing w:after="0" w:line="240" w:lineRule="auto"/>
              <w:ind w:right="567"/>
              <w:jc w:val="center"/>
              <w:rPr>
                <w:rFonts w:ascii="Times New Roman" w:hAnsi="Times New Roman"/>
                <w:sz w:val="24"/>
                <w:szCs w:val="24"/>
              </w:rPr>
            </w:pPr>
            <w:r>
              <w:rPr>
                <w:rFonts w:ascii="Times New Roman" w:hAnsi="Times New Roman"/>
                <w:sz w:val="24"/>
                <w:szCs w:val="24"/>
              </w:rPr>
              <w:t>ПОДРЯДЧИК</w:t>
            </w:r>
          </w:p>
          <w:p w:rsidR="004B04E4" w:rsidRDefault="004B04E4" w:rsidP="00D66AFB">
            <w:pPr>
              <w:widowControl w:val="0"/>
              <w:suppressAutoHyphens/>
              <w:autoSpaceDE w:val="0"/>
              <w:autoSpaceDN w:val="0"/>
              <w:adjustRightInd w:val="0"/>
              <w:spacing w:after="0" w:line="240" w:lineRule="auto"/>
              <w:ind w:right="33"/>
              <w:rPr>
                <w:rFonts w:ascii="Times New Roman" w:hAnsi="Times New Roman"/>
                <w:sz w:val="24"/>
                <w:szCs w:val="24"/>
              </w:rPr>
            </w:pPr>
            <w:r>
              <w:rPr>
                <w:rFonts w:ascii="Times New Roman" w:hAnsi="Times New Roman"/>
                <w:sz w:val="24"/>
                <w:szCs w:val="24"/>
              </w:rPr>
              <w:t>Общество с ограниченной ответственностью «УПРАВЛЯЮЩАЯ КОМПАНИЯ П. ПРИАРГУНСК»</w:t>
            </w:r>
          </w:p>
          <w:p w:rsidR="004B04E4" w:rsidRDefault="004B04E4" w:rsidP="00D66AFB">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р/сч 40702810974000032300</w:t>
            </w:r>
          </w:p>
          <w:p w:rsidR="004B04E4" w:rsidRDefault="004B04E4" w:rsidP="00D66AFB">
            <w:pPr>
              <w:widowControl w:val="0"/>
              <w:suppressAutoHyphens/>
              <w:autoSpaceDE w:val="0"/>
              <w:autoSpaceDN w:val="0"/>
              <w:adjustRightInd w:val="0"/>
              <w:spacing w:after="0" w:line="240" w:lineRule="auto"/>
              <w:ind w:right="317"/>
              <w:rPr>
                <w:rFonts w:ascii="Times New Roman" w:hAnsi="Times New Roman"/>
                <w:sz w:val="24"/>
                <w:szCs w:val="24"/>
              </w:rPr>
            </w:pPr>
            <w:r>
              <w:rPr>
                <w:rFonts w:ascii="Times New Roman" w:hAnsi="Times New Roman"/>
                <w:sz w:val="24"/>
                <w:szCs w:val="24"/>
              </w:rPr>
              <w:t xml:space="preserve">Отделение Сбербанка России г. Чита </w:t>
            </w:r>
          </w:p>
          <w:p w:rsidR="004B04E4" w:rsidRDefault="004B04E4" w:rsidP="00D66AFB">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Кор. Счет 30101810500000000637</w:t>
            </w:r>
          </w:p>
          <w:p w:rsidR="004B04E4" w:rsidRDefault="004B04E4" w:rsidP="00D66AFB">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ИНН 7518006734 КПП 751801001</w:t>
            </w:r>
          </w:p>
          <w:p w:rsidR="004B04E4" w:rsidRDefault="004B04E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ОГРН 1097530000083 БИК 047601637</w:t>
            </w:r>
          </w:p>
          <w:p w:rsidR="004B04E4" w:rsidRDefault="004B04E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 xml:space="preserve">Юридический адрес: 674310, Забайкальский край, Приаргунский район, пгт. Приаргунск, </w:t>
            </w:r>
          </w:p>
          <w:p w:rsidR="004B04E4" w:rsidRDefault="004B04E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ул. Комсомольская, д. 2;</w:t>
            </w:r>
          </w:p>
          <w:p w:rsidR="004B04E4" w:rsidRDefault="004B04E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Телефон: (30243)22654 (101)</w:t>
            </w:r>
          </w:p>
          <w:p w:rsidR="004B04E4" w:rsidRDefault="004B04E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Фактический адрес: 674310, Забайкальский край, Приаргунский район, пгт. Приаргунск, ул. Комсомольская, д. 10, оф. 11;</w:t>
            </w:r>
          </w:p>
          <w:p w:rsidR="004B04E4" w:rsidRDefault="004B04E4" w:rsidP="00D66AFB">
            <w:pPr>
              <w:widowControl w:val="0"/>
              <w:tabs>
                <w:tab w:val="left" w:pos="4429"/>
                <w:tab w:val="left" w:pos="4462"/>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Телефон: (30243)2-26-33, </w:t>
            </w:r>
          </w:p>
          <w:p w:rsidR="004B04E4" w:rsidRDefault="004B04E4" w:rsidP="00D66AFB">
            <w:pPr>
              <w:widowControl w:val="0"/>
              <w:tabs>
                <w:tab w:val="left" w:pos="4429"/>
                <w:tab w:val="left" w:pos="4462"/>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факс: (30243)2-26-54</w:t>
            </w:r>
          </w:p>
          <w:p w:rsidR="004B04E4" w:rsidRDefault="004B04E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Генеральный директор</w:t>
            </w:r>
          </w:p>
          <w:p w:rsidR="004B04E4" w:rsidRDefault="004B04E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____________________В.А. Золотарев</w:t>
            </w:r>
          </w:p>
          <w:p w:rsidR="004B04E4" w:rsidRDefault="004B04E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___</w:t>
            </w:r>
            <w:r>
              <w:rPr>
                <w:rFonts w:ascii="Times New Roman" w:hAnsi="Times New Roman"/>
                <w:sz w:val="24"/>
                <w:szCs w:val="24"/>
              </w:rPr>
              <w:t xml:space="preserve">» </w:t>
            </w:r>
            <w:r>
              <w:rPr>
                <w:rFonts w:ascii="Times New Roman" w:hAnsi="Times New Roman"/>
                <w:sz w:val="24"/>
                <w:szCs w:val="24"/>
                <w:u w:val="single"/>
              </w:rPr>
              <w:t xml:space="preserve">_______                             </w:t>
            </w:r>
            <w:r>
              <w:rPr>
                <w:rFonts w:ascii="Times New Roman" w:hAnsi="Times New Roman"/>
                <w:sz w:val="24"/>
                <w:szCs w:val="24"/>
              </w:rPr>
              <w:t>2018г.</w:t>
            </w:r>
          </w:p>
        </w:tc>
        <w:tc>
          <w:tcPr>
            <w:tcW w:w="4536" w:type="dxa"/>
            <w:tcBorders>
              <w:top w:val="nil"/>
              <w:left w:val="nil"/>
              <w:bottom w:val="nil"/>
              <w:right w:val="nil"/>
            </w:tcBorders>
          </w:tcPr>
          <w:p w:rsidR="004B04E4" w:rsidRDefault="004B04E4" w:rsidP="00D66AF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ЗАКАЗЧИК</w:t>
            </w:r>
          </w:p>
          <w:p w:rsidR="004B04E4" w:rsidRDefault="004B04E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Забайкальский фонд капитального ремонта многоквартирных домов. </w:t>
            </w:r>
          </w:p>
          <w:p w:rsidR="004B04E4" w:rsidRDefault="004B04E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Р/сч 40603810274000029374</w:t>
            </w:r>
          </w:p>
          <w:p w:rsidR="004B04E4" w:rsidRDefault="004B04E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Отделение №8600 Сбербанка России</w:t>
            </w:r>
          </w:p>
          <w:p w:rsidR="004B04E4" w:rsidRDefault="004B04E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 Счет 30101810500000000637</w:t>
            </w:r>
          </w:p>
          <w:p w:rsidR="004B04E4" w:rsidRDefault="004B04E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ИНН 7536986902 КПП 753601001 </w:t>
            </w:r>
          </w:p>
          <w:p w:rsidR="004B04E4" w:rsidRDefault="004B04E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ОГРН 1137500000978 БИК 047601637</w:t>
            </w:r>
          </w:p>
          <w:p w:rsidR="004B04E4" w:rsidRDefault="004B04E4" w:rsidP="00D66AFB">
            <w:pPr>
              <w:shd w:val="clear" w:color="auto" w:fill="FFFFFF"/>
              <w:tabs>
                <w:tab w:val="left" w:pos="919"/>
              </w:tabs>
              <w:suppressAutoHyphens/>
              <w:autoSpaceDN w:val="0"/>
              <w:spacing w:after="0" w:line="240" w:lineRule="auto"/>
              <w:ind w:right="601"/>
              <w:jc w:val="both"/>
              <w:rPr>
                <w:rFonts w:ascii="Times New Roman" w:hAnsi="Times New Roman"/>
                <w:kern w:val="3"/>
                <w:sz w:val="24"/>
                <w:szCs w:val="24"/>
                <w:lang w:eastAsia="ru-RU"/>
              </w:rPr>
            </w:pPr>
            <w:r>
              <w:rPr>
                <w:rFonts w:ascii="Times New Roman" w:hAnsi="Times New Roman"/>
                <w:kern w:val="3"/>
                <w:sz w:val="24"/>
                <w:szCs w:val="24"/>
                <w:lang w:eastAsia="ru-RU"/>
              </w:rPr>
              <w:t xml:space="preserve">Юридический адрес: 672000, Забайкальский край, г. Чита, </w:t>
            </w:r>
          </w:p>
          <w:p w:rsidR="004B04E4" w:rsidRDefault="004B04E4" w:rsidP="00D66AFB">
            <w:pPr>
              <w:shd w:val="clear" w:color="auto" w:fill="FFFFFF"/>
              <w:tabs>
                <w:tab w:val="left" w:pos="919"/>
              </w:tabs>
              <w:suppressAutoHyphens/>
              <w:autoSpaceDN w:val="0"/>
              <w:spacing w:after="0" w:line="240" w:lineRule="auto"/>
              <w:ind w:right="601"/>
              <w:jc w:val="both"/>
              <w:rPr>
                <w:rFonts w:ascii="Times New Roman" w:hAnsi="Times New Roman"/>
                <w:kern w:val="3"/>
                <w:sz w:val="24"/>
                <w:szCs w:val="24"/>
                <w:lang w:eastAsia="ru-RU"/>
              </w:rPr>
            </w:pPr>
            <w:r>
              <w:rPr>
                <w:rFonts w:ascii="Times New Roman" w:hAnsi="Times New Roman"/>
                <w:kern w:val="3"/>
                <w:sz w:val="24"/>
                <w:szCs w:val="24"/>
                <w:lang w:eastAsia="ru-RU"/>
              </w:rPr>
              <w:t xml:space="preserve">ул. Амурская, д.106; </w:t>
            </w:r>
          </w:p>
          <w:p w:rsidR="004B04E4" w:rsidRDefault="004B04E4" w:rsidP="004B04E4">
            <w:pPr>
              <w:widowControl w:val="0"/>
              <w:numPr>
                <w:ilvl w:val="0"/>
                <w:numId w:val="35"/>
              </w:numPr>
              <w:suppressAutoHyphens/>
              <w:autoSpaceDN w:val="0"/>
              <w:spacing w:after="0" w:line="240" w:lineRule="auto"/>
              <w:ind w:left="34" w:right="601" w:hanging="34"/>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eastAsia="ja-JP" w:bidi="fa-IR"/>
              </w:rPr>
              <w:t>Фактический</w:t>
            </w:r>
            <w:r>
              <w:rPr>
                <w:rFonts w:ascii="Times New Roman" w:hAnsi="Times New Roman"/>
                <w:kern w:val="3"/>
                <w:sz w:val="24"/>
                <w:szCs w:val="24"/>
                <w:lang w:val="de-DE" w:eastAsia="ja-JP" w:bidi="fa-IR"/>
              </w:rPr>
              <w:t xml:space="preserve"> адрес: 6720</w:t>
            </w:r>
            <w:r>
              <w:rPr>
                <w:rFonts w:ascii="Times New Roman" w:hAnsi="Times New Roman"/>
                <w:kern w:val="3"/>
                <w:sz w:val="24"/>
                <w:szCs w:val="24"/>
                <w:lang w:eastAsia="ja-JP" w:bidi="fa-IR"/>
              </w:rPr>
              <w:t>1</w:t>
            </w:r>
            <w:r>
              <w:rPr>
                <w:rFonts w:ascii="Times New Roman" w:hAnsi="Times New Roman"/>
                <w:kern w:val="3"/>
                <w:sz w:val="24"/>
                <w:szCs w:val="24"/>
                <w:lang w:val="de-DE" w:eastAsia="ja-JP" w:bidi="fa-IR"/>
              </w:rPr>
              <w:t xml:space="preserve">0, Забайкальский край, г. Чита, </w:t>
            </w:r>
          </w:p>
          <w:p w:rsidR="004B04E4" w:rsidRDefault="004B04E4" w:rsidP="004B04E4">
            <w:pPr>
              <w:widowControl w:val="0"/>
              <w:numPr>
                <w:ilvl w:val="0"/>
                <w:numId w:val="35"/>
              </w:numPr>
              <w:suppressAutoHyphens/>
              <w:autoSpaceDN w:val="0"/>
              <w:spacing w:after="0" w:line="240" w:lineRule="auto"/>
              <w:ind w:left="34" w:right="601" w:hanging="34"/>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val="de-DE" w:eastAsia="ja-JP" w:bidi="fa-IR"/>
              </w:rPr>
              <w:t xml:space="preserve">ул. </w:t>
            </w:r>
            <w:r>
              <w:rPr>
                <w:rFonts w:ascii="Times New Roman" w:hAnsi="Times New Roman"/>
                <w:kern w:val="3"/>
                <w:sz w:val="24"/>
                <w:szCs w:val="24"/>
                <w:lang w:eastAsia="ja-JP" w:bidi="fa-IR"/>
              </w:rPr>
              <w:t>Забайкальского рабочего, д. 94;</w:t>
            </w:r>
          </w:p>
          <w:p w:rsidR="004B04E4" w:rsidRDefault="004B04E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Телефон/факс: (302-2) 41-40-14</w:t>
            </w:r>
          </w:p>
          <w:p w:rsidR="004B04E4" w:rsidRDefault="004B04E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4B04E4" w:rsidRDefault="004B04E4" w:rsidP="00D66AFB">
            <w:pPr>
              <w:widowControl w:val="0"/>
              <w:autoSpaceDE w:val="0"/>
              <w:autoSpaceDN w:val="0"/>
              <w:adjustRightInd w:val="0"/>
              <w:spacing w:after="0" w:line="240" w:lineRule="auto"/>
              <w:jc w:val="both"/>
              <w:rPr>
                <w:rFonts w:ascii="Times New Roman" w:hAnsi="Times New Roman"/>
                <w:sz w:val="24"/>
                <w:szCs w:val="24"/>
              </w:rPr>
            </w:pPr>
          </w:p>
          <w:p w:rsidR="004B04E4" w:rsidRDefault="004B04E4" w:rsidP="00D66AFB">
            <w:pPr>
              <w:widowControl w:val="0"/>
              <w:autoSpaceDE w:val="0"/>
              <w:autoSpaceDN w:val="0"/>
              <w:adjustRightInd w:val="0"/>
              <w:spacing w:after="0" w:line="240" w:lineRule="auto"/>
              <w:jc w:val="both"/>
              <w:rPr>
                <w:rFonts w:ascii="Times New Roman" w:hAnsi="Times New Roman"/>
                <w:sz w:val="24"/>
                <w:szCs w:val="24"/>
              </w:rPr>
            </w:pPr>
          </w:p>
          <w:p w:rsidR="004B04E4" w:rsidRDefault="004B04E4" w:rsidP="00D66AFB">
            <w:pPr>
              <w:widowControl w:val="0"/>
              <w:autoSpaceDE w:val="0"/>
              <w:autoSpaceDN w:val="0"/>
              <w:adjustRightInd w:val="0"/>
              <w:spacing w:after="0" w:line="240" w:lineRule="auto"/>
              <w:jc w:val="both"/>
              <w:rPr>
                <w:rFonts w:ascii="Times New Roman" w:hAnsi="Times New Roman"/>
                <w:sz w:val="24"/>
                <w:szCs w:val="24"/>
              </w:rPr>
            </w:pPr>
          </w:p>
          <w:p w:rsidR="004B04E4" w:rsidRDefault="004B04E4" w:rsidP="00D66AFB">
            <w:pPr>
              <w:widowControl w:val="0"/>
              <w:autoSpaceDE w:val="0"/>
              <w:autoSpaceDN w:val="0"/>
              <w:adjustRightInd w:val="0"/>
              <w:spacing w:after="0" w:line="240" w:lineRule="auto"/>
              <w:jc w:val="both"/>
              <w:rPr>
                <w:rFonts w:ascii="Times New Roman" w:hAnsi="Times New Roman"/>
                <w:sz w:val="24"/>
                <w:szCs w:val="24"/>
              </w:rPr>
            </w:pPr>
          </w:p>
          <w:p w:rsidR="004B04E4" w:rsidRDefault="004B04E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Генеральный директор </w:t>
            </w:r>
          </w:p>
          <w:p w:rsidR="004B04E4" w:rsidRDefault="004B04E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 А.В. Никонюк</w:t>
            </w:r>
          </w:p>
          <w:p w:rsidR="004B04E4" w:rsidRDefault="004B04E4" w:rsidP="00D66A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___</w:t>
            </w:r>
            <w:r>
              <w:rPr>
                <w:rFonts w:ascii="Times New Roman" w:hAnsi="Times New Roman"/>
                <w:sz w:val="24"/>
                <w:szCs w:val="24"/>
              </w:rPr>
              <w:t>»</w:t>
            </w:r>
            <w:r>
              <w:rPr>
                <w:rFonts w:ascii="Times New Roman" w:hAnsi="Times New Roman"/>
                <w:sz w:val="24"/>
                <w:szCs w:val="24"/>
                <w:u w:val="single"/>
              </w:rPr>
              <w:t xml:space="preserve"> _______                                   </w:t>
            </w:r>
            <w:r>
              <w:rPr>
                <w:rFonts w:ascii="Times New Roman" w:hAnsi="Times New Roman"/>
                <w:sz w:val="24"/>
                <w:szCs w:val="24"/>
              </w:rPr>
              <w:t xml:space="preserve">2018 г.  </w:t>
            </w:r>
          </w:p>
        </w:tc>
      </w:tr>
    </w:tbl>
    <w:p w:rsidR="004B04E4" w:rsidRDefault="004B04E4" w:rsidP="004B04E4">
      <w:pPr>
        <w:widowControl w:val="0"/>
        <w:tabs>
          <w:tab w:val="left" w:pos="284"/>
        </w:tabs>
        <w:autoSpaceDE w:val="0"/>
        <w:autoSpaceDN w:val="0"/>
        <w:adjustRightInd w:val="0"/>
        <w:spacing w:after="0" w:line="240" w:lineRule="auto"/>
        <w:jc w:val="both"/>
        <w:rPr>
          <w:rFonts w:ascii="Times New Roman" w:hAnsi="Times New Roman"/>
          <w:b/>
          <w:bCs/>
          <w:sz w:val="24"/>
          <w:szCs w:val="24"/>
        </w:rPr>
      </w:pPr>
    </w:p>
    <w:p w:rsidR="004B04E4" w:rsidRPr="0045378B" w:rsidRDefault="004B04E4" w:rsidP="004B04E4">
      <w:pPr>
        <w:widowControl w:val="0"/>
        <w:tabs>
          <w:tab w:val="left" w:pos="284"/>
        </w:tabs>
        <w:autoSpaceDE w:val="0"/>
        <w:autoSpaceDN w:val="0"/>
        <w:adjustRightInd w:val="0"/>
        <w:spacing w:after="0" w:line="240" w:lineRule="auto"/>
        <w:jc w:val="center"/>
        <w:rPr>
          <w:rFonts w:ascii="Times New Roman" w:hAnsi="Times New Roman"/>
          <w:sz w:val="24"/>
          <w:szCs w:val="24"/>
        </w:rPr>
      </w:pPr>
    </w:p>
    <w:p w:rsidR="00D27230" w:rsidRPr="0045378B" w:rsidRDefault="001545E1" w:rsidP="00F115F5">
      <w:pPr>
        <w:spacing w:after="0" w:line="240" w:lineRule="auto"/>
        <w:jc w:val="right"/>
        <w:rPr>
          <w:rFonts w:ascii="Times New Roman" w:hAnsi="Times New Roman"/>
          <w:b/>
          <w:sz w:val="24"/>
          <w:szCs w:val="24"/>
        </w:rPr>
      </w:pPr>
      <w:r w:rsidRPr="0045378B">
        <w:rPr>
          <w:rFonts w:ascii="Times New Roman" w:hAnsi="Times New Roman"/>
          <w:b/>
          <w:sz w:val="24"/>
          <w:szCs w:val="24"/>
        </w:rPr>
        <w:br w:type="page"/>
      </w:r>
      <w:r w:rsidR="00D27230" w:rsidRPr="0045378B">
        <w:rPr>
          <w:rFonts w:ascii="Times New Roman" w:hAnsi="Times New Roman"/>
          <w:b/>
          <w:sz w:val="24"/>
          <w:szCs w:val="24"/>
        </w:rPr>
        <w:t>Приложение № 1</w:t>
      </w:r>
    </w:p>
    <w:p w:rsidR="00137464" w:rsidRPr="0045378B" w:rsidRDefault="00D27230" w:rsidP="00137464">
      <w:pPr>
        <w:widowControl w:val="0"/>
        <w:tabs>
          <w:tab w:val="left" w:pos="-7655"/>
        </w:tabs>
        <w:autoSpaceDE w:val="0"/>
        <w:autoSpaceDN w:val="0"/>
        <w:adjustRightInd w:val="0"/>
        <w:spacing w:after="0" w:line="240" w:lineRule="auto"/>
        <w:jc w:val="right"/>
        <w:rPr>
          <w:rFonts w:ascii="Times New Roman" w:hAnsi="Times New Roman"/>
          <w:b/>
          <w:bCs/>
          <w:sz w:val="24"/>
          <w:szCs w:val="24"/>
        </w:rPr>
      </w:pPr>
      <w:r w:rsidRPr="0045378B">
        <w:rPr>
          <w:rFonts w:ascii="Times New Roman" w:hAnsi="Times New Roman"/>
          <w:sz w:val="24"/>
          <w:szCs w:val="24"/>
        </w:rPr>
        <w:t>к договору №</w:t>
      </w:r>
      <w:r w:rsidR="00137464">
        <w:rPr>
          <w:rFonts w:ascii="Times New Roman" w:hAnsi="Times New Roman"/>
          <w:sz w:val="24"/>
          <w:szCs w:val="24"/>
        </w:rPr>
        <w:t xml:space="preserve"> </w:t>
      </w:r>
      <w:r w:rsidR="00137464" w:rsidRPr="00137464">
        <w:rPr>
          <w:rFonts w:ascii="Times New Roman" w:hAnsi="Times New Roman"/>
          <w:bCs/>
          <w:sz w:val="24"/>
          <w:szCs w:val="24"/>
        </w:rPr>
        <w:t>Д/КР/2018-44</w:t>
      </w:r>
    </w:p>
    <w:p w:rsidR="00D27230" w:rsidRPr="0045378B" w:rsidRDefault="00D27230" w:rsidP="00D27230">
      <w:pPr>
        <w:spacing w:after="0" w:line="240" w:lineRule="auto"/>
        <w:jc w:val="right"/>
        <w:rPr>
          <w:rFonts w:ascii="Times New Roman" w:hAnsi="Times New Roman"/>
          <w:sz w:val="24"/>
          <w:szCs w:val="24"/>
        </w:rPr>
      </w:pPr>
    </w:p>
    <w:p w:rsidR="00837319" w:rsidRPr="0045378B" w:rsidRDefault="00C219A1" w:rsidP="00DE1EC4">
      <w:pPr>
        <w:spacing w:after="0" w:line="240" w:lineRule="auto"/>
        <w:jc w:val="right"/>
        <w:rPr>
          <w:rFonts w:ascii="Times New Roman" w:hAnsi="Times New Roman"/>
          <w:sz w:val="24"/>
          <w:szCs w:val="24"/>
        </w:rPr>
      </w:pPr>
      <w:r w:rsidRPr="0045378B">
        <w:rPr>
          <w:rFonts w:ascii="Times New Roman" w:hAnsi="Times New Roman"/>
          <w:sz w:val="24"/>
          <w:szCs w:val="24"/>
        </w:rPr>
        <w:t>от «___»_________2018 г.</w:t>
      </w:r>
    </w:p>
    <w:p w:rsidR="000362D2" w:rsidRPr="0045378B" w:rsidRDefault="000362D2" w:rsidP="000362D2">
      <w:pPr>
        <w:spacing w:after="0" w:line="240" w:lineRule="auto"/>
        <w:jc w:val="center"/>
        <w:rPr>
          <w:rFonts w:ascii="Times New Roman" w:hAnsi="Times New Roman"/>
          <w:b/>
          <w:sz w:val="24"/>
          <w:szCs w:val="24"/>
        </w:rPr>
      </w:pPr>
    </w:p>
    <w:p w:rsidR="00DF3D89" w:rsidRPr="00671C51" w:rsidRDefault="00DF3D89" w:rsidP="00DF3D89">
      <w:pPr>
        <w:spacing w:after="0" w:line="240" w:lineRule="auto"/>
        <w:jc w:val="center"/>
        <w:rPr>
          <w:rFonts w:ascii="Times New Roman" w:hAnsi="Times New Roman"/>
          <w:b/>
          <w:sz w:val="24"/>
          <w:szCs w:val="24"/>
        </w:rPr>
      </w:pPr>
      <w:r>
        <w:rPr>
          <w:rFonts w:ascii="Times New Roman" w:hAnsi="Times New Roman"/>
          <w:b/>
          <w:sz w:val="24"/>
          <w:szCs w:val="24"/>
        </w:rPr>
        <w:t>Техническое задание №1</w:t>
      </w:r>
    </w:p>
    <w:p w:rsidR="00DF3D89" w:rsidRPr="00671C51" w:rsidRDefault="00DF3D89" w:rsidP="00DF3D89">
      <w:pPr>
        <w:spacing w:after="0" w:line="240" w:lineRule="auto"/>
        <w:jc w:val="center"/>
        <w:rPr>
          <w:rFonts w:ascii="Times New Roman" w:hAnsi="Times New Roman"/>
          <w:b/>
          <w:sz w:val="24"/>
          <w:szCs w:val="24"/>
        </w:rPr>
      </w:pPr>
      <w:r w:rsidRPr="00671C51">
        <w:rPr>
          <w:rFonts w:ascii="Times New Roman" w:hAnsi="Times New Roman"/>
          <w:b/>
          <w:sz w:val="24"/>
          <w:szCs w:val="24"/>
        </w:rPr>
        <w:t xml:space="preserve"> на выполнение работ и (или) оказание услуг </w:t>
      </w:r>
    </w:p>
    <w:p w:rsidR="00DF3D89" w:rsidRPr="00671C51" w:rsidRDefault="00DF3D89" w:rsidP="00DF3D89">
      <w:pPr>
        <w:spacing w:after="0" w:line="240" w:lineRule="auto"/>
        <w:jc w:val="center"/>
        <w:rPr>
          <w:rFonts w:ascii="Times New Roman" w:hAnsi="Times New Roman"/>
          <w:b/>
          <w:sz w:val="24"/>
          <w:szCs w:val="24"/>
        </w:rPr>
      </w:pPr>
      <w:r w:rsidRPr="00671C51">
        <w:rPr>
          <w:rFonts w:ascii="Times New Roman" w:hAnsi="Times New Roman"/>
          <w:b/>
          <w:sz w:val="24"/>
          <w:szCs w:val="24"/>
        </w:rPr>
        <w:t>по капитальному ремонту общего имущества в многоквартирных домах</w:t>
      </w:r>
    </w:p>
    <w:p w:rsidR="00DF3D89" w:rsidRPr="00671C51" w:rsidRDefault="00DF3D89" w:rsidP="00DF3D89">
      <w:pPr>
        <w:spacing w:after="0" w:line="240" w:lineRule="auto"/>
        <w:rPr>
          <w:rFonts w:ascii="Times New Roman" w:hAnsi="Times New Roman"/>
          <w:b/>
          <w:sz w:val="24"/>
          <w:szCs w:val="24"/>
        </w:rPr>
      </w:pPr>
    </w:p>
    <w:p w:rsidR="00DF3D89" w:rsidRPr="00671C51" w:rsidRDefault="00DF3D89" w:rsidP="00DF3D89">
      <w:pPr>
        <w:spacing w:after="0" w:line="240" w:lineRule="auto"/>
        <w:jc w:val="center"/>
        <w:rPr>
          <w:rFonts w:ascii="Times New Roman" w:hAnsi="Times New Roman"/>
          <w:b/>
          <w:sz w:val="24"/>
          <w:szCs w:val="24"/>
        </w:rPr>
      </w:pPr>
      <w:r w:rsidRPr="00671C51">
        <w:rPr>
          <w:rFonts w:ascii="Times New Roman" w:hAnsi="Times New Roman"/>
          <w:b/>
          <w:sz w:val="24"/>
          <w:szCs w:val="24"/>
        </w:rPr>
        <w:t xml:space="preserve">Объект: Многоквартирный жилой дом, расположенный по адресу: </w:t>
      </w:r>
    </w:p>
    <w:p w:rsidR="00DF3D89" w:rsidRPr="00671C51" w:rsidRDefault="00DF3D89" w:rsidP="00DF3D89">
      <w:pPr>
        <w:spacing w:after="0" w:line="240" w:lineRule="auto"/>
        <w:jc w:val="center"/>
        <w:rPr>
          <w:rFonts w:ascii="Times New Roman" w:hAnsi="Times New Roman"/>
          <w:b/>
          <w:sz w:val="24"/>
          <w:szCs w:val="24"/>
        </w:rPr>
      </w:pPr>
      <w:r w:rsidRPr="00671C51">
        <w:rPr>
          <w:rFonts w:ascii="Times New Roman" w:hAnsi="Times New Roman"/>
          <w:b/>
          <w:bCs/>
          <w:sz w:val="24"/>
          <w:szCs w:val="24"/>
          <w:bdr w:val="none" w:sz="0" w:space="0" w:color="auto" w:frame="1"/>
        </w:rPr>
        <w:t xml:space="preserve">Забайкальский край, </w:t>
      </w:r>
      <w:r>
        <w:rPr>
          <w:rFonts w:ascii="Times New Roman" w:hAnsi="Times New Roman"/>
          <w:b/>
          <w:bCs/>
          <w:sz w:val="24"/>
          <w:szCs w:val="24"/>
          <w:bdr w:val="none" w:sz="0" w:space="0" w:color="auto" w:frame="1"/>
        </w:rPr>
        <w:t>пгт. Забайкальск, ул. Красноармейская, д.53</w:t>
      </w:r>
    </w:p>
    <w:p w:rsidR="00DF3D89" w:rsidRPr="00671C51" w:rsidRDefault="00DF3D89" w:rsidP="00DF3D89">
      <w:pPr>
        <w:shd w:val="clear" w:color="auto" w:fill="FFFFFF"/>
        <w:spacing w:after="0" w:line="300" w:lineRule="atLeast"/>
        <w:contextualSpacing/>
        <w:jc w:val="center"/>
        <w:textAlignment w:val="baseline"/>
        <w:rPr>
          <w:rFonts w:ascii="Times New Roman" w:hAnsi="Times New Roman"/>
          <w:b/>
          <w:bCs/>
          <w:sz w:val="24"/>
          <w:szCs w:val="24"/>
          <w:bdr w:val="none" w:sz="0" w:space="0" w:color="auto" w:frame="1"/>
          <w:lang w:eastAsia="ru-RU"/>
        </w:rPr>
      </w:pPr>
      <w:r w:rsidRPr="00671C51">
        <w:rPr>
          <w:rFonts w:ascii="Times New Roman" w:hAnsi="Times New Roman"/>
          <w:b/>
          <w:bCs/>
          <w:sz w:val="24"/>
          <w:szCs w:val="24"/>
          <w:bdr w:val="none" w:sz="0" w:space="0" w:color="auto" w:frame="1"/>
          <w:lang w:eastAsia="ru-RU"/>
        </w:rPr>
        <w:t>1. Основные данные по объекту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56"/>
        <w:gridCol w:w="4172"/>
        <w:gridCol w:w="4403"/>
      </w:tblGrid>
      <w:tr w:rsidR="00DF3D89" w:rsidRPr="00671C51" w:rsidTr="008577D6">
        <w:trPr>
          <w:jc w:val="center"/>
        </w:trPr>
        <w:tc>
          <w:tcPr>
            <w:tcW w:w="756" w:type="dxa"/>
            <w:tcMar>
              <w:top w:w="0" w:type="dxa"/>
              <w:left w:w="108" w:type="dxa"/>
              <w:bottom w:w="0" w:type="dxa"/>
              <w:right w:w="108" w:type="dxa"/>
            </w:tcMar>
            <w:vAlign w:val="bottom"/>
          </w:tcPr>
          <w:p w:rsidR="00DF3D89" w:rsidRPr="00671C51" w:rsidRDefault="00DF3D89" w:rsidP="008577D6">
            <w:pPr>
              <w:spacing w:after="0" w:line="240" w:lineRule="auto"/>
              <w:ind w:left="28" w:right="28"/>
              <w:jc w:val="center"/>
              <w:textAlignment w:val="baseline"/>
              <w:rPr>
                <w:rFonts w:ascii="Times New Roman" w:hAnsi="Times New Roman"/>
                <w:b/>
                <w:sz w:val="24"/>
                <w:szCs w:val="24"/>
                <w:lang w:eastAsia="ru-RU"/>
              </w:rPr>
            </w:pPr>
            <w:r w:rsidRPr="00671C51">
              <w:rPr>
                <w:rFonts w:ascii="Times New Roman" w:hAnsi="Times New Roman"/>
                <w:b/>
                <w:sz w:val="24"/>
                <w:szCs w:val="24"/>
                <w:lang w:eastAsia="ru-RU"/>
              </w:rPr>
              <w:t>№</w:t>
            </w:r>
          </w:p>
        </w:tc>
        <w:tc>
          <w:tcPr>
            <w:tcW w:w="4172" w:type="dxa"/>
            <w:tcMar>
              <w:top w:w="0" w:type="dxa"/>
              <w:left w:w="108" w:type="dxa"/>
              <w:bottom w:w="0" w:type="dxa"/>
              <w:right w:w="108" w:type="dxa"/>
            </w:tcMar>
            <w:vAlign w:val="bottom"/>
          </w:tcPr>
          <w:p w:rsidR="00DF3D89" w:rsidRPr="00671C51" w:rsidRDefault="00DF3D89" w:rsidP="008577D6">
            <w:pPr>
              <w:spacing w:after="0" w:line="240" w:lineRule="auto"/>
              <w:ind w:left="28" w:right="28"/>
              <w:jc w:val="center"/>
              <w:textAlignment w:val="baseline"/>
              <w:rPr>
                <w:rFonts w:ascii="Times New Roman" w:hAnsi="Times New Roman"/>
                <w:b/>
                <w:sz w:val="24"/>
                <w:szCs w:val="24"/>
                <w:lang w:eastAsia="ru-RU"/>
              </w:rPr>
            </w:pPr>
            <w:r w:rsidRPr="00671C51">
              <w:rPr>
                <w:rFonts w:ascii="Times New Roman" w:hAnsi="Times New Roman"/>
                <w:b/>
                <w:sz w:val="24"/>
                <w:szCs w:val="24"/>
                <w:lang w:eastAsia="ru-RU"/>
              </w:rPr>
              <w:t>Перечень основных данных и требований</w:t>
            </w:r>
          </w:p>
        </w:tc>
        <w:tc>
          <w:tcPr>
            <w:tcW w:w="4403" w:type="dxa"/>
            <w:tcMar>
              <w:top w:w="0" w:type="dxa"/>
              <w:left w:w="108" w:type="dxa"/>
              <w:bottom w:w="0" w:type="dxa"/>
              <w:right w:w="108" w:type="dxa"/>
            </w:tcMar>
            <w:vAlign w:val="bottom"/>
          </w:tcPr>
          <w:p w:rsidR="00DF3D89" w:rsidRPr="00671C51" w:rsidRDefault="00DF3D89" w:rsidP="008577D6">
            <w:pPr>
              <w:spacing w:after="0" w:line="240" w:lineRule="auto"/>
              <w:ind w:left="28" w:right="28"/>
              <w:jc w:val="center"/>
              <w:textAlignment w:val="baseline"/>
              <w:rPr>
                <w:rFonts w:ascii="Times New Roman" w:hAnsi="Times New Roman"/>
                <w:b/>
                <w:sz w:val="24"/>
                <w:szCs w:val="24"/>
                <w:lang w:eastAsia="ru-RU"/>
              </w:rPr>
            </w:pPr>
            <w:r w:rsidRPr="00671C51">
              <w:rPr>
                <w:rFonts w:ascii="Times New Roman" w:hAnsi="Times New Roman"/>
                <w:b/>
                <w:sz w:val="24"/>
                <w:szCs w:val="24"/>
                <w:lang w:eastAsia="ru-RU"/>
              </w:rPr>
              <w:t>Данные по объекту</w:t>
            </w:r>
          </w:p>
        </w:tc>
      </w:tr>
      <w:tr w:rsidR="00DF3D89" w:rsidRPr="00671C51" w:rsidTr="008577D6">
        <w:trPr>
          <w:jc w:val="center"/>
        </w:trPr>
        <w:tc>
          <w:tcPr>
            <w:tcW w:w="756" w:type="dxa"/>
            <w:tcMar>
              <w:top w:w="0" w:type="dxa"/>
              <w:left w:w="108" w:type="dxa"/>
              <w:bottom w:w="0" w:type="dxa"/>
              <w:right w:w="108" w:type="dxa"/>
            </w:tcMar>
            <w:vAlign w:val="center"/>
          </w:tcPr>
          <w:p w:rsidR="00DF3D89" w:rsidRPr="00671C51" w:rsidRDefault="00DF3D89" w:rsidP="008577D6">
            <w:pPr>
              <w:shd w:val="clear" w:color="auto" w:fill="FFFFFF"/>
              <w:spacing w:after="0" w:line="300" w:lineRule="atLeast"/>
              <w:textAlignment w:val="baseline"/>
              <w:rPr>
                <w:rFonts w:ascii="Times New Roman" w:hAnsi="Times New Roman"/>
                <w:sz w:val="24"/>
                <w:szCs w:val="24"/>
                <w:lang w:eastAsia="ru-RU"/>
              </w:rPr>
            </w:pPr>
            <w:r w:rsidRPr="00671C51">
              <w:rPr>
                <w:rFonts w:ascii="Times New Roman" w:hAnsi="Times New Roman"/>
                <w:sz w:val="24"/>
                <w:szCs w:val="24"/>
                <w:lang w:eastAsia="ru-RU"/>
              </w:rPr>
              <w:t>1.1</w:t>
            </w:r>
          </w:p>
        </w:tc>
        <w:tc>
          <w:tcPr>
            <w:tcW w:w="4172" w:type="dxa"/>
            <w:tcMar>
              <w:top w:w="0" w:type="dxa"/>
              <w:left w:w="108" w:type="dxa"/>
              <w:bottom w:w="0" w:type="dxa"/>
              <w:right w:w="108" w:type="dxa"/>
            </w:tcMar>
            <w:vAlign w:val="center"/>
          </w:tcPr>
          <w:p w:rsidR="00DF3D89" w:rsidRPr="00671C51" w:rsidRDefault="00DF3D89" w:rsidP="008577D6">
            <w:pPr>
              <w:spacing w:after="150" w:line="300" w:lineRule="atLeast"/>
              <w:ind w:left="30" w:right="30"/>
              <w:textAlignment w:val="baseline"/>
              <w:rPr>
                <w:rFonts w:ascii="Times New Roman" w:hAnsi="Times New Roman"/>
                <w:sz w:val="24"/>
                <w:szCs w:val="24"/>
                <w:lang w:eastAsia="ru-RU"/>
              </w:rPr>
            </w:pPr>
            <w:r w:rsidRPr="00671C51">
              <w:rPr>
                <w:rFonts w:ascii="Times New Roman" w:hAnsi="Times New Roman"/>
                <w:sz w:val="24"/>
                <w:szCs w:val="24"/>
                <w:lang w:eastAsia="ru-RU"/>
              </w:rPr>
              <w:t>Наименование объекта и его мощность</w:t>
            </w:r>
          </w:p>
        </w:tc>
        <w:tc>
          <w:tcPr>
            <w:tcW w:w="4403" w:type="dxa"/>
            <w:tcMar>
              <w:top w:w="0" w:type="dxa"/>
              <w:left w:w="108" w:type="dxa"/>
              <w:bottom w:w="0" w:type="dxa"/>
              <w:right w:w="108" w:type="dxa"/>
            </w:tcMar>
            <w:vAlign w:val="center"/>
          </w:tcPr>
          <w:p w:rsidR="00DF3D89" w:rsidRPr="00671C51" w:rsidRDefault="00DF3D89" w:rsidP="008577D6">
            <w:pPr>
              <w:spacing w:after="0" w:line="240" w:lineRule="auto"/>
              <w:ind w:left="30" w:right="30"/>
              <w:textAlignment w:val="baseline"/>
              <w:rPr>
                <w:rFonts w:ascii="Times New Roman" w:hAnsi="Times New Roman"/>
                <w:sz w:val="24"/>
                <w:szCs w:val="24"/>
                <w:lang w:eastAsia="ru-RU"/>
              </w:rPr>
            </w:pPr>
            <w:r w:rsidRPr="00671C51">
              <w:rPr>
                <w:rFonts w:ascii="Times New Roman" w:hAnsi="Times New Roman"/>
                <w:sz w:val="24"/>
                <w:szCs w:val="24"/>
                <w:lang w:eastAsia="ru-RU"/>
              </w:rPr>
              <w:t>Многоквартирный жилой дом</w:t>
            </w:r>
          </w:p>
        </w:tc>
      </w:tr>
      <w:tr w:rsidR="00DF3D89" w:rsidRPr="00671C51" w:rsidTr="008577D6">
        <w:trPr>
          <w:jc w:val="center"/>
        </w:trPr>
        <w:tc>
          <w:tcPr>
            <w:tcW w:w="756" w:type="dxa"/>
            <w:tcMar>
              <w:top w:w="0" w:type="dxa"/>
              <w:left w:w="108" w:type="dxa"/>
              <w:bottom w:w="0" w:type="dxa"/>
              <w:right w:w="108" w:type="dxa"/>
            </w:tcMar>
            <w:vAlign w:val="center"/>
          </w:tcPr>
          <w:p w:rsidR="00DF3D89" w:rsidRPr="00671C51" w:rsidRDefault="00DF3D89" w:rsidP="008577D6">
            <w:pPr>
              <w:spacing w:after="150" w:line="300" w:lineRule="atLeast"/>
              <w:ind w:left="30" w:right="30"/>
              <w:textAlignment w:val="baseline"/>
              <w:rPr>
                <w:rFonts w:ascii="Times New Roman" w:hAnsi="Times New Roman"/>
                <w:sz w:val="24"/>
                <w:szCs w:val="24"/>
                <w:lang w:eastAsia="ru-RU"/>
              </w:rPr>
            </w:pPr>
            <w:r w:rsidRPr="00671C51">
              <w:rPr>
                <w:rFonts w:ascii="Times New Roman" w:hAnsi="Times New Roman"/>
                <w:sz w:val="24"/>
                <w:szCs w:val="24"/>
                <w:lang w:eastAsia="ru-RU"/>
              </w:rPr>
              <w:t>1.2</w:t>
            </w:r>
          </w:p>
        </w:tc>
        <w:tc>
          <w:tcPr>
            <w:tcW w:w="4172" w:type="dxa"/>
            <w:tcMar>
              <w:top w:w="0" w:type="dxa"/>
              <w:left w:w="108" w:type="dxa"/>
              <w:bottom w:w="0" w:type="dxa"/>
              <w:right w:w="108" w:type="dxa"/>
            </w:tcMar>
            <w:vAlign w:val="center"/>
          </w:tcPr>
          <w:p w:rsidR="00DF3D89" w:rsidRPr="00671C51" w:rsidRDefault="00DF3D89" w:rsidP="008577D6">
            <w:pPr>
              <w:spacing w:after="150" w:line="300" w:lineRule="atLeast"/>
              <w:ind w:left="30" w:right="30"/>
              <w:textAlignment w:val="baseline"/>
              <w:rPr>
                <w:rFonts w:ascii="Times New Roman" w:hAnsi="Times New Roman"/>
                <w:sz w:val="24"/>
                <w:szCs w:val="24"/>
                <w:lang w:eastAsia="ru-RU"/>
              </w:rPr>
            </w:pPr>
            <w:r w:rsidRPr="00671C51">
              <w:rPr>
                <w:rFonts w:ascii="Times New Roman" w:hAnsi="Times New Roman"/>
                <w:sz w:val="24"/>
                <w:szCs w:val="24"/>
                <w:lang w:eastAsia="ru-RU"/>
              </w:rPr>
              <w:t>Местоположение</w:t>
            </w:r>
          </w:p>
        </w:tc>
        <w:tc>
          <w:tcPr>
            <w:tcW w:w="4403" w:type="dxa"/>
            <w:tcMar>
              <w:top w:w="0" w:type="dxa"/>
              <w:left w:w="108" w:type="dxa"/>
              <w:bottom w:w="0" w:type="dxa"/>
              <w:right w:w="108" w:type="dxa"/>
            </w:tcMar>
            <w:vAlign w:val="center"/>
          </w:tcPr>
          <w:p w:rsidR="00DF3D89" w:rsidRPr="00B118E8" w:rsidRDefault="00DF3D89" w:rsidP="008577D6">
            <w:pPr>
              <w:spacing w:after="0" w:line="240" w:lineRule="auto"/>
              <w:ind w:right="30"/>
              <w:textAlignment w:val="baseline"/>
              <w:rPr>
                <w:rFonts w:ascii="Times New Roman" w:hAnsi="Times New Roman"/>
                <w:sz w:val="24"/>
                <w:szCs w:val="24"/>
                <w:lang w:eastAsia="ru-RU"/>
              </w:rPr>
            </w:pPr>
            <w:r w:rsidRPr="00B118E8">
              <w:rPr>
                <w:rFonts w:ascii="Times New Roman" w:hAnsi="Times New Roman"/>
                <w:bCs/>
                <w:sz w:val="24"/>
                <w:szCs w:val="24"/>
                <w:bdr w:val="none" w:sz="0" w:space="0" w:color="auto" w:frame="1"/>
              </w:rPr>
              <w:t xml:space="preserve">Забайкальский край, </w:t>
            </w:r>
            <w:r>
              <w:rPr>
                <w:rFonts w:ascii="Times New Roman" w:hAnsi="Times New Roman"/>
                <w:bCs/>
                <w:sz w:val="24"/>
                <w:szCs w:val="24"/>
                <w:bdr w:val="none" w:sz="0" w:space="0" w:color="auto" w:frame="1"/>
              </w:rPr>
              <w:t>пгт. Забайкальск, ул. Красноармейская, д.53</w:t>
            </w:r>
          </w:p>
        </w:tc>
      </w:tr>
      <w:tr w:rsidR="00DF3D89" w:rsidRPr="00671C51" w:rsidTr="008577D6">
        <w:trPr>
          <w:jc w:val="center"/>
        </w:trPr>
        <w:tc>
          <w:tcPr>
            <w:tcW w:w="756" w:type="dxa"/>
            <w:tcMar>
              <w:top w:w="0" w:type="dxa"/>
              <w:left w:w="108" w:type="dxa"/>
              <w:bottom w:w="0" w:type="dxa"/>
              <w:right w:w="108" w:type="dxa"/>
            </w:tcMar>
            <w:vAlign w:val="center"/>
          </w:tcPr>
          <w:p w:rsidR="00DF3D89" w:rsidRPr="00671C51" w:rsidRDefault="00DF3D89" w:rsidP="008577D6">
            <w:pPr>
              <w:spacing w:after="150" w:line="300" w:lineRule="atLeast"/>
              <w:ind w:left="30" w:right="30"/>
              <w:textAlignment w:val="baseline"/>
              <w:rPr>
                <w:rFonts w:ascii="Times New Roman" w:hAnsi="Times New Roman"/>
                <w:sz w:val="24"/>
                <w:szCs w:val="24"/>
                <w:lang w:eastAsia="ru-RU"/>
              </w:rPr>
            </w:pPr>
            <w:r w:rsidRPr="00671C51">
              <w:rPr>
                <w:rFonts w:ascii="Times New Roman" w:hAnsi="Times New Roman"/>
                <w:sz w:val="24"/>
                <w:szCs w:val="24"/>
                <w:lang w:eastAsia="ru-RU"/>
              </w:rPr>
              <w:t>1.3</w:t>
            </w:r>
          </w:p>
        </w:tc>
        <w:tc>
          <w:tcPr>
            <w:tcW w:w="4172" w:type="dxa"/>
            <w:tcMar>
              <w:top w:w="0" w:type="dxa"/>
              <w:left w:w="108" w:type="dxa"/>
              <w:bottom w:w="0" w:type="dxa"/>
              <w:right w:w="108" w:type="dxa"/>
            </w:tcMar>
            <w:vAlign w:val="center"/>
          </w:tcPr>
          <w:p w:rsidR="00DF3D89" w:rsidRPr="00671C51" w:rsidRDefault="00DF3D89" w:rsidP="008577D6">
            <w:pPr>
              <w:spacing w:after="150" w:line="300" w:lineRule="atLeast"/>
              <w:ind w:left="30" w:right="30"/>
              <w:textAlignment w:val="baseline"/>
              <w:rPr>
                <w:rFonts w:ascii="Times New Roman" w:hAnsi="Times New Roman"/>
                <w:sz w:val="24"/>
                <w:szCs w:val="24"/>
                <w:lang w:eastAsia="ru-RU"/>
              </w:rPr>
            </w:pPr>
            <w:r w:rsidRPr="00671C51">
              <w:rPr>
                <w:rFonts w:ascii="Times New Roman" w:hAnsi="Times New Roman"/>
                <w:sz w:val="24"/>
                <w:szCs w:val="24"/>
                <w:lang w:eastAsia="ru-RU"/>
              </w:rPr>
              <w:t>Вид строительства</w:t>
            </w:r>
          </w:p>
        </w:tc>
        <w:tc>
          <w:tcPr>
            <w:tcW w:w="4403" w:type="dxa"/>
            <w:tcMar>
              <w:top w:w="0" w:type="dxa"/>
              <w:left w:w="108" w:type="dxa"/>
              <w:bottom w:w="0" w:type="dxa"/>
              <w:right w:w="108" w:type="dxa"/>
            </w:tcMar>
            <w:vAlign w:val="center"/>
          </w:tcPr>
          <w:p w:rsidR="00DF3D89" w:rsidRPr="00671C51" w:rsidRDefault="00DF3D89" w:rsidP="008577D6">
            <w:pPr>
              <w:spacing w:after="0" w:line="240" w:lineRule="auto"/>
              <w:ind w:left="30" w:right="30"/>
              <w:textAlignment w:val="baseline"/>
              <w:rPr>
                <w:rFonts w:ascii="Times New Roman" w:hAnsi="Times New Roman"/>
                <w:sz w:val="24"/>
                <w:szCs w:val="24"/>
                <w:lang w:eastAsia="ru-RU"/>
              </w:rPr>
            </w:pPr>
            <w:r w:rsidRPr="00671C51">
              <w:rPr>
                <w:rFonts w:ascii="Times New Roman" w:hAnsi="Times New Roman"/>
                <w:sz w:val="24"/>
                <w:szCs w:val="24"/>
                <w:lang w:eastAsia="ru-RU"/>
              </w:rPr>
              <w:t>Капитальный ремонт</w:t>
            </w:r>
          </w:p>
        </w:tc>
      </w:tr>
      <w:tr w:rsidR="00DF3D89" w:rsidRPr="00671C51" w:rsidTr="008577D6">
        <w:trPr>
          <w:jc w:val="center"/>
        </w:trPr>
        <w:tc>
          <w:tcPr>
            <w:tcW w:w="756" w:type="dxa"/>
            <w:tcMar>
              <w:top w:w="0" w:type="dxa"/>
              <w:left w:w="108" w:type="dxa"/>
              <w:bottom w:w="0" w:type="dxa"/>
              <w:right w:w="108" w:type="dxa"/>
            </w:tcMar>
            <w:vAlign w:val="center"/>
          </w:tcPr>
          <w:p w:rsidR="00DF3D89" w:rsidRPr="00671C51" w:rsidRDefault="00DF3D89" w:rsidP="008577D6">
            <w:pPr>
              <w:spacing w:after="150" w:line="300" w:lineRule="atLeast"/>
              <w:ind w:left="30" w:right="30"/>
              <w:textAlignment w:val="baseline"/>
              <w:rPr>
                <w:rFonts w:ascii="Times New Roman" w:hAnsi="Times New Roman"/>
                <w:sz w:val="24"/>
                <w:szCs w:val="24"/>
                <w:lang w:eastAsia="ru-RU"/>
              </w:rPr>
            </w:pPr>
            <w:r w:rsidRPr="00671C51">
              <w:rPr>
                <w:rFonts w:ascii="Times New Roman" w:hAnsi="Times New Roman"/>
                <w:sz w:val="24"/>
                <w:szCs w:val="24"/>
                <w:lang w:eastAsia="ru-RU"/>
              </w:rPr>
              <w:t>1.4</w:t>
            </w:r>
          </w:p>
        </w:tc>
        <w:tc>
          <w:tcPr>
            <w:tcW w:w="4172" w:type="dxa"/>
            <w:tcMar>
              <w:top w:w="0" w:type="dxa"/>
              <w:left w:w="108" w:type="dxa"/>
              <w:bottom w:w="0" w:type="dxa"/>
              <w:right w:w="108" w:type="dxa"/>
            </w:tcMar>
            <w:vAlign w:val="center"/>
          </w:tcPr>
          <w:p w:rsidR="00DF3D89" w:rsidRPr="00671C51" w:rsidRDefault="00DF3D89" w:rsidP="008577D6">
            <w:pPr>
              <w:spacing w:after="150" w:line="300" w:lineRule="atLeast"/>
              <w:ind w:left="30" w:right="30"/>
              <w:textAlignment w:val="baseline"/>
              <w:rPr>
                <w:rFonts w:ascii="Times New Roman" w:hAnsi="Times New Roman"/>
                <w:sz w:val="24"/>
                <w:szCs w:val="24"/>
                <w:lang w:eastAsia="ru-RU"/>
              </w:rPr>
            </w:pPr>
            <w:r w:rsidRPr="00671C51">
              <w:rPr>
                <w:rFonts w:ascii="Times New Roman" w:hAnsi="Times New Roman"/>
                <w:sz w:val="24"/>
                <w:szCs w:val="24"/>
                <w:lang w:eastAsia="ru-RU"/>
              </w:rPr>
              <w:t>Сроки начала выполнения работ и (или) оказания услуг</w:t>
            </w:r>
          </w:p>
        </w:tc>
        <w:tc>
          <w:tcPr>
            <w:tcW w:w="4403" w:type="dxa"/>
            <w:tcMar>
              <w:top w:w="0" w:type="dxa"/>
              <w:left w:w="108" w:type="dxa"/>
              <w:bottom w:w="0" w:type="dxa"/>
              <w:right w:w="108" w:type="dxa"/>
            </w:tcMar>
            <w:vAlign w:val="center"/>
          </w:tcPr>
          <w:p w:rsidR="00DF3D89" w:rsidRPr="00CD2D4D" w:rsidRDefault="00DF3D89" w:rsidP="008577D6">
            <w:pPr>
              <w:pStyle w:val="Standard"/>
              <w:tabs>
                <w:tab w:val="left" w:pos="0"/>
              </w:tabs>
              <w:jc w:val="both"/>
              <w:rPr>
                <w:rFonts w:cs="Times New Roman"/>
                <w:lang w:val="ru-RU"/>
              </w:rPr>
            </w:pPr>
            <w:r w:rsidRPr="00671C51">
              <w:rPr>
                <w:rFonts w:cs="Times New Roman"/>
                <w:lang w:val="ru-RU"/>
              </w:rPr>
              <w:t>с даты</w:t>
            </w:r>
            <w:r>
              <w:rPr>
                <w:rFonts w:cs="Times New Roman"/>
                <w:lang w:val="ru-RU"/>
              </w:rPr>
              <w:t xml:space="preserve"> подписания Договора ЗАКАЗЧИКОМ</w:t>
            </w:r>
          </w:p>
        </w:tc>
      </w:tr>
      <w:tr w:rsidR="00DF3D89" w:rsidRPr="00671C51" w:rsidTr="008577D6">
        <w:trPr>
          <w:jc w:val="center"/>
        </w:trPr>
        <w:tc>
          <w:tcPr>
            <w:tcW w:w="756" w:type="dxa"/>
            <w:tcMar>
              <w:top w:w="0" w:type="dxa"/>
              <w:left w:w="108" w:type="dxa"/>
              <w:bottom w:w="0" w:type="dxa"/>
              <w:right w:w="108" w:type="dxa"/>
            </w:tcMar>
            <w:vAlign w:val="center"/>
          </w:tcPr>
          <w:p w:rsidR="00DF3D89" w:rsidRPr="00671C51" w:rsidRDefault="00DF3D89" w:rsidP="008577D6">
            <w:pPr>
              <w:spacing w:after="150" w:line="300" w:lineRule="atLeast"/>
              <w:ind w:left="30" w:right="30"/>
              <w:textAlignment w:val="baseline"/>
              <w:rPr>
                <w:rFonts w:ascii="Times New Roman" w:hAnsi="Times New Roman"/>
                <w:sz w:val="24"/>
                <w:szCs w:val="24"/>
                <w:lang w:eastAsia="ru-RU"/>
              </w:rPr>
            </w:pPr>
            <w:r w:rsidRPr="00671C51">
              <w:rPr>
                <w:rFonts w:ascii="Times New Roman" w:hAnsi="Times New Roman"/>
                <w:sz w:val="24"/>
                <w:szCs w:val="24"/>
                <w:lang w:eastAsia="ru-RU"/>
              </w:rPr>
              <w:t>1.5</w:t>
            </w:r>
          </w:p>
        </w:tc>
        <w:tc>
          <w:tcPr>
            <w:tcW w:w="4172" w:type="dxa"/>
            <w:tcMar>
              <w:top w:w="0" w:type="dxa"/>
              <w:left w:w="108" w:type="dxa"/>
              <w:bottom w:w="0" w:type="dxa"/>
              <w:right w:w="108" w:type="dxa"/>
            </w:tcMar>
            <w:vAlign w:val="center"/>
          </w:tcPr>
          <w:p w:rsidR="00DF3D89" w:rsidRPr="00671C51" w:rsidRDefault="00DF3D89" w:rsidP="008577D6">
            <w:pPr>
              <w:spacing w:after="150" w:line="300" w:lineRule="atLeast"/>
              <w:ind w:left="30" w:right="30"/>
              <w:textAlignment w:val="baseline"/>
              <w:rPr>
                <w:rFonts w:ascii="Times New Roman" w:hAnsi="Times New Roman"/>
                <w:sz w:val="24"/>
                <w:szCs w:val="24"/>
                <w:lang w:eastAsia="ru-RU"/>
              </w:rPr>
            </w:pPr>
            <w:r w:rsidRPr="00671C51">
              <w:rPr>
                <w:rFonts w:ascii="Times New Roman" w:hAnsi="Times New Roman"/>
                <w:sz w:val="24"/>
                <w:szCs w:val="24"/>
                <w:lang w:eastAsia="ru-RU"/>
              </w:rPr>
              <w:t>Сроки окончания выполнения работ и (или) оказания услуг</w:t>
            </w:r>
          </w:p>
        </w:tc>
        <w:tc>
          <w:tcPr>
            <w:tcW w:w="4403" w:type="dxa"/>
            <w:tcMar>
              <w:top w:w="0" w:type="dxa"/>
              <w:left w:w="108" w:type="dxa"/>
              <w:bottom w:w="0" w:type="dxa"/>
              <w:right w:w="108" w:type="dxa"/>
            </w:tcMar>
            <w:vAlign w:val="center"/>
          </w:tcPr>
          <w:p w:rsidR="00DF3D89" w:rsidRPr="00F8400B" w:rsidRDefault="00DF3D89" w:rsidP="008577D6">
            <w:pPr>
              <w:spacing w:after="0" w:line="240" w:lineRule="auto"/>
              <w:jc w:val="both"/>
              <w:rPr>
                <w:rFonts w:ascii="Times New Roman" w:hAnsi="Times New Roman"/>
                <w:iCs/>
                <w:sz w:val="24"/>
                <w:szCs w:val="24"/>
              </w:rPr>
            </w:pPr>
            <w:r w:rsidRPr="00F8400B">
              <w:rPr>
                <w:rFonts w:ascii="Times New Roman" w:hAnsi="Times New Roman"/>
                <w:sz w:val="24"/>
                <w:szCs w:val="24"/>
              </w:rPr>
              <w:t>не позднее «14» сентября 2018 года</w:t>
            </w:r>
          </w:p>
        </w:tc>
      </w:tr>
      <w:tr w:rsidR="00DF3D89" w:rsidRPr="00671C51" w:rsidTr="008577D6">
        <w:trPr>
          <w:jc w:val="center"/>
        </w:trPr>
        <w:tc>
          <w:tcPr>
            <w:tcW w:w="756" w:type="dxa"/>
            <w:tcMar>
              <w:top w:w="0" w:type="dxa"/>
              <w:left w:w="108" w:type="dxa"/>
              <w:bottom w:w="0" w:type="dxa"/>
              <w:right w:w="108" w:type="dxa"/>
            </w:tcMar>
            <w:vAlign w:val="center"/>
          </w:tcPr>
          <w:p w:rsidR="00DF3D89" w:rsidRPr="00671C51" w:rsidRDefault="00DF3D89" w:rsidP="008577D6">
            <w:pPr>
              <w:spacing w:after="150" w:line="300" w:lineRule="atLeast"/>
              <w:ind w:left="30" w:right="30"/>
              <w:textAlignment w:val="baseline"/>
              <w:rPr>
                <w:rFonts w:ascii="Times New Roman" w:hAnsi="Times New Roman"/>
                <w:sz w:val="24"/>
                <w:szCs w:val="24"/>
                <w:lang w:eastAsia="ru-RU"/>
              </w:rPr>
            </w:pPr>
            <w:r w:rsidRPr="00671C51">
              <w:rPr>
                <w:rFonts w:ascii="Times New Roman" w:hAnsi="Times New Roman"/>
                <w:sz w:val="24"/>
                <w:szCs w:val="24"/>
                <w:lang w:eastAsia="ru-RU"/>
              </w:rPr>
              <w:t>1.6</w:t>
            </w:r>
          </w:p>
        </w:tc>
        <w:tc>
          <w:tcPr>
            <w:tcW w:w="4172" w:type="dxa"/>
            <w:tcMar>
              <w:top w:w="0" w:type="dxa"/>
              <w:left w:w="108" w:type="dxa"/>
              <w:bottom w:w="0" w:type="dxa"/>
              <w:right w:w="108" w:type="dxa"/>
            </w:tcMar>
            <w:vAlign w:val="center"/>
          </w:tcPr>
          <w:p w:rsidR="00DF3D89" w:rsidRPr="00671C51" w:rsidRDefault="00DF3D89" w:rsidP="008577D6">
            <w:pPr>
              <w:spacing w:after="150" w:line="300" w:lineRule="atLeast"/>
              <w:ind w:left="30" w:right="30"/>
              <w:textAlignment w:val="baseline"/>
              <w:rPr>
                <w:rFonts w:ascii="Times New Roman" w:hAnsi="Times New Roman"/>
                <w:sz w:val="24"/>
                <w:szCs w:val="24"/>
                <w:lang w:eastAsia="ru-RU"/>
              </w:rPr>
            </w:pPr>
            <w:r w:rsidRPr="00671C51">
              <w:rPr>
                <w:rFonts w:ascii="Times New Roman" w:hAnsi="Times New Roman"/>
                <w:sz w:val="24"/>
                <w:szCs w:val="24"/>
                <w:lang w:eastAsia="ru-RU"/>
              </w:rPr>
              <w:t>Особые условия капитального ремонта</w:t>
            </w:r>
          </w:p>
        </w:tc>
        <w:tc>
          <w:tcPr>
            <w:tcW w:w="4403" w:type="dxa"/>
            <w:tcMar>
              <w:top w:w="0" w:type="dxa"/>
              <w:left w:w="108" w:type="dxa"/>
              <w:bottom w:w="0" w:type="dxa"/>
              <w:right w:w="108" w:type="dxa"/>
            </w:tcMar>
            <w:vAlign w:val="center"/>
          </w:tcPr>
          <w:p w:rsidR="00DF3D89" w:rsidRPr="00671C51" w:rsidRDefault="00DF3D89" w:rsidP="008577D6">
            <w:pPr>
              <w:spacing w:after="150" w:line="300" w:lineRule="atLeast"/>
              <w:ind w:left="30" w:right="30"/>
              <w:textAlignment w:val="baseline"/>
              <w:rPr>
                <w:rFonts w:ascii="Times New Roman" w:hAnsi="Times New Roman"/>
                <w:sz w:val="24"/>
                <w:szCs w:val="24"/>
                <w:lang w:eastAsia="ru-RU"/>
              </w:rPr>
            </w:pPr>
            <w:r w:rsidRPr="00671C51">
              <w:rPr>
                <w:rFonts w:ascii="Times New Roman" w:hAnsi="Times New Roman"/>
                <w:sz w:val="24"/>
                <w:szCs w:val="24"/>
                <w:lang w:eastAsia="ru-RU"/>
              </w:rPr>
              <w:t>Эксплуатируемые, не освобожденные здания.</w:t>
            </w:r>
          </w:p>
        </w:tc>
      </w:tr>
      <w:tr w:rsidR="00DF3D89" w:rsidRPr="00671C51" w:rsidTr="008577D6">
        <w:trPr>
          <w:jc w:val="center"/>
        </w:trPr>
        <w:tc>
          <w:tcPr>
            <w:tcW w:w="756" w:type="dxa"/>
            <w:tcMar>
              <w:top w:w="0" w:type="dxa"/>
              <w:left w:w="108" w:type="dxa"/>
              <w:bottom w:w="0" w:type="dxa"/>
              <w:right w:w="108" w:type="dxa"/>
            </w:tcMar>
            <w:vAlign w:val="center"/>
          </w:tcPr>
          <w:p w:rsidR="00DF3D89" w:rsidRPr="00671C51" w:rsidRDefault="00DF3D89" w:rsidP="008577D6">
            <w:pPr>
              <w:spacing w:after="150" w:line="300" w:lineRule="atLeast"/>
              <w:ind w:left="30" w:right="30"/>
              <w:textAlignment w:val="baseline"/>
              <w:rPr>
                <w:rFonts w:ascii="Times New Roman" w:hAnsi="Times New Roman"/>
                <w:sz w:val="24"/>
                <w:szCs w:val="24"/>
                <w:lang w:eastAsia="ru-RU"/>
              </w:rPr>
            </w:pPr>
            <w:r w:rsidRPr="00671C51">
              <w:rPr>
                <w:rFonts w:ascii="Times New Roman" w:hAnsi="Times New Roman"/>
                <w:sz w:val="24"/>
                <w:szCs w:val="24"/>
                <w:lang w:eastAsia="ru-RU"/>
              </w:rPr>
              <w:t>1.7</w:t>
            </w:r>
          </w:p>
        </w:tc>
        <w:tc>
          <w:tcPr>
            <w:tcW w:w="4172" w:type="dxa"/>
            <w:tcMar>
              <w:top w:w="0" w:type="dxa"/>
              <w:left w:w="108" w:type="dxa"/>
              <w:bottom w:w="0" w:type="dxa"/>
              <w:right w:w="108" w:type="dxa"/>
            </w:tcMar>
            <w:vAlign w:val="center"/>
          </w:tcPr>
          <w:p w:rsidR="00DF3D89" w:rsidRPr="00671C51" w:rsidRDefault="00DF3D89" w:rsidP="008577D6">
            <w:pPr>
              <w:spacing w:after="150" w:line="300" w:lineRule="atLeast"/>
              <w:ind w:right="30"/>
              <w:textAlignment w:val="baseline"/>
              <w:rPr>
                <w:rFonts w:ascii="Times New Roman" w:hAnsi="Times New Roman"/>
                <w:sz w:val="24"/>
                <w:szCs w:val="24"/>
                <w:lang w:eastAsia="ru-RU"/>
              </w:rPr>
            </w:pPr>
            <w:r w:rsidRPr="00671C51">
              <w:rPr>
                <w:rFonts w:ascii="Times New Roman" w:hAnsi="Times New Roman"/>
                <w:sz w:val="24"/>
                <w:szCs w:val="24"/>
                <w:lang w:eastAsia="ru-RU"/>
              </w:rPr>
              <w:t>Требования к конструктивным решениям</w:t>
            </w:r>
          </w:p>
        </w:tc>
        <w:tc>
          <w:tcPr>
            <w:tcW w:w="4403" w:type="dxa"/>
            <w:tcMar>
              <w:top w:w="0" w:type="dxa"/>
              <w:left w:w="108" w:type="dxa"/>
              <w:bottom w:w="0" w:type="dxa"/>
              <w:right w:w="108" w:type="dxa"/>
            </w:tcMar>
            <w:vAlign w:val="center"/>
          </w:tcPr>
          <w:p w:rsidR="00DF3D89" w:rsidRPr="00671C51" w:rsidRDefault="00DF3D89" w:rsidP="008577D6">
            <w:pPr>
              <w:spacing w:after="150" w:line="300" w:lineRule="atLeast"/>
              <w:ind w:left="30" w:right="30"/>
              <w:textAlignment w:val="baseline"/>
              <w:rPr>
                <w:rFonts w:ascii="Times New Roman" w:hAnsi="Times New Roman"/>
                <w:sz w:val="24"/>
                <w:szCs w:val="24"/>
                <w:lang w:eastAsia="ru-RU"/>
              </w:rPr>
            </w:pPr>
            <w:r w:rsidRPr="00671C51">
              <w:rPr>
                <w:rFonts w:ascii="Times New Roman" w:hAnsi="Times New Roman"/>
                <w:sz w:val="24"/>
                <w:szCs w:val="24"/>
                <w:lang w:eastAsia="ru-RU"/>
              </w:rPr>
              <w:t>Результаты работ должны удовлетворять всем нормативным актам, предусмотренным для данной категории зданий.</w:t>
            </w:r>
          </w:p>
        </w:tc>
      </w:tr>
      <w:tr w:rsidR="00603D85" w:rsidRPr="00671C51" w:rsidTr="008577D6">
        <w:trPr>
          <w:jc w:val="center"/>
        </w:trPr>
        <w:tc>
          <w:tcPr>
            <w:tcW w:w="756" w:type="dxa"/>
            <w:tcMar>
              <w:top w:w="0" w:type="dxa"/>
              <w:left w:w="108" w:type="dxa"/>
              <w:bottom w:w="0" w:type="dxa"/>
              <w:right w:w="108" w:type="dxa"/>
            </w:tcMar>
            <w:vAlign w:val="center"/>
          </w:tcPr>
          <w:p w:rsidR="00603D85" w:rsidRPr="00671C51" w:rsidRDefault="00603D85" w:rsidP="008577D6">
            <w:pPr>
              <w:spacing w:after="0" w:line="240" w:lineRule="auto"/>
              <w:ind w:left="30" w:right="30"/>
              <w:textAlignment w:val="baseline"/>
              <w:rPr>
                <w:rFonts w:ascii="Times New Roman" w:hAnsi="Times New Roman"/>
                <w:sz w:val="24"/>
                <w:szCs w:val="24"/>
                <w:lang w:eastAsia="ru-RU"/>
              </w:rPr>
            </w:pPr>
            <w:r w:rsidRPr="00671C51">
              <w:rPr>
                <w:rFonts w:ascii="Times New Roman" w:hAnsi="Times New Roman"/>
                <w:sz w:val="24"/>
                <w:szCs w:val="24"/>
                <w:lang w:eastAsia="ru-RU"/>
              </w:rPr>
              <w:t>1.8</w:t>
            </w:r>
          </w:p>
        </w:tc>
        <w:tc>
          <w:tcPr>
            <w:tcW w:w="4172" w:type="dxa"/>
            <w:tcMar>
              <w:top w:w="0" w:type="dxa"/>
              <w:left w:w="108" w:type="dxa"/>
              <w:bottom w:w="0" w:type="dxa"/>
              <w:right w:w="108" w:type="dxa"/>
            </w:tcMar>
            <w:vAlign w:val="center"/>
          </w:tcPr>
          <w:p w:rsidR="00603D85" w:rsidRPr="00671C51" w:rsidRDefault="00603D85" w:rsidP="008577D6">
            <w:pPr>
              <w:spacing w:after="0" w:line="240" w:lineRule="auto"/>
              <w:ind w:left="30" w:right="30"/>
              <w:textAlignment w:val="baseline"/>
              <w:rPr>
                <w:rFonts w:ascii="Times New Roman" w:hAnsi="Times New Roman"/>
                <w:b/>
                <w:sz w:val="24"/>
                <w:szCs w:val="24"/>
                <w:lang w:eastAsia="ru-RU"/>
              </w:rPr>
            </w:pPr>
            <w:r>
              <w:rPr>
                <w:rFonts w:ascii="Times New Roman" w:hAnsi="Times New Roman"/>
                <w:b/>
                <w:sz w:val="24"/>
                <w:szCs w:val="24"/>
                <w:lang w:eastAsia="ru-RU"/>
              </w:rPr>
              <w:t>С</w:t>
            </w:r>
            <w:r w:rsidRPr="00671C51">
              <w:rPr>
                <w:rFonts w:ascii="Times New Roman" w:hAnsi="Times New Roman"/>
                <w:b/>
                <w:sz w:val="24"/>
                <w:szCs w:val="24"/>
                <w:lang w:eastAsia="ru-RU"/>
              </w:rPr>
              <w:t>тоимость выполнения работ по Объекту</w:t>
            </w:r>
          </w:p>
        </w:tc>
        <w:tc>
          <w:tcPr>
            <w:tcW w:w="4403" w:type="dxa"/>
            <w:tcMar>
              <w:top w:w="0" w:type="dxa"/>
              <w:left w:w="108" w:type="dxa"/>
              <w:bottom w:w="0" w:type="dxa"/>
              <w:right w:w="108" w:type="dxa"/>
            </w:tcMar>
            <w:vAlign w:val="center"/>
          </w:tcPr>
          <w:p w:rsidR="00603D85" w:rsidRPr="00804975" w:rsidRDefault="00603D85" w:rsidP="00D66AFB">
            <w:pPr>
              <w:spacing w:after="0" w:line="240" w:lineRule="auto"/>
              <w:rPr>
                <w:rFonts w:ascii="Times New Roman" w:eastAsia="Times New Roman" w:hAnsi="Times New Roman"/>
                <w:b/>
                <w:color w:val="000000"/>
                <w:sz w:val="24"/>
                <w:szCs w:val="24"/>
                <w:lang w:eastAsia="ru-RU"/>
              </w:rPr>
            </w:pPr>
            <w:r w:rsidRPr="00772645">
              <w:rPr>
                <w:rFonts w:ascii="Times New Roman" w:eastAsia="Times New Roman" w:hAnsi="Times New Roman"/>
                <w:b/>
                <w:color w:val="000000"/>
                <w:sz w:val="24"/>
                <w:szCs w:val="24"/>
                <w:lang w:eastAsia="ru-RU"/>
              </w:rPr>
              <w:t>97</w:t>
            </w:r>
            <w:r>
              <w:rPr>
                <w:rFonts w:ascii="Times New Roman" w:eastAsia="Times New Roman" w:hAnsi="Times New Roman"/>
                <w:b/>
                <w:color w:val="000000"/>
                <w:sz w:val="24"/>
                <w:szCs w:val="24"/>
                <w:lang w:eastAsia="ru-RU"/>
              </w:rPr>
              <w:t xml:space="preserve"> </w:t>
            </w:r>
            <w:r w:rsidRPr="00772645">
              <w:rPr>
                <w:rFonts w:ascii="Times New Roman" w:eastAsia="Times New Roman" w:hAnsi="Times New Roman"/>
                <w:b/>
                <w:color w:val="000000"/>
                <w:sz w:val="24"/>
                <w:szCs w:val="24"/>
                <w:lang w:eastAsia="ru-RU"/>
              </w:rPr>
              <w:t>666,24</w:t>
            </w:r>
            <w:r>
              <w:rPr>
                <w:rFonts w:ascii="Times New Roman" w:eastAsia="Times New Roman" w:hAnsi="Times New Roman"/>
                <w:b/>
                <w:color w:val="000000"/>
                <w:sz w:val="24"/>
                <w:szCs w:val="24"/>
                <w:lang w:eastAsia="ru-RU"/>
              </w:rPr>
              <w:t xml:space="preserve"> </w:t>
            </w:r>
            <w:r w:rsidRPr="00804975">
              <w:rPr>
                <w:rFonts w:ascii="Times New Roman" w:eastAsia="Times New Roman" w:hAnsi="Times New Roman"/>
                <w:b/>
                <w:color w:val="000000"/>
                <w:sz w:val="24"/>
                <w:szCs w:val="24"/>
                <w:lang w:eastAsia="ru-RU"/>
              </w:rPr>
              <w:t>рублей</w:t>
            </w:r>
          </w:p>
        </w:tc>
      </w:tr>
      <w:tr w:rsidR="00603D85" w:rsidRPr="00671C51" w:rsidTr="008577D6">
        <w:trPr>
          <w:trHeight w:val="77"/>
          <w:jc w:val="center"/>
        </w:trPr>
        <w:tc>
          <w:tcPr>
            <w:tcW w:w="756" w:type="dxa"/>
            <w:tcMar>
              <w:top w:w="0" w:type="dxa"/>
              <w:left w:w="108" w:type="dxa"/>
              <w:bottom w:w="0" w:type="dxa"/>
              <w:right w:w="108" w:type="dxa"/>
            </w:tcMar>
            <w:vAlign w:val="center"/>
          </w:tcPr>
          <w:p w:rsidR="00603D85" w:rsidRPr="00671C51" w:rsidRDefault="00603D85" w:rsidP="008577D6">
            <w:pPr>
              <w:spacing w:after="0" w:line="240" w:lineRule="auto"/>
              <w:ind w:left="30" w:right="30"/>
              <w:textAlignment w:val="baseline"/>
              <w:rPr>
                <w:rFonts w:ascii="Times New Roman" w:hAnsi="Times New Roman"/>
                <w:sz w:val="24"/>
                <w:szCs w:val="24"/>
                <w:lang w:eastAsia="ru-RU"/>
              </w:rPr>
            </w:pPr>
          </w:p>
        </w:tc>
        <w:tc>
          <w:tcPr>
            <w:tcW w:w="4172" w:type="dxa"/>
            <w:tcMar>
              <w:top w:w="0" w:type="dxa"/>
              <w:left w:w="108" w:type="dxa"/>
              <w:bottom w:w="0" w:type="dxa"/>
              <w:right w:w="108" w:type="dxa"/>
            </w:tcMar>
            <w:vAlign w:val="center"/>
          </w:tcPr>
          <w:p w:rsidR="00603D85" w:rsidRPr="00671C51" w:rsidRDefault="00603D85" w:rsidP="008577D6">
            <w:pPr>
              <w:spacing w:after="0" w:line="240" w:lineRule="auto"/>
              <w:ind w:left="30" w:right="30"/>
              <w:textAlignment w:val="baseline"/>
              <w:rPr>
                <w:rFonts w:ascii="Times New Roman" w:hAnsi="Times New Roman"/>
                <w:sz w:val="24"/>
                <w:szCs w:val="24"/>
                <w:lang w:eastAsia="ru-RU"/>
              </w:rPr>
            </w:pPr>
            <w:r w:rsidRPr="00671C51">
              <w:rPr>
                <w:rFonts w:ascii="Times New Roman" w:hAnsi="Times New Roman"/>
                <w:sz w:val="24"/>
                <w:szCs w:val="24"/>
                <w:lang w:eastAsia="ru-RU"/>
              </w:rPr>
              <w:t>в том числе по видам работ:</w:t>
            </w:r>
          </w:p>
        </w:tc>
        <w:tc>
          <w:tcPr>
            <w:tcW w:w="4403" w:type="dxa"/>
            <w:tcMar>
              <w:top w:w="0" w:type="dxa"/>
              <w:left w:w="108" w:type="dxa"/>
              <w:bottom w:w="0" w:type="dxa"/>
              <w:right w:w="108" w:type="dxa"/>
            </w:tcMar>
            <w:vAlign w:val="center"/>
          </w:tcPr>
          <w:p w:rsidR="00603D85" w:rsidRPr="00804975" w:rsidRDefault="00603D85" w:rsidP="00D66AFB">
            <w:pPr>
              <w:spacing w:after="0" w:line="240" w:lineRule="auto"/>
              <w:ind w:right="30"/>
              <w:textAlignment w:val="baseline"/>
              <w:rPr>
                <w:rFonts w:ascii="Times New Roman" w:hAnsi="Times New Roman"/>
                <w:sz w:val="24"/>
                <w:szCs w:val="24"/>
                <w:lang w:eastAsia="ru-RU"/>
              </w:rPr>
            </w:pPr>
          </w:p>
        </w:tc>
      </w:tr>
      <w:tr w:rsidR="00603D85" w:rsidRPr="00671C51" w:rsidTr="008577D6">
        <w:trPr>
          <w:jc w:val="center"/>
        </w:trPr>
        <w:tc>
          <w:tcPr>
            <w:tcW w:w="756" w:type="dxa"/>
            <w:tcMar>
              <w:top w:w="0" w:type="dxa"/>
              <w:left w:w="108" w:type="dxa"/>
              <w:bottom w:w="0" w:type="dxa"/>
              <w:right w:w="108" w:type="dxa"/>
            </w:tcMar>
            <w:vAlign w:val="center"/>
          </w:tcPr>
          <w:p w:rsidR="00603D85" w:rsidRPr="00671C51" w:rsidRDefault="00603D85" w:rsidP="00C578BD">
            <w:pPr>
              <w:spacing w:after="0" w:line="240" w:lineRule="auto"/>
              <w:ind w:left="30" w:right="30"/>
              <w:textAlignment w:val="baseline"/>
              <w:rPr>
                <w:rFonts w:ascii="Times New Roman" w:hAnsi="Times New Roman"/>
                <w:sz w:val="24"/>
                <w:szCs w:val="24"/>
                <w:lang w:eastAsia="ru-RU"/>
              </w:rPr>
            </w:pPr>
            <w:r w:rsidRPr="00671C51">
              <w:rPr>
                <w:rFonts w:ascii="Times New Roman" w:hAnsi="Times New Roman"/>
                <w:sz w:val="24"/>
                <w:szCs w:val="24"/>
                <w:lang w:eastAsia="ru-RU"/>
              </w:rPr>
              <w:t>1.8.1</w:t>
            </w:r>
          </w:p>
        </w:tc>
        <w:tc>
          <w:tcPr>
            <w:tcW w:w="4172" w:type="dxa"/>
            <w:tcMar>
              <w:top w:w="0" w:type="dxa"/>
              <w:left w:w="108" w:type="dxa"/>
              <w:bottom w:w="0" w:type="dxa"/>
              <w:right w:w="108" w:type="dxa"/>
            </w:tcMar>
          </w:tcPr>
          <w:p w:rsidR="00603D85" w:rsidRPr="008C061B" w:rsidRDefault="00603D85" w:rsidP="00C578BD">
            <w:pPr>
              <w:spacing w:after="0" w:line="240" w:lineRule="auto"/>
              <w:rPr>
                <w:rFonts w:ascii="Times New Roman" w:hAnsi="Times New Roman"/>
                <w:sz w:val="24"/>
                <w:szCs w:val="24"/>
              </w:rPr>
            </w:pPr>
            <w:r w:rsidRPr="008C061B">
              <w:rPr>
                <w:rFonts w:ascii="Times New Roman" w:hAnsi="Times New Roman"/>
                <w:sz w:val="24"/>
                <w:szCs w:val="24"/>
              </w:rPr>
              <w:t>Капитальный ремонт внутридомовых инженерных систем электроснабжения</w:t>
            </w:r>
          </w:p>
        </w:tc>
        <w:tc>
          <w:tcPr>
            <w:tcW w:w="4403" w:type="dxa"/>
            <w:tcMar>
              <w:top w:w="0" w:type="dxa"/>
              <w:left w:w="108" w:type="dxa"/>
              <w:bottom w:w="0" w:type="dxa"/>
              <w:right w:w="108" w:type="dxa"/>
            </w:tcMar>
            <w:vAlign w:val="center"/>
          </w:tcPr>
          <w:p w:rsidR="00603D85" w:rsidRPr="00772645" w:rsidRDefault="00603D85" w:rsidP="00D66AFB">
            <w:pPr>
              <w:spacing w:after="0" w:line="240" w:lineRule="auto"/>
              <w:rPr>
                <w:rFonts w:ascii="Times New Roman" w:eastAsia="Times New Roman" w:hAnsi="Times New Roman"/>
                <w:color w:val="000000"/>
                <w:sz w:val="24"/>
                <w:szCs w:val="24"/>
                <w:lang w:eastAsia="ru-RU"/>
              </w:rPr>
            </w:pPr>
            <w:r w:rsidRPr="00772645">
              <w:rPr>
                <w:rFonts w:ascii="Times New Roman" w:eastAsia="Times New Roman" w:hAnsi="Times New Roman"/>
                <w:color w:val="000000"/>
                <w:sz w:val="24"/>
                <w:szCs w:val="24"/>
                <w:lang w:eastAsia="ru-RU"/>
              </w:rPr>
              <w:t>97 666,24 рублей</w:t>
            </w:r>
          </w:p>
        </w:tc>
      </w:tr>
      <w:tr w:rsidR="00DF3D89" w:rsidRPr="00671C51" w:rsidTr="008577D6">
        <w:trPr>
          <w:jc w:val="center"/>
        </w:trPr>
        <w:tc>
          <w:tcPr>
            <w:tcW w:w="756" w:type="dxa"/>
            <w:tcMar>
              <w:top w:w="0" w:type="dxa"/>
              <w:left w:w="108" w:type="dxa"/>
              <w:bottom w:w="0" w:type="dxa"/>
              <w:right w:w="108" w:type="dxa"/>
            </w:tcMar>
            <w:vAlign w:val="center"/>
          </w:tcPr>
          <w:p w:rsidR="00DF3D89" w:rsidRPr="00671C51" w:rsidRDefault="00DF3D89" w:rsidP="008577D6">
            <w:pPr>
              <w:spacing w:after="0" w:line="240" w:lineRule="auto"/>
              <w:ind w:left="30" w:right="30"/>
              <w:textAlignment w:val="baseline"/>
              <w:rPr>
                <w:rFonts w:ascii="Times New Roman" w:hAnsi="Times New Roman"/>
                <w:sz w:val="24"/>
                <w:szCs w:val="24"/>
                <w:lang w:eastAsia="ru-RU"/>
              </w:rPr>
            </w:pPr>
            <w:r w:rsidRPr="00671C51">
              <w:rPr>
                <w:rFonts w:ascii="Times New Roman" w:hAnsi="Times New Roman"/>
                <w:sz w:val="24"/>
                <w:szCs w:val="24"/>
                <w:lang w:eastAsia="ru-RU"/>
              </w:rPr>
              <w:t>1.9</w:t>
            </w:r>
          </w:p>
        </w:tc>
        <w:tc>
          <w:tcPr>
            <w:tcW w:w="4172" w:type="dxa"/>
            <w:tcMar>
              <w:top w:w="0" w:type="dxa"/>
              <w:left w:w="108" w:type="dxa"/>
              <w:bottom w:w="0" w:type="dxa"/>
              <w:right w:w="108" w:type="dxa"/>
            </w:tcMar>
          </w:tcPr>
          <w:p w:rsidR="00DF3D89" w:rsidRPr="00671C51" w:rsidRDefault="00DF3D89" w:rsidP="008577D6">
            <w:pPr>
              <w:spacing w:after="0" w:line="240" w:lineRule="auto"/>
              <w:rPr>
                <w:rFonts w:ascii="Times New Roman" w:hAnsi="Times New Roman"/>
                <w:sz w:val="24"/>
                <w:szCs w:val="24"/>
              </w:rPr>
            </w:pPr>
            <w:r w:rsidRPr="00671C51">
              <w:rPr>
                <w:rFonts w:ascii="Times New Roman" w:eastAsia="Times New Roman" w:hAnsi="Times New Roman"/>
                <w:sz w:val="24"/>
                <w:szCs w:val="24"/>
                <w:lang w:eastAsia="ru-RU"/>
              </w:rPr>
              <w:t>Предельная стоимость капитального ремонта внутридомовых инженерных систем, утвержденная постановлением Правительства Забайкальского края</w:t>
            </w:r>
          </w:p>
        </w:tc>
        <w:tc>
          <w:tcPr>
            <w:tcW w:w="4403" w:type="dxa"/>
            <w:tcMar>
              <w:top w:w="0" w:type="dxa"/>
              <w:left w:w="108" w:type="dxa"/>
              <w:bottom w:w="0" w:type="dxa"/>
              <w:right w:w="108" w:type="dxa"/>
            </w:tcMar>
            <w:vAlign w:val="center"/>
          </w:tcPr>
          <w:p w:rsidR="00DF3D89" w:rsidRPr="00A93145" w:rsidRDefault="00DF3D89" w:rsidP="008577D6">
            <w:pPr>
              <w:spacing w:after="0" w:line="240" w:lineRule="auto"/>
              <w:ind w:right="30"/>
              <w:textAlignment w:val="baseline"/>
              <w:rPr>
                <w:rFonts w:ascii="Times New Roman" w:hAnsi="Times New Roman"/>
                <w:sz w:val="24"/>
                <w:szCs w:val="24"/>
                <w:lang w:eastAsia="ru-RU"/>
              </w:rPr>
            </w:pPr>
            <w:r w:rsidRPr="00A93145">
              <w:rPr>
                <w:rFonts w:ascii="Times New Roman" w:eastAsia="Times New Roman" w:hAnsi="Times New Roman"/>
                <w:color w:val="000000"/>
                <w:sz w:val="24"/>
                <w:szCs w:val="24"/>
                <w:lang w:eastAsia="ru-RU"/>
              </w:rPr>
              <w:t>98 188,83 рублей</w:t>
            </w:r>
          </w:p>
        </w:tc>
      </w:tr>
    </w:tbl>
    <w:p w:rsidR="00DF3D89" w:rsidRPr="00671C51" w:rsidRDefault="00DF3D89" w:rsidP="00DF3D89">
      <w:pPr>
        <w:shd w:val="clear" w:color="auto" w:fill="FFFFFF"/>
        <w:spacing w:after="0" w:line="240" w:lineRule="auto"/>
        <w:contextualSpacing/>
        <w:jc w:val="center"/>
        <w:textAlignment w:val="baseline"/>
        <w:rPr>
          <w:rFonts w:ascii="Times New Roman" w:hAnsi="Times New Roman"/>
          <w:b/>
          <w:bCs/>
          <w:sz w:val="24"/>
          <w:szCs w:val="24"/>
          <w:bdr w:val="none" w:sz="0" w:space="0" w:color="auto" w:frame="1"/>
          <w:lang w:eastAsia="ru-RU"/>
        </w:rPr>
      </w:pPr>
      <w:r w:rsidRPr="00671C51">
        <w:rPr>
          <w:rFonts w:ascii="Times New Roman" w:hAnsi="Times New Roman"/>
          <w:b/>
          <w:bCs/>
          <w:sz w:val="24"/>
          <w:szCs w:val="24"/>
          <w:bdr w:val="none" w:sz="0" w:space="0" w:color="auto" w:frame="1"/>
          <w:lang w:eastAsia="ru-RU"/>
        </w:rPr>
        <w:t>2. Состав работ</w:t>
      </w:r>
    </w:p>
    <w:p w:rsidR="00DF3D89" w:rsidRPr="00B118E8" w:rsidRDefault="00DF3D89" w:rsidP="00DF3D89">
      <w:pPr>
        <w:shd w:val="clear" w:color="auto" w:fill="FFFFFF"/>
        <w:spacing w:after="0" w:line="300" w:lineRule="atLeast"/>
        <w:contextualSpacing/>
        <w:jc w:val="both"/>
        <w:textAlignment w:val="baseline"/>
        <w:rPr>
          <w:rFonts w:ascii="Times New Roman" w:hAnsi="Times New Roman"/>
          <w:sz w:val="24"/>
          <w:szCs w:val="24"/>
        </w:rPr>
      </w:pPr>
      <w:r>
        <w:rPr>
          <w:rFonts w:ascii="Times New Roman" w:hAnsi="Times New Roman"/>
          <w:sz w:val="24"/>
          <w:szCs w:val="24"/>
          <w:lang w:eastAsia="ru-RU"/>
        </w:rPr>
        <w:t xml:space="preserve">            </w:t>
      </w:r>
      <w:r w:rsidRPr="00671C51">
        <w:rPr>
          <w:rFonts w:ascii="Times New Roman" w:hAnsi="Times New Roman"/>
          <w:bCs/>
          <w:sz w:val="24"/>
          <w:szCs w:val="24"/>
          <w:bdr w:val="none" w:sz="0" w:space="0" w:color="auto" w:frame="1"/>
          <w:lang w:eastAsia="ru-RU"/>
        </w:rPr>
        <w:t xml:space="preserve">2.1. Состав работ по Объекту – </w:t>
      </w:r>
      <w:r w:rsidRPr="00B118E8">
        <w:rPr>
          <w:rFonts w:ascii="Times New Roman" w:hAnsi="Times New Roman"/>
          <w:bCs/>
          <w:sz w:val="24"/>
          <w:szCs w:val="24"/>
          <w:bdr w:val="none" w:sz="0" w:space="0" w:color="auto" w:frame="1"/>
        </w:rPr>
        <w:t xml:space="preserve">Забайкальский край, </w:t>
      </w:r>
      <w:r>
        <w:rPr>
          <w:rFonts w:ascii="Times New Roman" w:hAnsi="Times New Roman"/>
          <w:bCs/>
          <w:sz w:val="24"/>
          <w:szCs w:val="24"/>
          <w:bdr w:val="none" w:sz="0" w:space="0" w:color="auto" w:frame="1"/>
        </w:rPr>
        <w:t>пгт. Забайкальск, ул. Красноармейская, д.53</w:t>
      </w:r>
      <w:r w:rsidRPr="00B118E8">
        <w:rPr>
          <w:rFonts w:ascii="Times New Roman" w:hAnsi="Times New Roman"/>
          <w:bCs/>
          <w:sz w:val="24"/>
          <w:szCs w:val="24"/>
          <w:bdr w:val="none" w:sz="0" w:space="0" w:color="auto" w:frame="1"/>
        </w:rPr>
        <w:t>:</w:t>
      </w:r>
    </w:p>
    <w:p w:rsidR="00DF3D89" w:rsidRPr="00671C51" w:rsidRDefault="00DF3D89" w:rsidP="00DF3D89">
      <w:pPr>
        <w:shd w:val="clear" w:color="auto" w:fill="FFFFFF"/>
        <w:spacing w:after="0" w:line="300" w:lineRule="atLeast"/>
        <w:contextualSpacing/>
        <w:jc w:val="both"/>
        <w:textAlignment w:val="baseline"/>
        <w:rPr>
          <w:rFonts w:ascii="Times New Roman" w:hAnsi="Times New Roman"/>
          <w:sz w:val="24"/>
          <w:szCs w:val="24"/>
        </w:rPr>
      </w:pPr>
      <w:r w:rsidRPr="00671C51">
        <w:rPr>
          <w:rFonts w:ascii="Times New Roman" w:hAnsi="Times New Roman"/>
          <w:sz w:val="24"/>
          <w:szCs w:val="24"/>
        </w:rPr>
        <w:t xml:space="preserve">- капитальный ремонт внутридомовых инженерных систем электроснабжения согласно прилагаемого </w:t>
      </w:r>
      <w:r>
        <w:rPr>
          <w:rFonts w:ascii="Times New Roman" w:hAnsi="Times New Roman"/>
          <w:sz w:val="24"/>
          <w:szCs w:val="24"/>
        </w:rPr>
        <w:t>локального сметного расчёта</w:t>
      </w:r>
      <w:r w:rsidRPr="00671C51">
        <w:rPr>
          <w:rFonts w:ascii="Times New Roman" w:hAnsi="Times New Roman"/>
          <w:sz w:val="24"/>
          <w:szCs w:val="24"/>
        </w:rPr>
        <w:t xml:space="preserve"> в виде отдельного файла.</w:t>
      </w:r>
    </w:p>
    <w:p w:rsidR="00DF3D89" w:rsidRPr="00671C51" w:rsidRDefault="00DF3D89" w:rsidP="00DF3D89">
      <w:pPr>
        <w:shd w:val="clear" w:color="auto" w:fill="FFFFFF"/>
        <w:spacing w:after="0" w:line="240" w:lineRule="auto"/>
        <w:contextualSpacing/>
        <w:jc w:val="center"/>
        <w:textAlignment w:val="baseline"/>
        <w:rPr>
          <w:rFonts w:ascii="Times New Roman" w:hAnsi="Times New Roman"/>
          <w:b/>
          <w:bCs/>
          <w:sz w:val="24"/>
          <w:szCs w:val="24"/>
          <w:bdr w:val="none" w:sz="0" w:space="0" w:color="auto" w:frame="1"/>
          <w:lang w:eastAsia="ru-RU"/>
        </w:rPr>
      </w:pPr>
      <w:r w:rsidRPr="00671C51">
        <w:rPr>
          <w:rFonts w:ascii="Times New Roman" w:hAnsi="Times New Roman"/>
          <w:b/>
          <w:bCs/>
          <w:sz w:val="24"/>
          <w:szCs w:val="24"/>
          <w:bdr w:val="none" w:sz="0" w:space="0" w:color="auto" w:frame="1"/>
          <w:lang w:eastAsia="ru-RU"/>
        </w:rPr>
        <w:t>3.Технические условия и требования</w:t>
      </w:r>
    </w:p>
    <w:p w:rsidR="00DF3D89" w:rsidRPr="00B118E8" w:rsidRDefault="00DF3D89" w:rsidP="00DF3D89">
      <w:pPr>
        <w:shd w:val="clear" w:color="auto" w:fill="FFFFFF"/>
        <w:spacing w:after="0" w:line="240" w:lineRule="auto"/>
        <w:contextualSpacing/>
        <w:jc w:val="both"/>
        <w:textAlignment w:val="baseline"/>
        <w:rPr>
          <w:rFonts w:ascii="Times New Roman" w:hAnsi="Times New Roman"/>
          <w:sz w:val="24"/>
          <w:szCs w:val="24"/>
        </w:rPr>
      </w:pPr>
      <w:r w:rsidRPr="00671C51">
        <w:rPr>
          <w:rFonts w:ascii="Times New Roman" w:hAnsi="Times New Roman"/>
          <w:sz w:val="24"/>
          <w:szCs w:val="24"/>
          <w:lang w:eastAsia="ru-RU"/>
        </w:rPr>
        <w:t xml:space="preserve">            3.1. В </w:t>
      </w:r>
      <w:r w:rsidRPr="00B118E8">
        <w:rPr>
          <w:rFonts w:ascii="Times New Roman" w:hAnsi="Times New Roman"/>
          <w:sz w:val="24"/>
          <w:szCs w:val="24"/>
          <w:lang w:eastAsia="ru-RU"/>
        </w:rPr>
        <w:t>многоквартирном жилом доме, расположенном по адресу:</w:t>
      </w:r>
      <w:r w:rsidRPr="00B118E8">
        <w:rPr>
          <w:rFonts w:ascii="Times New Roman" w:hAnsi="Times New Roman"/>
          <w:sz w:val="24"/>
          <w:szCs w:val="24"/>
        </w:rPr>
        <w:t xml:space="preserve"> </w:t>
      </w:r>
      <w:r w:rsidRPr="00B118E8">
        <w:rPr>
          <w:rFonts w:ascii="Times New Roman" w:hAnsi="Times New Roman"/>
          <w:bCs/>
          <w:sz w:val="24"/>
          <w:szCs w:val="24"/>
          <w:bdr w:val="none" w:sz="0" w:space="0" w:color="auto" w:frame="1"/>
        </w:rPr>
        <w:t xml:space="preserve">Забайкальский край, </w:t>
      </w:r>
      <w:r>
        <w:rPr>
          <w:rFonts w:ascii="Times New Roman" w:hAnsi="Times New Roman"/>
          <w:bCs/>
          <w:sz w:val="24"/>
          <w:szCs w:val="24"/>
          <w:bdr w:val="none" w:sz="0" w:space="0" w:color="auto" w:frame="1"/>
        </w:rPr>
        <w:t>пгт. Забайкальск, ул. Красноармейская, д.53</w:t>
      </w:r>
      <w:r w:rsidRPr="00B118E8">
        <w:rPr>
          <w:rFonts w:ascii="Times New Roman" w:hAnsi="Times New Roman"/>
          <w:sz w:val="24"/>
          <w:szCs w:val="24"/>
        </w:rPr>
        <w:t>,</w:t>
      </w:r>
      <w:r w:rsidRPr="00B118E8">
        <w:rPr>
          <w:rFonts w:ascii="Times New Roman" w:hAnsi="Times New Roman"/>
          <w:sz w:val="24"/>
          <w:szCs w:val="24"/>
          <w:lang w:eastAsia="ru-RU"/>
        </w:rPr>
        <w:t xml:space="preserve"> необходимо выполнить капитальный ремонт внутридомовых инженерных систем</w:t>
      </w:r>
      <w:r w:rsidRPr="00B118E8">
        <w:rPr>
          <w:rFonts w:ascii="Times New Roman" w:hAnsi="Times New Roman"/>
          <w:bCs/>
          <w:sz w:val="24"/>
          <w:szCs w:val="24"/>
          <w:bdr w:val="none" w:sz="0" w:space="0" w:color="auto" w:frame="1"/>
          <w:lang w:eastAsia="ru-RU"/>
        </w:rPr>
        <w:t xml:space="preserve"> </w:t>
      </w:r>
      <w:r w:rsidRPr="00B118E8">
        <w:rPr>
          <w:rFonts w:ascii="Times New Roman" w:hAnsi="Times New Roman"/>
          <w:sz w:val="24"/>
          <w:szCs w:val="24"/>
        </w:rPr>
        <w:t>электроснабжения</w:t>
      </w:r>
      <w:r w:rsidRPr="00B118E8">
        <w:rPr>
          <w:rFonts w:ascii="Times New Roman" w:hAnsi="Times New Roman"/>
          <w:bCs/>
          <w:sz w:val="24"/>
          <w:szCs w:val="24"/>
          <w:bdr w:val="none" w:sz="0" w:space="0" w:color="auto" w:frame="1"/>
          <w:lang w:eastAsia="ru-RU"/>
        </w:rPr>
        <w:t>.</w:t>
      </w:r>
    </w:p>
    <w:p w:rsidR="00DF3D89" w:rsidRPr="00671C51" w:rsidRDefault="00DF3D89" w:rsidP="00DF3D89">
      <w:pPr>
        <w:shd w:val="clear" w:color="auto" w:fill="FFFFFF"/>
        <w:spacing w:after="0" w:line="240" w:lineRule="auto"/>
        <w:contextualSpacing/>
        <w:jc w:val="both"/>
        <w:textAlignment w:val="baseline"/>
        <w:rPr>
          <w:rFonts w:ascii="Times New Roman" w:hAnsi="Times New Roman"/>
          <w:sz w:val="24"/>
          <w:szCs w:val="24"/>
          <w:lang w:eastAsia="ru-RU"/>
        </w:rPr>
      </w:pPr>
      <w:r w:rsidRPr="00B118E8">
        <w:rPr>
          <w:rFonts w:ascii="Times New Roman" w:hAnsi="Times New Roman"/>
          <w:sz w:val="24"/>
          <w:szCs w:val="24"/>
          <w:lang w:eastAsia="ru-RU"/>
        </w:rPr>
        <w:t xml:space="preserve">            3.2. При производстве работ подрядчик должен</w:t>
      </w:r>
      <w:r w:rsidRPr="00671C51">
        <w:rPr>
          <w:rFonts w:ascii="Times New Roman" w:hAnsi="Times New Roman"/>
          <w:sz w:val="24"/>
          <w:szCs w:val="24"/>
          <w:lang w:eastAsia="ru-RU"/>
        </w:rPr>
        <w:t xml:space="preserve"> руководствоваться ГОСТ, СП, СНиП, ТУ и другими нормативными документами, утвержденными в Российской Федерации.  </w:t>
      </w:r>
    </w:p>
    <w:p w:rsidR="00DF3D89" w:rsidRPr="00671C51" w:rsidRDefault="00DF3D89" w:rsidP="00DF3D89">
      <w:pPr>
        <w:shd w:val="clear" w:color="auto" w:fill="FFFFFF"/>
        <w:spacing w:after="0" w:line="240" w:lineRule="auto"/>
        <w:contextualSpacing/>
        <w:jc w:val="both"/>
        <w:textAlignment w:val="baseline"/>
        <w:rPr>
          <w:rFonts w:ascii="Times New Roman" w:hAnsi="Times New Roman"/>
          <w:sz w:val="24"/>
          <w:szCs w:val="24"/>
        </w:rPr>
      </w:pPr>
      <w:r w:rsidRPr="00671C51">
        <w:rPr>
          <w:rFonts w:ascii="Times New Roman" w:hAnsi="Times New Roman"/>
          <w:sz w:val="24"/>
          <w:szCs w:val="24"/>
          <w:lang w:eastAsia="ru-RU"/>
        </w:rPr>
        <w:t xml:space="preserve">            </w:t>
      </w:r>
      <w:r w:rsidRPr="00671C51">
        <w:rPr>
          <w:rFonts w:ascii="Times New Roman" w:hAnsi="Times New Roman"/>
          <w:sz w:val="24"/>
          <w:szCs w:val="24"/>
        </w:rPr>
        <w:t>3.3. Работы на объекте должны производиться в будние дни в период с 8.00 ч. по 21.00 ч. По письменному согласованию с Заказчиком работы могут проводиться в выходные и праздничные дни с учетом соответствующих требований законодательства РФ и Забайкальского края.</w:t>
      </w:r>
    </w:p>
    <w:p w:rsidR="00DF3D89" w:rsidRPr="00671C51" w:rsidRDefault="00DF3D89" w:rsidP="00DF3D89">
      <w:pPr>
        <w:shd w:val="clear" w:color="auto" w:fill="FFFFFF"/>
        <w:spacing w:after="0" w:line="240" w:lineRule="auto"/>
        <w:contextualSpacing/>
        <w:jc w:val="both"/>
        <w:textAlignment w:val="baseline"/>
        <w:rPr>
          <w:rFonts w:ascii="Times New Roman" w:hAnsi="Times New Roman"/>
          <w:sz w:val="24"/>
          <w:szCs w:val="24"/>
          <w:lang w:eastAsia="ru-RU"/>
        </w:rPr>
      </w:pPr>
      <w:r w:rsidRPr="00671C51">
        <w:rPr>
          <w:rFonts w:ascii="Times New Roman" w:hAnsi="Times New Roman"/>
          <w:sz w:val="24"/>
          <w:szCs w:val="24"/>
          <w:lang w:eastAsia="ru-RU"/>
        </w:rPr>
        <w:t xml:space="preserve">            3.4. Ответственность за соблюдение правил пожарной безопасности, охраны труда и санитарно-гигиенического режима на объекте возлагается на подрядчика. Должностное лицо, ответственное за соблюдение правил пожарной безопасности, охраны труда и санитарно-гигиенического режима, назначается приказом организации – Подрядчика. </w:t>
      </w:r>
    </w:p>
    <w:p w:rsidR="00DF3D89" w:rsidRPr="00671C51" w:rsidRDefault="00DF3D89" w:rsidP="00DF3D89">
      <w:pPr>
        <w:shd w:val="clear" w:color="auto" w:fill="FFFFFF"/>
        <w:spacing w:after="0" w:line="240" w:lineRule="auto"/>
        <w:contextualSpacing/>
        <w:jc w:val="both"/>
        <w:textAlignment w:val="baseline"/>
        <w:rPr>
          <w:rFonts w:ascii="Times New Roman" w:hAnsi="Times New Roman"/>
          <w:sz w:val="24"/>
          <w:szCs w:val="24"/>
          <w:lang w:eastAsia="ru-RU"/>
        </w:rPr>
      </w:pPr>
      <w:r w:rsidRPr="00671C51">
        <w:rPr>
          <w:rFonts w:ascii="Times New Roman" w:hAnsi="Times New Roman"/>
          <w:sz w:val="24"/>
          <w:szCs w:val="24"/>
          <w:lang w:eastAsia="ru-RU"/>
        </w:rPr>
        <w:t xml:space="preserve">            3.5. На скрытые работы должны оформляться акты скрытых работ, с обязательной фотофиксацией.</w:t>
      </w:r>
    </w:p>
    <w:p w:rsidR="00DF3D89" w:rsidRPr="00671C51" w:rsidRDefault="00DF3D89" w:rsidP="00DF3D89">
      <w:pPr>
        <w:shd w:val="clear" w:color="auto" w:fill="FFFFFF"/>
        <w:spacing w:after="0" w:line="240" w:lineRule="auto"/>
        <w:contextualSpacing/>
        <w:jc w:val="both"/>
        <w:textAlignment w:val="baseline"/>
        <w:rPr>
          <w:rFonts w:ascii="Times New Roman" w:hAnsi="Times New Roman"/>
          <w:sz w:val="24"/>
          <w:szCs w:val="24"/>
          <w:lang w:eastAsia="ru-RU"/>
        </w:rPr>
      </w:pPr>
      <w:r w:rsidRPr="00671C51">
        <w:rPr>
          <w:rFonts w:ascii="Times New Roman" w:hAnsi="Times New Roman"/>
          <w:sz w:val="24"/>
          <w:szCs w:val="24"/>
          <w:lang w:eastAsia="ru-RU"/>
        </w:rPr>
        <w:t xml:space="preserve">            3.6.  Особые условия:</w:t>
      </w:r>
    </w:p>
    <w:p w:rsidR="00DF3D89" w:rsidRPr="00671C51" w:rsidRDefault="00DF3D89" w:rsidP="00DF3D89">
      <w:pPr>
        <w:shd w:val="clear" w:color="auto" w:fill="FFFFFF"/>
        <w:tabs>
          <w:tab w:val="left" w:pos="567"/>
        </w:tabs>
        <w:spacing w:after="0" w:line="240" w:lineRule="auto"/>
        <w:contextualSpacing/>
        <w:jc w:val="both"/>
        <w:textAlignment w:val="baseline"/>
        <w:rPr>
          <w:rFonts w:ascii="Times New Roman" w:hAnsi="Times New Roman"/>
          <w:bCs/>
          <w:sz w:val="24"/>
          <w:szCs w:val="24"/>
          <w:bdr w:val="none" w:sz="0" w:space="0" w:color="auto" w:frame="1"/>
          <w:lang w:eastAsia="ru-RU"/>
        </w:rPr>
      </w:pPr>
      <w:r w:rsidRPr="00671C51">
        <w:rPr>
          <w:rFonts w:ascii="Times New Roman" w:hAnsi="Times New Roman"/>
          <w:sz w:val="24"/>
          <w:szCs w:val="24"/>
          <w:lang w:eastAsia="ru-RU"/>
        </w:rPr>
        <w:t xml:space="preserve">            - до начала производства работ Подрядчик обязан разработать Проекты производства работ по капитальному ремонту </w:t>
      </w:r>
      <w:r w:rsidRPr="00671C51">
        <w:rPr>
          <w:rFonts w:ascii="Times New Roman" w:hAnsi="Times New Roman"/>
          <w:sz w:val="24"/>
          <w:szCs w:val="24"/>
        </w:rPr>
        <w:t>внутридомовых инженерных систем электроснабжения</w:t>
      </w:r>
      <w:r w:rsidRPr="00671C51">
        <w:rPr>
          <w:rFonts w:ascii="Times New Roman" w:hAnsi="Times New Roman"/>
          <w:bCs/>
          <w:sz w:val="24"/>
          <w:szCs w:val="24"/>
          <w:bdr w:val="none" w:sz="0" w:space="0" w:color="auto" w:frame="1"/>
          <w:lang w:eastAsia="ru-RU"/>
        </w:rPr>
        <w:t>.</w:t>
      </w:r>
    </w:p>
    <w:p w:rsidR="00DF3D89" w:rsidRPr="00671C51" w:rsidRDefault="00DF3D89" w:rsidP="00DF3D89">
      <w:pPr>
        <w:shd w:val="clear" w:color="auto" w:fill="FFFFFF"/>
        <w:spacing w:after="0" w:line="240" w:lineRule="auto"/>
        <w:contextualSpacing/>
        <w:jc w:val="both"/>
        <w:textAlignment w:val="baseline"/>
        <w:rPr>
          <w:rFonts w:ascii="Times New Roman" w:hAnsi="Times New Roman"/>
          <w:sz w:val="24"/>
          <w:szCs w:val="24"/>
          <w:lang w:eastAsia="ru-RU"/>
        </w:rPr>
      </w:pPr>
      <w:r w:rsidRPr="00671C51">
        <w:rPr>
          <w:rFonts w:ascii="Times New Roman" w:hAnsi="Times New Roman"/>
          <w:sz w:val="24"/>
          <w:szCs w:val="24"/>
          <w:lang w:eastAsia="ru-RU"/>
        </w:rPr>
        <w:t xml:space="preserve">            3.7. Проекты производства работ Подрядчик согласовывает с Заказчиком и организацией, осуществляющей строительный контроль.</w:t>
      </w:r>
    </w:p>
    <w:p w:rsidR="00DF3D89" w:rsidRPr="00671C51" w:rsidRDefault="00DF3D89" w:rsidP="00DF3D89">
      <w:pPr>
        <w:shd w:val="clear" w:color="auto" w:fill="FFFFFF"/>
        <w:spacing w:after="0" w:line="240" w:lineRule="auto"/>
        <w:ind w:firstLine="709"/>
        <w:contextualSpacing/>
        <w:jc w:val="both"/>
        <w:textAlignment w:val="baseline"/>
        <w:rPr>
          <w:rFonts w:ascii="Times New Roman" w:hAnsi="Times New Roman"/>
          <w:sz w:val="24"/>
          <w:szCs w:val="24"/>
          <w:lang w:eastAsia="ru-RU"/>
        </w:rPr>
      </w:pPr>
      <w:r w:rsidRPr="00671C51">
        <w:rPr>
          <w:rFonts w:ascii="Times New Roman" w:hAnsi="Times New Roman"/>
          <w:sz w:val="24"/>
          <w:szCs w:val="24"/>
          <w:lang w:eastAsia="ru-RU"/>
        </w:rPr>
        <w:t>3.8. Не захламлять места общего пользования и придомовые территории. Подрядчик обязан с</w:t>
      </w:r>
      <w:r w:rsidRPr="00671C51">
        <w:rPr>
          <w:rFonts w:ascii="Times New Roman" w:hAnsi="Times New Roman"/>
          <w:sz w:val="24"/>
          <w:szCs w:val="24"/>
        </w:rPr>
        <w:t>воевременно, но не реже одного раза в неделю, за свой счет обеспечивать погрузку, транспортировку и утилизацию (передачу на полигон) строительного мусора. Не сбрасывать его с кровли и окон лестничных пролетов. Место утилизации строительного мусора согласовывается с органами местного самоуправления.</w:t>
      </w:r>
    </w:p>
    <w:p w:rsidR="00DF3D89" w:rsidRPr="00671C51" w:rsidRDefault="00DF3D89" w:rsidP="00DF3D89">
      <w:pPr>
        <w:shd w:val="clear" w:color="auto" w:fill="FFFFFF"/>
        <w:spacing w:after="0" w:line="240" w:lineRule="auto"/>
        <w:contextualSpacing/>
        <w:jc w:val="both"/>
        <w:textAlignment w:val="baseline"/>
        <w:rPr>
          <w:rFonts w:ascii="Times New Roman" w:hAnsi="Times New Roman"/>
          <w:sz w:val="24"/>
          <w:szCs w:val="24"/>
          <w:lang w:eastAsia="ru-RU"/>
        </w:rPr>
      </w:pPr>
      <w:r w:rsidRPr="00671C51">
        <w:rPr>
          <w:rFonts w:ascii="Times New Roman" w:hAnsi="Times New Roman"/>
          <w:sz w:val="24"/>
          <w:szCs w:val="24"/>
          <w:lang w:eastAsia="ru-RU"/>
        </w:rPr>
        <w:t xml:space="preserve">            3.9. </w:t>
      </w:r>
      <w:r w:rsidRPr="00671C51">
        <w:rPr>
          <w:rFonts w:ascii="Times New Roman" w:hAnsi="Times New Roman"/>
          <w:sz w:val="24"/>
          <w:szCs w:val="24"/>
        </w:rPr>
        <w:t xml:space="preserve">Согласно СП 48.13330.2011 Актуализированная редакция СНиП 12-01-2004 «Организация строительства» </w:t>
      </w:r>
      <w:r w:rsidRPr="00671C51">
        <w:rPr>
          <w:rStyle w:val="FontStyle56"/>
          <w:sz w:val="24"/>
          <w:szCs w:val="24"/>
        </w:rPr>
        <w:t xml:space="preserve">обеспечить информирование граждан, проживающих в многоквартирном доме, о планируемых мероприятиях по капитальному ремонту путем размещения </w:t>
      </w:r>
      <w:r w:rsidRPr="00671C51">
        <w:rPr>
          <w:rFonts w:ascii="Times New Roman" w:hAnsi="Times New Roman"/>
          <w:sz w:val="24"/>
          <w:szCs w:val="24"/>
        </w:rPr>
        <w:t>в доступном для просмотра месте в каждом подъезде</w:t>
      </w:r>
      <w:r w:rsidRPr="00671C51">
        <w:rPr>
          <w:rStyle w:val="FontStyle56"/>
          <w:sz w:val="24"/>
          <w:szCs w:val="24"/>
        </w:rPr>
        <w:t xml:space="preserve"> на многоквартирном доме информационной таблички - паспорта Объекта </w:t>
      </w:r>
      <w:r w:rsidRPr="00671C51">
        <w:rPr>
          <w:rFonts w:ascii="Times New Roman" w:hAnsi="Times New Roman"/>
          <w:sz w:val="24"/>
          <w:szCs w:val="24"/>
        </w:rPr>
        <w:t xml:space="preserve">с указанием: видов и сроков выполнения работ, наименований </w:t>
      </w:r>
      <w:r w:rsidRPr="00671C51">
        <w:rPr>
          <w:rStyle w:val="FontStyle56"/>
          <w:sz w:val="24"/>
          <w:szCs w:val="24"/>
        </w:rPr>
        <w:t>ЗАКАЗЧИКА</w:t>
      </w:r>
      <w:r w:rsidRPr="00671C51">
        <w:rPr>
          <w:rFonts w:ascii="Times New Roman" w:hAnsi="Times New Roman"/>
          <w:sz w:val="24"/>
          <w:szCs w:val="24"/>
        </w:rPr>
        <w:t xml:space="preserve">, ПОДРЯДЧИКА и его субподрядчиков (в случае наличия договоров субподряда), организации, осуществляющей строительный контроль, Ф.И.О. представителей </w:t>
      </w:r>
      <w:r w:rsidRPr="00671C51">
        <w:rPr>
          <w:rStyle w:val="FontStyle56"/>
          <w:sz w:val="24"/>
          <w:szCs w:val="24"/>
        </w:rPr>
        <w:t>ЗАКАЗЧИКА</w:t>
      </w:r>
      <w:r w:rsidRPr="00671C51">
        <w:rPr>
          <w:rFonts w:ascii="Times New Roman" w:hAnsi="Times New Roman"/>
          <w:sz w:val="24"/>
          <w:szCs w:val="24"/>
        </w:rPr>
        <w:t>, ПОДРЯДЧИКА, организации, осуществляющей строительный контроль, их контактных телефонов и уведомления о необходимости обеспечить доступ</w:t>
      </w:r>
      <w:r w:rsidRPr="00671C51">
        <w:rPr>
          <w:rFonts w:ascii="Times New Roman" w:hAnsi="Times New Roman"/>
          <w:sz w:val="24"/>
          <w:szCs w:val="24"/>
          <w:lang w:eastAsia="ru-RU"/>
        </w:rPr>
        <w:t xml:space="preserve">. </w:t>
      </w:r>
    </w:p>
    <w:p w:rsidR="00DF3D89" w:rsidRPr="00671C51" w:rsidRDefault="00DF3D89" w:rsidP="00DF3D89">
      <w:pPr>
        <w:shd w:val="clear" w:color="auto" w:fill="FFFFFF"/>
        <w:spacing w:after="0" w:line="240" w:lineRule="auto"/>
        <w:contextualSpacing/>
        <w:jc w:val="both"/>
        <w:textAlignment w:val="baseline"/>
        <w:rPr>
          <w:rFonts w:ascii="Times New Roman" w:hAnsi="Times New Roman"/>
          <w:sz w:val="24"/>
          <w:szCs w:val="24"/>
          <w:lang w:eastAsia="ru-RU"/>
        </w:rPr>
      </w:pPr>
      <w:r w:rsidRPr="00671C51">
        <w:rPr>
          <w:rFonts w:ascii="Times New Roman" w:hAnsi="Times New Roman"/>
          <w:sz w:val="24"/>
          <w:szCs w:val="24"/>
          <w:lang w:eastAsia="ru-RU"/>
        </w:rPr>
        <w:t xml:space="preserve">          3.10. Подрядчик обязан при выполнении подготовительных и ремонтных работ предусмотреть мероприятия по предотвращению порчи имущества собственников.</w:t>
      </w:r>
    </w:p>
    <w:p w:rsidR="00DF3D89" w:rsidRPr="00671C51" w:rsidRDefault="00DF3D89" w:rsidP="00DF3D89">
      <w:pPr>
        <w:shd w:val="clear" w:color="auto" w:fill="FFFFFF"/>
        <w:spacing w:after="0" w:line="240" w:lineRule="auto"/>
        <w:contextualSpacing/>
        <w:jc w:val="both"/>
        <w:textAlignment w:val="baseline"/>
        <w:rPr>
          <w:rFonts w:ascii="Times New Roman" w:hAnsi="Times New Roman"/>
          <w:sz w:val="24"/>
          <w:szCs w:val="24"/>
        </w:rPr>
      </w:pPr>
      <w:r w:rsidRPr="00671C51">
        <w:rPr>
          <w:rFonts w:ascii="Times New Roman" w:hAnsi="Times New Roman"/>
          <w:sz w:val="24"/>
          <w:szCs w:val="24"/>
          <w:lang w:eastAsia="ru-RU"/>
        </w:rPr>
        <w:t xml:space="preserve">          </w:t>
      </w:r>
      <w:r w:rsidRPr="00671C51">
        <w:rPr>
          <w:rFonts w:ascii="Times New Roman" w:hAnsi="Times New Roman"/>
          <w:sz w:val="24"/>
          <w:szCs w:val="24"/>
        </w:rPr>
        <w:t>3.11. Условия производства работ:</w:t>
      </w:r>
    </w:p>
    <w:p w:rsidR="00DF3D89" w:rsidRPr="00671C51" w:rsidRDefault="00DF3D89" w:rsidP="00DF3D89">
      <w:pPr>
        <w:spacing w:after="0" w:line="240" w:lineRule="auto"/>
        <w:jc w:val="both"/>
        <w:rPr>
          <w:rFonts w:ascii="Times New Roman" w:hAnsi="Times New Roman"/>
          <w:sz w:val="24"/>
          <w:szCs w:val="24"/>
        </w:rPr>
      </w:pPr>
      <w:r w:rsidRPr="00671C51">
        <w:rPr>
          <w:rFonts w:ascii="Times New Roman" w:hAnsi="Times New Roman"/>
          <w:sz w:val="24"/>
          <w:szCs w:val="24"/>
          <w:lang w:eastAsia="ru-RU"/>
        </w:rPr>
        <w:t xml:space="preserve">          </w:t>
      </w:r>
      <w:r w:rsidRPr="00671C51">
        <w:rPr>
          <w:rFonts w:ascii="Times New Roman" w:hAnsi="Times New Roman"/>
          <w:sz w:val="24"/>
          <w:szCs w:val="24"/>
        </w:rPr>
        <w:t xml:space="preserve">3.11.1. Складские и бытовые помещения Заказчиком не предоставляются. </w:t>
      </w:r>
    </w:p>
    <w:p w:rsidR="00DF3D89" w:rsidRPr="00671C51" w:rsidRDefault="00DF3D89" w:rsidP="00DF3D89">
      <w:pPr>
        <w:shd w:val="clear" w:color="auto" w:fill="FFFFFF"/>
        <w:tabs>
          <w:tab w:val="left" w:pos="567"/>
        </w:tabs>
        <w:spacing w:after="0" w:line="240" w:lineRule="auto"/>
        <w:contextualSpacing/>
        <w:jc w:val="both"/>
        <w:textAlignment w:val="baseline"/>
        <w:rPr>
          <w:rFonts w:ascii="Times New Roman" w:hAnsi="Times New Roman"/>
          <w:sz w:val="24"/>
          <w:szCs w:val="24"/>
        </w:rPr>
      </w:pPr>
      <w:r w:rsidRPr="00671C51">
        <w:rPr>
          <w:rFonts w:ascii="Times New Roman" w:hAnsi="Times New Roman"/>
          <w:sz w:val="24"/>
          <w:szCs w:val="24"/>
          <w:lang w:eastAsia="ru-RU"/>
        </w:rPr>
        <w:t xml:space="preserve">          </w:t>
      </w:r>
      <w:r w:rsidRPr="00671C51">
        <w:rPr>
          <w:rFonts w:ascii="Times New Roman" w:hAnsi="Times New Roman"/>
          <w:bCs/>
          <w:sz w:val="24"/>
          <w:szCs w:val="24"/>
          <w:bdr w:val="none" w:sz="0" w:space="0" w:color="auto" w:frame="1"/>
          <w:lang w:eastAsia="ru-RU"/>
        </w:rPr>
        <w:t xml:space="preserve">3.11.2. </w:t>
      </w:r>
      <w:r w:rsidRPr="00671C51">
        <w:rPr>
          <w:rFonts w:ascii="Times New Roman" w:hAnsi="Times New Roman"/>
          <w:sz w:val="24"/>
          <w:szCs w:val="24"/>
        </w:rPr>
        <w:t>Для обоснования стоимости фактически понесённых транспортных расходов на доставку материалов, необходимых для выполнения работ по настоящему договору, ПОДРЯДЧИК представляет ЗАКАЗЧИКУ:</w:t>
      </w:r>
    </w:p>
    <w:p w:rsidR="00DF3D89" w:rsidRPr="00671C51" w:rsidRDefault="00DF3D89" w:rsidP="00DF3D89">
      <w:pPr>
        <w:shd w:val="clear" w:color="auto" w:fill="FFFFFF"/>
        <w:tabs>
          <w:tab w:val="left" w:pos="567"/>
        </w:tabs>
        <w:spacing w:after="0" w:line="240" w:lineRule="auto"/>
        <w:contextualSpacing/>
        <w:jc w:val="both"/>
        <w:textAlignment w:val="baseline"/>
        <w:rPr>
          <w:rFonts w:ascii="Times New Roman" w:hAnsi="Times New Roman"/>
          <w:sz w:val="24"/>
          <w:szCs w:val="24"/>
        </w:rPr>
      </w:pPr>
      <w:r w:rsidRPr="00671C51">
        <w:rPr>
          <w:rFonts w:ascii="Times New Roman" w:hAnsi="Times New Roman"/>
          <w:sz w:val="24"/>
          <w:szCs w:val="24"/>
          <w:lang w:eastAsia="ru-RU"/>
        </w:rPr>
        <w:t xml:space="preserve">          </w:t>
      </w:r>
      <w:r w:rsidRPr="00671C51">
        <w:rPr>
          <w:rFonts w:ascii="Times New Roman" w:hAnsi="Times New Roman"/>
          <w:sz w:val="24"/>
          <w:szCs w:val="24"/>
        </w:rPr>
        <w:t>1. Проект производства работ;</w:t>
      </w:r>
    </w:p>
    <w:p w:rsidR="00DF3D89" w:rsidRPr="00671C51" w:rsidRDefault="00DF3D89" w:rsidP="00DF3D89">
      <w:pPr>
        <w:shd w:val="clear" w:color="auto" w:fill="FFFFFF"/>
        <w:tabs>
          <w:tab w:val="left" w:pos="567"/>
        </w:tabs>
        <w:spacing w:after="0" w:line="240" w:lineRule="auto"/>
        <w:contextualSpacing/>
        <w:jc w:val="both"/>
        <w:textAlignment w:val="baseline"/>
        <w:rPr>
          <w:rFonts w:ascii="Times New Roman" w:hAnsi="Times New Roman"/>
          <w:sz w:val="24"/>
          <w:szCs w:val="24"/>
        </w:rPr>
      </w:pPr>
      <w:r w:rsidRPr="00671C51">
        <w:rPr>
          <w:rFonts w:ascii="Times New Roman" w:hAnsi="Times New Roman"/>
          <w:sz w:val="24"/>
          <w:szCs w:val="24"/>
          <w:lang w:eastAsia="ru-RU"/>
        </w:rPr>
        <w:t xml:space="preserve">          </w:t>
      </w:r>
      <w:r w:rsidRPr="00671C51">
        <w:rPr>
          <w:rFonts w:ascii="Times New Roman" w:hAnsi="Times New Roman"/>
          <w:sz w:val="24"/>
          <w:szCs w:val="24"/>
        </w:rPr>
        <w:t>2. Транспортную схему доставки;</w:t>
      </w:r>
    </w:p>
    <w:p w:rsidR="00DF3D89" w:rsidRPr="00671C51" w:rsidRDefault="00DF3D89" w:rsidP="00DF3D89">
      <w:pPr>
        <w:shd w:val="clear" w:color="auto" w:fill="FFFFFF"/>
        <w:tabs>
          <w:tab w:val="left" w:pos="567"/>
        </w:tabs>
        <w:spacing w:after="0" w:line="240" w:lineRule="auto"/>
        <w:contextualSpacing/>
        <w:jc w:val="both"/>
        <w:textAlignment w:val="baseline"/>
        <w:rPr>
          <w:rFonts w:ascii="Times New Roman" w:hAnsi="Times New Roman"/>
          <w:sz w:val="24"/>
          <w:szCs w:val="24"/>
        </w:rPr>
      </w:pPr>
      <w:r w:rsidRPr="00671C51">
        <w:rPr>
          <w:rFonts w:ascii="Times New Roman" w:hAnsi="Times New Roman"/>
          <w:sz w:val="24"/>
          <w:szCs w:val="24"/>
          <w:lang w:eastAsia="ru-RU"/>
        </w:rPr>
        <w:t xml:space="preserve">          </w:t>
      </w:r>
      <w:r w:rsidRPr="00671C51">
        <w:rPr>
          <w:rFonts w:ascii="Times New Roman" w:hAnsi="Times New Roman"/>
          <w:sz w:val="24"/>
          <w:szCs w:val="24"/>
        </w:rPr>
        <w:t>3. Расчёт массы материалов, дифференцированный по классам грузов;</w:t>
      </w:r>
    </w:p>
    <w:p w:rsidR="00DF3D89" w:rsidRPr="00671C51" w:rsidRDefault="00DF3D89" w:rsidP="00DF3D89">
      <w:pPr>
        <w:widowControl w:val="0"/>
        <w:tabs>
          <w:tab w:val="left" w:pos="709"/>
        </w:tabs>
        <w:autoSpaceDE w:val="0"/>
        <w:autoSpaceDN w:val="0"/>
        <w:adjustRightInd w:val="0"/>
        <w:spacing w:after="0" w:line="240" w:lineRule="auto"/>
        <w:ind w:right="-13"/>
        <w:jc w:val="both"/>
        <w:rPr>
          <w:rFonts w:ascii="Times New Roman" w:hAnsi="Times New Roman"/>
          <w:color w:val="000000"/>
          <w:sz w:val="24"/>
          <w:szCs w:val="24"/>
        </w:rPr>
      </w:pPr>
      <w:r w:rsidRPr="00671C51">
        <w:rPr>
          <w:rFonts w:ascii="Times New Roman" w:hAnsi="Times New Roman"/>
          <w:sz w:val="24"/>
          <w:szCs w:val="24"/>
          <w:lang w:eastAsia="ru-RU"/>
        </w:rPr>
        <w:t xml:space="preserve">          </w:t>
      </w:r>
      <w:r w:rsidRPr="00671C51">
        <w:rPr>
          <w:rFonts w:ascii="Times New Roman" w:hAnsi="Times New Roman"/>
          <w:sz w:val="24"/>
          <w:szCs w:val="24"/>
        </w:rPr>
        <w:t xml:space="preserve">4. </w:t>
      </w:r>
      <w:r w:rsidRPr="00671C51">
        <w:rPr>
          <w:rFonts w:ascii="Times New Roman" w:hAnsi="Times New Roman"/>
          <w:color w:val="000000"/>
          <w:sz w:val="24"/>
          <w:szCs w:val="24"/>
        </w:rPr>
        <w:t xml:space="preserve">Счета-фактуры; </w:t>
      </w:r>
    </w:p>
    <w:p w:rsidR="00DF3D89" w:rsidRPr="00671C51" w:rsidRDefault="00DF3D89" w:rsidP="00DF3D89">
      <w:pPr>
        <w:widowControl w:val="0"/>
        <w:tabs>
          <w:tab w:val="left" w:pos="709"/>
        </w:tabs>
        <w:autoSpaceDE w:val="0"/>
        <w:autoSpaceDN w:val="0"/>
        <w:adjustRightInd w:val="0"/>
        <w:spacing w:after="0" w:line="240" w:lineRule="auto"/>
        <w:ind w:right="-13"/>
        <w:jc w:val="both"/>
        <w:rPr>
          <w:rFonts w:ascii="Times New Roman" w:hAnsi="Times New Roman"/>
          <w:color w:val="000000"/>
          <w:sz w:val="24"/>
          <w:szCs w:val="24"/>
        </w:rPr>
      </w:pPr>
      <w:r w:rsidRPr="00671C51">
        <w:rPr>
          <w:rFonts w:ascii="Times New Roman" w:hAnsi="Times New Roman"/>
          <w:sz w:val="24"/>
          <w:szCs w:val="24"/>
          <w:lang w:eastAsia="ru-RU"/>
        </w:rPr>
        <w:t xml:space="preserve">          </w:t>
      </w:r>
      <w:r w:rsidRPr="00671C51">
        <w:rPr>
          <w:rFonts w:ascii="Times New Roman" w:hAnsi="Times New Roman"/>
          <w:color w:val="000000"/>
          <w:sz w:val="24"/>
          <w:szCs w:val="24"/>
        </w:rPr>
        <w:t>5. Товарные накладные;</w:t>
      </w:r>
    </w:p>
    <w:p w:rsidR="00DF3D89" w:rsidRPr="00671C51" w:rsidRDefault="00DF3D89" w:rsidP="00DF3D89">
      <w:pPr>
        <w:shd w:val="clear" w:color="auto" w:fill="FFFFFF"/>
        <w:tabs>
          <w:tab w:val="left" w:pos="567"/>
        </w:tabs>
        <w:spacing w:after="0" w:line="240" w:lineRule="auto"/>
        <w:contextualSpacing/>
        <w:jc w:val="both"/>
        <w:textAlignment w:val="baseline"/>
        <w:rPr>
          <w:rFonts w:ascii="Times New Roman" w:hAnsi="Times New Roman"/>
          <w:color w:val="000000"/>
          <w:sz w:val="24"/>
          <w:szCs w:val="24"/>
        </w:rPr>
      </w:pPr>
      <w:r w:rsidRPr="00671C51">
        <w:rPr>
          <w:rFonts w:ascii="Times New Roman" w:hAnsi="Times New Roman"/>
          <w:sz w:val="24"/>
          <w:szCs w:val="24"/>
          <w:lang w:eastAsia="ru-RU"/>
        </w:rPr>
        <w:t xml:space="preserve">          </w:t>
      </w:r>
      <w:r w:rsidRPr="00671C51">
        <w:rPr>
          <w:rFonts w:ascii="Times New Roman" w:hAnsi="Times New Roman"/>
          <w:color w:val="000000"/>
          <w:sz w:val="24"/>
          <w:szCs w:val="24"/>
        </w:rPr>
        <w:t>6. Товарно-транспортную накладную или путевой лист.</w:t>
      </w:r>
    </w:p>
    <w:p w:rsidR="00DF3D89" w:rsidRPr="00671C51" w:rsidRDefault="00DF3D89" w:rsidP="00DF3D89">
      <w:pPr>
        <w:shd w:val="clear" w:color="auto" w:fill="FFFFFF"/>
        <w:spacing w:after="0" w:line="240" w:lineRule="auto"/>
        <w:contextualSpacing/>
        <w:jc w:val="center"/>
        <w:textAlignment w:val="baseline"/>
        <w:rPr>
          <w:rFonts w:ascii="Times New Roman" w:hAnsi="Times New Roman"/>
          <w:b/>
          <w:sz w:val="24"/>
          <w:szCs w:val="24"/>
        </w:rPr>
      </w:pPr>
      <w:r w:rsidRPr="00671C51">
        <w:rPr>
          <w:rFonts w:ascii="Times New Roman" w:hAnsi="Times New Roman"/>
          <w:b/>
          <w:bCs/>
          <w:sz w:val="24"/>
          <w:szCs w:val="24"/>
          <w:bdr w:val="none" w:sz="0" w:space="0" w:color="auto" w:frame="1"/>
          <w:lang w:eastAsia="ru-RU"/>
        </w:rPr>
        <w:t>4.Материалы:</w:t>
      </w:r>
    </w:p>
    <w:p w:rsidR="00DF3D89" w:rsidRPr="00671C51" w:rsidRDefault="00DF3D89" w:rsidP="00DF3D89">
      <w:pPr>
        <w:spacing w:after="0" w:line="240" w:lineRule="auto"/>
        <w:jc w:val="both"/>
        <w:rPr>
          <w:rFonts w:ascii="Times New Roman" w:hAnsi="Times New Roman"/>
          <w:sz w:val="24"/>
          <w:szCs w:val="24"/>
          <w:lang w:eastAsia="ru-RU"/>
        </w:rPr>
      </w:pPr>
      <w:r w:rsidRPr="00671C51">
        <w:rPr>
          <w:rFonts w:ascii="Times New Roman" w:hAnsi="Times New Roman"/>
          <w:sz w:val="24"/>
          <w:szCs w:val="24"/>
          <w:lang w:eastAsia="ru-RU"/>
        </w:rPr>
        <w:t xml:space="preserve">          При производстве работ (оказании услуг) Подрядчик должен использовать материалы, имеющие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используемых при ремонтных и монтажных работах материалов и оборудования, которые предоставляются Заказчику.</w:t>
      </w:r>
    </w:p>
    <w:p w:rsidR="00DF3D89" w:rsidRPr="00671C51" w:rsidRDefault="00DF3D89" w:rsidP="00DF3D89">
      <w:pPr>
        <w:spacing w:after="0" w:line="240" w:lineRule="auto"/>
        <w:jc w:val="both"/>
        <w:rPr>
          <w:rFonts w:ascii="Times New Roman" w:hAnsi="Times New Roman"/>
          <w:sz w:val="24"/>
          <w:szCs w:val="24"/>
          <w:lang w:eastAsia="ru-RU"/>
        </w:rPr>
      </w:pPr>
      <w:r w:rsidRPr="00671C51">
        <w:rPr>
          <w:rFonts w:ascii="Times New Roman" w:hAnsi="Times New Roman"/>
          <w:sz w:val="24"/>
          <w:szCs w:val="24"/>
          <w:lang w:eastAsia="ru-RU"/>
        </w:rPr>
        <w:t xml:space="preserve">          Качество используемых материалов должно соответствовать действующим ГОСТ, СП, ТУ, СНиП и другим нормативным документам, утвержденным в Российской Федерации.</w:t>
      </w:r>
    </w:p>
    <w:p w:rsidR="00DF3D89" w:rsidRPr="00671C51" w:rsidRDefault="00DF3D89" w:rsidP="00DF3D89">
      <w:pPr>
        <w:shd w:val="clear" w:color="auto" w:fill="FFFFFF"/>
        <w:spacing w:after="0" w:line="240" w:lineRule="auto"/>
        <w:contextualSpacing/>
        <w:jc w:val="both"/>
        <w:textAlignment w:val="baseline"/>
        <w:rPr>
          <w:rFonts w:ascii="Times New Roman" w:hAnsi="Times New Roman"/>
          <w:sz w:val="24"/>
          <w:szCs w:val="24"/>
          <w:lang w:eastAsia="ru-RU"/>
        </w:rPr>
      </w:pPr>
      <w:r w:rsidRPr="00671C51">
        <w:rPr>
          <w:rFonts w:ascii="Times New Roman" w:hAnsi="Times New Roman"/>
          <w:sz w:val="24"/>
          <w:szCs w:val="24"/>
          <w:lang w:eastAsia="ru-RU"/>
        </w:rPr>
        <w:t xml:space="preserve">          Сроки эксплуатации оборудования – не менее указанных в паспорте завода-изготовителя.</w:t>
      </w:r>
    </w:p>
    <w:p w:rsidR="00DF3D89" w:rsidRPr="00671C51" w:rsidRDefault="00DF3D89" w:rsidP="00DF3D89">
      <w:pPr>
        <w:shd w:val="clear" w:color="auto" w:fill="FFFFFF"/>
        <w:spacing w:after="0" w:line="240" w:lineRule="auto"/>
        <w:ind w:firstLine="567"/>
        <w:contextualSpacing/>
        <w:jc w:val="both"/>
        <w:textAlignment w:val="baseline"/>
        <w:rPr>
          <w:rFonts w:ascii="Times New Roman" w:hAnsi="Times New Roman"/>
          <w:sz w:val="24"/>
          <w:szCs w:val="24"/>
          <w:lang w:eastAsia="ru-RU"/>
        </w:rPr>
      </w:pPr>
      <w:r w:rsidRPr="00671C51">
        <w:rPr>
          <w:rFonts w:ascii="Times New Roman" w:hAnsi="Times New Roman"/>
          <w:sz w:val="24"/>
          <w:szCs w:val="24"/>
          <w:lang w:eastAsia="ru-RU"/>
        </w:rPr>
        <w:t>Материалы, используемые для выполнения капитального ремонта, согласовываются с Заказчиком до начала работ.</w:t>
      </w:r>
    </w:p>
    <w:p w:rsidR="00DF3D89" w:rsidRPr="00671C51" w:rsidRDefault="00DF3D89" w:rsidP="00DF3D89">
      <w:pPr>
        <w:shd w:val="clear" w:color="auto" w:fill="FFFFFF"/>
        <w:spacing w:after="0" w:line="240" w:lineRule="auto"/>
        <w:ind w:left="4820" w:hanging="4820"/>
        <w:jc w:val="center"/>
        <w:textAlignment w:val="baseline"/>
        <w:rPr>
          <w:rFonts w:ascii="Times New Roman" w:hAnsi="Times New Roman"/>
          <w:b/>
          <w:bCs/>
          <w:sz w:val="24"/>
          <w:szCs w:val="24"/>
          <w:bdr w:val="none" w:sz="0" w:space="0" w:color="auto" w:frame="1"/>
          <w:lang w:eastAsia="ru-RU"/>
        </w:rPr>
      </w:pPr>
      <w:r w:rsidRPr="00671C51">
        <w:rPr>
          <w:rFonts w:ascii="Times New Roman" w:hAnsi="Times New Roman"/>
          <w:b/>
          <w:bCs/>
          <w:sz w:val="24"/>
          <w:szCs w:val="24"/>
          <w:bdr w:val="none" w:sz="0" w:space="0" w:color="auto" w:frame="1"/>
          <w:lang w:eastAsia="ru-RU"/>
        </w:rPr>
        <w:t>5.Качество работ:</w:t>
      </w:r>
    </w:p>
    <w:p w:rsidR="00DF3D89" w:rsidRPr="00671C51" w:rsidRDefault="00DF3D89" w:rsidP="00DF3D89">
      <w:pPr>
        <w:shd w:val="clear" w:color="auto" w:fill="FFFFFF"/>
        <w:spacing w:after="0" w:line="240" w:lineRule="auto"/>
        <w:ind w:firstLine="709"/>
        <w:jc w:val="both"/>
        <w:textAlignment w:val="baseline"/>
        <w:rPr>
          <w:rFonts w:ascii="Times New Roman" w:hAnsi="Times New Roman"/>
          <w:sz w:val="24"/>
          <w:szCs w:val="24"/>
          <w:lang w:eastAsia="ru-RU"/>
        </w:rPr>
      </w:pPr>
      <w:r>
        <w:rPr>
          <w:rFonts w:ascii="Times New Roman" w:hAnsi="Times New Roman"/>
          <w:sz w:val="24"/>
          <w:szCs w:val="24"/>
          <w:lang w:eastAsia="ru-RU"/>
        </w:rPr>
        <w:t>5.1</w:t>
      </w:r>
      <w:r w:rsidRPr="00671C51">
        <w:rPr>
          <w:rFonts w:ascii="Times New Roman" w:hAnsi="Times New Roman"/>
          <w:sz w:val="24"/>
          <w:szCs w:val="24"/>
          <w:lang w:eastAsia="ru-RU"/>
        </w:rPr>
        <w:t xml:space="preserve">. Технологию капитального ремонта </w:t>
      </w:r>
      <w:r w:rsidRPr="00671C51">
        <w:rPr>
          <w:rFonts w:ascii="Times New Roman" w:hAnsi="Times New Roman"/>
          <w:b/>
          <w:sz w:val="24"/>
          <w:szCs w:val="24"/>
          <w:lang w:eastAsia="ru-RU"/>
        </w:rPr>
        <w:t>системы электроснабжения</w:t>
      </w:r>
      <w:r w:rsidRPr="00671C51">
        <w:rPr>
          <w:rFonts w:ascii="Times New Roman" w:hAnsi="Times New Roman"/>
          <w:sz w:val="24"/>
          <w:szCs w:val="24"/>
          <w:lang w:eastAsia="ru-RU"/>
        </w:rPr>
        <w:t xml:space="preserve"> выполнять в соответствии с:</w:t>
      </w:r>
    </w:p>
    <w:p w:rsidR="00DF3D89" w:rsidRPr="00671C51" w:rsidRDefault="00DF3D89" w:rsidP="00DF3D89">
      <w:pPr>
        <w:pStyle w:val="a8"/>
        <w:shd w:val="clear" w:color="auto" w:fill="FFFFFF"/>
        <w:spacing w:after="0" w:line="240" w:lineRule="auto"/>
        <w:ind w:left="0"/>
        <w:jc w:val="both"/>
        <w:textAlignment w:val="baseline"/>
        <w:rPr>
          <w:rFonts w:ascii="Times New Roman" w:hAnsi="Times New Roman"/>
          <w:sz w:val="24"/>
          <w:szCs w:val="24"/>
          <w:lang w:eastAsia="ru-RU"/>
        </w:rPr>
      </w:pPr>
      <w:r w:rsidRPr="00671C51">
        <w:rPr>
          <w:rFonts w:ascii="Times New Roman" w:hAnsi="Times New Roman"/>
          <w:sz w:val="24"/>
          <w:szCs w:val="24"/>
          <w:lang w:eastAsia="ru-RU"/>
        </w:rPr>
        <w:t>- ПУЭ;</w:t>
      </w:r>
    </w:p>
    <w:p w:rsidR="00DF3D89" w:rsidRPr="00671C51" w:rsidRDefault="00DF3D89" w:rsidP="00DF3D89">
      <w:pPr>
        <w:pStyle w:val="a8"/>
        <w:shd w:val="clear" w:color="auto" w:fill="FFFFFF"/>
        <w:spacing w:after="0" w:line="240" w:lineRule="auto"/>
        <w:ind w:left="0"/>
        <w:jc w:val="both"/>
        <w:textAlignment w:val="baseline"/>
        <w:rPr>
          <w:rFonts w:ascii="Times New Roman" w:hAnsi="Times New Roman"/>
          <w:sz w:val="24"/>
          <w:szCs w:val="24"/>
          <w:lang w:eastAsia="ru-RU"/>
        </w:rPr>
      </w:pPr>
      <w:r w:rsidRPr="00671C51">
        <w:rPr>
          <w:rFonts w:ascii="Times New Roman" w:hAnsi="Times New Roman"/>
          <w:sz w:val="24"/>
          <w:szCs w:val="24"/>
          <w:lang w:eastAsia="ru-RU"/>
        </w:rPr>
        <w:t>- СНиП 3.05.06-85 «Электротехнические устройства»;</w:t>
      </w:r>
    </w:p>
    <w:p w:rsidR="00DF3D89" w:rsidRPr="00671C51" w:rsidRDefault="00DF3D89" w:rsidP="00DF3D89">
      <w:pPr>
        <w:pStyle w:val="a8"/>
        <w:shd w:val="clear" w:color="auto" w:fill="FFFFFF"/>
        <w:spacing w:after="0" w:line="240" w:lineRule="auto"/>
        <w:ind w:hanging="720"/>
        <w:jc w:val="both"/>
        <w:textAlignment w:val="baseline"/>
        <w:rPr>
          <w:rFonts w:ascii="Times New Roman" w:hAnsi="Times New Roman"/>
          <w:sz w:val="24"/>
          <w:szCs w:val="24"/>
          <w:lang w:eastAsia="ru-RU"/>
        </w:rPr>
      </w:pPr>
      <w:r w:rsidRPr="00671C51">
        <w:rPr>
          <w:rFonts w:ascii="Times New Roman" w:hAnsi="Times New Roman"/>
          <w:sz w:val="24"/>
          <w:szCs w:val="24"/>
          <w:lang w:eastAsia="ru-RU"/>
        </w:rPr>
        <w:t>- СНиП 3.04.01-87 «Изоляционные и отделочные покрытия»;</w:t>
      </w:r>
    </w:p>
    <w:p w:rsidR="00DF3D89" w:rsidRPr="00671C51" w:rsidRDefault="00DF3D89" w:rsidP="00DF3D89">
      <w:pPr>
        <w:pStyle w:val="a8"/>
        <w:shd w:val="clear" w:color="auto" w:fill="FFFFFF"/>
        <w:spacing w:after="0" w:line="240" w:lineRule="auto"/>
        <w:ind w:left="0"/>
        <w:jc w:val="both"/>
        <w:textAlignment w:val="baseline"/>
        <w:rPr>
          <w:rFonts w:ascii="Times New Roman" w:hAnsi="Times New Roman"/>
          <w:sz w:val="24"/>
          <w:szCs w:val="24"/>
          <w:lang w:eastAsia="ru-RU"/>
        </w:rPr>
      </w:pPr>
      <w:r w:rsidRPr="00671C51">
        <w:rPr>
          <w:rFonts w:ascii="Times New Roman" w:hAnsi="Times New Roman"/>
          <w:sz w:val="24"/>
          <w:szCs w:val="24"/>
          <w:lang w:eastAsia="ru-RU"/>
        </w:rPr>
        <w:t>- СНиП 21-01-97* «Пожарная безопасность зданий и сооружений».</w:t>
      </w:r>
    </w:p>
    <w:p w:rsidR="00DF3D89" w:rsidRPr="00671C51" w:rsidRDefault="00DF3D89" w:rsidP="00DF3D89">
      <w:pPr>
        <w:pStyle w:val="a8"/>
        <w:shd w:val="clear" w:color="auto" w:fill="FFFFFF"/>
        <w:spacing w:after="0" w:line="240" w:lineRule="auto"/>
        <w:ind w:left="0"/>
        <w:jc w:val="both"/>
        <w:textAlignment w:val="baseline"/>
        <w:rPr>
          <w:rFonts w:ascii="Times New Roman" w:hAnsi="Times New Roman"/>
          <w:sz w:val="24"/>
          <w:szCs w:val="24"/>
          <w:lang w:eastAsia="ru-RU"/>
        </w:rPr>
      </w:pPr>
      <w:r>
        <w:rPr>
          <w:rFonts w:ascii="Times New Roman" w:hAnsi="Times New Roman"/>
          <w:sz w:val="24"/>
          <w:szCs w:val="24"/>
          <w:lang w:eastAsia="ru-RU"/>
        </w:rPr>
        <w:t xml:space="preserve">            5.2</w:t>
      </w:r>
      <w:r w:rsidRPr="00671C51">
        <w:rPr>
          <w:rFonts w:ascii="Times New Roman" w:hAnsi="Times New Roman"/>
          <w:sz w:val="24"/>
          <w:szCs w:val="24"/>
          <w:lang w:eastAsia="ru-RU"/>
        </w:rPr>
        <w:t>. Срок предоставления гарантий качества: по результатам электронного аукциона.</w:t>
      </w:r>
    </w:p>
    <w:p w:rsidR="00DF3D89" w:rsidRPr="00671C51" w:rsidRDefault="00DF3D89" w:rsidP="00DF3D89">
      <w:pPr>
        <w:shd w:val="clear" w:color="auto" w:fill="FFFFFF"/>
        <w:spacing w:after="0" w:line="240" w:lineRule="auto"/>
        <w:ind w:firstLine="709"/>
        <w:jc w:val="both"/>
        <w:textAlignment w:val="baseline"/>
        <w:rPr>
          <w:rFonts w:ascii="Times New Roman" w:hAnsi="Times New Roman"/>
          <w:sz w:val="24"/>
          <w:szCs w:val="24"/>
          <w:lang w:eastAsia="ru-RU"/>
        </w:rPr>
      </w:pPr>
      <w:r>
        <w:rPr>
          <w:rFonts w:ascii="Times New Roman" w:hAnsi="Times New Roman"/>
          <w:sz w:val="24"/>
          <w:szCs w:val="24"/>
          <w:lang w:eastAsia="ru-RU"/>
        </w:rPr>
        <w:t>5.3</w:t>
      </w:r>
      <w:r w:rsidRPr="00671C51">
        <w:rPr>
          <w:rFonts w:ascii="Times New Roman" w:hAnsi="Times New Roman"/>
          <w:sz w:val="24"/>
          <w:szCs w:val="24"/>
          <w:lang w:eastAsia="ru-RU"/>
        </w:rPr>
        <w:t xml:space="preserve">. Все работы выполнять в соответствии с соблюдением соответствующих глав строительных норм и правил по организации, производству и приемке работ. </w:t>
      </w:r>
    </w:p>
    <w:p w:rsidR="00DF3D89" w:rsidRPr="00671C51" w:rsidRDefault="00DF3D89" w:rsidP="00DF3D89">
      <w:pPr>
        <w:pStyle w:val="a8"/>
        <w:shd w:val="clear" w:color="auto" w:fill="FFFFFF"/>
        <w:spacing w:after="0" w:line="240" w:lineRule="auto"/>
        <w:ind w:left="0" w:firstLine="709"/>
        <w:jc w:val="both"/>
        <w:textAlignment w:val="baseline"/>
        <w:rPr>
          <w:rFonts w:ascii="Times New Roman" w:hAnsi="Times New Roman"/>
          <w:sz w:val="24"/>
          <w:szCs w:val="24"/>
          <w:lang w:eastAsia="ru-RU"/>
        </w:rPr>
      </w:pPr>
      <w:r>
        <w:rPr>
          <w:rFonts w:ascii="Times New Roman" w:hAnsi="Times New Roman"/>
          <w:sz w:val="24"/>
          <w:szCs w:val="24"/>
          <w:lang w:eastAsia="ru-RU"/>
        </w:rPr>
        <w:t>5.4</w:t>
      </w:r>
      <w:r w:rsidRPr="00671C51">
        <w:rPr>
          <w:rFonts w:ascii="Times New Roman" w:hAnsi="Times New Roman"/>
          <w:sz w:val="24"/>
          <w:szCs w:val="24"/>
          <w:lang w:eastAsia="ru-RU"/>
        </w:rPr>
        <w:t xml:space="preserve">. Подрядчик выполняет работы строго в соответствии с технологическими картами, согласованные с Заказчиком. Все материалы должны соответствовать сертификатам и паспортам качества на материалы. </w:t>
      </w:r>
    </w:p>
    <w:p w:rsidR="00DF3D89" w:rsidRPr="00671C51" w:rsidRDefault="00DF3D89" w:rsidP="00DF3D89">
      <w:pPr>
        <w:tabs>
          <w:tab w:val="left" w:pos="709"/>
        </w:tabs>
        <w:spacing w:after="0" w:line="240" w:lineRule="auto"/>
        <w:jc w:val="center"/>
        <w:rPr>
          <w:rFonts w:ascii="Times New Roman" w:hAnsi="Times New Roman"/>
          <w:sz w:val="24"/>
          <w:szCs w:val="24"/>
        </w:rPr>
      </w:pPr>
      <w:r w:rsidRPr="00671C51">
        <w:rPr>
          <w:rFonts w:ascii="Times New Roman" w:hAnsi="Times New Roman"/>
          <w:b/>
          <w:bCs/>
          <w:sz w:val="24"/>
          <w:szCs w:val="24"/>
        </w:rPr>
        <w:t>6. Общие требования к выполнению работ:</w:t>
      </w:r>
    </w:p>
    <w:p w:rsidR="00DF3D89" w:rsidRPr="00671C51" w:rsidRDefault="00DF3D89" w:rsidP="00DF3D89">
      <w:pPr>
        <w:widowControl w:val="0"/>
        <w:tabs>
          <w:tab w:val="left" w:pos="709"/>
          <w:tab w:val="left" w:pos="2565"/>
        </w:tabs>
        <w:suppressAutoHyphens/>
        <w:spacing w:after="0" w:line="240" w:lineRule="auto"/>
        <w:ind w:firstLine="567"/>
        <w:jc w:val="both"/>
        <w:rPr>
          <w:rFonts w:ascii="Times New Roman" w:hAnsi="Times New Roman"/>
          <w:sz w:val="24"/>
          <w:szCs w:val="24"/>
        </w:rPr>
      </w:pPr>
      <w:r w:rsidRPr="00671C51">
        <w:rPr>
          <w:rFonts w:ascii="Times New Roman" w:hAnsi="Times New Roman"/>
          <w:sz w:val="24"/>
          <w:szCs w:val="24"/>
        </w:rPr>
        <w:t>применяемые строительные материалы, изделия и оборудование должны соответствовать сметной документации, а также требованиям СанПин, ГОСТ, СНиП;</w:t>
      </w:r>
    </w:p>
    <w:p w:rsidR="00DF3D89" w:rsidRPr="00671C51" w:rsidRDefault="00DF3D89" w:rsidP="00DF3D89">
      <w:pPr>
        <w:widowControl w:val="0"/>
        <w:tabs>
          <w:tab w:val="left" w:pos="709"/>
          <w:tab w:val="left" w:pos="2565"/>
        </w:tabs>
        <w:suppressAutoHyphens/>
        <w:spacing w:after="0" w:line="240" w:lineRule="auto"/>
        <w:ind w:firstLine="567"/>
        <w:jc w:val="both"/>
        <w:rPr>
          <w:rFonts w:ascii="Times New Roman" w:hAnsi="Times New Roman"/>
          <w:sz w:val="24"/>
          <w:szCs w:val="24"/>
        </w:rPr>
      </w:pPr>
      <w:r w:rsidRPr="00671C51">
        <w:rPr>
          <w:rFonts w:ascii="Times New Roman" w:hAnsi="Times New Roman"/>
          <w:sz w:val="24"/>
          <w:szCs w:val="24"/>
        </w:rPr>
        <w:t>обязательно составление актов на скрытые работы с обязательной фотофиксацией;</w:t>
      </w:r>
    </w:p>
    <w:p w:rsidR="00DF3D89" w:rsidRPr="00671C51" w:rsidRDefault="00DF3D89" w:rsidP="00DF3D89">
      <w:pPr>
        <w:widowControl w:val="0"/>
        <w:tabs>
          <w:tab w:val="left" w:pos="709"/>
          <w:tab w:val="left" w:pos="2565"/>
        </w:tabs>
        <w:suppressAutoHyphens/>
        <w:spacing w:after="0" w:line="240" w:lineRule="auto"/>
        <w:ind w:firstLine="567"/>
        <w:jc w:val="both"/>
        <w:rPr>
          <w:rFonts w:ascii="Times New Roman" w:hAnsi="Times New Roman"/>
          <w:sz w:val="24"/>
          <w:szCs w:val="24"/>
        </w:rPr>
      </w:pPr>
      <w:r w:rsidRPr="00671C51">
        <w:rPr>
          <w:rFonts w:ascii="Times New Roman" w:hAnsi="Times New Roman"/>
          <w:sz w:val="24"/>
          <w:szCs w:val="24"/>
        </w:rPr>
        <w:t>применяемые строительные материалы, товары и оборудование должны быть новыми,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DF3D89" w:rsidRPr="00671C51" w:rsidRDefault="00DF3D89" w:rsidP="00DF3D89">
      <w:pPr>
        <w:widowControl w:val="0"/>
        <w:tabs>
          <w:tab w:val="left" w:pos="709"/>
          <w:tab w:val="left" w:pos="2565"/>
        </w:tabs>
        <w:suppressAutoHyphens/>
        <w:spacing w:after="0" w:line="240" w:lineRule="auto"/>
        <w:ind w:firstLine="567"/>
        <w:jc w:val="both"/>
        <w:rPr>
          <w:rFonts w:ascii="Times New Roman" w:hAnsi="Times New Roman"/>
          <w:sz w:val="24"/>
          <w:szCs w:val="24"/>
        </w:rPr>
      </w:pPr>
      <w:r w:rsidRPr="00671C51">
        <w:rPr>
          <w:rFonts w:ascii="Times New Roman" w:hAnsi="Times New Roman"/>
          <w:sz w:val="24"/>
          <w:szCs w:val="24"/>
        </w:rPr>
        <w:t>в случае, если в составе аукционной документации содержится документ «Перечень, количество и характеристики основных материалов и оборудования, необходимых для выполнения работ и (или) оказания услуг по капитальному ремонту общего имущества в многоквартирном доме», используемые товары и материалы должны соответствовать установленным техническим характеристикам;</w:t>
      </w:r>
    </w:p>
    <w:p w:rsidR="00DF3D89" w:rsidRPr="00671C51" w:rsidRDefault="00DF3D89" w:rsidP="00DF3D89">
      <w:pPr>
        <w:widowControl w:val="0"/>
        <w:suppressAutoHyphens/>
        <w:spacing w:after="0" w:line="240" w:lineRule="auto"/>
        <w:ind w:firstLine="567"/>
        <w:jc w:val="both"/>
        <w:rPr>
          <w:rFonts w:ascii="Times New Roman" w:hAnsi="Times New Roman"/>
          <w:sz w:val="24"/>
          <w:szCs w:val="24"/>
        </w:rPr>
      </w:pPr>
      <w:r w:rsidRPr="00671C51">
        <w:rPr>
          <w:rFonts w:ascii="Times New Roman" w:hAnsi="Times New Roman"/>
          <w:sz w:val="24"/>
          <w:szCs w:val="24"/>
        </w:rPr>
        <w:t>отключение существующих инженерных систем, сетей или отдельных их участков могут производиться только по предварительному согласованию с Заказчиком, предусмотреть возможность отключения отдельных их участков;</w:t>
      </w:r>
    </w:p>
    <w:p w:rsidR="00DF3D89" w:rsidRPr="00671C51" w:rsidRDefault="00DF3D89" w:rsidP="00DF3D89">
      <w:pPr>
        <w:shd w:val="clear" w:color="auto" w:fill="FFFFFF"/>
        <w:spacing w:after="0" w:line="240" w:lineRule="auto"/>
        <w:ind w:firstLine="567"/>
        <w:jc w:val="both"/>
        <w:textAlignment w:val="baseline"/>
        <w:rPr>
          <w:rFonts w:ascii="Times New Roman" w:hAnsi="Times New Roman"/>
          <w:sz w:val="24"/>
          <w:szCs w:val="24"/>
        </w:rPr>
      </w:pPr>
      <w:r w:rsidRPr="00671C51">
        <w:rPr>
          <w:rFonts w:ascii="Times New Roman" w:hAnsi="Times New Roman"/>
          <w:sz w:val="24"/>
          <w:szCs w:val="24"/>
        </w:rPr>
        <w:t>при проведении работ затрагивающих проезжую часть, создать условия проезда служб экстренной помощи.</w:t>
      </w:r>
    </w:p>
    <w:p w:rsidR="00DF3D89" w:rsidRPr="00671C51" w:rsidRDefault="00DF3D89" w:rsidP="00DF3D89">
      <w:pPr>
        <w:shd w:val="clear" w:color="auto" w:fill="FFFFFF"/>
        <w:spacing w:after="0" w:line="240" w:lineRule="auto"/>
        <w:jc w:val="center"/>
        <w:textAlignment w:val="baseline"/>
        <w:rPr>
          <w:rFonts w:ascii="Times New Roman" w:hAnsi="Times New Roman"/>
          <w:b/>
          <w:bCs/>
          <w:sz w:val="24"/>
          <w:szCs w:val="24"/>
          <w:bdr w:val="none" w:sz="0" w:space="0" w:color="auto" w:frame="1"/>
          <w:lang w:eastAsia="ru-RU"/>
        </w:rPr>
      </w:pPr>
      <w:r w:rsidRPr="00671C51">
        <w:rPr>
          <w:rFonts w:ascii="Times New Roman" w:hAnsi="Times New Roman"/>
          <w:b/>
          <w:bCs/>
          <w:sz w:val="24"/>
          <w:szCs w:val="24"/>
          <w:bdr w:val="none" w:sz="0" w:space="0" w:color="auto" w:frame="1"/>
          <w:lang w:eastAsia="ru-RU"/>
        </w:rPr>
        <w:t>7. Общие организационные вопросы:</w:t>
      </w:r>
    </w:p>
    <w:p w:rsidR="00DF3D89" w:rsidRPr="00671C51" w:rsidRDefault="00DF3D89" w:rsidP="00DF3D89">
      <w:pPr>
        <w:tabs>
          <w:tab w:val="left" w:pos="709"/>
        </w:tabs>
        <w:spacing w:after="0" w:line="240" w:lineRule="auto"/>
        <w:ind w:firstLine="709"/>
        <w:jc w:val="both"/>
        <w:rPr>
          <w:rFonts w:ascii="Times New Roman" w:hAnsi="Times New Roman"/>
          <w:sz w:val="24"/>
          <w:szCs w:val="24"/>
          <w:lang w:eastAsia="ru-RU"/>
        </w:rPr>
      </w:pPr>
      <w:r w:rsidRPr="00671C51">
        <w:rPr>
          <w:rFonts w:ascii="Times New Roman" w:hAnsi="Times New Roman"/>
          <w:sz w:val="24"/>
          <w:szCs w:val="24"/>
          <w:lang w:eastAsia="ru-RU"/>
        </w:rPr>
        <w:t>В случае нанесения материального ущерба при производстве ремонтных работ Заказчик и Подрядчик обязаны в течении 3-х рабочих дней составить акт осмотра и принять решение о возмещении ущерба.</w:t>
      </w:r>
    </w:p>
    <w:p w:rsidR="00DF3D89" w:rsidRPr="00671C51" w:rsidRDefault="00DF3D89" w:rsidP="00DF3D89">
      <w:pPr>
        <w:tabs>
          <w:tab w:val="left" w:pos="709"/>
        </w:tabs>
        <w:spacing w:after="0" w:line="240" w:lineRule="auto"/>
        <w:ind w:firstLine="709"/>
        <w:jc w:val="both"/>
        <w:rPr>
          <w:rFonts w:ascii="Times New Roman" w:hAnsi="Times New Roman"/>
          <w:sz w:val="24"/>
          <w:szCs w:val="24"/>
          <w:lang w:eastAsia="ru-RU"/>
        </w:rPr>
      </w:pPr>
      <w:r w:rsidRPr="00671C51">
        <w:rPr>
          <w:rFonts w:ascii="Times New Roman" w:hAnsi="Times New Roman"/>
          <w:sz w:val="24"/>
          <w:szCs w:val="24"/>
          <w:lang w:eastAsia="ru-RU"/>
        </w:rPr>
        <w:t>Подрядчик не имеет права менять в ходе ремонта ранее согласованную технологию и строительный материал без согласования с Заказчиком.</w:t>
      </w:r>
    </w:p>
    <w:p w:rsidR="00DF3D89" w:rsidRPr="00671C51" w:rsidRDefault="00DF3D89" w:rsidP="00DF3D89">
      <w:pPr>
        <w:tabs>
          <w:tab w:val="left" w:pos="709"/>
        </w:tabs>
        <w:spacing w:after="0" w:line="240" w:lineRule="auto"/>
        <w:jc w:val="center"/>
        <w:rPr>
          <w:rFonts w:ascii="Times New Roman" w:hAnsi="Times New Roman"/>
          <w:b/>
          <w:sz w:val="24"/>
          <w:szCs w:val="24"/>
          <w:lang w:eastAsia="ru-RU"/>
        </w:rPr>
      </w:pPr>
      <w:r w:rsidRPr="00671C51">
        <w:rPr>
          <w:rFonts w:ascii="Times New Roman" w:hAnsi="Times New Roman"/>
          <w:b/>
          <w:sz w:val="24"/>
          <w:szCs w:val="24"/>
          <w:lang w:eastAsia="ru-RU"/>
        </w:rPr>
        <w:t xml:space="preserve">8. </w:t>
      </w:r>
      <w:r w:rsidRPr="00671C51">
        <w:rPr>
          <w:rFonts w:ascii="Times New Roman" w:hAnsi="Times New Roman"/>
          <w:b/>
          <w:sz w:val="24"/>
          <w:szCs w:val="24"/>
          <w:lang w:eastAsia="ru-RU" w:bidi="ru-RU"/>
        </w:rPr>
        <w:t>Требования по обеспечению безопасности</w:t>
      </w:r>
    </w:p>
    <w:p w:rsidR="00DF3D89" w:rsidRPr="00671C51" w:rsidRDefault="00DF3D89" w:rsidP="00DF3D89">
      <w:pPr>
        <w:spacing w:after="0" w:line="240" w:lineRule="auto"/>
        <w:ind w:left="6" w:firstLine="561"/>
        <w:jc w:val="both"/>
        <w:rPr>
          <w:rFonts w:ascii="Times New Roman" w:hAnsi="Times New Roman"/>
          <w:sz w:val="24"/>
          <w:szCs w:val="24"/>
        </w:rPr>
      </w:pPr>
      <w:r w:rsidRPr="00671C51">
        <w:rPr>
          <w:rFonts w:ascii="Times New Roman" w:hAnsi="Times New Roman"/>
          <w:sz w:val="24"/>
          <w:szCs w:val="24"/>
        </w:rPr>
        <w:t xml:space="preserve">8.1. При проведении строительно-монтажных работ без вывода здания из эксплуатации выполнить мероприятия по безопасному проходу и проживанию жильцов согласно СНиП 12-03-2001 Безопасность труда в строительстве. Часть 1. Общие требования. </w:t>
      </w:r>
    </w:p>
    <w:p w:rsidR="00DF3D89" w:rsidRPr="00671C51" w:rsidRDefault="00DF3D89" w:rsidP="00DF3D89">
      <w:pPr>
        <w:spacing w:after="0" w:line="240" w:lineRule="auto"/>
        <w:ind w:left="6" w:firstLine="561"/>
        <w:jc w:val="both"/>
        <w:rPr>
          <w:rFonts w:ascii="Times New Roman" w:hAnsi="Times New Roman"/>
          <w:sz w:val="24"/>
          <w:szCs w:val="24"/>
        </w:rPr>
      </w:pPr>
      <w:r w:rsidRPr="00671C51">
        <w:rPr>
          <w:rFonts w:ascii="Times New Roman" w:hAnsi="Times New Roman"/>
          <w:sz w:val="24"/>
          <w:szCs w:val="24"/>
        </w:rPr>
        <w:t>8.2. До начала проведения работ оградить особо опасные места и обозначить их сигнальными лентами и знаками.</w:t>
      </w:r>
    </w:p>
    <w:p w:rsidR="00DF3D89" w:rsidRPr="00671C51" w:rsidRDefault="00DF3D89" w:rsidP="00DF3D89">
      <w:pPr>
        <w:spacing w:after="0" w:line="240" w:lineRule="auto"/>
        <w:ind w:left="6" w:firstLine="561"/>
        <w:jc w:val="both"/>
        <w:rPr>
          <w:rFonts w:ascii="Times New Roman" w:hAnsi="Times New Roman"/>
          <w:sz w:val="24"/>
          <w:szCs w:val="24"/>
        </w:rPr>
      </w:pPr>
      <w:r w:rsidRPr="00671C51">
        <w:rPr>
          <w:rFonts w:ascii="Times New Roman" w:hAnsi="Times New Roman"/>
          <w:sz w:val="24"/>
          <w:szCs w:val="24"/>
        </w:rPr>
        <w:t xml:space="preserve">8.3. При выполнении работ не создавать условий, мешающих нормальной жизнедеятельности жителей. </w:t>
      </w:r>
    </w:p>
    <w:p w:rsidR="00DF3D89" w:rsidRDefault="00DF3D89" w:rsidP="00DF3D89">
      <w:pPr>
        <w:tabs>
          <w:tab w:val="left" w:pos="709"/>
        </w:tabs>
        <w:spacing w:after="0" w:line="240" w:lineRule="auto"/>
        <w:ind w:firstLine="567"/>
        <w:jc w:val="both"/>
        <w:rPr>
          <w:rFonts w:ascii="Times New Roman" w:hAnsi="Times New Roman"/>
          <w:sz w:val="24"/>
          <w:szCs w:val="24"/>
        </w:rPr>
      </w:pPr>
      <w:r w:rsidRPr="00671C51">
        <w:rPr>
          <w:rFonts w:ascii="Times New Roman" w:hAnsi="Times New Roman"/>
          <w:sz w:val="24"/>
          <w:szCs w:val="24"/>
        </w:rPr>
        <w:t>8.4. Заблаговременно оповещать жителей обо всех отключениях, связанных с выполнением работ.</w:t>
      </w:r>
    </w:p>
    <w:p w:rsidR="00137464" w:rsidRDefault="00137464" w:rsidP="00137464">
      <w:pPr>
        <w:tabs>
          <w:tab w:val="left" w:pos="709"/>
        </w:tabs>
        <w:spacing w:after="0" w:line="240" w:lineRule="auto"/>
        <w:jc w:val="both"/>
        <w:rPr>
          <w:rFonts w:ascii="Times New Roman" w:hAnsi="Times New Roman"/>
          <w:sz w:val="24"/>
          <w:szCs w:val="24"/>
        </w:rPr>
      </w:pPr>
    </w:p>
    <w:tbl>
      <w:tblPr>
        <w:tblW w:w="9498" w:type="dxa"/>
        <w:tblInd w:w="108" w:type="dxa"/>
        <w:tblLayout w:type="fixed"/>
        <w:tblLook w:val="0000" w:firstRow="0" w:lastRow="0" w:firstColumn="0" w:lastColumn="0" w:noHBand="0" w:noVBand="0"/>
      </w:tblPr>
      <w:tblGrid>
        <w:gridCol w:w="4962"/>
        <w:gridCol w:w="4536"/>
      </w:tblGrid>
      <w:tr w:rsidR="00137464" w:rsidRPr="00DC7FAA" w:rsidTr="00D66AFB">
        <w:trPr>
          <w:trHeight w:val="19"/>
        </w:trPr>
        <w:tc>
          <w:tcPr>
            <w:tcW w:w="4962" w:type="dxa"/>
            <w:tcBorders>
              <w:top w:val="nil"/>
              <w:left w:val="nil"/>
              <w:bottom w:val="nil"/>
              <w:right w:val="nil"/>
            </w:tcBorders>
          </w:tcPr>
          <w:p w:rsidR="00137464" w:rsidRDefault="00137464" w:rsidP="00D66AFB">
            <w:pPr>
              <w:widowControl w:val="0"/>
              <w:suppressAutoHyphens/>
              <w:autoSpaceDE w:val="0"/>
              <w:autoSpaceDN w:val="0"/>
              <w:adjustRightInd w:val="0"/>
              <w:spacing w:after="0" w:line="240" w:lineRule="auto"/>
              <w:ind w:right="567"/>
              <w:jc w:val="center"/>
              <w:rPr>
                <w:rFonts w:ascii="Times New Roman" w:hAnsi="Times New Roman"/>
                <w:sz w:val="24"/>
                <w:szCs w:val="24"/>
              </w:rPr>
            </w:pPr>
            <w:r>
              <w:rPr>
                <w:rFonts w:ascii="Times New Roman" w:hAnsi="Times New Roman"/>
                <w:sz w:val="24"/>
                <w:szCs w:val="24"/>
              </w:rPr>
              <w:t>ПОДРЯДЧИК</w:t>
            </w:r>
          </w:p>
          <w:p w:rsidR="00137464" w:rsidRDefault="00137464" w:rsidP="00D66AFB">
            <w:pPr>
              <w:widowControl w:val="0"/>
              <w:suppressAutoHyphens/>
              <w:autoSpaceDE w:val="0"/>
              <w:autoSpaceDN w:val="0"/>
              <w:adjustRightInd w:val="0"/>
              <w:spacing w:after="0" w:line="240" w:lineRule="auto"/>
              <w:ind w:right="33"/>
              <w:rPr>
                <w:rFonts w:ascii="Times New Roman" w:hAnsi="Times New Roman"/>
                <w:sz w:val="24"/>
                <w:szCs w:val="24"/>
              </w:rPr>
            </w:pPr>
            <w:r>
              <w:rPr>
                <w:rFonts w:ascii="Times New Roman" w:hAnsi="Times New Roman"/>
                <w:sz w:val="24"/>
                <w:szCs w:val="24"/>
              </w:rPr>
              <w:t>Общество с ограниченной ответственностью «УПРАВЛЯЮЩАЯ КОМПАНИЯ П. ПРИАРГУНСК»</w:t>
            </w:r>
          </w:p>
          <w:p w:rsidR="00137464" w:rsidRDefault="00137464" w:rsidP="00D66AFB">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р/сч 40702810974000032300</w:t>
            </w:r>
          </w:p>
          <w:p w:rsidR="00137464" w:rsidRDefault="00137464" w:rsidP="00D66AFB">
            <w:pPr>
              <w:widowControl w:val="0"/>
              <w:suppressAutoHyphens/>
              <w:autoSpaceDE w:val="0"/>
              <w:autoSpaceDN w:val="0"/>
              <w:adjustRightInd w:val="0"/>
              <w:spacing w:after="0" w:line="240" w:lineRule="auto"/>
              <w:ind w:right="317"/>
              <w:rPr>
                <w:rFonts w:ascii="Times New Roman" w:hAnsi="Times New Roman"/>
                <w:sz w:val="24"/>
                <w:szCs w:val="24"/>
              </w:rPr>
            </w:pPr>
            <w:r>
              <w:rPr>
                <w:rFonts w:ascii="Times New Roman" w:hAnsi="Times New Roman"/>
                <w:sz w:val="24"/>
                <w:szCs w:val="24"/>
              </w:rPr>
              <w:t xml:space="preserve">Отделение Сбербанка России г. Чита </w:t>
            </w:r>
          </w:p>
          <w:p w:rsidR="00137464" w:rsidRDefault="00137464" w:rsidP="00D66AFB">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Кор. Счет 30101810500000000637</w:t>
            </w:r>
          </w:p>
          <w:p w:rsidR="00137464" w:rsidRDefault="00137464" w:rsidP="00D66AFB">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ИНН 7518006734 КПП 751801001</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ОГРН 1097530000083 БИК 047601637</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 xml:space="preserve">Юридический адрес: 674310, Забайкальский край, Приаргунский район, пгт. Приаргунск, </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ул. Комсомольская, д. 2;</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Телефон: (30243)22654 (101)</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Фактический адрес: 674310, Забайкальский край, Приаргунский район, пгт. Приаргунск, ул. Комсомольская, д. 10, оф. 11;</w:t>
            </w:r>
          </w:p>
          <w:p w:rsidR="00137464" w:rsidRDefault="00137464" w:rsidP="00D66AFB">
            <w:pPr>
              <w:widowControl w:val="0"/>
              <w:tabs>
                <w:tab w:val="left" w:pos="4429"/>
                <w:tab w:val="left" w:pos="4462"/>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Телефон: (30243)2-26-33, </w:t>
            </w:r>
          </w:p>
          <w:p w:rsidR="00137464" w:rsidRDefault="00137464" w:rsidP="00D66AFB">
            <w:pPr>
              <w:widowControl w:val="0"/>
              <w:tabs>
                <w:tab w:val="left" w:pos="4429"/>
                <w:tab w:val="left" w:pos="4462"/>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факс: (30243)2-26-54</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Генеральный директор</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____________________В.А. Золотарев</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___</w:t>
            </w:r>
            <w:r>
              <w:rPr>
                <w:rFonts w:ascii="Times New Roman" w:hAnsi="Times New Roman"/>
                <w:sz w:val="24"/>
                <w:szCs w:val="24"/>
              </w:rPr>
              <w:t xml:space="preserve">» </w:t>
            </w:r>
            <w:r>
              <w:rPr>
                <w:rFonts w:ascii="Times New Roman" w:hAnsi="Times New Roman"/>
                <w:sz w:val="24"/>
                <w:szCs w:val="24"/>
                <w:u w:val="single"/>
              </w:rPr>
              <w:t xml:space="preserve">_______                             </w:t>
            </w:r>
            <w:r>
              <w:rPr>
                <w:rFonts w:ascii="Times New Roman" w:hAnsi="Times New Roman"/>
                <w:sz w:val="24"/>
                <w:szCs w:val="24"/>
              </w:rPr>
              <w:t>2018г.</w:t>
            </w:r>
          </w:p>
        </w:tc>
        <w:tc>
          <w:tcPr>
            <w:tcW w:w="4536" w:type="dxa"/>
            <w:tcBorders>
              <w:top w:val="nil"/>
              <w:left w:val="nil"/>
              <w:bottom w:val="nil"/>
              <w:right w:val="nil"/>
            </w:tcBorders>
          </w:tcPr>
          <w:p w:rsidR="00137464" w:rsidRDefault="00137464" w:rsidP="00D66AF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ЗАКАЗЧИК</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Забайкальский фонд капитального ремонта многоквартирных домов.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Р/сч 40603810274000029374</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Отделение №8600 Сбербанка России</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 Счет 30101810500000000637</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ИНН 7536986902 КПП 753601001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ОГРН 1137500000978 БИК 047601637</w:t>
            </w:r>
          </w:p>
          <w:p w:rsidR="00137464" w:rsidRDefault="00137464" w:rsidP="00D66AFB">
            <w:pPr>
              <w:shd w:val="clear" w:color="auto" w:fill="FFFFFF"/>
              <w:tabs>
                <w:tab w:val="left" w:pos="919"/>
              </w:tabs>
              <w:suppressAutoHyphens/>
              <w:autoSpaceDN w:val="0"/>
              <w:spacing w:after="0" w:line="240" w:lineRule="auto"/>
              <w:ind w:right="601"/>
              <w:jc w:val="both"/>
              <w:rPr>
                <w:rFonts w:ascii="Times New Roman" w:hAnsi="Times New Roman"/>
                <w:kern w:val="3"/>
                <w:sz w:val="24"/>
                <w:szCs w:val="24"/>
                <w:lang w:eastAsia="ru-RU"/>
              </w:rPr>
            </w:pPr>
            <w:r>
              <w:rPr>
                <w:rFonts w:ascii="Times New Roman" w:hAnsi="Times New Roman"/>
                <w:kern w:val="3"/>
                <w:sz w:val="24"/>
                <w:szCs w:val="24"/>
                <w:lang w:eastAsia="ru-RU"/>
              </w:rPr>
              <w:t xml:space="preserve">Юридический адрес: 672000, Забайкальский край, г. Чита, </w:t>
            </w:r>
          </w:p>
          <w:p w:rsidR="00137464" w:rsidRDefault="00137464" w:rsidP="00D66AFB">
            <w:pPr>
              <w:shd w:val="clear" w:color="auto" w:fill="FFFFFF"/>
              <w:tabs>
                <w:tab w:val="left" w:pos="919"/>
              </w:tabs>
              <w:suppressAutoHyphens/>
              <w:autoSpaceDN w:val="0"/>
              <w:spacing w:after="0" w:line="240" w:lineRule="auto"/>
              <w:ind w:right="601"/>
              <w:jc w:val="both"/>
              <w:rPr>
                <w:rFonts w:ascii="Times New Roman" w:hAnsi="Times New Roman"/>
                <w:kern w:val="3"/>
                <w:sz w:val="24"/>
                <w:szCs w:val="24"/>
                <w:lang w:eastAsia="ru-RU"/>
              </w:rPr>
            </w:pPr>
            <w:r>
              <w:rPr>
                <w:rFonts w:ascii="Times New Roman" w:hAnsi="Times New Roman"/>
                <w:kern w:val="3"/>
                <w:sz w:val="24"/>
                <w:szCs w:val="24"/>
                <w:lang w:eastAsia="ru-RU"/>
              </w:rPr>
              <w:t xml:space="preserve">ул. Амурская, д.106; </w:t>
            </w:r>
          </w:p>
          <w:p w:rsidR="00137464" w:rsidRDefault="00137464" w:rsidP="00D66AFB">
            <w:pPr>
              <w:widowControl w:val="0"/>
              <w:numPr>
                <w:ilvl w:val="0"/>
                <w:numId w:val="35"/>
              </w:numPr>
              <w:suppressAutoHyphens/>
              <w:autoSpaceDN w:val="0"/>
              <w:spacing w:after="0" w:line="240" w:lineRule="auto"/>
              <w:ind w:left="34" w:right="601" w:hanging="34"/>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eastAsia="ja-JP" w:bidi="fa-IR"/>
              </w:rPr>
              <w:t>Фактический</w:t>
            </w:r>
            <w:r>
              <w:rPr>
                <w:rFonts w:ascii="Times New Roman" w:hAnsi="Times New Roman"/>
                <w:kern w:val="3"/>
                <w:sz w:val="24"/>
                <w:szCs w:val="24"/>
                <w:lang w:val="de-DE" w:eastAsia="ja-JP" w:bidi="fa-IR"/>
              </w:rPr>
              <w:t xml:space="preserve"> адрес: 6720</w:t>
            </w:r>
            <w:r>
              <w:rPr>
                <w:rFonts w:ascii="Times New Roman" w:hAnsi="Times New Roman"/>
                <w:kern w:val="3"/>
                <w:sz w:val="24"/>
                <w:szCs w:val="24"/>
                <w:lang w:eastAsia="ja-JP" w:bidi="fa-IR"/>
              </w:rPr>
              <w:t>1</w:t>
            </w:r>
            <w:r>
              <w:rPr>
                <w:rFonts w:ascii="Times New Roman" w:hAnsi="Times New Roman"/>
                <w:kern w:val="3"/>
                <w:sz w:val="24"/>
                <w:szCs w:val="24"/>
                <w:lang w:val="de-DE" w:eastAsia="ja-JP" w:bidi="fa-IR"/>
              </w:rPr>
              <w:t xml:space="preserve">0, Забайкальский край, г. Чита, </w:t>
            </w:r>
          </w:p>
          <w:p w:rsidR="00137464" w:rsidRDefault="00137464" w:rsidP="00D66AFB">
            <w:pPr>
              <w:widowControl w:val="0"/>
              <w:numPr>
                <w:ilvl w:val="0"/>
                <w:numId w:val="35"/>
              </w:numPr>
              <w:suppressAutoHyphens/>
              <w:autoSpaceDN w:val="0"/>
              <w:spacing w:after="0" w:line="240" w:lineRule="auto"/>
              <w:ind w:left="34" w:right="601" w:hanging="34"/>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val="de-DE" w:eastAsia="ja-JP" w:bidi="fa-IR"/>
              </w:rPr>
              <w:t xml:space="preserve">ул. </w:t>
            </w:r>
            <w:r>
              <w:rPr>
                <w:rFonts w:ascii="Times New Roman" w:hAnsi="Times New Roman"/>
                <w:kern w:val="3"/>
                <w:sz w:val="24"/>
                <w:szCs w:val="24"/>
                <w:lang w:eastAsia="ja-JP" w:bidi="fa-IR"/>
              </w:rPr>
              <w:t>Забайкальского рабочего, д. 94;</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Телефон/факс: (302-2) 41-40-14</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Генеральный директор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 А.В. Никонюк</w:t>
            </w:r>
          </w:p>
          <w:p w:rsidR="00137464" w:rsidRDefault="00137464" w:rsidP="00D66A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___</w:t>
            </w:r>
            <w:r>
              <w:rPr>
                <w:rFonts w:ascii="Times New Roman" w:hAnsi="Times New Roman"/>
                <w:sz w:val="24"/>
                <w:szCs w:val="24"/>
              </w:rPr>
              <w:t>»</w:t>
            </w:r>
            <w:r>
              <w:rPr>
                <w:rFonts w:ascii="Times New Roman" w:hAnsi="Times New Roman"/>
                <w:sz w:val="24"/>
                <w:szCs w:val="24"/>
                <w:u w:val="single"/>
              </w:rPr>
              <w:t xml:space="preserve"> _______                                   </w:t>
            </w:r>
            <w:r>
              <w:rPr>
                <w:rFonts w:ascii="Times New Roman" w:hAnsi="Times New Roman"/>
                <w:sz w:val="24"/>
                <w:szCs w:val="24"/>
              </w:rPr>
              <w:t xml:space="preserve">2018 г.  </w:t>
            </w:r>
          </w:p>
        </w:tc>
      </w:tr>
    </w:tbl>
    <w:p w:rsidR="00137464" w:rsidRDefault="00137464" w:rsidP="00137464">
      <w:pPr>
        <w:tabs>
          <w:tab w:val="left" w:pos="709"/>
        </w:tabs>
        <w:spacing w:after="0" w:line="240" w:lineRule="auto"/>
        <w:jc w:val="both"/>
        <w:rPr>
          <w:rFonts w:ascii="Times New Roman" w:hAnsi="Times New Roman"/>
          <w:sz w:val="24"/>
          <w:szCs w:val="24"/>
        </w:rPr>
      </w:pPr>
    </w:p>
    <w:p w:rsidR="00137464" w:rsidRDefault="00137464" w:rsidP="00137464">
      <w:pPr>
        <w:tabs>
          <w:tab w:val="left" w:pos="709"/>
        </w:tabs>
        <w:spacing w:after="0" w:line="240" w:lineRule="auto"/>
        <w:jc w:val="both"/>
        <w:rPr>
          <w:rFonts w:ascii="Times New Roman" w:hAnsi="Times New Roman"/>
          <w:sz w:val="24"/>
          <w:szCs w:val="24"/>
        </w:rPr>
      </w:pPr>
    </w:p>
    <w:p w:rsidR="00137464" w:rsidRDefault="00137464" w:rsidP="00DF3D89">
      <w:pPr>
        <w:tabs>
          <w:tab w:val="left" w:pos="709"/>
        </w:tabs>
        <w:spacing w:after="0" w:line="240" w:lineRule="auto"/>
        <w:ind w:firstLine="567"/>
        <w:jc w:val="both"/>
        <w:rPr>
          <w:rFonts w:ascii="Times New Roman" w:hAnsi="Times New Roman"/>
          <w:sz w:val="24"/>
          <w:szCs w:val="24"/>
        </w:rPr>
      </w:pPr>
    </w:p>
    <w:tbl>
      <w:tblPr>
        <w:tblW w:w="9498" w:type="dxa"/>
        <w:tblInd w:w="108" w:type="dxa"/>
        <w:tblLayout w:type="fixed"/>
        <w:tblLook w:val="0000" w:firstRow="0" w:lastRow="0" w:firstColumn="0" w:lastColumn="0" w:noHBand="0" w:noVBand="0"/>
      </w:tblPr>
      <w:tblGrid>
        <w:gridCol w:w="4962"/>
        <w:gridCol w:w="4536"/>
      </w:tblGrid>
      <w:tr w:rsidR="00DF3D89" w:rsidRPr="0045378B" w:rsidTr="008577D6">
        <w:trPr>
          <w:trHeight w:val="19"/>
        </w:trPr>
        <w:tc>
          <w:tcPr>
            <w:tcW w:w="4962" w:type="dxa"/>
            <w:tcBorders>
              <w:top w:val="nil"/>
              <w:left w:val="nil"/>
              <w:bottom w:val="nil"/>
              <w:right w:val="nil"/>
            </w:tcBorders>
          </w:tcPr>
          <w:p w:rsidR="00DF3D89" w:rsidRPr="0045378B" w:rsidRDefault="00DF3D89" w:rsidP="008577D6">
            <w:pPr>
              <w:widowControl w:val="0"/>
              <w:suppressAutoHyphens/>
              <w:autoSpaceDE w:val="0"/>
              <w:autoSpaceDN w:val="0"/>
              <w:adjustRightInd w:val="0"/>
              <w:spacing w:after="0" w:line="240" w:lineRule="auto"/>
              <w:ind w:right="567"/>
              <w:jc w:val="center"/>
              <w:rPr>
                <w:rFonts w:ascii="Times New Roman" w:hAnsi="Times New Roman"/>
                <w:sz w:val="24"/>
                <w:szCs w:val="24"/>
              </w:rPr>
            </w:pPr>
          </w:p>
        </w:tc>
        <w:tc>
          <w:tcPr>
            <w:tcW w:w="4536" w:type="dxa"/>
            <w:tcBorders>
              <w:top w:val="nil"/>
              <w:left w:val="nil"/>
              <w:bottom w:val="nil"/>
              <w:right w:val="nil"/>
            </w:tcBorders>
          </w:tcPr>
          <w:p w:rsidR="00DF3D89" w:rsidRPr="0045378B" w:rsidRDefault="00DF3D89" w:rsidP="008577D6">
            <w:pPr>
              <w:widowControl w:val="0"/>
              <w:autoSpaceDE w:val="0"/>
              <w:autoSpaceDN w:val="0"/>
              <w:adjustRightInd w:val="0"/>
              <w:spacing w:after="0" w:line="240" w:lineRule="auto"/>
              <w:rPr>
                <w:rFonts w:ascii="Times New Roman" w:hAnsi="Times New Roman"/>
                <w:sz w:val="24"/>
                <w:szCs w:val="24"/>
                <w:lang w:val="en-US"/>
              </w:rPr>
            </w:pPr>
          </w:p>
        </w:tc>
      </w:tr>
    </w:tbl>
    <w:p w:rsidR="00DF3D89" w:rsidRDefault="00DF3D89" w:rsidP="00DF3D89">
      <w:pPr>
        <w:tabs>
          <w:tab w:val="left" w:pos="709"/>
        </w:tabs>
        <w:spacing w:after="0" w:line="240" w:lineRule="auto"/>
        <w:ind w:firstLine="567"/>
        <w:jc w:val="both"/>
        <w:rPr>
          <w:rFonts w:ascii="Times New Roman" w:hAnsi="Times New Roman"/>
          <w:sz w:val="24"/>
          <w:szCs w:val="24"/>
        </w:rPr>
      </w:pPr>
    </w:p>
    <w:p w:rsidR="00DF3D89" w:rsidRDefault="00DF3D89" w:rsidP="00DF3D89">
      <w:pPr>
        <w:spacing w:after="0" w:line="240" w:lineRule="auto"/>
        <w:rPr>
          <w:rFonts w:ascii="Times New Roman" w:hAnsi="Times New Roman"/>
          <w:sz w:val="24"/>
          <w:szCs w:val="24"/>
        </w:rPr>
      </w:pPr>
      <w:r>
        <w:rPr>
          <w:rFonts w:ascii="Times New Roman" w:hAnsi="Times New Roman"/>
          <w:sz w:val="24"/>
          <w:szCs w:val="24"/>
        </w:rPr>
        <w:br w:type="page"/>
      </w:r>
    </w:p>
    <w:p w:rsidR="00DF3D89" w:rsidRPr="00671C51" w:rsidRDefault="00DF3D89" w:rsidP="00DF3D89">
      <w:pPr>
        <w:spacing w:after="0" w:line="240" w:lineRule="auto"/>
        <w:jc w:val="center"/>
        <w:rPr>
          <w:rFonts w:ascii="Times New Roman" w:hAnsi="Times New Roman"/>
          <w:b/>
          <w:sz w:val="24"/>
          <w:szCs w:val="24"/>
        </w:rPr>
      </w:pPr>
      <w:r>
        <w:rPr>
          <w:rFonts w:ascii="Times New Roman" w:hAnsi="Times New Roman"/>
          <w:b/>
          <w:sz w:val="24"/>
          <w:szCs w:val="24"/>
        </w:rPr>
        <w:t>Техническое задание №2</w:t>
      </w:r>
    </w:p>
    <w:p w:rsidR="00DF3D89" w:rsidRPr="00671C51" w:rsidRDefault="00DF3D89" w:rsidP="00DF3D89">
      <w:pPr>
        <w:spacing w:after="0" w:line="240" w:lineRule="auto"/>
        <w:jc w:val="center"/>
        <w:rPr>
          <w:rFonts w:ascii="Times New Roman" w:hAnsi="Times New Roman"/>
          <w:b/>
          <w:sz w:val="24"/>
          <w:szCs w:val="24"/>
        </w:rPr>
      </w:pPr>
      <w:r w:rsidRPr="00671C51">
        <w:rPr>
          <w:rFonts w:ascii="Times New Roman" w:hAnsi="Times New Roman"/>
          <w:b/>
          <w:sz w:val="24"/>
          <w:szCs w:val="24"/>
        </w:rPr>
        <w:t xml:space="preserve"> на выполнение работ и (или) оказание услуг </w:t>
      </w:r>
    </w:p>
    <w:p w:rsidR="00DF3D89" w:rsidRPr="00671C51" w:rsidRDefault="00DF3D89" w:rsidP="00DF3D89">
      <w:pPr>
        <w:spacing w:after="0" w:line="240" w:lineRule="auto"/>
        <w:jc w:val="center"/>
        <w:rPr>
          <w:rFonts w:ascii="Times New Roman" w:hAnsi="Times New Roman"/>
          <w:b/>
          <w:sz w:val="24"/>
          <w:szCs w:val="24"/>
        </w:rPr>
      </w:pPr>
      <w:r w:rsidRPr="00671C51">
        <w:rPr>
          <w:rFonts w:ascii="Times New Roman" w:hAnsi="Times New Roman"/>
          <w:b/>
          <w:sz w:val="24"/>
          <w:szCs w:val="24"/>
        </w:rPr>
        <w:t>по капитальному ремонту общего имущества в многоквартирных домах</w:t>
      </w:r>
    </w:p>
    <w:p w:rsidR="00DF3D89" w:rsidRPr="00671C51" w:rsidRDefault="00DF3D89" w:rsidP="00DF3D89">
      <w:pPr>
        <w:spacing w:after="0" w:line="240" w:lineRule="auto"/>
        <w:rPr>
          <w:rFonts w:ascii="Times New Roman" w:hAnsi="Times New Roman"/>
          <w:b/>
          <w:sz w:val="24"/>
          <w:szCs w:val="24"/>
        </w:rPr>
      </w:pPr>
    </w:p>
    <w:p w:rsidR="00DF3D89" w:rsidRPr="000378EA" w:rsidRDefault="00DF3D89" w:rsidP="00DF3D89">
      <w:pPr>
        <w:spacing w:after="0" w:line="240" w:lineRule="auto"/>
        <w:jc w:val="center"/>
        <w:rPr>
          <w:rFonts w:ascii="Times New Roman" w:hAnsi="Times New Roman"/>
          <w:b/>
          <w:sz w:val="24"/>
          <w:szCs w:val="24"/>
        </w:rPr>
      </w:pPr>
      <w:r w:rsidRPr="000378EA">
        <w:rPr>
          <w:rFonts w:ascii="Times New Roman" w:hAnsi="Times New Roman"/>
          <w:b/>
          <w:sz w:val="24"/>
          <w:szCs w:val="24"/>
        </w:rPr>
        <w:t xml:space="preserve">Объект: Многоквартирный жилой дом, расположенный по адресу: </w:t>
      </w:r>
    </w:p>
    <w:p w:rsidR="00DF3D89" w:rsidRPr="000378EA" w:rsidRDefault="00DF3D89" w:rsidP="00DF3D89">
      <w:pPr>
        <w:spacing w:after="0" w:line="240" w:lineRule="auto"/>
        <w:jc w:val="center"/>
        <w:rPr>
          <w:rFonts w:ascii="Times New Roman" w:hAnsi="Times New Roman"/>
          <w:b/>
          <w:sz w:val="24"/>
          <w:szCs w:val="24"/>
        </w:rPr>
      </w:pPr>
      <w:r>
        <w:rPr>
          <w:rFonts w:ascii="Times New Roman" w:hAnsi="Times New Roman"/>
          <w:b/>
          <w:bCs/>
          <w:sz w:val="24"/>
          <w:szCs w:val="24"/>
          <w:bdr w:val="none" w:sz="0" w:space="0" w:color="auto" w:frame="1"/>
        </w:rPr>
        <w:t>Забайкальский край, пгт. Забайкальск, ул. Красноармейская, д.47</w:t>
      </w:r>
    </w:p>
    <w:p w:rsidR="00DF3D89" w:rsidRPr="000378EA" w:rsidRDefault="00DF3D89" w:rsidP="00DF3D89">
      <w:pPr>
        <w:spacing w:after="0" w:line="300" w:lineRule="atLeast"/>
        <w:contextualSpacing/>
        <w:jc w:val="center"/>
        <w:textAlignment w:val="baseline"/>
        <w:rPr>
          <w:rFonts w:ascii="Times New Roman" w:hAnsi="Times New Roman"/>
          <w:b/>
          <w:bCs/>
          <w:sz w:val="24"/>
          <w:szCs w:val="24"/>
          <w:bdr w:val="none" w:sz="0" w:space="0" w:color="auto" w:frame="1"/>
          <w:lang w:eastAsia="ru-RU"/>
        </w:rPr>
      </w:pPr>
      <w:r w:rsidRPr="000378EA">
        <w:rPr>
          <w:rFonts w:ascii="Times New Roman" w:hAnsi="Times New Roman"/>
          <w:b/>
          <w:bCs/>
          <w:sz w:val="24"/>
          <w:szCs w:val="24"/>
          <w:bdr w:val="none" w:sz="0" w:space="0" w:color="auto" w:frame="1"/>
          <w:lang w:eastAsia="ru-RU"/>
        </w:rPr>
        <w:t>1. Основные данные по объекту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56"/>
        <w:gridCol w:w="3461"/>
        <w:gridCol w:w="5114"/>
      </w:tblGrid>
      <w:tr w:rsidR="00DF3D89" w:rsidRPr="000378EA" w:rsidTr="008577D6">
        <w:trPr>
          <w:jc w:val="center"/>
        </w:trPr>
        <w:tc>
          <w:tcPr>
            <w:tcW w:w="756" w:type="dxa"/>
            <w:tcMar>
              <w:top w:w="0" w:type="dxa"/>
              <w:left w:w="108" w:type="dxa"/>
              <w:bottom w:w="0" w:type="dxa"/>
              <w:right w:w="108" w:type="dxa"/>
            </w:tcMar>
            <w:vAlign w:val="bottom"/>
          </w:tcPr>
          <w:p w:rsidR="00DF3D89" w:rsidRPr="000378EA" w:rsidRDefault="00DF3D89" w:rsidP="008577D6">
            <w:pPr>
              <w:spacing w:after="0" w:line="240" w:lineRule="auto"/>
              <w:ind w:left="28" w:right="28"/>
              <w:jc w:val="center"/>
              <w:textAlignment w:val="baseline"/>
              <w:rPr>
                <w:rFonts w:ascii="Times New Roman" w:hAnsi="Times New Roman"/>
                <w:b/>
                <w:sz w:val="24"/>
                <w:szCs w:val="24"/>
                <w:lang w:eastAsia="ru-RU"/>
              </w:rPr>
            </w:pPr>
            <w:r w:rsidRPr="000378EA">
              <w:rPr>
                <w:rFonts w:ascii="Times New Roman" w:hAnsi="Times New Roman"/>
                <w:b/>
                <w:sz w:val="24"/>
                <w:szCs w:val="24"/>
                <w:lang w:eastAsia="ru-RU"/>
              </w:rPr>
              <w:t>№</w:t>
            </w:r>
          </w:p>
        </w:tc>
        <w:tc>
          <w:tcPr>
            <w:tcW w:w="3461" w:type="dxa"/>
            <w:tcMar>
              <w:top w:w="0" w:type="dxa"/>
              <w:left w:w="108" w:type="dxa"/>
              <w:bottom w:w="0" w:type="dxa"/>
              <w:right w:w="108" w:type="dxa"/>
            </w:tcMar>
            <w:vAlign w:val="bottom"/>
          </w:tcPr>
          <w:p w:rsidR="00DF3D89" w:rsidRPr="000378EA" w:rsidRDefault="00DF3D89" w:rsidP="008577D6">
            <w:pPr>
              <w:spacing w:after="0" w:line="240" w:lineRule="auto"/>
              <w:ind w:left="28" w:right="28"/>
              <w:jc w:val="center"/>
              <w:textAlignment w:val="baseline"/>
              <w:rPr>
                <w:rFonts w:ascii="Times New Roman" w:hAnsi="Times New Roman"/>
                <w:b/>
                <w:sz w:val="24"/>
                <w:szCs w:val="24"/>
                <w:lang w:eastAsia="ru-RU"/>
              </w:rPr>
            </w:pPr>
            <w:r w:rsidRPr="000378EA">
              <w:rPr>
                <w:rFonts w:ascii="Times New Roman" w:hAnsi="Times New Roman"/>
                <w:b/>
                <w:sz w:val="24"/>
                <w:szCs w:val="24"/>
                <w:lang w:eastAsia="ru-RU"/>
              </w:rPr>
              <w:t>Перечень основных данных и требований</w:t>
            </w:r>
          </w:p>
        </w:tc>
        <w:tc>
          <w:tcPr>
            <w:tcW w:w="5114" w:type="dxa"/>
            <w:tcMar>
              <w:top w:w="0" w:type="dxa"/>
              <w:left w:w="108" w:type="dxa"/>
              <w:bottom w:w="0" w:type="dxa"/>
              <w:right w:w="108" w:type="dxa"/>
            </w:tcMar>
            <w:vAlign w:val="bottom"/>
          </w:tcPr>
          <w:p w:rsidR="00DF3D89" w:rsidRPr="000378EA" w:rsidRDefault="00DF3D89" w:rsidP="008577D6">
            <w:pPr>
              <w:spacing w:after="0" w:line="240" w:lineRule="auto"/>
              <w:ind w:left="28" w:right="28"/>
              <w:jc w:val="center"/>
              <w:textAlignment w:val="baseline"/>
              <w:rPr>
                <w:rFonts w:ascii="Times New Roman" w:hAnsi="Times New Roman"/>
                <w:b/>
                <w:sz w:val="24"/>
                <w:szCs w:val="24"/>
                <w:lang w:eastAsia="ru-RU"/>
              </w:rPr>
            </w:pPr>
            <w:r w:rsidRPr="000378EA">
              <w:rPr>
                <w:rFonts w:ascii="Times New Roman" w:hAnsi="Times New Roman"/>
                <w:b/>
                <w:sz w:val="24"/>
                <w:szCs w:val="24"/>
                <w:lang w:eastAsia="ru-RU"/>
              </w:rPr>
              <w:t>Данные по объекту</w:t>
            </w:r>
          </w:p>
        </w:tc>
      </w:tr>
      <w:tr w:rsidR="00DF3D89" w:rsidRPr="000378EA" w:rsidTr="008577D6">
        <w:trPr>
          <w:jc w:val="center"/>
        </w:trPr>
        <w:tc>
          <w:tcPr>
            <w:tcW w:w="756" w:type="dxa"/>
            <w:tcMar>
              <w:top w:w="0" w:type="dxa"/>
              <w:left w:w="108" w:type="dxa"/>
              <w:bottom w:w="0" w:type="dxa"/>
              <w:right w:w="108" w:type="dxa"/>
            </w:tcMar>
            <w:vAlign w:val="center"/>
          </w:tcPr>
          <w:p w:rsidR="00DF3D89" w:rsidRPr="000378EA" w:rsidRDefault="00DF3D89" w:rsidP="008577D6">
            <w:pPr>
              <w:spacing w:after="0" w:line="300" w:lineRule="atLeast"/>
              <w:textAlignment w:val="baseline"/>
              <w:rPr>
                <w:rFonts w:ascii="Times New Roman" w:hAnsi="Times New Roman"/>
                <w:sz w:val="24"/>
                <w:szCs w:val="24"/>
                <w:lang w:eastAsia="ru-RU"/>
              </w:rPr>
            </w:pPr>
            <w:r w:rsidRPr="000378EA">
              <w:rPr>
                <w:rFonts w:ascii="Times New Roman" w:hAnsi="Times New Roman"/>
                <w:sz w:val="24"/>
                <w:szCs w:val="24"/>
                <w:lang w:eastAsia="ru-RU"/>
              </w:rPr>
              <w:t>1.1</w:t>
            </w:r>
          </w:p>
        </w:tc>
        <w:tc>
          <w:tcPr>
            <w:tcW w:w="3461"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Наименование объекта и его мощность</w:t>
            </w:r>
          </w:p>
        </w:tc>
        <w:tc>
          <w:tcPr>
            <w:tcW w:w="5114"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Многоквартирный жилой дом</w:t>
            </w:r>
          </w:p>
        </w:tc>
      </w:tr>
      <w:tr w:rsidR="00DF3D89" w:rsidRPr="000378EA" w:rsidTr="008577D6">
        <w:trPr>
          <w:jc w:val="center"/>
        </w:trPr>
        <w:tc>
          <w:tcPr>
            <w:tcW w:w="756"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1.2</w:t>
            </w:r>
          </w:p>
        </w:tc>
        <w:tc>
          <w:tcPr>
            <w:tcW w:w="3461"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Местоположение</w:t>
            </w:r>
          </w:p>
        </w:tc>
        <w:tc>
          <w:tcPr>
            <w:tcW w:w="5114" w:type="dxa"/>
            <w:tcMar>
              <w:top w:w="0" w:type="dxa"/>
              <w:left w:w="108" w:type="dxa"/>
              <w:bottom w:w="0" w:type="dxa"/>
              <w:right w:w="108" w:type="dxa"/>
            </w:tcMar>
            <w:vAlign w:val="center"/>
          </w:tcPr>
          <w:p w:rsidR="00DF3D89" w:rsidRPr="000378EA" w:rsidRDefault="00DF3D89" w:rsidP="008577D6">
            <w:pPr>
              <w:spacing w:after="0" w:line="300" w:lineRule="atLeast"/>
              <w:ind w:right="30"/>
              <w:textAlignment w:val="baseline"/>
              <w:rPr>
                <w:rFonts w:ascii="Times New Roman" w:hAnsi="Times New Roman"/>
                <w:sz w:val="24"/>
                <w:szCs w:val="24"/>
                <w:lang w:eastAsia="ru-RU"/>
              </w:rPr>
            </w:pPr>
            <w:r>
              <w:rPr>
                <w:rFonts w:ascii="Times New Roman" w:hAnsi="Times New Roman"/>
                <w:bCs/>
                <w:sz w:val="24"/>
                <w:szCs w:val="24"/>
                <w:bdr w:val="none" w:sz="0" w:space="0" w:color="auto" w:frame="1"/>
              </w:rPr>
              <w:t>Забайкальский край, пгт. Забайкальск, ул. Красноармейская, д.47</w:t>
            </w:r>
          </w:p>
        </w:tc>
      </w:tr>
      <w:tr w:rsidR="00DF3D89" w:rsidRPr="000378EA" w:rsidTr="008577D6">
        <w:trPr>
          <w:jc w:val="center"/>
        </w:trPr>
        <w:tc>
          <w:tcPr>
            <w:tcW w:w="756"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1.3</w:t>
            </w:r>
          </w:p>
        </w:tc>
        <w:tc>
          <w:tcPr>
            <w:tcW w:w="3461"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Вид строительства</w:t>
            </w:r>
          </w:p>
        </w:tc>
        <w:tc>
          <w:tcPr>
            <w:tcW w:w="5114"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Капитальный ремонт</w:t>
            </w:r>
          </w:p>
        </w:tc>
      </w:tr>
      <w:tr w:rsidR="00DF3D89" w:rsidRPr="000378EA" w:rsidTr="008577D6">
        <w:trPr>
          <w:jc w:val="center"/>
        </w:trPr>
        <w:tc>
          <w:tcPr>
            <w:tcW w:w="756"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1.4</w:t>
            </w:r>
          </w:p>
        </w:tc>
        <w:tc>
          <w:tcPr>
            <w:tcW w:w="3461"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Сроки начала выполнения работ и (или) оказания услуг</w:t>
            </w:r>
          </w:p>
        </w:tc>
        <w:tc>
          <w:tcPr>
            <w:tcW w:w="5114" w:type="dxa"/>
            <w:tcMar>
              <w:top w:w="0" w:type="dxa"/>
              <w:left w:w="108" w:type="dxa"/>
              <w:bottom w:w="0" w:type="dxa"/>
              <w:right w:w="108" w:type="dxa"/>
            </w:tcMar>
            <w:vAlign w:val="center"/>
          </w:tcPr>
          <w:p w:rsidR="00DF3D89" w:rsidRPr="000378EA" w:rsidRDefault="00DF3D89" w:rsidP="008577D6">
            <w:pPr>
              <w:pStyle w:val="Standard"/>
              <w:tabs>
                <w:tab w:val="left" w:pos="0"/>
              </w:tabs>
              <w:jc w:val="both"/>
              <w:rPr>
                <w:rFonts w:cs="Times New Roman"/>
                <w:lang w:val="ru-RU"/>
              </w:rPr>
            </w:pPr>
            <w:r w:rsidRPr="000378EA">
              <w:rPr>
                <w:rFonts w:cs="Times New Roman"/>
                <w:lang w:val="ru-RU"/>
              </w:rPr>
              <w:t>с даты подписания Договора ЗАКАЗЧИКОМ;</w:t>
            </w:r>
          </w:p>
        </w:tc>
      </w:tr>
      <w:tr w:rsidR="00DF3D89" w:rsidRPr="000378EA" w:rsidTr="008577D6">
        <w:trPr>
          <w:jc w:val="center"/>
        </w:trPr>
        <w:tc>
          <w:tcPr>
            <w:tcW w:w="756"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1.5</w:t>
            </w:r>
          </w:p>
        </w:tc>
        <w:tc>
          <w:tcPr>
            <w:tcW w:w="3461"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Сроки окончания выполнения работ и (или) оказания услуг</w:t>
            </w:r>
          </w:p>
        </w:tc>
        <w:tc>
          <w:tcPr>
            <w:tcW w:w="5114" w:type="dxa"/>
            <w:tcMar>
              <w:top w:w="0" w:type="dxa"/>
              <w:left w:w="108" w:type="dxa"/>
              <w:bottom w:w="0" w:type="dxa"/>
              <w:right w:w="108" w:type="dxa"/>
            </w:tcMar>
            <w:vAlign w:val="center"/>
          </w:tcPr>
          <w:p w:rsidR="00DF3D89" w:rsidRPr="00D13B69" w:rsidRDefault="00DF3D89" w:rsidP="008577D6">
            <w:pPr>
              <w:spacing w:after="0" w:line="240" w:lineRule="auto"/>
              <w:jc w:val="both"/>
              <w:rPr>
                <w:rFonts w:ascii="Times New Roman" w:hAnsi="Times New Roman"/>
                <w:iCs/>
                <w:sz w:val="24"/>
                <w:szCs w:val="24"/>
              </w:rPr>
            </w:pPr>
            <w:r w:rsidRPr="00D13B69">
              <w:rPr>
                <w:rFonts w:ascii="Times New Roman" w:hAnsi="Times New Roman"/>
                <w:sz w:val="24"/>
                <w:szCs w:val="24"/>
              </w:rPr>
              <w:t>не позднее «14» сентября 2018 года</w:t>
            </w:r>
          </w:p>
        </w:tc>
      </w:tr>
      <w:tr w:rsidR="00DF3D89" w:rsidRPr="000378EA" w:rsidTr="008577D6">
        <w:trPr>
          <w:jc w:val="center"/>
        </w:trPr>
        <w:tc>
          <w:tcPr>
            <w:tcW w:w="756"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1.6</w:t>
            </w:r>
          </w:p>
        </w:tc>
        <w:tc>
          <w:tcPr>
            <w:tcW w:w="3461"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Особые условия капитального ремонта</w:t>
            </w:r>
          </w:p>
        </w:tc>
        <w:tc>
          <w:tcPr>
            <w:tcW w:w="5114"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Эксплуатируемые, не освобожденные здания.</w:t>
            </w:r>
          </w:p>
        </w:tc>
      </w:tr>
      <w:tr w:rsidR="00DF3D89" w:rsidRPr="000378EA" w:rsidTr="008577D6">
        <w:trPr>
          <w:jc w:val="center"/>
        </w:trPr>
        <w:tc>
          <w:tcPr>
            <w:tcW w:w="756"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1.7</w:t>
            </w:r>
          </w:p>
        </w:tc>
        <w:tc>
          <w:tcPr>
            <w:tcW w:w="3461" w:type="dxa"/>
            <w:tcMar>
              <w:top w:w="0" w:type="dxa"/>
              <w:left w:w="108" w:type="dxa"/>
              <w:bottom w:w="0" w:type="dxa"/>
              <w:right w:w="108" w:type="dxa"/>
            </w:tcMar>
            <w:vAlign w:val="center"/>
          </w:tcPr>
          <w:p w:rsidR="00DF3D89" w:rsidRPr="000378EA" w:rsidRDefault="00DF3D89" w:rsidP="008577D6">
            <w:pPr>
              <w:spacing w:after="150" w:line="300" w:lineRule="atLeast"/>
              <w:ind w:right="30"/>
              <w:textAlignment w:val="baseline"/>
              <w:rPr>
                <w:rFonts w:ascii="Times New Roman" w:hAnsi="Times New Roman"/>
                <w:sz w:val="24"/>
                <w:szCs w:val="24"/>
                <w:lang w:eastAsia="ru-RU"/>
              </w:rPr>
            </w:pPr>
            <w:r w:rsidRPr="000378EA">
              <w:rPr>
                <w:rFonts w:ascii="Times New Roman" w:hAnsi="Times New Roman"/>
                <w:sz w:val="24"/>
                <w:szCs w:val="24"/>
                <w:lang w:eastAsia="ru-RU"/>
              </w:rPr>
              <w:t>Требования к конструктивным решениям</w:t>
            </w:r>
          </w:p>
        </w:tc>
        <w:tc>
          <w:tcPr>
            <w:tcW w:w="5114"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Результаты работ должны удовлетворять всем нормативным актам, предусмотренным для данной категории зданий.</w:t>
            </w:r>
          </w:p>
        </w:tc>
      </w:tr>
      <w:tr w:rsidR="00603D85" w:rsidRPr="000378EA" w:rsidTr="008577D6">
        <w:trPr>
          <w:jc w:val="center"/>
        </w:trPr>
        <w:tc>
          <w:tcPr>
            <w:tcW w:w="756" w:type="dxa"/>
            <w:tcMar>
              <w:top w:w="0" w:type="dxa"/>
              <w:left w:w="108" w:type="dxa"/>
              <w:bottom w:w="0" w:type="dxa"/>
              <w:right w:w="108" w:type="dxa"/>
            </w:tcMar>
            <w:vAlign w:val="center"/>
          </w:tcPr>
          <w:p w:rsidR="00603D85" w:rsidRPr="000378EA" w:rsidRDefault="00603D85" w:rsidP="00C578BD">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1.8</w:t>
            </w:r>
          </w:p>
        </w:tc>
        <w:tc>
          <w:tcPr>
            <w:tcW w:w="3461" w:type="dxa"/>
            <w:tcMar>
              <w:top w:w="0" w:type="dxa"/>
              <w:left w:w="108" w:type="dxa"/>
              <w:bottom w:w="0" w:type="dxa"/>
              <w:right w:w="108" w:type="dxa"/>
            </w:tcMar>
            <w:vAlign w:val="center"/>
          </w:tcPr>
          <w:p w:rsidR="00603D85" w:rsidRPr="000378EA" w:rsidRDefault="00603D85" w:rsidP="00C578BD">
            <w:pPr>
              <w:spacing w:after="150" w:line="300" w:lineRule="atLeast"/>
              <w:ind w:left="30" w:right="30"/>
              <w:textAlignment w:val="baseline"/>
              <w:rPr>
                <w:rFonts w:ascii="Times New Roman" w:hAnsi="Times New Roman"/>
                <w:b/>
                <w:sz w:val="24"/>
                <w:szCs w:val="24"/>
                <w:lang w:eastAsia="ru-RU"/>
              </w:rPr>
            </w:pPr>
            <w:r>
              <w:rPr>
                <w:rFonts w:ascii="Times New Roman" w:hAnsi="Times New Roman"/>
                <w:b/>
                <w:sz w:val="24"/>
                <w:szCs w:val="24"/>
                <w:lang w:eastAsia="ru-RU"/>
              </w:rPr>
              <w:t>С</w:t>
            </w:r>
            <w:r w:rsidRPr="000378EA">
              <w:rPr>
                <w:rFonts w:ascii="Times New Roman" w:hAnsi="Times New Roman"/>
                <w:b/>
                <w:sz w:val="24"/>
                <w:szCs w:val="24"/>
                <w:lang w:eastAsia="ru-RU"/>
              </w:rPr>
              <w:t>тоимость выполнения работ по Объекту</w:t>
            </w:r>
          </w:p>
        </w:tc>
        <w:tc>
          <w:tcPr>
            <w:tcW w:w="5114" w:type="dxa"/>
            <w:tcMar>
              <w:top w:w="0" w:type="dxa"/>
              <w:left w:w="108" w:type="dxa"/>
              <w:bottom w:w="0" w:type="dxa"/>
              <w:right w:w="108" w:type="dxa"/>
            </w:tcMar>
            <w:vAlign w:val="center"/>
          </w:tcPr>
          <w:p w:rsidR="00603D85" w:rsidRPr="000378EA" w:rsidRDefault="00603D85" w:rsidP="00D66AFB">
            <w:pPr>
              <w:spacing w:after="0" w:line="240" w:lineRule="auto"/>
              <w:rPr>
                <w:rFonts w:ascii="Times New Roman" w:eastAsia="Times New Roman" w:hAnsi="Times New Roman"/>
                <w:b/>
                <w:color w:val="000000"/>
                <w:sz w:val="24"/>
                <w:szCs w:val="24"/>
                <w:lang w:eastAsia="ru-RU"/>
              </w:rPr>
            </w:pPr>
            <w:r w:rsidRPr="00136A1D">
              <w:rPr>
                <w:rFonts w:ascii="Times New Roman" w:eastAsia="Times New Roman" w:hAnsi="Times New Roman"/>
                <w:b/>
                <w:color w:val="000000"/>
                <w:sz w:val="24"/>
                <w:szCs w:val="24"/>
                <w:lang w:eastAsia="ru-RU"/>
              </w:rPr>
              <w:t>624</w:t>
            </w:r>
            <w:r>
              <w:rPr>
                <w:rFonts w:ascii="Times New Roman" w:eastAsia="Times New Roman" w:hAnsi="Times New Roman"/>
                <w:b/>
                <w:color w:val="000000"/>
                <w:sz w:val="24"/>
                <w:szCs w:val="24"/>
                <w:lang w:eastAsia="ru-RU"/>
              </w:rPr>
              <w:t xml:space="preserve"> </w:t>
            </w:r>
            <w:r w:rsidRPr="00136A1D">
              <w:rPr>
                <w:rFonts w:ascii="Times New Roman" w:eastAsia="Times New Roman" w:hAnsi="Times New Roman"/>
                <w:b/>
                <w:color w:val="000000"/>
                <w:sz w:val="24"/>
                <w:szCs w:val="24"/>
                <w:lang w:eastAsia="ru-RU"/>
              </w:rPr>
              <w:t>019,4</w:t>
            </w:r>
            <w:r>
              <w:rPr>
                <w:rFonts w:ascii="Times New Roman" w:eastAsia="Times New Roman" w:hAnsi="Times New Roman"/>
                <w:b/>
                <w:color w:val="000000"/>
                <w:sz w:val="24"/>
                <w:szCs w:val="24"/>
                <w:lang w:eastAsia="ru-RU"/>
              </w:rPr>
              <w:t>0 рублей</w:t>
            </w:r>
          </w:p>
        </w:tc>
      </w:tr>
      <w:tr w:rsidR="00603D85" w:rsidRPr="000378EA" w:rsidTr="008577D6">
        <w:trPr>
          <w:trHeight w:val="77"/>
          <w:jc w:val="center"/>
        </w:trPr>
        <w:tc>
          <w:tcPr>
            <w:tcW w:w="756" w:type="dxa"/>
            <w:tcMar>
              <w:top w:w="0" w:type="dxa"/>
              <w:left w:w="108" w:type="dxa"/>
              <w:bottom w:w="0" w:type="dxa"/>
              <w:right w:w="108" w:type="dxa"/>
            </w:tcMar>
            <w:vAlign w:val="center"/>
          </w:tcPr>
          <w:p w:rsidR="00603D85" w:rsidRPr="000378EA" w:rsidRDefault="00603D85" w:rsidP="00C578BD">
            <w:pPr>
              <w:spacing w:after="150" w:line="300" w:lineRule="atLeast"/>
              <w:ind w:left="30" w:right="30"/>
              <w:textAlignment w:val="baseline"/>
              <w:rPr>
                <w:rFonts w:ascii="Times New Roman" w:hAnsi="Times New Roman"/>
                <w:sz w:val="24"/>
                <w:szCs w:val="24"/>
                <w:lang w:eastAsia="ru-RU"/>
              </w:rPr>
            </w:pPr>
          </w:p>
        </w:tc>
        <w:tc>
          <w:tcPr>
            <w:tcW w:w="3461" w:type="dxa"/>
            <w:tcMar>
              <w:top w:w="0" w:type="dxa"/>
              <w:left w:w="108" w:type="dxa"/>
              <w:bottom w:w="0" w:type="dxa"/>
              <w:right w:w="108" w:type="dxa"/>
            </w:tcMar>
            <w:vAlign w:val="center"/>
          </w:tcPr>
          <w:p w:rsidR="00603D85" w:rsidRPr="000378EA" w:rsidRDefault="00603D85" w:rsidP="00C578BD">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в том числе по видам работ:</w:t>
            </w:r>
          </w:p>
        </w:tc>
        <w:tc>
          <w:tcPr>
            <w:tcW w:w="5114" w:type="dxa"/>
            <w:tcMar>
              <w:top w:w="0" w:type="dxa"/>
              <w:left w:w="108" w:type="dxa"/>
              <w:bottom w:w="0" w:type="dxa"/>
              <w:right w:w="108" w:type="dxa"/>
            </w:tcMar>
            <w:vAlign w:val="center"/>
          </w:tcPr>
          <w:p w:rsidR="00603D85" w:rsidRPr="000378EA" w:rsidRDefault="00603D85" w:rsidP="00D66AFB">
            <w:pPr>
              <w:spacing w:after="150" w:line="300" w:lineRule="atLeast"/>
              <w:ind w:right="30"/>
              <w:textAlignment w:val="baseline"/>
              <w:rPr>
                <w:rFonts w:ascii="Times New Roman" w:hAnsi="Times New Roman"/>
                <w:sz w:val="24"/>
                <w:szCs w:val="24"/>
                <w:lang w:eastAsia="ru-RU"/>
              </w:rPr>
            </w:pPr>
          </w:p>
        </w:tc>
      </w:tr>
      <w:tr w:rsidR="00603D85" w:rsidRPr="000378EA" w:rsidTr="008577D6">
        <w:trPr>
          <w:jc w:val="center"/>
        </w:trPr>
        <w:tc>
          <w:tcPr>
            <w:tcW w:w="756" w:type="dxa"/>
            <w:tcMar>
              <w:top w:w="0" w:type="dxa"/>
              <w:left w:w="108" w:type="dxa"/>
              <w:bottom w:w="0" w:type="dxa"/>
              <w:right w:w="108" w:type="dxa"/>
            </w:tcMar>
            <w:vAlign w:val="center"/>
          </w:tcPr>
          <w:p w:rsidR="00603D85" w:rsidRPr="000378EA" w:rsidRDefault="00603D85" w:rsidP="00C578BD">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1.8.1</w:t>
            </w:r>
          </w:p>
        </w:tc>
        <w:tc>
          <w:tcPr>
            <w:tcW w:w="3461" w:type="dxa"/>
            <w:tcMar>
              <w:top w:w="0" w:type="dxa"/>
              <w:left w:w="108" w:type="dxa"/>
              <w:bottom w:w="0" w:type="dxa"/>
              <w:right w:w="108" w:type="dxa"/>
            </w:tcMar>
          </w:tcPr>
          <w:p w:rsidR="00603D85" w:rsidRPr="000378EA" w:rsidRDefault="00603D85" w:rsidP="00C578BD">
            <w:pPr>
              <w:spacing w:after="0" w:line="240" w:lineRule="auto"/>
              <w:rPr>
                <w:rFonts w:ascii="Times New Roman" w:hAnsi="Times New Roman"/>
                <w:sz w:val="24"/>
                <w:szCs w:val="24"/>
              </w:rPr>
            </w:pPr>
            <w:r w:rsidRPr="000378EA">
              <w:rPr>
                <w:rFonts w:ascii="Times New Roman" w:hAnsi="Times New Roman"/>
                <w:sz w:val="24"/>
                <w:szCs w:val="24"/>
              </w:rPr>
              <w:t>Капитальный ремонт крыши</w:t>
            </w:r>
          </w:p>
        </w:tc>
        <w:tc>
          <w:tcPr>
            <w:tcW w:w="5114" w:type="dxa"/>
            <w:tcMar>
              <w:top w:w="0" w:type="dxa"/>
              <w:left w:w="108" w:type="dxa"/>
              <w:bottom w:w="0" w:type="dxa"/>
              <w:right w:w="108" w:type="dxa"/>
            </w:tcMar>
            <w:vAlign w:val="center"/>
          </w:tcPr>
          <w:p w:rsidR="00603D85" w:rsidRPr="00136A1D" w:rsidRDefault="00603D85" w:rsidP="00D66AFB">
            <w:pPr>
              <w:spacing w:after="0" w:line="240" w:lineRule="auto"/>
              <w:rPr>
                <w:rFonts w:ascii="Times New Roman" w:eastAsia="Times New Roman" w:hAnsi="Times New Roman"/>
                <w:color w:val="000000"/>
                <w:sz w:val="24"/>
                <w:szCs w:val="24"/>
                <w:lang w:eastAsia="ru-RU"/>
              </w:rPr>
            </w:pPr>
            <w:r w:rsidRPr="00136A1D">
              <w:rPr>
                <w:rFonts w:ascii="Times New Roman" w:eastAsia="Times New Roman" w:hAnsi="Times New Roman"/>
                <w:color w:val="000000"/>
                <w:sz w:val="24"/>
                <w:szCs w:val="24"/>
                <w:lang w:eastAsia="ru-RU"/>
              </w:rPr>
              <w:t>624 019,40 рублей</w:t>
            </w:r>
          </w:p>
        </w:tc>
      </w:tr>
      <w:tr w:rsidR="00DF3D89" w:rsidRPr="000378EA" w:rsidTr="008577D6">
        <w:trPr>
          <w:jc w:val="center"/>
        </w:trPr>
        <w:tc>
          <w:tcPr>
            <w:tcW w:w="756" w:type="dxa"/>
            <w:tcMar>
              <w:top w:w="0" w:type="dxa"/>
              <w:left w:w="108" w:type="dxa"/>
              <w:bottom w:w="0" w:type="dxa"/>
              <w:right w:w="108" w:type="dxa"/>
            </w:tcMar>
            <w:vAlign w:val="center"/>
          </w:tcPr>
          <w:p w:rsidR="00DF3D89" w:rsidRPr="000378EA" w:rsidRDefault="00DF3D89" w:rsidP="008577D6">
            <w:pPr>
              <w:spacing w:after="0" w:line="240" w:lineRule="auto"/>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1.9</w:t>
            </w:r>
          </w:p>
        </w:tc>
        <w:tc>
          <w:tcPr>
            <w:tcW w:w="3461" w:type="dxa"/>
            <w:tcMar>
              <w:top w:w="0" w:type="dxa"/>
              <w:left w:w="108" w:type="dxa"/>
              <w:bottom w:w="0" w:type="dxa"/>
              <w:right w:w="108" w:type="dxa"/>
            </w:tcMar>
          </w:tcPr>
          <w:p w:rsidR="00DF3D89" w:rsidRPr="000378EA" w:rsidRDefault="00DF3D89" w:rsidP="008577D6">
            <w:pPr>
              <w:spacing w:after="0" w:line="240" w:lineRule="auto"/>
              <w:rPr>
                <w:rFonts w:ascii="Times New Roman" w:hAnsi="Times New Roman"/>
                <w:sz w:val="24"/>
                <w:szCs w:val="24"/>
              </w:rPr>
            </w:pPr>
            <w:r w:rsidRPr="000378EA">
              <w:rPr>
                <w:rFonts w:ascii="Times New Roman" w:eastAsia="Times New Roman" w:hAnsi="Times New Roman"/>
                <w:sz w:val="24"/>
                <w:szCs w:val="24"/>
                <w:lang w:eastAsia="ru-RU"/>
              </w:rPr>
              <w:t>Предельная стоимость капитального ремонта крыши, утвержденная постановлением Правительства Забайкальского края</w:t>
            </w:r>
          </w:p>
        </w:tc>
        <w:tc>
          <w:tcPr>
            <w:tcW w:w="5114" w:type="dxa"/>
            <w:tcMar>
              <w:top w:w="0" w:type="dxa"/>
              <w:left w:w="108" w:type="dxa"/>
              <w:bottom w:w="0" w:type="dxa"/>
              <w:right w:w="108" w:type="dxa"/>
            </w:tcMar>
            <w:vAlign w:val="center"/>
          </w:tcPr>
          <w:p w:rsidR="00DF3D89" w:rsidRPr="00136A1D" w:rsidRDefault="00DF3D89" w:rsidP="008577D6">
            <w:pPr>
              <w:spacing w:after="0" w:line="240" w:lineRule="auto"/>
              <w:ind w:right="30"/>
              <w:textAlignment w:val="baseline"/>
              <w:rPr>
                <w:rFonts w:ascii="Times New Roman" w:hAnsi="Times New Roman"/>
                <w:sz w:val="24"/>
                <w:szCs w:val="24"/>
                <w:highlight w:val="yellow"/>
                <w:lang w:eastAsia="ru-RU"/>
              </w:rPr>
            </w:pPr>
            <w:r w:rsidRPr="00D13B69">
              <w:rPr>
                <w:rFonts w:ascii="Times New Roman" w:eastAsia="Times New Roman" w:hAnsi="Times New Roman"/>
                <w:color w:val="000000"/>
                <w:sz w:val="24"/>
                <w:szCs w:val="24"/>
                <w:lang w:eastAsia="ru-RU"/>
              </w:rPr>
              <w:t>624 554,53 рубля</w:t>
            </w:r>
          </w:p>
        </w:tc>
      </w:tr>
    </w:tbl>
    <w:p w:rsidR="00DF3D89" w:rsidRPr="000378EA" w:rsidRDefault="00DF3D89" w:rsidP="00DF3D89">
      <w:pPr>
        <w:spacing w:after="0" w:line="300" w:lineRule="atLeast"/>
        <w:contextualSpacing/>
        <w:textAlignment w:val="baseline"/>
        <w:rPr>
          <w:rFonts w:ascii="Times New Roman" w:hAnsi="Times New Roman"/>
          <w:b/>
          <w:bCs/>
          <w:sz w:val="24"/>
          <w:szCs w:val="24"/>
          <w:bdr w:val="none" w:sz="0" w:space="0" w:color="auto" w:frame="1"/>
          <w:lang w:eastAsia="ru-RU"/>
        </w:rPr>
      </w:pPr>
    </w:p>
    <w:p w:rsidR="00DF3D89" w:rsidRPr="000378EA" w:rsidRDefault="00DF3D89" w:rsidP="00DF3D89">
      <w:pPr>
        <w:spacing w:after="0" w:line="240" w:lineRule="auto"/>
        <w:contextualSpacing/>
        <w:jc w:val="center"/>
        <w:textAlignment w:val="baseline"/>
        <w:rPr>
          <w:rFonts w:ascii="Times New Roman" w:hAnsi="Times New Roman"/>
          <w:b/>
          <w:bCs/>
          <w:sz w:val="24"/>
          <w:szCs w:val="24"/>
          <w:bdr w:val="none" w:sz="0" w:space="0" w:color="auto" w:frame="1"/>
          <w:lang w:eastAsia="ru-RU"/>
        </w:rPr>
      </w:pPr>
      <w:r w:rsidRPr="000378EA">
        <w:rPr>
          <w:rFonts w:ascii="Times New Roman" w:hAnsi="Times New Roman"/>
          <w:b/>
          <w:bCs/>
          <w:sz w:val="24"/>
          <w:szCs w:val="24"/>
          <w:bdr w:val="none" w:sz="0" w:space="0" w:color="auto" w:frame="1"/>
          <w:lang w:eastAsia="ru-RU"/>
        </w:rPr>
        <w:t>2. Состав работ</w:t>
      </w:r>
    </w:p>
    <w:p w:rsidR="00DF3D89" w:rsidRPr="000378EA" w:rsidRDefault="00DF3D89" w:rsidP="00DF3D89">
      <w:pPr>
        <w:spacing w:after="0" w:line="300" w:lineRule="atLeast"/>
        <w:contextualSpacing/>
        <w:jc w:val="both"/>
        <w:textAlignment w:val="baseline"/>
        <w:rPr>
          <w:rFonts w:ascii="Times New Roman" w:hAnsi="Times New Roman"/>
          <w:sz w:val="24"/>
          <w:szCs w:val="24"/>
        </w:rPr>
      </w:pPr>
      <w:r>
        <w:rPr>
          <w:rFonts w:ascii="Times New Roman" w:hAnsi="Times New Roman"/>
          <w:sz w:val="24"/>
          <w:szCs w:val="24"/>
          <w:lang w:eastAsia="ru-RU"/>
        </w:rPr>
        <w:t xml:space="preserve">            </w:t>
      </w:r>
      <w:r w:rsidRPr="000378EA">
        <w:rPr>
          <w:rFonts w:ascii="Times New Roman" w:hAnsi="Times New Roman"/>
          <w:bCs/>
          <w:sz w:val="24"/>
          <w:szCs w:val="24"/>
          <w:bdr w:val="none" w:sz="0" w:space="0" w:color="auto" w:frame="1"/>
          <w:lang w:eastAsia="ru-RU"/>
        </w:rPr>
        <w:t xml:space="preserve">2.1. Состав работ по Объекту – </w:t>
      </w:r>
      <w:r>
        <w:rPr>
          <w:rFonts w:ascii="Times New Roman" w:hAnsi="Times New Roman"/>
          <w:bCs/>
          <w:sz w:val="24"/>
          <w:szCs w:val="24"/>
          <w:bdr w:val="none" w:sz="0" w:space="0" w:color="auto" w:frame="1"/>
        </w:rPr>
        <w:t>Забайкальский край, пгт. Забайкальск, ул. Красноармейская, д.47</w:t>
      </w:r>
      <w:r w:rsidRPr="000378EA">
        <w:rPr>
          <w:rFonts w:ascii="Times New Roman" w:hAnsi="Times New Roman"/>
          <w:bCs/>
          <w:sz w:val="24"/>
          <w:szCs w:val="24"/>
          <w:bdr w:val="none" w:sz="0" w:space="0" w:color="auto" w:frame="1"/>
        </w:rPr>
        <w:t>:</w:t>
      </w:r>
    </w:p>
    <w:p w:rsidR="00DF3D89" w:rsidRPr="000378EA" w:rsidRDefault="00DF3D89" w:rsidP="00DF3D89">
      <w:pPr>
        <w:spacing w:after="0" w:line="240" w:lineRule="auto"/>
        <w:contextualSpacing/>
        <w:jc w:val="both"/>
        <w:textAlignment w:val="baseline"/>
        <w:rPr>
          <w:rFonts w:ascii="Times New Roman" w:hAnsi="Times New Roman"/>
          <w:sz w:val="24"/>
          <w:szCs w:val="24"/>
        </w:rPr>
      </w:pPr>
      <w:r w:rsidRPr="000378EA">
        <w:rPr>
          <w:rFonts w:ascii="Times New Roman" w:hAnsi="Times New Roman"/>
          <w:sz w:val="24"/>
          <w:szCs w:val="24"/>
        </w:rPr>
        <w:t xml:space="preserve">- капитальный ремонт крыши </w:t>
      </w:r>
      <w:r>
        <w:rPr>
          <w:rFonts w:ascii="Times New Roman" w:hAnsi="Times New Roman"/>
          <w:sz w:val="24"/>
          <w:szCs w:val="24"/>
        </w:rPr>
        <w:t>согласно прилагаемого локального сметного расчёта в виде отдельного файла</w:t>
      </w:r>
      <w:r w:rsidRPr="000378EA">
        <w:rPr>
          <w:rFonts w:ascii="Times New Roman" w:hAnsi="Times New Roman"/>
          <w:sz w:val="24"/>
          <w:szCs w:val="24"/>
        </w:rPr>
        <w:t>.</w:t>
      </w:r>
    </w:p>
    <w:p w:rsidR="00DF3D89" w:rsidRPr="000378EA" w:rsidRDefault="00DF3D89" w:rsidP="00DF3D89">
      <w:pPr>
        <w:spacing w:after="0" w:line="240" w:lineRule="auto"/>
        <w:contextualSpacing/>
        <w:jc w:val="both"/>
        <w:textAlignment w:val="baseline"/>
        <w:rPr>
          <w:rFonts w:ascii="Times New Roman" w:hAnsi="Times New Roman"/>
          <w:sz w:val="24"/>
          <w:szCs w:val="24"/>
        </w:rPr>
      </w:pPr>
    </w:p>
    <w:p w:rsidR="00DF3D89" w:rsidRPr="000378EA" w:rsidRDefault="00DF3D89" w:rsidP="00DF3D89">
      <w:pPr>
        <w:spacing w:after="0" w:line="240" w:lineRule="auto"/>
        <w:contextualSpacing/>
        <w:jc w:val="center"/>
        <w:textAlignment w:val="baseline"/>
        <w:rPr>
          <w:rFonts w:ascii="Times New Roman" w:hAnsi="Times New Roman"/>
          <w:b/>
          <w:bCs/>
          <w:sz w:val="24"/>
          <w:szCs w:val="24"/>
          <w:bdr w:val="none" w:sz="0" w:space="0" w:color="auto" w:frame="1"/>
          <w:lang w:eastAsia="ru-RU"/>
        </w:rPr>
      </w:pPr>
      <w:r w:rsidRPr="000378EA">
        <w:rPr>
          <w:rFonts w:ascii="Times New Roman" w:hAnsi="Times New Roman"/>
          <w:b/>
          <w:bCs/>
          <w:sz w:val="24"/>
          <w:szCs w:val="24"/>
          <w:bdr w:val="none" w:sz="0" w:space="0" w:color="auto" w:frame="1"/>
          <w:lang w:eastAsia="ru-RU"/>
        </w:rPr>
        <w:t>3.Технические условия и требования</w:t>
      </w:r>
    </w:p>
    <w:p w:rsidR="00C578BD" w:rsidRDefault="00C578BD" w:rsidP="00DF3D89">
      <w:pPr>
        <w:spacing w:after="0" w:line="240" w:lineRule="auto"/>
        <w:contextualSpacing/>
        <w:jc w:val="both"/>
        <w:textAlignment w:val="baseline"/>
        <w:rPr>
          <w:rFonts w:ascii="Times New Roman" w:hAnsi="Times New Roman"/>
          <w:sz w:val="24"/>
          <w:szCs w:val="24"/>
          <w:lang w:eastAsia="ru-RU"/>
        </w:rPr>
      </w:pPr>
    </w:p>
    <w:p w:rsidR="00DF3D89" w:rsidRPr="000378EA" w:rsidRDefault="00DF3D89" w:rsidP="00DF3D89">
      <w:pPr>
        <w:spacing w:after="0" w:line="240" w:lineRule="auto"/>
        <w:contextualSpacing/>
        <w:jc w:val="both"/>
        <w:textAlignment w:val="baseline"/>
        <w:rPr>
          <w:rFonts w:ascii="Times New Roman" w:hAnsi="Times New Roman"/>
          <w:sz w:val="24"/>
          <w:szCs w:val="24"/>
        </w:rPr>
      </w:pPr>
      <w:r w:rsidRPr="000378EA">
        <w:rPr>
          <w:rFonts w:ascii="Times New Roman" w:hAnsi="Times New Roman"/>
          <w:sz w:val="24"/>
          <w:szCs w:val="24"/>
          <w:lang w:eastAsia="ru-RU"/>
        </w:rPr>
        <w:t xml:space="preserve">            3.1. В многоквартирном жилом доме, расположенном по адресу:</w:t>
      </w:r>
      <w:r w:rsidRPr="000378EA">
        <w:rPr>
          <w:rFonts w:ascii="Times New Roman" w:hAnsi="Times New Roman"/>
          <w:sz w:val="24"/>
          <w:szCs w:val="24"/>
        </w:rPr>
        <w:t xml:space="preserve"> </w:t>
      </w:r>
      <w:r>
        <w:rPr>
          <w:rFonts w:ascii="Times New Roman" w:hAnsi="Times New Roman"/>
          <w:bCs/>
          <w:sz w:val="24"/>
          <w:szCs w:val="24"/>
          <w:bdr w:val="none" w:sz="0" w:space="0" w:color="auto" w:frame="1"/>
        </w:rPr>
        <w:t>Забайкальский край, пгт. Забайкальск, ул. Красноармейская, д.47</w:t>
      </w:r>
      <w:r w:rsidRPr="000378EA">
        <w:rPr>
          <w:rFonts w:ascii="Times New Roman" w:hAnsi="Times New Roman"/>
          <w:sz w:val="24"/>
          <w:szCs w:val="24"/>
        </w:rPr>
        <w:t>,</w:t>
      </w:r>
      <w:r w:rsidRPr="000378EA">
        <w:rPr>
          <w:rFonts w:ascii="Times New Roman" w:hAnsi="Times New Roman"/>
          <w:sz w:val="24"/>
          <w:szCs w:val="24"/>
          <w:lang w:eastAsia="ru-RU"/>
        </w:rPr>
        <w:t xml:space="preserve"> необходимо выполнить капитальный ремонт крыши</w:t>
      </w:r>
      <w:r w:rsidRPr="000378EA">
        <w:rPr>
          <w:rFonts w:ascii="Times New Roman" w:hAnsi="Times New Roman"/>
          <w:sz w:val="24"/>
          <w:szCs w:val="24"/>
        </w:rPr>
        <w:t>.</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3.2. При производстве работ подрядчик должен руководствоваться ГОСТ, СП, СНиП, ТУ и другими нормативными документами, утвержденными в Российской Федерации.  </w:t>
      </w:r>
    </w:p>
    <w:p w:rsidR="00DF3D89" w:rsidRPr="000378EA" w:rsidRDefault="00DF3D89" w:rsidP="00DF3D89">
      <w:pPr>
        <w:spacing w:after="0" w:line="240" w:lineRule="auto"/>
        <w:contextualSpacing/>
        <w:jc w:val="both"/>
        <w:textAlignment w:val="baseline"/>
        <w:rPr>
          <w:rFonts w:ascii="Times New Roman" w:hAnsi="Times New Roman"/>
          <w:sz w:val="24"/>
          <w:szCs w:val="24"/>
        </w:rPr>
      </w:pPr>
      <w:r w:rsidRPr="000378EA">
        <w:rPr>
          <w:rFonts w:ascii="Times New Roman" w:hAnsi="Times New Roman"/>
          <w:sz w:val="24"/>
          <w:szCs w:val="24"/>
          <w:lang w:eastAsia="ru-RU"/>
        </w:rPr>
        <w:t xml:space="preserve">            </w:t>
      </w:r>
      <w:r w:rsidRPr="000378EA">
        <w:rPr>
          <w:rFonts w:ascii="Times New Roman" w:hAnsi="Times New Roman"/>
          <w:sz w:val="24"/>
          <w:szCs w:val="24"/>
        </w:rPr>
        <w:t>3.3. Работы на объекте должны производиться в будние дни в период с 8.00 ч. по 21.00 ч. По письменному согласованию с Заказчиком работы могут проводиться в выходные и праздничные дни с учетом соответствующих требований законодательства РФ и Забайкальского края.</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3.4. Ответственность за соблюдение правил пожарной безопасности, охраны труда и санитарно-гигиенического режима на объекте возлагается на подрядчика. Должностное лицо, ответственное за соблюдение правил пожарной безопасности, охраны труда и санитарно-гигиенического режима, назначается приказом организации – Подрядчика. </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3.5. На скрытые работы должны оформляться акты скрытых работ, с обязательной фотофиксацией.</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3.6.  Особые условия:</w:t>
      </w:r>
    </w:p>
    <w:p w:rsidR="00DF3D89" w:rsidRPr="000378EA" w:rsidRDefault="00DF3D89" w:rsidP="00DF3D89">
      <w:pPr>
        <w:tabs>
          <w:tab w:val="left" w:pos="567"/>
        </w:tabs>
        <w:spacing w:after="0" w:line="240" w:lineRule="auto"/>
        <w:contextualSpacing/>
        <w:jc w:val="both"/>
        <w:textAlignment w:val="baseline"/>
        <w:rPr>
          <w:rFonts w:ascii="Times New Roman" w:hAnsi="Times New Roman"/>
          <w:bCs/>
          <w:sz w:val="24"/>
          <w:szCs w:val="24"/>
          <w:bdr w:val="none" w:sz="0" w:space="0" w:color="auto" w:frame="1"/>
          <w:lang w:eastAsia="ru-RU"/>
        </w:rPr>
      </w:pPr>
      <w:r w:rsidRPr="000378EA">
        <w:rPr>
          <w:rFonts w:ascii="Times New Roman" w:hAnsi="Times New Roman"/>
          <w:sz w:val="24"/>
          <w:szCs w:val="24"/>
          <w:lang w:eastAsia="ru-RU"/>
        </w:rPr>
        <w:t xml:space="preserve">            - до начала производства работ Подрядчик обязан разработать Проекты производства работ по капитальному ремонту </w:t>
      </w:r>
      <w:r w:rsidRPr="000378EA">
        <w:rPr>
          <w:rFonts w:ascii="Times New Roman" w:hAnsi="Times New Roman"/>
          <w:sz w:val="24"/>
          <w:szCs w:val="24"/>
        </w:rPr>
        <w:t>крыши</w:t>
      </w:r>
      <w:r w:rsidRPr="000378EA">
        <w:rPr>
          <w:rFonts w:ascii="Times New Roman" w:hAnsi="Times New Roman"/>
          <w:bCs/>
          <w:sz w:val="24"/>
          <w:szCs w:val="24"/>
          <w:bdr w:val="none" w:sz="0" w:space="0" w:color="auto" w:frame="1"/>
          <w:lang w:eastAsia="ru-RU"/>
        </w:rPr>
        <w:t>.</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3.7. Проекты производства работ Подрядчик согласовывает с Заказчиком и организацией, осуществляющей строительный контроль.</w:t>
      </w:r>
    </w:p>
    <w:p w:rsidR="00DF3D89" w:rsidRPr="000378EA" w:rsidRDefault="00DF3D89" w:rsidP="00DF3D89">
      <w:pPr>
        <w:spacing w:after="0" w:line="240" w:lineRule="auto"/>
        <w:ind w:firstLine="709"/>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3.8. Не захламлять места общего пользования и придомовые территории. Подрядчик обязан с</w:t>
      </w:r>
      <w:r w:rsidRPr="000378EA">
        <w:rPr>
          <w:rFonts w:ascii="Times New Roman" w:hAnsi="Times New Roman"/>
          <w:sz w:val="24"/>
          <w:szCs w:val="24"/>
        </w:rPr>
        <w:t>воевременно, но не реже одного раза в неделю, за свой счет обеспечивать погрузку, транспортировку и утилизацию (передачу на полигон) строительного мусора. Не сбрасывать его с кровли и окон лестничных пролетов. Место утилизации строительного мусора согласовывается с органами местного самоуправления.</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3.9. </w:t>
      </w:r>
      <w:r w:rsidRPr="000378EA">
        <w:rPr>
          <w:rFonts w:ascii="Times New Roman" w:hAnsi="Times New Roman"/>
          <w:sz w:val="24"/>
          <w:szCs w:val="24"/>
        </w:rPr>
        <w:t xml:space="preserve">Согласно СП 48.13330.2011 Актуализированная редакция СНиП 12-01-2004 «Организация строительства» </w:t>
      </w:r>
      <w:r w:rsidRPr="000378EA">
        <w:rPr>
          <w:rStyle w:val="FontStyle56"/>
          <w:sz w:val="24"/>
          <w:szCs w:val="24"/>
        </w:rPr>
        <w:t xml:space="preserve">обеспечить информирование граждан, проживающих в многоквартирном доме, о планируемых мероприятиях по капитальному ремонту путем размещения </w:t>
      </w:r>
      <w:r w:rsidRPr="000378EA">
        <w:rPr>
          <w:rFonts w:ascii="Times New Roman" w:hAnsi="Times New Roman"/>
          <w:sz w:val="24"/>
          <w:szCs w:val="24"/>
        </w:rPr>
        <w:t>в доступном для просмотра месте в каждом подъезде</w:t>
      </w:r>
      <w:r w:rsidRPr="000378EA">
        <w:rPr>
          <w:rStyle w:val="FontStyle56"/>
          <w:sz w:val="24"/>
          <w:szCs w:val="24"/>
        </w:rPr>
        <w:t xml:space="preserve"> на многоквартирном доме информационной таблички - паспорта Объекта </w:t>
      </w:r>
      <w:r w:rsidRPr="000378EA">
        <w:rPr>
          <w:rFonts w:ascii="Times New Roman" w:hAnsi="Times New Roman"/>
          <w:sz w:val="24"/>
          <w:szCs w:val="24"/>
        </w:rPr>
        <w:t xml:space="preserve">с указанием: видов и сроков выполнения работ, наименований </w:t>
      </w:r>
      <w:r w:rsidRPr="000378EA">
        <w:rPr>
          <w:rStyle w:val="FontStyle56"/>
          <w:sz w:val="24"/>
          <w:szCs w:val="24"/>
        </w:rPr>
        <w:t>ЗАКАЗЧИКА</w:t>
      </w:r>
      <w:r w:rsidRPr="000378EA">
        <w:rPr>
          <w:rFonts w:ascii="Times New Roman" w:hAnsi="Times New Roman"/>
          <w:sz w:val="24"/>
          <w:szCs w:val="24"/>
        </w:rPr>
        <w:t xml:space="preserve">, ПОДРЯДЧИКА и его субподрядчиков (в случае наличия договоров субподряда), организации, осуществляющей строительный контроль, Ф.И.О. представителей </w:t>
      </w:r>
      <w:r w:rsidRPr="000378EA">
        <w:rPr>
          <w:rStyle w:val="FontStyle56"/>
          <w:sz w:val="24"/>
          <w:szCs w:val="24"/>
        </w:rPr>
        <w:t>ЗАКАЗЧИКА</w:t>
      </w:r>
      <w:r w:rsidRPr="000378EA">
        <w:rPr>
          <w:rFonts w:ascii="Times New Roman" w:hAnsi="Times New Roman"/>
          <w:sz w:val="24"/>
          <w:szCs w:val="24"/>
        </w:rPr>
        <w:t>, ПОДРЯДЧИКА, организации, осуществляющей строительный контроль, их контактных телефонов и уведомления о необходимости обеспечить доступ</w:t>
      </w:r>
      <w:r w:rsidRPr="000378EA">
        <w:rPr>
          <w:rFonts w:ascii="Times New Roman" w:hAnsi="Times New Roman"/>
          <w:sz w:val="24"/>
          <w:szCs w:val="24"/>
          <w:lang w:eastAsia="ru-RU"/>
        </w:rPr>
        <w:t xml:space="preserve">. </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3.10. Подрядчик обязан при выполнении подготовительных и ремонтных работ предусмотреть мероприятия по предотвращению порчи имущества собственников.</w:t>
      </w:r>
    </w:p>
    <w:p w:rsidR="00DF3D89" w:rsidRPr="000378EA" w:rsidRDefault="00DF3D89" w:rsidP="00DF3D89">
      <w:pPr>
        <w:spacing w:after="0" w:line="240" w:lineRule="auto"/>
        <w:contextualSpacing/>
        <w:jc w:val="both"/>
        <w:textAlignment w:val="baseline"/>
        <w:rPr>
          <w:rFonts w:ascii="Times New Roman" w:hAnsi="Times New Roman"/>
          <w:sz w:val="24"/>
          <w:szCs w:val="24"/>
        </w:rPr>
      </w:pPr>
      <w:r w:rsidRPr="000378EA">
        <w:rPr>
          <w:rFonts w:ascii="Times New Roman" w:hAnsi="Times New Roman"/>
          <w:sz w:val="24"/>
          <w:szCs w:val="24"/>
          <w:lang w:eastAsia="ru-RU"/>
        </w:rPr>
        <w:t xml:space="preserve">          </w:t>
      </w:r>
      <w:r w:rsidRPr="000378EA">
        <w:rPr>
          <w:rFonts w:ascii="Times New Roman" w:hAnsi="Times New Roman"/>
          <w:sz w:val="24"/>
          <w:szCs w:val="24"/>
        </w:rPr>
        <w:t>3.11. Условия производства работ:</w:t>
      </w:r>
    </w:p>
    <w:p w:rsidR="00DF3D89" w:rsidRPr="000378EA" w:rsidRDefault="00DF3D89" w:rsidP="00DF3D89">
      <w:pPr>
        <w:spacing w:after="0" w:line="240" w:lineRule="auto"/>
        <w:jc w:val="both"/>
        <w:rPr>
          <w:rFonts w:ascii="Times New Roman" w:hAnsi="Times New Roman"/>
          <w:sz w:val="24"/>
          <w:szCs w:val="24"/>
        </w:rPr>
      </w:pPr>
      <w:r w:rsidRPr="000378EA">
        <w:rPr>
          <w:rFonts w:ascii="Times New Roman" w:hAnsi="Times New Roman"/>
          <w:sz w:val="24"/>
          <w:szCs w:val="24"/>
          <w:lang w:eastAsia="ru-RU"/>
        </w:rPr>
        <w:t xml:space="preserve">          </w:t>
      </w:r>
      <w:r w:rsidRPr="000378EA">
        <w:rPr>
          <w:rFonts w:ascii="Times New Roman" w:hAnsi="Times New Roman"/>
          <w:sz w:val="24"/>
          <w:szCs w:val="24"/>
        </w:rPr>
        <w:t xml:space="preserve">3.11.1. Складские и бытовые помещения Заказчиком не предоставляются. </w:t>
      </w:r>
    </w:p>
    <w:p w:rsidR="00DF3D89" w:rsidRPr="000378EA" w:rsidRDefault="00DF3D89" w:rsidP="00DF3D89">
      <w:pPr>
        <w:tabs>
          <w:tab w:val="left" w:pos="567"/>
        </w:tabs>
        <w:spacing w:after="0" w:line="240" w:lineRule="auto"/>
        <w:contextualSpacing/>
        <w:jc w:val="both"/>
        <w:textAlignment w:val="baseline"/>
        <w:rPr>
          <w:rFonts w:ascii="Times New Roman" w:hAnsi="Times New Roman"/>
          <w:sz w:val="24"/>
          <w:szCs w:val="24"/>
        </w:rPr>
      </w:pPr>
      <w:r w:rsidRPr="000378EA">
        <w:rPr>
          <w:rFonts w:ascii="Times New Roman" w:hAnsi="Times New Roman"/>
          <w:sz w:val="24"/>
          <w:szCs w:val="24"/>
          <w:lang w:eastAsia="ru-RU"/>
        </w:rPr>
        <w:t xml:space="preserve">          </w:t>
      </w:r>
      <w:r w:rsidRPr="000378EA">
        <w:rPr>
          <w:rFonts w:ascii="Times New Roman" w:hAnsi="Times New Roman"/>
          <w:bCs/>
          <w:sz w:val="24"/>
          <w:szCs w:val="24"/>
          <w:bdr w:val="none" w:sz="0" w:space="0" w:color="auto" w:frame="1"/>
          <w:lang w:eastAsia="ru-RU"/>
        </w:rPr>
        <w:t xml:space="preserve">3.11.2. </w:t>
      </w:r>
      <w:r w:rsidRPr="000378EA">
        <w:rPr>
          <w:rFonts w:ascii="Times New Roman" w:hAnsi="Times New Roman"/>
          <w:sz w:val="24"/>
          <w:szCs w:val="24"/>
        </w:rPr>
        <w:t>Для обоснования стоимости фактически понесённых транспортных расходов на доставку материалов, необходимых для выполнения работ по настоящему договору, ПОДРЯДЧИК представляет ЗАКАЗЧИКУ:</w:t>
      </w:r>
    </w:p>
    <w:p w:rsidR="00DF3D89" w:rsidRPr="000378EA" w:rsidRDefault="00DF3D89" w:rsidP="00DF3D89">
      <w:pPr>
        <w:tabs>
          <w:tab w:val="left" w:pos="567"/>
        </w:tabs>
        <w:spacing w:after="0" w:line="240" w:lineRule="auto"/>
        <w:contextualSpacing/>
        <w:jc w:val="both"/>
        <w:textAlignment w:val="baseline"/>
        <w:rPr>
          <w:rFonts w:ascii="Times New Roman" w:hAnsi="Times New Roman"/>
          <w:sz w:val="24"/>
          <w:szCs w:val="24"/>
        </w:rPr>
      </w:pPr>
      <w:r w:rsidRPr="000378EA">
        <w:rPr>
          <w:rFonts w:ascii="Times New Roman" w:hAnsi="Times New Roman"/>
          <w:sz w:val="24"/>
          <w:szCs w:val="24"/>
          <w:lang w:eastAsia="ru-RU"/>
        </w:rPr>
        <w:t xml:space="preserve">          </w:t>
      </w:r>
      <w:r w:rsidRPr="000378EA">
        <w:rPr>
          <w:rFonts w:ascii="Times New Roman" w:hAnsi="Times New Roman"/>
          <w:sz w:val="24"/>
          <w:szCs w:val="24"/>
        </w:rPr>
        <w:t>1. Проект производства работ;</w:t>
      </w:r>
    </w:p>
    <w:p w:rsidR="00DF3D89" w:rsidRPr="000378EA" w:rsidRDefault="00DF3D89" w:rsidP="00DF3D89">
      <w:pPr>
        <w:tabs>
          <w:tab w:val="left" w:pos="567"/>
        </w:tabs>
        <w:spacing w:after="0" w:line="240" w:lineRule="auto"/>
        <w:contextualSpacing/>
        <w:jc w:val="both"/>
        <w:textAlignment w:val="baseline"/>
        <w:rPr>
          <w:rFonts w:ascii="Times New Roman" w:hAnsi="Times New Roman"/>
          <w:sz w:val="24"/>
          <w:szCs w:val="24"/>
        </w:rPr>
      </w:pPr>
      <w:r w:rsidRPr="000378EA">
        <w:rPr>
          <w:rFonts w:ascii="Times New Roman" w:hAnsi="Times New Roman"/>
          <w:sz w:val="24"/>
          <w:szCs w:val="24"/>
          <w:lang w:eastAsia="ru-RU"/>
        </w:rPr>
        <w:t xml:space="preserve">          </w:t>
      </w:r>
      <w:r w:rsidRPr="000378EA">
        <w:rPr>
          <w:rFonts w:ascii="Times New Roman" w:hAnsi="Times New Roman"/>
          <w:sz w:val="24"/>
          <w:szCs w:val="24"/>
        </w:rPr>
        <w:t>2. Транспортную схему доставки;</w:t>
      </w:r>
    </w:p>
    <w:p w:rsidR="00DF3D89" w:rsidRPr="000378EA" w:rsidRDefault="00DF3D89" w:rsidP="00DF3D89">
      <w:pPr>
        <w:tabs>
          <w:tab w:val="left" w:pos="567"/>
        </w:tabs>
        <w:spacing w:after="0" w:line="240" w:lineRule="auto"/>
        <w:contextualSpacing/>
        <w:jc w:val="both"/>
        <w:textAlignment w:val="baseline"/>
        <w:rPr>
          <w:rFonts w:ascii="Times New Roman" w:hAnsi="Times New Roman"/>
          <w:sz w:val="24"/>
          <w:szCs w:val="24"/>
        </w:rPr>
      </w:pPr>
      <w:r w:rsidRPr="000378EA">
        <w:rPr>
          <w:rFonts w:ascii="Times New Roman" w:hAnsi="Times New Roman"/>
          <w:sz w:val="24"/>
          <w:szCs w:val="24"/>
          <w:lang w:eastAsia="ru-RU"/>
        </w:rPr>
        <w:t xml:space="preserve">          </w:t>
      </w:r>
      <w:r w:rsidRPr="000378EA">
        <w:rPr>
          <w:rFonts w:ascii="Times New Roman" w:hAnsi="Times New Roman"/>
          <w:sz w:val="24"/>
          <w:szCs w:val="24"/>
        </w:rPr>
        <w:t>3. Расчёт массы материалов, дифференцированный по классам грузов;</w:t>
      </w:r>
    </w:p>
    <w:p w:rsidR="00DF3D89" w:rsidRPr="000378EA" w:rsidRDefault="00DF3D89" w:rsidP="00DF3D89">
      <w:pPr>
        <w:widowControl w:val="0"/>
        <w:tabs>
          <w:tab w:val="left" w:pos="709"/>
        </w:tabs>
        <w:autoSpaceDE w:val="0"/>
        <w:autoSpaceDN w:val="0"/>
        <w:adjustRightInd w:val="0"/>
        <w:spacing w:after="0" w:line="240" w:lineRule="auto"/>
        <w:ind w:right="-13"/>
        <w:jc w:val="both"/>
        <w:rPr>
          <w:rFonts w:ascii="Times New Roman" w:hAnsi="Times New Roman"/>
          <w:color w:val="000000"/>
          <w:sz w:val="24"/>
          <w:szCs w:val="24"/>
        </w:rPr>
      </w:pPr>
      <w:r w:rsidRPr="000378EA">
        <w:rPr>
          <w:rFonts w:ascii="Times New Roman" w:hAnsi="Times New Roman"/>
          <w:sz w:val="24"/>
          <w:szCs w:val="24"/>
          <w:lang w:eastAsia="ru-RU"/>
        </w:rPr>
        <w:t xml:space="preserve">          </w:t>
      </w:r>
      <w:r w:rsidRPr="000378EA">
        <w:rPr>
          <w:rFonts w:ascii="Times New Roman" w:hAnsi="Times New Roman"/>
          <w:sz w:val="24"/>
          <w:szCs w:val="24"/>
        </w:rPr>
        <w:t xml:space="preserve">4. </w:t>
      </w:r>
      <w:r w:rsidRPr="000378EA">
        <w:rPr>
          <w:rFonts w:ascii="Times New Roman" w:hAnsi="Times New Roman"/>
          <w:color w:val="000000"/>
          <w:sz w:val="24"/>
          <w:szCs w:val="24"/>
        </w:rPr>
        <w:t xml:space="preserve">Счета-фактуры; </w:t>
      </w:r>
    </w:p>
    <w:p w:rsidR="00DF3D89" w:rsidRPr="000378EA" w:rsidRDefault="00DF3D89" w:rsidP="00DF3D89">
      <w:pPr>
        <w:widowControl w:val="0"/>
        <w:tabs>
          <w:tab w:val="left" w:pos="709"/>
        </w:tabs>
        <w:autoSpaceDE w:val="0"/>
        <w:autoSpaceDN w:val="0"/>
        <w:adjustRightInd w:val="0"/>
        <w:spacing w:after="0" w:line="240" w:lineRule="auto"/>
        <w:ind w:right="-13"/>
        <w:jc w:val="both"/>
        <w:rPr>
          <w:rFonts w:ascii="Times New Roman" w:hAnsi="Times New Roman"/>
          <w:color w:val="000000"/>
          <w:sz w:val="24"/>
          <w:szCs w:val="24"/>
        </w:rPr>
      </w:pPr>
      <w:r w:rsidRPr="000378EA">
        <w:rPr>
          <w:rFonts w:ascii="Times New Roman" w:hAnsi="Times New Roman"/>
          <w:sz w:val="24"/>
          <w:szCs w:val="24"/>
          <w:lang w:eastAsia="ru-RU"/>
        </w:rPr>
        <w:t xml:space="preserve">          </w:t>
      </w:r>
      <w:r w:rsidRPr="000378EA">
        <w:rPr>
          <w:rFonts w:ascii="Times New Roman" w:hAnsi="Times New Roman"/>
          <w:color w:val="000000"/>
          <w:sz w:val="24"/>
          <w:szCs w:val="24"/>
        </w:rPr>
        <w:t>5. Товарные накладные;</w:t>
      </w:r>
    </w:p>
    <w:p w:rsidR="00DF3D89" w:rsidRPr="000378EA" w:rsidRDefault="00DF3D89" w:rsidP="00DF3D89">
      <w:pPr>
        <w:tabs>
          <w:tab w:val="left" w:pos="567"/>
        </w:tabs>
        <w:spacing w:after="0" w:line="240" w:lineRule="auto"/>
        <w:contextualSpacing/>
        <w:jc w:val="both"/>
        <w:textAlignment w:val="baseline"/>
        <w:rPr>
          <w:rFonts w:ascii="Times New Roman" w:hAnsi="Times New Roman"/>
          <w:color w:val="000000"/>
          <w:sz w:val="24"/>
          <w:szCs w:val="24"/>
        </w:rPr>
      </w:pPr>
      <w:r w:rsidRPr="000378EA">
        <w:rPr>
          <w:rFonts w:ascii="Times New Roman" w:hAnsi="Times New Roman"/>
          <w:sz w:val="24"/>
          <w:szCs w:val="24"/>
          <w:lang w:eastAsia="ru-RU"/>
        </w:rPr>
        <w:t xml:space="preserve">          </w:t>
      </w:r>
      <w:r w:rsidRPr="000378EA">
        <w:rPr>
          <w:rFonts w:ascii="Times New Roman" w:hAnsi="Times New Roman"/>
          <w:color w:val="000000"/>
          <w:sz w:val="24"/>
          <w:szCs w:val="24"/>
        </w:rPr>
        <w:t>6. Товарно-транспортную накладную или путевой лист.</w:t>
      </w:r>
    </w:p>
    <w:p w:rsidR="00DF3D89" w:rsidRPr="000378EA" w:rsidRDefault="00DF3D89" w:rsidP="00DF3D89">
      <w:pPr>
        <w:tabs>
          <w:tab w:val="left" w:pos="567"/>
        </w:tabs>
        <w:spacing w:after="0" w:line="240" w:lineRule="auto"/>
        <w:contextualSpacing/>
        <w:jc w:val="both"/>
        <w:textAlignment w:val="baseline"/>
        <w:rPr>
          <w:rFonts w:ascii="Times New Roman" w:hAnsi="Times New Roman"/>
          <w:color w:val="000000"/>
          <w:sz w:val="24"/>
          <w:szCs w:val="24"/>
        </w:rPr>
      </w:pPr>
    </w:p>
    <w:p w:rsidR="00DF3D89" w:rsidRPr="000378EA" w:rsidRDefault="00DF3D89" w:rsidP="00DF3D89">
      <w:pPr>
        <w:spacing w:after="0" w:line="240" w:lineRule="auto"/>
        <w:contextualSpacing/>
        <w:jc w:val="center"/>
        <w:textAlignment w:val="baseline"/>
        <w:rPr>
          <w:rFonts w:ascii="Times New Roman" w:hAnsi="Times New Roman"/>
          <w:b/>
          <w:sz w:val="24"/>
          <w:szCs w:val="24"/>
        </w:rPr>
      </w:pPr>
      <w:r w:rsidRPr="000378EA">
        <w:rPr>
          <w:rFonts w:ascii="Times New Roman" w:hAnsi="Times New Roman"/>
          <w:b/>
          <w:bCs/>
          <w:sz w:val="24"/>
          <w:szCs w:val="24"/>
          <w:bdr w:val="none" w:sz="0" w:space="0" w:color="auto" w:frame="1"/>
          <w:lang w:eastAsia="ru-RU"/>
        </w:rPr>
        <w:t>4.Материалы:</w:t>
      </w:r>
    </w:p>
    <w:p w:rsidR="00C578BD" w:rsidRDefault="00DF3D89" w:rsidP="00DF3D89">
      <w:pPr>
        <w:spacing w:after="0" w:line="240" w:lineRule="auto"/>
        <w:jc w:val="both"/>
        <w:rPr>
          <w:rFonts w:ascii="Times New Roman" w:hAnsi="Times New Roman"/>
          <w:sz w:val="24"/>
          <w:szCs w:val="24"/>
          <w:lang w:eastAsia="ru-RU"/>
        </w:rPr>
      </w:pPr>
      <w:r w:rsidRPr="000378EA">
        <w:rPr>
          <w:rFonts w:ascii="Times New Roman" w:hAnsi="Times New Roman"/>
          <w:sz w:val="24"/>
          <w:szCs w:val="24"/>
          <w:lang w:eastAsia="ru-RU"/>
        </w:rPr>
        <w:t xml:space="preserve"> </w:t>
      </w:r>
    </w:p>
    <w:p w:rsidR="00DF3D89" w:rsidRPr="000378EA" w:rsidRDefault="00DF3D89" w:rsidP="00DF3D89">
      <w:pPr>
        <w:spacing w:after="0" w:line="240" w:lineRule="auto"/>
        <w:jc w:val="both"/>
        <w:rPr>
          <w:rFonts w:ascii="Times New Roman" w:hAnsi="Times New Roman"/>
          <w:sz w:val="24"/>
          <w:szCs w:val="24"/>
          <w:lang w:eastAsia="ru-RU"/>
        </w:rPr>
      </w:pPr>
      <w:r w:rsidRPr="000378EA">
        <w:rPr>
          <w:rFonts w:ascii="Times New Roman" w:hAnsi="Times New Roman"/>
          <w:sz w:val="24"/>
          <w:szCs w:val="24"/>
          <w:lang w:eastAsia="ru-RU"/>
        </w:rPr>
        <w:t xml:space="preserve">         При производстве работ (оказании услуг) Подрядчик должен использовать материалы, имеющие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используемых при ремонтных и монтажных работах материалов и оборудования, которые предоставляются Заказчику.</w:t>
      </w:r>
    </w:p>
    <w:p w:rsidR="00DF3D89" w:rsidRPr="000378EA" w:rsidRDefault="00DF3D89" w:rsidP="00DF3D89">
      <w:pPr>
        <w:spacing w:after="0" w:line="240" w:lineRule="auto"/>
        <w:jc w:val="both"/>
        <w:rPr>
          <w:rFonts w:ascii="Times New Roman" w:hAnsi="Times New Roman"/>
          <w:sz w:val="24"/>
          <w:szCs w:val="24"/>
          <w:lang w:eastAsia="ru-RU"/>
        </w:rPr>
      </w:pPr>
      <w:r w:rsidRPr="000378EA">
        <w:rPr>
          <w:rFonts w:ascii="Times New Roman" w:hAnsi="Times New Roman"/>
          <w:sz w:val="24"/>
          <w:szCs w:val="24"/>
          <w:lang w:eastAsia="ru-RU"/>
        </w:rPr>
        <w:t xml:space="preserve">          Качество используемых материалов должно соответствовать действующим ГОСТ, СП, ТУ, СНиП и другим нормативным документам, утвержденным в Российской Федерации.</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Сроки эксплуатации оборудования – не менее указанных в паспорте завода-изготовителя.</w:t>
      </w:r>
    </w:p>
    <w:p w:rsidR="00DF3D89" w:rsidRDefault="00DF3D89" w:rsidP="00DF3D89">
      <w:pPr>
        <w:spacing w:after="0" w:line="240" w:lineRule="auto"/>
        <w:ind w:firstLine="567"/>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Материалы, используемые для выполнения капитального ремонта, согласовываются с Заказчиком до начала работ.</w:t>
      </w:r>
    </w:p>
    <w:p w:rsidR="00C578BD" w:rsidRPr="000378EA" w:rsidRDefault="00C578BD" w:rsidP="00DF3D89">
      <w:pPr>
        <w:spacing w:after="0" w:line="240" w:lineRule="auto"/>
        <w:ind w:firstLine="567"/>
        <w:contextualSpacing/>
        <w:jc w:val="both"/>
        <w:textAlignment w:val="baseline"/>
        <w:rPr>
          <w:rFonts w:ascii="Times New Roman" w:hAnsi="Times New Roman"/>
          <w:sz w:val="24"/>
          <w:szCs w:val="24"/>
          <w:lang w:eastAsia="ru-RU"/>
        </w:rPr>
      </w:pPr>
    </w:p>
    <w:p w:rsidR="00DF3D89" w:rsidRPr="000378EA" w:rsidRDefault="00DF3D89" w:rsidP="00DF3D89">
      <w:pPr>
        <w:spacing w:after="0" w:line="240" w:lineRule="auto"/>
        <w:ind w:left="4820" w:hanging="4820"/>
        <w:jc w:val="center"/>
        <w:textAlignment w:val="baseline"/>
        <w:rPr>
          <w:rFonts w:ascii="Times New Roman" w:hAnsi="Times New Roman"/>
          <w:b/>
          <w:bCs/>
          <w:sz w:val="24"/>
          <w:szCs w:val="24"/>
          <w:bdr w:val="none" w:sz="0" w:space="0" w:color="auto" w:frame="1"/>
          <w:lang w:eastAsia="ru-RU"/>
        </w:rPr>
      </w:pPr>
      <w:r w:rsidRPr="000378EA">
        <w:rPr>
          <w:rFonts w:ascii="Times New Roman" w:hAnsi="Times New Roman"/>
          <w:b/>
          <w:bCs/>
          <w:sz w:val="24"/>
          <w:szCs w:val="24"/>
          <w:bdr w:val="none" w:sz="0" w:space="0" w:color="auto" w:frame="1"/>
          <w:lang w:eastAsia="ru-RU"/>
        </w:rPr>
        <w:t>5.Качество работ:</w:t>
      </w:r>
    </w:p>
    <w:p w:rsidR="00C578BD" w:rsidRDefault="00C578BD" w:rsidP="00DF3D89">
      <w:pPr>
        <w:pStyle w:val="a8"/>
        <w:spacing w:after="0" w:line="240" w:lineRule="auto"/>
        <w:ind w:left="0"/>
        <w:jc w:val="both"/>
        <w:textAlignment w:val="baseline"/>
        <w:rPr>
          <w:rFonts w:ascii="Times New Roman" w:hAnsi="Times New Roman"/>
          <w:sz w:val="24"/>
          <w:szCs w:val="24"/>
          <w:lang w:eastAsia="ru-RU"/>
        </w:rPr>
      </w:pPr>
    </w:p>
    <w:p w:rsidR="00DF3D89" w:rsidRPr="000378EA" w:rsidRDefault="00DF3D89" w:rsidP="00DF3D89">
      <w:pPr>
        <w:pStyle w:val="a8"/>
        <w:spacing w:after="0" w:line="240" w:lineRule="auto"/>
        <w:ind w:left="0"/>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5.1. Технологию по </w:t>
      </w:r>
      <w:r>
        <w:rPr>
          <w:rFonts w:ascii="Times New Roman" w:hAnsi="Times New Roman"/>
          <w:sz w:val="24"/>
          <w:szCs w:val="24"/>
          <w:lang w:eastAsia="ru-RU"/>
        </w:rPr>
        <w:t>капитальному ремонту крыши</w:t>
      </w:r>
      <w:r w:rsidRPr="000378EA">
        <w:rPr>
          <w:rFonts w:ascii="Times New Roman" w:hAnsi="Times New Roman"/>
          <w:sz w:val="24"/>
          <w:szCs w:val="24"/>
          <w:lang w:eastAsia="ru-RU"/>
        </w:rPr>
        <w:t xml:space="preserve"> выполнять в соответствии с: </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СП 17.13330.2011 Кровли. Актуализированная редакция СНиП </w:t>
      </w:r>
      <w:r w:rsidRPr="000378EA">
        <w:rPr>
          <w:rFonts w:ascii="Times New Roman" w:hAnsi="Times New Roman"/>
          <w:sz w:val="24"/>
          <w:szCs w:val="24"/>
          <w:lang w:val="en-US" w:eastAsia="ru-RU"/>
        </w:rPr>
        <w:t>II</w:t>
      </w:r>
      <w:r w:rsidRPr="000378EA">
        <w:rPr>
          <w:rFonts w:ascii="Times New Roman" w:hAnsi="Times New Roman"/>
          <w:sz w:val="24"/>
          <w:szCs w:val="24"/>
          <w:lang w:eastAsia="ru-RU"/>
        </w:rPr>
        <w:t xml:space="preserve">-26-76; </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СНиП 41-01-2003 «Отопление и кондиционирование»;</w:t>
      </w:r>
    </w:p>
    <w:p w:rsidR="00DF3D89" w:rsidRPr="000378EA" w:rsidRDefault="00DF3D89" w:rsidP="00DF3D89">
      <w:pPr>
        <w:spacing w:after="0" w:line="240" w:lineRule="auto"/>
        <w:ind w:left="720" w:hanging="720"/>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СНиП 3.04.01-87 «Изоляционные и отделочные покрытия»;</w:t>
      </w:r>
    </w:p>
    <w:p w:rsidR="00DF3D89" w:rsidRPr="000378EA" w:rsidRDefault="00DF3D89" w:rsidP="00DF3D89">
      <w:pPr>
        <w:spacing w:after="0" w:line="240" w:lineRule="auto"/>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СНиП 21-01-97* «Пожарная безопасность зданий и сооружений».</w:t>
      </w:r>
    </w:p>
    <w:p w:rsidR="00DF3D89" w:rsidRPr="000378EA" w:rsidRDefault="00DF3D89" w:rsidP="00DF3D89">
      <w:pPr>
        <w:pStyle w:val="a8"/>
        <w:spacing w:after="0" w:line="240" w:lineRule="auto"/>
        <w:ind w:left="0"/>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5.2. Срок предоставления гарантий качества: по результатам аукциона.</w:t>
      </w:r>
    </w:p>
    <w:p w:rsidR="00DF3D89" w:rsidRPr="000378EA" w:rsidRDefault="00DF3D89" w:rsidP="00DF3D89">
      <w:pPr>
        <w:spacing w:after="0" w:line="240" w:lineRule="auto"/>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5.3. Все работы выполнять в соответствии с соблюдением соответствующих глав строительных норм и правил по организации, производству и приемке работ. </w:t>
      </w:r>
    </w:p>
    <w:p w:rsidR="00DF3D89" w:rsidRPr="000378EA" w:rsidRDefault="00DF3D89" w:rsidP="00DF3D89">
      <w:pPr>
        <w:spacing w:after="0" w:line="240" w:lineRule="auto"/>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5.4. Подрядчик выполняет работы строго в соответствии с технологическими картами, согласованными с Заказчиком. Все материалы должны соответствовать сертификатам и паспортам качества на материалы. </w:t>
      </w:r>
    </w:p>
    <w:p w:rsidR="00DF3D89" w:rsidRPr="000378EA" w:rsidRDefault="00DF3D89" w:rsidP="00DF3D89">
      <w:pPr>
        <w:spacing w:after="0" w:line="240" w:lineRule="auto"/>
        <w:jc w:val="both"/>
        <w:textAlignment w:val="baseline"/>
        <w:rPr>
          <w:rFonts w:ascii="Times New Roman" w:hAnsi="Times New Roman"/>
          <w:sz w:val="24"/>
          <w:szCs w:val="24"/>
          <w:lang w:eastAsia="ru-RU"/>
        </w:rPr>
      </w:pPr>
    </w:p>
    <w:p w:rsidR="00DF3D89" w:rsidRPr="000378EA" w:rsidRDefault="00DF3D89" w:rsidP="00DF3D89">
      <w:pPr>
        <w:tabs>
          <w:tab w:val="left" w:pos="709"/>
        </w:tabs>
        <w:spacing w:after="0" w:line="240" w:lineRule="auto"/>
        <w:jc w:val="center"/>
        <w:rPr>
          <w:rFonts w:ascii="Times New Roman" w:hAnsi="Times New Roman"/>
          <w:sz w:val="24"/>
          <w:szCs w:val="24"/>
        </w:rPr>
      </w:pPr>
      <w:r w:rsidRPr="000378EA">
        <w:rPr>
          <w:rFonts w:ascii="Times New Roman" w:hAnsi="Times New Roman"/>
          <w:b/>
          <w:bCs/>
          <w:sz w:val="24"/>
          <w:szCs w:val="24"/>
        </w:rPr>
        <w:t>6. Общие требования к выполнению работ:</w:t>
      </w:r>
    </w:p>
    <w:p w:rsidR="00C578BD" w:rsidRDefault="00C578BD" w:rsidP="00DF3D89">
      <w:pPr>
        <w:widowControl w:val="0"/>
        <w:tabs>
          <w:tab w:val="left" w:pos="709"/>
          <w:tab w:val="left" w:pos="2565"/>
        </w:tabs>
        <w:suppressAutoHyphens/>
        <w:spacing w:after="0" w:line="240" w:lineRule="auto"/>
        <w:ind w:firstLine="567"/>
        <w:jc w:val="both"/>
        <w:rPr>
          <w:rFonts w:ascii="Times New Roman" w:hAnsi="Times New Roman"/>
          <w:sz w:val="24"/>
          <w:szCs w:val="24"/>
        </w:rPr>
      </w:pPr>
    </w:p>
    <w:p w:rsidR="00DF3D89" w:rsidRPr="000378EA" w:rsidRDefault="00DF3D89" w:rsidP="00DF3D89">
      <w:pPr>
        <w:widowControl w:val="0"/>
        <w:tabs>
          <w:tab w:val="left" w:pos="709"/>
          <w:tab w:val="left" w:pos="2565"/>
        </w:tabs>
        <w:suppressAutoHyphens/>
        <w:spacing w:after="0" w:line="240" w:lineRule="auto"/>
        <w:ind w:firstLine="567"/>
        <w:jc w:val="both"/>
        <w:rPr>
          <w:rFonts w:ascii="Times New Roman" w:hAnsi="Times New Roman"/>
          <w:sz w:val="24"/>
          <w:szCs w:val="24"/>
        </w:rPr>
      </w:pPr>
      <w:r w:rsidRPr="000378EA">
        <w:rPr>
          <w:rFonts w:ascii="Times New Roman" w:hAnsi="Times New Roman"/>
          <w:sz w:val="24"/>
          <w:szCs w:val="24"/>
        </w:rPr>
        <w:t>применяемые строительные материалы, изделия и оборудование должны соответствовать сметной документации, а также требованиям СанПин, ГОСТ, СНиП;</w:t>
      </w:r>
    </w:p>
    <w:p w:rsidR="00DF3D89" w:rsidRPr="000378EA" w:rsidRDefault="00DF3D89" w:rsidP="00DF3D89">
      <w:pPr>
        <w:widowControl w:val="0"/>
        <w:tabs>
          <w:tab w:val="left" w:pos="709"/>
          <w:tab w:val="left" w:pos="2565"/>
        </w:tabs>
        <w:suppressAutoHyphens/>
        <w:spacing w:after="0" w:line="240" w:lineRule="auto"/>
        <w:ind w:firstLine="567"/>
        <w:jc w:val="both"/>
        <w:rPr>
          <w:rFonts w:ascii="Times New Roman" w:hAnsi="Times New Roman"/>
          <w:sz w:val="24"/>
          <w:szCs w:val="24"/>
        </w:rPr>
      </w:pPr>
      <w:r w:rsidRPr="000378EA">
        <w:rPr>
          <w:rFonts w:ascii="Times New Roman" w:hAnsi="Times New Roman"/>
          <w:sz w:val="24"/>
          <w:szCs w:val="24"/>
        </w:rPr>
        <w:t>обязательно составление актов на скрытые работы с обязательной фотофиксацией;</w:t>
      </w:r>
    </w:p>
    <w:p w:rsidR="00DF3D89" w:rsidRPr="000378EA" w:rsidRDefault="00DF3D89" w:rsidP="00DF3D89">
      <w:pPr>
        <w:widowControl w:val="0"/>
        <w:tabs>
          <w:tab w:val="left" w:pos="709"/>
          <w:tab w:val="left" w:pos="2565"/>
        </w:tabs>
        <w:suppressAutoHyphens/>
        <w:spacing w:after="0" w:line="240" w:lineRule="auto"/>
        <w:ind w:firstLine="567"/>
        <w:jc w:val="both"/>
        <w:rPr>
          <w:rFonts w:ascii="Times New Roman" w:hAnsi="Times New Roman"/>
          <w:sz w:val="24"/>
          <w:szCs w:val="24"/>
        </w:rPr>
      </w:pPr>
      <w:r w:rsidRPr="000378EA">
        <w:rPr>
          <w:rFonts w:ascii="Times New Roman" w:hAnsi="Times New Roman"/>
          <w:sz w:val="24"/>
          <w:szCs w:val="24"/>
        </w:rPr>
        <w:t>применяемые строительные материалы, товары и оборудование должны быть новыми,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DF3D89" w:rsidRPr="000378EA" w:rsidRDefault="00DF3D89" w:rsidP="00DF3D89">
      <w:pPr>
        <w:widowControl w:val="0"/>
        <w:tabs>
          <w:tab w:val="left" w:pos="709"/>
          <w:tab w:val="left" w:pos="2565"/>
        </w:tabs>
        <w:suppressAutoHyphens/>
        <w:spacing w:after="0" w:line="240" w:lineRule="auto"/>
        <w:ind w:firstLine="567"/>
        <w:jc w:val="both"/>
        <w:rPr>
          <w:rFonts w:ascii="Times New Roman" w:hAnsi="Times New Roman"/>
          <w:sz w:val="24"/>
          <w:szCs w:val="24"/>
        </w:rPr>
      </w:pPr>
      <w:r w:rsidRPr="000378EA">
        <w:rPr>
          <w:rFonts w:ascii="Times New Roman" w:hAnsi="Times New Roman"/>
          <w:sz w:val="24"/>
          <w:szCs w:val="24"/>
        </w:rPr>
        <w:t>в случае, если в составе аукционной документации содержится документ «Перечень, количество и характеристики основных материалов и оборудования, необходимых для выполнения работ и (или) оказания услуг по капитальному ремонту общего имущества в многоквартирном доме», используемые товары и материалы должны соответствовать установленным техническим характеристикам;</w:t>
      </w:r>
    </w:p>
    <w:p w:rsidR="00DF3D89" w:rsidRPr="000378EA" w:rsidRDefault="00DF3D89" w:rsidP="00DF3D89">
      <w:pPr>
        <w:widowControl w:val="0"/>
        <w:suppressAutoHyphens/>
        <w:spacing w:after="0" w:line="240" w:lineRule="auto"/>
        <w:ind w:firstLine="567"/>
        <w:jc w:val="both"/>
        <w:rPr>
          <w:rFonts w:ascii="Times New Roman" w:hAnsi="Times New Roman"/>
          <w:sz w:val="24"/>
          <w:szCs w:val="24"/>
        </w:rPr>
      </w:pPr>
      <w:r w:rsidRPr="000378EA">
        <w:rPr>
          <w:rFonts w:ascii="Times New Roman" w:hAnsi="Times New Roman"/>
          <w:sz w:val="24"/>
          <w:szCs w:val="24"/>
        </w:rPr>
        <w:t>отключение существующих инженерных систем, сетей или отдельных их участков могут производиться только по предварительному согласованию с Заказчиком, предусмотреть возможность отключения отдельных их участков;</w:t>
      </w:r>
    </w:p>
    <w:p w:rsidR="00DF3D89" w:rsidRPr="000378EA" w:rsidRDefault="00DF3D89" w:rsidP="00DF3D89">
      <w:pPr>
        <w:spacing w:after="0" w:line="240" w:lineRule="auto"/>
        <w:ind w:firstLine="567"/>
        <w:jc w:val="both"/>
        <w:textAlignment w:val="baseline"/>
        <w:rPr>
          <w:rFonts w:ascii="Times New Roman" w:hAnsi="Times New Roman"/>
          <w:sz w:val="24"/>
          <w:szCs w:val="24"/>
        </w:rPr>
      </w:pPr>
      <w:r w:rsidRPr="000378EA">
        <w:rPr>
          <w:rFonts w:ascii="Times New Roman" w:hAnsi="Times New Roman"/>
          <w:sz w:val="24"/>
          <w:szCs w:val="24"/>
        </w:rPr>
        <w:t>при проведении работ затрагивающих проезжую часть, создать условия проезда служб экстренной помощи.</w:t>
      </w:r>
    </w:p>
    <w:p w:rsidR="00DF3D89" w:rsidRPr="000378EA" w:rsidRDefault="00DF3D89" w:rsidP="00DF3D89">
      <w:pPr>
        <w:spacing w:after="0" w:line="240" w:lineRule="auto"/>
        <w:ind w:firstLine="567"/>
        <w:jc w:val="both"/>
        <w:textAlignment w:val="baseline"/>
        <w:rPr>
          <w:rFonts w:ascii="Times New Roman" w:hAnsi="Times New Roman"/>
          <w:sz w:val="24"/>
          <w:szCs w:val="24"/>
          <w:lang w:eastAsia="ru-RU"/>
        </w:rPr>
      </w:pPr>
    </w:p>
    <w:p w:rsidR="00DF3D89" w:rsidRPr="000378EA" w:rsidRDefault="00DF3D89" w:rsidP="00DF3D89">
      <w:pPr>
        <w:spacing w:after="0" w:line="240" w:lineRule="auto"/>
        <w:jc w:val="center"/>
        <w:textAlignment w:val="baseline"/>
        <w:rPr>
          <w:rFonts w:ascii="Times New Roman" w:hAnsi="Times New Roman"/>
          <w:b/>
          <w:bCs/>
          <w:sz w:val="24"/>
          <w:szCs w:val="24"/>
          <w:bdr w:val="none" w:sz="0" w:space="0" w:color="auto" w:frame="1"/>
          <w:lang w:eastAsia="ru-RU"/>
        </w:rPr>
      </w:pPr>
      <w:r w:rsidRPr="000378EA">
        <w:rPr>
          <w:rFonts w:ascii="Times New Roman" w:hAnsi="Times New Roman"/>
          <w:b/>
          <w:bCs/>
          <w:sz w:val="24"/>
          <w:szCs w:val="24"/>
          <w:bdr w:val="none" w:sz="0" w:space="0" w:color="auto" w:frame="1"/>
          <w:lang w:eastAsia="ru-RU"/>
        </w:rPr>
        <w:t>7. Общие организационные вопросы:</w:t>
      </w:r>
    </w:p>
    <w:p w:rsidR="00C578BD" w:rsidRDefault="00C578BD" w:rsidP="00DF3D89">
      <w:pPr>
        <w:tabs>
          <w:tab w:val="left" w:pos="709"/>
        </w:tabs>
        <w:spacing w:after="0" w:line="240" w:lineRule="auto"/>
        <w:ind w:firstLine="709"/>
        <w:jc w:val="both"/>
        <w:rPr>
          <w:rFonts w:ascii="Times New Roman" w:hAnsi="Times New Roman"/>
          <w:sz w:val="24"/>
          <w:szCs w:val="24"/>
          <w:lang w:eastAsia="ru-RU"/>
        </w:rPr>
      </w:pPr>
    </w:p>
    <w:p w:rsidR="00DF3D89" w:rsidRPr="000378EA" w:rsidRDefault="00DF3D89" w:rsidP="00DF3D89">
      <w:pPr>
        <w:tabs>
          <w:tab w:val="left" w:pos="709"/>
        </w:tabs>
        <w:spacing w:after="0" w:line="240" w:lineRule="auto"/>
        <w:ind w:firstLine="709"/>
        <w:jc w:val="both"/>
        <w:rPr>
          <w:rFonts w:ascii="Times New Roman" w:hAnsi="Times New Roman"/>
          <w:sz w:val="24"/>
          <w:szCs w:val="24"/>
          <w:lang w:eastAsia="ru-RU"/>
        </w:rPr>
      </w:pPr>
      <w:r w:rsidRPr="000378EA">
        <w:rPr>
          <w:rFonts w:ascii="Times New Roman" w:hAnsi="Times New Roman"/>
          <w:sz w:val="24"/>
          <w:szCs w:val="24"/>
          <w:lang w:eastAsia="ru-RU"/>
        </w:rPr>
        <w:t>В случае нанесения материального ущерба при производстве ремонтных работ Заказчик и Подрядчик обязаны в течении 3-х рабочих дней составить акт осмотра и принять решение о возмещении ущерба.</w:t>
      </w:r>
    </w:p>
    <w:p w:rsidR="00DF3D89" w:rsidRPr="000378EA" w:rsidRDefault="00DF3D89" w:rsidP="00DF3D89">
      <w:pPr>
        <w:tabs>
          <w:tab w:val="left" w:pos="709"/>
        </w:tabs>
        <w:spacing w:after="0" w:line="240" w:lineRule="auto"/>
        <w:ind w:firstLine="709"/>
        <w:jc w:val="both"/>
        <w:rPr>
          <w:rFonts w:ascii="Times New Roman" w:hAnsi="Times New Roman"/>
          <w:sz w:val="24"/>
          <w:szCs w:val="24"/>
          <w:lang w:eastAsia="ru-RU"/>
        </w:rPr>
      </w:pPr>
      <w:r w:rsidRPr="000378EA">
        <w:rPr>
          <w:rFonts w:ascii="Times New Roman" w:hAnsi="Times New Roman"/>
          <w:sz w:val="24"/>
          <w:szCs w:val="24"/>
          <w:lang w:eastAsia="ru-RU"/>
        </w:rPr>
        <w:t>Подрядчик не имеет права менять в ходе ремонта ранее согласованную технологию и строительный материал без согласования с Заказчиком.</w:t>
      </w:r>
    </w:p>
    <w:p w:rsidR="00DF3D89" w:rsidRPr="000378EA" w:rsidRDefault="00DF3D89" w:rsidP="00DF3D89">
      <w:pPr>
        <w:tabs>
          <w:tab w:val="left" w:pos="709"/>
        </w:tabs>
        <w:spacing w:after="0" w:line="240" w:lineRule="auto"/>
        <w:ind w:firstLine="709"/>
        <w:jc w:val="both"/>
        <w:rPr>
          <w:rFonts w:ascii="Times New Roman" w:hAnsi="Times New Roman"/>
          <w:sz w:val="24"/>
          <w:szCs w:val="24"/>
          <w:lang w:eastAsia="ru-RU"/>
        </w:rPr>
      </w:pPr>
    </w:p>
    <w:p w:rsidR="00DF3D89" w:rsidRPr="000378EA" w:rsidRDefault="00DF3D89" w:rsidP="00DF3D89">
      <w:pPr>
        <w:tabs>
          <w:tab w:val="left" w:pos="709"/>
        </w:tabs>
        <w:spacing w:after="0" w:line="240" w:lineRule="auto"/>
        <w:jc w:val="center"/>
        <w:rPr>
          <w:rFonts w:ascii="Times New Roman" w:hAnsi="Times New Roman"/>
          <w:b/>
          <w:sz w:val="24"/>
          <w:szCs w:val="24"/>
          <w:lang w:eastAsia="ru-RU"/>
        </w:rPr>
      </w:pPr>
      <w:r w:rsidRPr="000378EA">
        <w:rPr>
          <w:rFonts w:ascii="Times New Roman" w:hAnsi="Times New Roman"/>
          <w:b/>
          <w:sz w:val="24"/>
          <w:szCs w:val="24"/>
          <w:lang w:eastAsia="ru-RU"/>
        </w:rPr>
        <w:t xml:space="preserve">8. </w:t>
      </w:r>
      <w:r w:rsidRPr="000378EA">
        <w:rPr>
          <w:rFonts w:ascii="Times New Roman" w:hAnsi="Times New Roman"/>
          <w:b/>
          <w:sz w:val="24"/>
          <w:szCs w:val="24"/>
          <w:lang w:eastAsia="ru-RU" w:bidi="ru-RU"/>
        </w:rPr>
        <w:t>Требования по обеспечению безопасности</w:t>
      </w:r>
    </w:p>
    <w:p w:rsidR="00C578BD" w:rsidRDefault="00C578BD" w:rsidP="00DF3D89">
      <w:pPr>
        <w:spacing w:after="0" w:line="240" w:lineRule="auto"/>
        <w:ind w:left="6" w:firstLine="561"/>
        <w:jc w:val="both"/>
        <w:rPr>
          <w:rFonts w:ascii="Times New Roman" w:hAnsi="Times New Roman"/>
          <w:sz w:val="24"/>
          <w:szCs w:val="24"/>
        </w:rPr>
      </w:pPr>
    </w:p>
    <w:p w:rsidR="00DF3D89" w:rsidRPr="000378EA" w:rsidRDefault="00DF3D89" w:rsidP="00DF3D89">
      <w:pPr>
        <w:spacing w:after="0" w:line="240" w:lineRule="auto"/>
        <w:ind w:left="6" w:firstLine="561"/>
        <w:jc w:val="both"/>
        <w:rPr>
          <w:rFonts w:ascii="Times New Roman" w:hAnsi="Times New Roman"/>
          <w:sz w:val="24"/>
          <w:szCs w:val="24"/>
        </w:rPr>
      </w:pPr>
      <w:r w:rsidRPr="000378EA">
        <w:rPr>
          <w:rFonts w:ascii="Times New Roman" w:hAnsi="Times New Roman"/>
          <w:sz w:val="24"/>
          <w:szCs w:val="24"/>
        </w:rPr>
        <w:t xml:space="preserve">8.1. При проведении строительно-монтажных работ без вывода здания из эксплуатации выполнить мероприятия по безопасному проходу и проживанию жильцов согласно СНиП 12-03-2001 Безопасность труда в строительстве. Часть 1. Общие требования. </w:t>
      </w:r>
    </w:p>
    <w:p w:rsidR="00DF3D89" w:rsidRPr="000378EA" w:rsidRDefault="00DF3D89" w:rsidP="00DF3D89">
      <w:pPr>
        <w:spacing w:after="0" w:line="240" w:lineRule="auto"/>
        <w:ind w:left="6" w:firstLine="561"/>
        <w:jc w:val="both"/>
        <w:rPr>
          <w:rFonts w:ascii="Times New Roman" w:hAnsi="Times New Roman"/>
          <w:sz w:val="24"/>
          <w:szCs w:val="24"/>
        </w:rPr>
      </w:pPr>
      <w:r w:rsidRPr="000378EA">
        <w:rPr>
          <w:rFonts w:ascii="Times New Roman" w:hAnsi="Times New Roman"/>
          <w:sz w:val="24"/>
          <w:szCs w:val="24"/>
        </w:rPr>
        <w:t>8.2. До начала проведения работ оградить особо опасные места и обозначить их сигнальными лентами и знаками.</w:t>
      </w:r>
    </w:p>
    <w:p w:rsidR="00DF3D89" w:rsidRPr="000378EA" w:rsidRDefault="00DF3D89" w:rsidP="00DF3D89">
      <w:pPr>
        <w:spacing w:after="0" w:line="240" w:lineRule="auto"/>
        <w:ind w:left="6" w:firstLine="561"/>
        <w:jc w:val="both"/>
        <w:rPr>
          <w:rFonts w:ascii="Times New Roman" w:hAnsi="Times New Roman"/>
          <w:sz w:val="24"/>
          <w:szCs w:val="24"/>
        </w:rPr>
      </w:pPr>
      <w:r w:rsidRPr="000378EA">
        <w:rPr>
          <w:rFonts w:ascii="Times New Roman" w:hAnsi="Times New Roman"/>
          <w:sz w:val="24"/>
          <w:szCs w:val="24"/>
        </w:rPr>
        <w:t xml:space="preserve">8.3. При выполнении работ не создавать условий, мешающих нормальной жизнедеятельности жителей. </w:t>
      </w:r>
    </w:p>
    <w:p w:rsidR="00DF3D89" w:rsidRDefault="00DF3D89" w:rsidP="00DF3D89">
      <w:pPr>
        <w:spacing w:after="0" w:line="240" w:lineRule="auto"/>
        <w:ind w:firstLine="567"/>
        <w:jc w:val="both"/>
        <w:rPr>
          <w:rFonts w:ascii="Times New Roman" w:hAnsi="Times New Roman"/>
          <w:sz w:val="24"/>
          <w:szCs w:val="24"/>
        </w:rPr>
      </w:pPr>
      <w:r w:rsidRPr="000378EA">
        <w:rPr>
          <w:rFonts w:ascii="Times New Roman" w:hAnsi="Times New Roman"/>
          <w:sz w:val="24"/>
          <w:szCs w:val="24"/>
        </w:rPr>
        <w:t>8.4. Заблаговременно оповещать жителей обо всех отключениях, связанных с выполнением работ.</w:t>
      </w:r>
    </w:p>
    <w:p w:rsidR="00DF3D89" w:rsidRDefault="00DF3D89" w:rsidP="00137464">
      <w:pPr>
        <w:spacing w:after="0" w:line="240" w:lineRule="auto"/>
        <w:rPr>
          <w:rFonts w:ascii="Times New Roman" w:hAnsi="Times New Roman"/>
          <w:sz w:val="24"/>
          <w:szCs w:val="24"/>
        </w:rPr>
      </w:pPr>
    </w:p>
    <w:tbl>
      <w:tblPr>
        <w:tblW w:w="9498" w:type="dxa"/>
        <w:tblInd w:w="108" w:type="dxa"/>
        <w:tblLayout w:type="fixed"/>
        <w:tblLook w:val="0000" w:firstRow="0" w:lastRow="0" w:firstColumn="0" w:lastColumn="0" w:noHBand="0" w:noVBand="0"/>
      </w:tblPr>
      <w:tblGrid>
        <w:gridCol w:w="4962"/>
        <w:gridCol w:w="4536"/>
      </w:tblGrid>
      <w:tr w:rsidR="00137464" w:rsidRPr="00DC7FAA" w:rsidTr="00D66AFB">
        <w:trPr>
          <w:trHeight w:val="19"/>
        </w:trPr>
        <w:tc>
          <w:tcPr>
            <w:tcW w:w="4962" w:type="dxa"/>
            <w:tcBorders>
              <w:top w:val="nil"/>
              <w:left w:val="nil"/>
              <w:bottom w:val="nil"/>
              <w:right w:val="nil"/>
            </w:tcBorders>
          </w:tcPr>
          <w:p w:rsidR="00137464" w:rsidRDefault="00137464" w:rsidP="00D66AFB">
            <w:pPr>
              <w:widowControl w:val="0"/>
              <w:suppressAutoHyphens/>
              <w:autoSpaceDE w:val="0"/>
              <w:autoSpaceDN w:val="0"/>
              <w:adjustRightInd w:val="0"/>
              <w:spacing w:after="0" w:line="240" w:lineRule="auto"/>
              <w:ind w:right="567"/>
              <w:jc w:val="center"/>
              <w:rPr>
                <w:rFonts w:ascii="Times New Roman" w:hAnsi="Times New Roman"/>
                <w:sz w:val="24"/>
                <w:szCs w:val="24"/>
              </w:rPr>
            </w:pPr>
            <w:r>
              <w:rPr>
                <w:rFonts w:ascii="Times New Roman" w:hAnsi="Times New Roman"/>
                <w:sz w:val="24"/>
                <w:szCs w:val="24"/>
              </w:rPr>
              <w:t>ПОДРЯДЧИК</w:t>
            </w:r>
          </w:p>
          <w:p w:rsidR="00137464" w:rsidRDefault="00137464" w:rsidP="00D66AFB">
            <w:pPr>
              <w:widowControl w:val="0"/>
              <w:suppressAutoHyphens/>
              <w:autoSpaceDE w:val="0"/>
              <w:autoSpaceDN w:val="0"/>
              <w:adjustRightInd w:val="0"/>
              <w:spacing w:after="0" w:line="240" w:lineRule="auto"/>
              <w:ind w:right="33"/>
              <w:rPr>
                <w:rFonts w:ascii="Times New Roman" w:hAnsi="Times New Roman"/>
                <w:sz w:val="24"/>
                <w:szCs w:val="24"/>
              </w:rPr>
            </w:pPr>
            <w:r>
              <w:rPr>
                <w:rFonts w:ascii="Times New Roman" w:hAnsi="Times New Roman"/>
                <w:sz w:val="24"/>
                <w:szCs w:val="24"/>
              </w:rPr>
              <w:t>Общество с ограниченной ответственностью «УПРАВЛЯЮЩАЯ КОМПАНИЯ П. ПРИАРГУНСК»</w:t>
            </w:r>
          </w:p>
          <w:p w:rsidR="00137464" w:rsidRDefault="00137464" w:rsidP="00D66AFB">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р/сч 40702810974000032300</w:t>
            </w:r>
          </w:p>
          <w:p w:rsidR="00137464" w:rsidRDefault="00137464" w:rsidP="00D66AFB">
            <w:pPr>
              <w:widowControl w:val="0"/>
              <w:suppressAutoHyphens/>
              <w:autoSpaceDE w:val="0"/>
              <w:autoSpaceDN w:val="0"/>
              <w:adjustRightInd w:val="0"/>
              <w:spacing w:after="0" w:line="240" w:lineRule="auto"/>
              <w:ind w:right="317"/>
              <w:rPr>
                <w:rFonts w:ascii="Times New Roman" w:hAnsi="Times New Roman"/>
                <w:sz w:val="24"/>
                <w:szCs w:val="24"/>
              </w:rPr>
            </w:pPr>
            <w:r>
              <w:rPr>
                <w:rFonts w:ascii="Times New Roman" w:hAnsi="Times New Roman"/>
                <w:sz w:val="24"/>
                <w:szCs w:val="24"/>
              </w:rPr>
              <w:t xml:space="preserve">Отделение Сбербанка России г. Чита </w:t>
            </w:r>
          </w:p>
          <w:p w:rsidR="00137464" w:rsidRDefault="00137464" w:rsidP="00D66AFB">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Кор. Счет 30101810500000000637</w:t>
            </w:r>
          </w:p>
          <w:p w:rsidR="00137464" w:rsidRDefault="00137464" w:rsidP="00D66AFB">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ИНН 7518006734 КПП 751801001</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ОГРН 1097530000083 БИК 047601637</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 xml:space="preserve">Юридический адрес: 674310, Забайкальский край, Приаргунский район, пгт. Приаргунск, </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ул. Комсомольская, д. 2;</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Телефон: (30243)22654 (101)</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Фактический адрес: 674310, Забайкальский край, Приаргунский район, пгт. Приаргунск, ул. Комсомольская, д. 10, оф. 11;</w:t>
            </w:r>
          </w:p>
          <w:p w:rsidR="00137464" w:rsidRDefault="00137464" w:rsidP="00D66AFB">
            <w:pPr>
              <w:widowControl w:val="0"/>
              <w:tabs>
                <w:tab w:val="left" w:pos="4429"/>
                <w:tab w:val="left" w:pos="4462"/>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Телефон: (30243)2-26-33, </w:t>
            </w:r>
          </w:p>
          <w:p w:rsidR="00137464" w:rsidRDefault="00137464" w:rsidP="00D66AFB">
            <w:pPr>
              <w:widowControl w:val="0"/>
              <w:tabs>
                <w:tab w:val="left" w:pos="4429"/>
                <w:tab w:val="left" w:pos="4462"/>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факс: (30243)2-26-54</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Генеральный директор</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____________________В.А. Золотарев</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___</w:t>
            </w:r>
            <w:r>
              <w:rPr>
                <w:rFonts w:ascii="Times New Roman" w:hAnsi="Times New Roman"/>
                <w:sz w:val="24"/>
                <w:szCs w:val="24"/>
              </w:rPr>
              <w:t xml:space="preserve">» </w:t>
            </w:r>
            <w:r>
              <w:rPr>
                <w:rFonts w:ascii="Times New Roman" w:hAnsi="Times New Roman"/>
                <w:sz w:val="24"/>
                <w:szCs w:val="24"/>
                <w:u w:val="single"/>
              </w:rPr>
              <w:t xml:space="preserve">_______                             </w:t>
            </w:r>
            <w:r>
              <w:rPr>
                <w:rFonts w:ascii="Times New Roman" w:hAnsi="Times New Roman"/>
                <w:sz w:val="24"/>
                <w:szCs w:val="24"/>
              </w:rPr>
              <w:t>2018г.</w:t>
            </w:r>
          </w:p>
        </w:tc>
        <w:tc>
          <w:tcPr>
            <w:tcW w:w="4536" w:type="dxa"/>
            <w:tcBorders>
              <w:top w:val="nil"/>
              <w:left w:val="nil"/>
              <w:bottom w:val="nil"/>
              <w:right w:val="nil"/>
            </w:tcBorders>
          </w:tcPr>
          <w:p w:rsidR="00137464" w:rsidRDefault="00137464" w:rsidP="00D66AF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ЗАКАЗЧИК</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Забайкальский фонд капитального ремонта многоквартирных домов.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Р/сч 40603810274000029374</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Отделение №8600 Сбербанка России</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 Счет 30101810500000000637</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ИНН 7536986902 КПП 753601001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ОГРН 1137500000978 БИК 047601637</w:t>
            </w:r>
          </w:p>
          <w:p w:rsidR="00137464" w:rsidRDefault="00137464" w:rsidP="00D66AFB">
            <w:pPr>
              <w:shd w:val="clear" w:color="auto" w:fill="FFFFFF"/>
              <w:tabs>
                <w:tab w:val="left" w:pos="919"/>
              </w:tabs>
              <w:suppressAutoHyphens/>
              <w:autoSpaceDN w:val="0"/>
              <w:spacing w:after="0" w:line="240" w:lineRule="auto"/>
              <w:ind w:right="601"/>
              <w:jc w:val="both"/>
              <w:rPr>
                <w:rFonts w:ascii="Times New Roman" w:hAnsi="Times New Roman"/>
                <w:kern w:val="3"/>
                <w:sz w:val="24"/>
                <w:szCs w:val="24"/>
                <w:lang w:eastAsia="ru-RU"/>
              </w:rPr>
            </w:pPr>
            <w:r>
              <w:rPr>
                <w:rFonts w:ascii="Times New Roman" w:hAnsi="Times New Roman"/>
                <w:kern w:val="3"/>
                <w:sz w:val="24"/>
                <w:szCs w:val="24"/>
                <w:lang w:eastAsia="ru-RU"/>
              </w:rPr>
              <w:t xml:space="preserve">Юридический адрес: 672000, Забайкальский край, г. Чита, </w:t>
            </w:r>
          </w:p>
          <w:p w:rsidR="00137464" w:rsidRDefault="00137464" w:rsidP="00D66AFB">
            <w:pPr>
              <w:shd w:val="clear" w:color="auto" w:fill="FFFFFF"/>
              <w:tabs>
                <w:tab w:val="left" w:pos="919"/>
              </w:tabs>
              <w:suppressAutoHyphens/>
              <w:autoSpaceDN w:val="0"/>
              <w:spacing w:after="0" w:line="240" w:lineRule="auto"/>
              <w:ind w:right="601"/>
              <w:jc w:val="both"/>
              <w:rPr>
                <w:rFonts w:ascii="Times New Roman" w:hAnsi="Times New Roman"/>
                <w:kern w:val="3"/>
                <w:sz w:val="24"/>
                <w:szCs w:val="24"/>
                <w:lang w:eastAsia="ru-RU"/>
              </w:rPr>
            </w:pPr>
            <w:r>
              <w:rPr>
                <w:rFonts w:ascii="Times New Roman" w:hAnsi="Times New Roman"/>
                <w:kern w:val="3"/>
                <w:sz w:val="24"/>
                <w:szCs w:val="24"/>
                <w:lang w:eastAsia="ru-RU"/>
              </w:rPr>
              <w:t xml:space="preserve">ул. Амурская, д.106; </w:t>
            </w:r>
          </w:p>
          <w:p w:rsidR="00137464" w:rsidRDefault="00137464" w:rsidP="00D66AFB">
            <w:pPr>
              <w:widowControl w:val="0"/>
              <w:numPr>
                <w:ilvl w:val="0"/>
                <w:numId w:val="35"/>
              </w:numPr>
              <w:suppressAutoHyphens/>
              <w:autoSpaceDN w:val="0"/>
              <w:spacing w:after="0" w:line="240" w:lineRule="auto"/>
              <w:ind w:left="34" w:right="601" w:hanging="34"/>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eastAsia="ja-JP" w:bidi="fa-IR"/>
              </w:rPr>
              <w:t>Фактический</w:t>
            </w:r>
            <w:r>
              <w:rPr>
                <w:rFonts w:ascii="Times New Roman" w:hAnsi="Times New Roman"/>
                <w:kern w:val="3"/>
                <w:sz w:val="24"/>
                <w:szCs w:val="24"/>
                <w:lang w:val="de-DE" w:eastAsia="ja-JP" w:bidi="fa-IR"/>
              </w:rPr>
              <w:t xml:space="preserve"> адрес: 6720</w:t>
            </w:r>
            <w:r>
              <w:rPr>
                <w:rFonts w:ascii="Times New Roman" w:hAnsi="Times New Roman"/>
                <w:kern w:val="3"/>
                <w:sz w:val="24"/>
                <w:szCs w:val="24"/>
                <w:lang w:eastAsia="ja-JP" w:bidi="fa-IR"/>
              </w:rPr>
              <w:t>1</w:t>
            </w:r>
            <w:r>
              <w:rPr>
                <w:rFonts w:ascii="Times New Roman" w:hAnsi="Times New Roman"/>
                <w:kern w:val="3"/>
                <w:sz w:val="24"/>
                <w:szCs w:val="24"/>
                <w:lang w:val="de-DE" w:eastAsia="ja-JP" w:bidi="fa-IR"/>
              </w:rPr>
              <w:t xml:space="preserve">0, Забайкальский край, г. Чита, </w:t>
            </w:r>
          </w:p>
          <w:p w:rsidR="00137464" w:rsidRDefault="00137464" w:rsidP="00D66AFB">
            <w:pPr>
              <w:widowControl w:val="0"/>
              <w:numPr>
                <w:ilvl w:val="0"/>
                <w:numId w:val="35"/>
              </w:numPr>
              <w:suppressAutoHyphens/>
              <w:autoSpaceDN w:val="0"/>
              <w:spacing w:after="0" w:line="240" w:lineRule="auto"/>
              <w:ind w:left="34" w:right="601" w:hanging="34"/>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val="de-DE" w:eastAsia="ja-JP" w:bidi="fa-IR"/>
              </w:rPr>
              <w:t xml:space="preserve">ул. </w:t>
            </w:r>
            <w:r>
              <w:rPr>
                <w:rFonts w:ascii="Times New Roman" w:hAnsi="Times New Roman"/>
                <w:kern w:val="3"/>
                <w:sz w:val="24"/>
                <w:szCs w:val="24"/>
                <w:lang w:eastAsia="ja-JP" w:bidi="fa-IR"/>
              </w:rPr>
              <w:t>Забайкальского рабочего, д. 94;</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Телефон/факс: (302-2) 41-40-14</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Генеральный директор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 А.В. Никонюк</w:t>
            </w:r>
          </w:p>
          <w:p w:rsidR="00137464" w:rsidRDefault="00137464" w:rsidP="00D66A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___</w:t>
            </w:r>
            <w:r>
              <w:rPr>
                <w:rFonts w:ascii="Times New Roman" w:hAnsi="Times New Roman"/>
                <w:sz w:val="24"/>
                <w:szCs w:val="24"/>
              </w:rPr>
              <w:t>»</w:t>
            </w:r>
            <w:r>
              <w:rPr>
                <w:rFonts w:ascii="Times New Roman" w:hAnsi="Times New Roman"/>
                <w:sz w:val="24"/>
                <w:szCs w:val="24"/>
                <w:u w:val="single"/>
              </w:rPr>
              <w:t xml:space="preserve"> _______                                   </w:t>
            </w:r>
            <w:r>
              <w:rPr>
                <w:rFonts w:ascii="Times New Roman" w:hAnsi="Times New Roman"/>
                <w:sz w:val="24"/>
                <w:szCs w:val="24"/>
              </w:rPr>
              <w:t xml:space="preserve">2018 г.  </w:t>
            </w:r>
          </w:p>
        </w:tc>
      </w:tr>
    </w:tbl>
    <w:p w:rsidR="00137464" w:rsidRDefault="00137464" w:rsidP="00137464">
      <w:pPr>
        <w:spacing w:after="0" w:line="240" w:lineRule="auto"/>
        <w:rPr>
          <w:rFonts w:ascii="Times New Roman" w:hAnsi="Times New Roman"/>
          <w:sz w:val="24"/>
          <w:szCs w:val="24"/>
        </w:rPr>
      </w:pPr>
    </w:p>
    <w:p w:rsidR="00137464" w:rsidRDefault="00137464" w:rsidP="00DF3D89">
      <w:pPr>
        <w:spacing w:after="0" w:line="240" w:lineRule="auto"/>
        <w:ind w:firstLine="567"/>
        <w:rPr>
          <w:rFonts w:ascii="Times New Roman" w:hAnsi="Times New Roman"/>
          <w:sz w:val="24"/>
          <w:szCs w:val="24"/>
        </w:rPr>
      </w:pPr>
    </w:p>
    <w:p w:rsidR="00DF3D89" w:rsidRDefault="00DF3D89" w:rsidP="00DF3D89">
      <w:pPr>
        <w:spacing w:after="0" w:line="240" w:lineRule="auto"/>
        <w:ind w:firstLine="567"/>
        <w:rPr>
          <w:rFonts w:ascii="Times New Roman" w:hAnsi="Times New Roman"/>
          <w:sz w:val="24"/>
          <w:szCs w:val="24"/>
        </w:rPr>
      </w:pPr>
    </w:p>
    <w:p w:rsidR="00DF3D89" w:rsidRDefault="00DF3D89" w:rsidP="00DF3D89">
      <w:pPr>
        <w:spacing w:after="0" w:line="240" w:lineRule="auto"/>
        <w:rPr>
          <w:rFonts w:ascii="Times New Roman" w:hAnsi="Times New Roman"/>
          <w:sz w:val="24"/>
          <w:szCs w:val="24"/>
        </w:rPr>
      </w:pPr>
      <w:r>
        <w:rPr>
          <w:rFonts w:ascii="Times New Roman" w:hAnsi="Times New Roman"/>
          <w:sz w:val="24"/>
          <w:szCs w:val="24"/>
        </w:rPr>
        <w:br w:type="page"/>
      </w:r>
    </w:p>
    <w:p w:rsidR="00DF3D89" w:rsidRPr="00671C51" w:rsidRDefault="00DF3D89" w:rsidP="00DF3D89">
      <w:pPr>
        <w:spacing w:after="0" w:line="240" w:lineRule="auto"/>
        <w:jc w:val="center"/>
        <w:rPr>
          <w:rFonts w:ascii="Times New Roman" w:hAnsi="Times New Roman"/>
          <w:b/>
          <w:sz w:val="24"/>
          <w:szCs w:val="24"/>
        </w:rPr>
      </w:pPr>
      <w:r>
        <w:rPr>
          <w:rFonts w:ascii="Times New Roman" w:hAnsi="Times New Roman"/>
          <w:b/>
          <w:sz w:val="24"/>
          <w:szCs w:val="24"/>
        </w:rPr>
        <w:t>Техническое задание №3</w:t>
      </w:r>
    </w:p>
    <w:p w:rsidR="00DF3D89" w:rsidRPr="00671C51" w:rsidRDefault="00DF3D89" w:rsidP="00DF3D89">
      <w:pPr>
        <w:spacing w:after="0" w:line="240" w:lineRule="auto"/>
        <w:jc w:val="center"/>
        <w:rPr>
          <w:rFonts w:ascii="Times New Roman" w:hAnsi="Times New Roman"/>
          <w:b/>
          <w:sz w:val="24"/>
          <w:szCs w:val="24"/>
        </w:rPr>
      </w:pPr>
      <w:r w:rsidRPr="00671C51">
        <w:rPr>
          <w:rFonts w:ascii="Times New Roman" w:hAnsi="Times New Roman"/>
          <w:b/>
          <w:sz w:val="24"/>
          <w:szCs w:val="24"/>
        </w:rPr>
        <w:t xml:space="preserve"> на выполнение работ и (или) оказание услуг </w:t>
      </w:r>
    </w:p>
    <w:p w:rsidR="00DF3D89" w:rsidRPr="00671C51" w:rsidRDefault="00DF3D89" w:rsidP="00DF3D89">
      <w:pPr>
        <w:spacing w:after="0" w:line="240" w:lineRule="auto"/>
        <w:jc w:val="center"/>
        <w:rPr>
          <w:rFonts w:ascii="Times New Roman" w:hAnsi="Times New Roman"/>
          <w:b/>
          <w:sz w:val="24"/>
          <w:szCs w:val="24"/>
        </w:rPr>
      </w:pPr>
      <w:r w:rsidRPr="00671C51">
        <w:rPr>
          <w:rFonts w:ascii="Times New Roman" w:hAnsi="Times New Roman"/>
          <w:b/>
          <w:sz w:val="24"/>
          <w:szCs w:val="24"/>
        </w:rPr>
        <w:t>по капитальному ремонту общего имущества в многоквартирных домах</w:t>
      </w:r>
    </w:p>
    <w:p w:rsidR="00DF3D89" w:rsidRPr="00671C51" w:rsidRDefault="00DF3D89" w:rsidP="00DF3D89">
      <w:pPr>
        <w:spacing w:after="0" w:line="240" w:lineRule="auto"/>
        <w:rPr>
          <w:rFonts w:ascii="Times New Roman" w:hAnsi="Times New Roman"/>
          <w:b/>
          <w:sz w:val="24"/>
          <w:szCs w:val="24"/>
        </w:rPr>
      </w:pPr>
    </w:p>
    <w:p w:rsidR="00DF3D89" w:rsidRPr="000378EA" w:rsidRDefault="00DF3D89" w:rsidP="00DF3D89">
      <w:pPr>
        <w:spacing w:after="0" w:line="240" w:lineRule="auto"/>
        <w:jc w:val="center"/>
        <w:rPr>
          <w:rFonts w:ascii="Times New Roman" w:hAnsi="Times New Roman"/>
          <w:b/>
          <w:sz w:val="24"/>
          <w:szCs w:val="24"/>
        </w:rPr>
      </w:pPr>
      <w:r w:rsidRPr="000378EA">
        <w:rPr>
          <w:rFonts w:ascii="Times New Roman" w:hAnsi="Times New Roman"/>
          <w:b/>
          <w:sz w:val="24"/>
          <w:szCs w:val="24"/>
        </w:rPr>
        <w:t xml:space="preserve">Объект: Многоквартирный жилой дом, расположенный по адресу: </w:t>
      </w:r>
    </w:p>
    <w:p w:rsidR="00DF3D89" w:rsidRPr="000378EA" w:rsidRDefault="00DF3D89" w:rsidP="00DF3D89">
      <w:pPr>
        <w:spacing w:after="0" w:line="240" w:lineRule="auto"/>
        <w:jc w:val="center"/>
        <w:rPr>
          <w:rFonts w:ascii="Times New Roman" w:hAnsi="Times New Roman"/>
          <w:b/>
          <w:sz w:val="24"/>
          <w:szCs w:val="24"/>
        </w:rPr>
      </w:pPr>
      <w:r>
        <w:rPr>
          <w:rFonts w:ascii="Times New Roman" w:hAnsi="Times New Roman"/>
          <w:b/>
          <w:bCs/>
          <w:sz w:val="24"/>
          <w:szCs w:val="24"/>
          <w:bdr w:val="none" w:sz="0" w:space="0" w:color="auto" w:frame="1"/>
        </w:rPr>
        <w:t>Забайкальский край, пгт. Забайкальск, ул. Комсомольская, д.53</w:t>
      </w:r>
    </w:p>
    <w:p w:rsidR="00DF3D89" w:rsidRPr="000378EA" w:rsidRDefault="00DF3D89" w:rsidP="00DF3D89">
      <w:pPr>
        <w:spacing w:after="0" w:line="300" w:lineRule="atLeast"/>
        <w:contextualSpacing/>
        <w:jc w:val="center"/>
        <w:textAlignment w:val="baseline"/>
        <w:rPr>
          <w:rFonts w:ascii="Times New Roman" w:hAnsi="Times New Roman"/>
          <w:b/>
          <w:bCs/>
          <w:sz w:val="24"/>
          <w:szCs w:val="24"/>
          <w:bdr w:val="none" w:sz="0" w:space="0" w:color="auto" w:frame="1"/>
          <w:lang w:eastAsia="ru-RU"/>
        </w:rPr>
      </w:pPr>
      <w:r w:rsidRPr="000378EA">
        <w:rPr>
          <w:rFonts w:ascii="Times New Roman" w:hAnsi="Times New Roman"/>
          <w:b/>
          <w:bCs/>
          <w:sz w:val="24"/>
          <w:szCs w:val="24"/>
          <w:bdr w:val="none" w:sz="0" w:space="0" w:color="auto" w:frame="1"/>
          <w:lang w:eastAsia="ru-RU"/>
        </w:rPr>
        <w:t>1. Основные данные по объекту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56"/>
        <w:gridCol w:w="3461"/>
        <w:gridCol w:w="5114"/>
      </w:tblGrid>
      <w:tr w:rsidR="00DF3D89" w:rsidRPr="000378EA" w:rsidTr="008577D6">
        <w:trPr>
          <w:jc w:val="center"/>
        </w:trPr>
        <w:tc>
          <w:tcPr>
            <w:tcW w:w="756" w:type="dxa"/>
            <w:tcMar>
              <w:top w:w="0" w:type="dxa"/>
              <w:left w:w="108" w:type="dxa"/>
              <w:bottom w:w="0" w:type="dxa"/>
              <w:right w:w="108" w:type="dxa"/>
            </w:tcMar>
            <w:vAlign w:val="bottom"/>
          </w:tcPr>
          <w:p w:rsidR="00DF3D89" w:rsidRPr="000378EA" w:rsidRDefault="00DF3D89" w:rsidP="008577D6">
            <w:pPr>
              <w:spacing w:after="0" w:line="240" w:lineRule="auto"/>
              <w:ind w:left="28" w:right="28"/>
              <w:jc w:val="center"/>
              <w:textAlignment w:val="baseline"/>
              <w:rPr>
                <w:rFonts w:ascii="Times New Roman" w:hAnsi="Times New Roman"/>
                <w:b/>
                <w:sz w:val="24"/>
                <w:szCs w:val="24"/>
                <w:lang w:eastAsia="ru-RU"/>
              </w:rPr>
            </w:pPr>
            <w:r w:rsidRPr="000378EA">
              <w:rPr>
                <w:rFonts w:ascii="Times New Roman" w:hAnsi="Times New Roman"/>
                <w:b/>
                <w:sz w:val="24"/>
                <w:szCs w:val="24"/>
                <w:lang w:eastAsia="ru-RU"/>
              </w:rPr>
              <w:t>№</w:t>
            </w:r>
          </w:p>
        </w:tc>
        <w:tc>
          <w:tcPr>
            <w:tcW w:w="3461" w:type="dxa"/>
            <w:tcMar>
              <w:top w:w="0" w:type="dxa"/>
              <w:left w:w="108" w:type="dxa"/>
              <w:bottom w:w="0" w:type="dxa"/>
              <w:right w:w="108" w:type="dxa"/>
            </w:tcMar>
            <w:vAlign w:val="bottom"/>
          </w:tcPr>
          <w:p w:rsidR="00DF3D89" w:rsidRPr="000378EA" w:rsidRDefault="00DF3D89" w:rsidP="008577D6">
            <w:pPr>
              <w:spacing w:after="0" w:line="240" w:lineRule="auto"/>
              <w:ind w:left="28" w:right="28"/>
              <w:jc w:val="center"/>
              <w:textAlignment w:val="baseline"/>
              <w:rPr>
                <w:rFonts w:ascii="Times New Roman" w:hAnsi="Times New Roman"/>
                <w:b/>
                <w:sz w:val="24"/>
                <w:szCs w:val="24"/>
                <w:lang w:eastAsia="ru-RU"/>
              </w:rPr>
            </w:pPr>
            <w:r w:rsidRPr="000378EA">
              <w:rPr>
                <w:rFonts w:ascii="Times New Roman" w:hAnsi="Times New Roman"/>
                <w:b/>
                <w:sz w:val="24"/>
                <w:szCs w:val="24"/>
                <w:lang w:eastAsia="ru-RU"/>
              </w:rPr>
              <w:t>Перечень основных данных и требований</w:t>
            </w:r>
          </w:p>
        </w:tc>
        <w:tc>
          <w:tcPr>
            <w:tcW w:w="5114" w:type="dxa"/>
            <w:tcMar>
              <w:top w:w="0" w:type="dxa"/>
              <w:left w:w="108" w:type="dxa"/>
              <w:bottom w:w="0" w:type="dxa"/>
              <w:right w:w="108" w:type="dxa"/>
            </w:tcMar>
            <w:vAlign w:val="bottom"/>
          </w:tcPr>
          <w:p w:rsidR="00DF3D89" w:rsidRPr="000378EA" w:rsidRDefault="00DF3D89" w:rsidP="008577D6">
            <w:pPr>
              <w:spacing w:after="0" w:line="240" w:lineRule="auto"/>
              <w:ind w:left="28" w:right="28"/>
              <w:jc w:val="center"/>
              <w:textAlignment w:val="baseline"/>
              <w:rPr>
                <w:rFonts w:ascii="Times New Roman" w:hAnsi="Times New Roman"/>
                <w:b/>
                <w:sz w:val="24"/>
                <w:szCs w:val="24"/>
                <w:lang w:eastAsia="ru-RU"/>
              </w:rPr>
            </w:pPr>
            <w:r w:rsidRPr="000378EA">
              <w:rPr>
                <w:rFonts w:ascii="Times New Roman" w:hAnsi="Times New Roman"/>
                <w:b/>
                <w:sz w:val="24"/>
                <w:szCs w:val="24"/>
                <w:lang w:eastAsia="ru-RU"/>
              </w:rPr>
              <w:t>Данные по объекту</w:t>
            </w:r>
          </w:p>
        </w:tc>
      </w:tr>
      <w:tr w:rsidR="00DF3D89" w:rsidRPr="000378EA" w:rsidTr="008577D6">
        <w:trPr>
          <w:jc w:val="center"/>
        </w:trPr>
        <w:tc>
          <w:tcPr>
            <w:tcW w:w="756" w:type="dxa"/>
            <w:tcMar>
              <w:top w:w="0" w:type="dxa"/>
              <w:left w:w="108" w:type="dxa"/>
              <w:bottom w:w="0" w:type="dxa"/>
              <w:right w:w="108" w:type="dxa"/>
            </w:tcMar>
            <w:vAlign w:val="center"/>
          </w:tcPr>
          <w:p w:rsidR="00DF3D89" w:rsidRPr="000378EA" w:rsidRDefault="00DF3D89" w:rsidP="008577D6">
            <w:pPr>
              <w:spacing w:after="0" w:line="300" w:lineRule="atLeast"/>
              <w:textAlignment w:val="baseline"/>
              <w:rPr>
                <w:rFonts w:ascii="Times New Roman" w:hAnsi="Times New Roman"/>
                <w:sz w:val="24"/>
                <w:szCs w:val="24"/>
                <w:lang w:eastAsia="ru-RU"/>
              </w:rPr>
            </w:pPr>
            <w:r w:rsidRPr="000378EA">
              <w:rPr>
                <w:rFonts w:ascii="Times New Roman" w:hAnsi="Times New Roman"/>
                <w:sz w:val="24"/>
                <w:szCs w:val="24"/>
                <w:lang w:eastAsia="ru-RU"/>
              </w:rPr>
              <w:t>1.1</w:t>
            </w:r>
          </w:p>
        </w:tc>
        <w:tc>
          <w:tcPr>
            <w:tcW w:w="3461"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Наименование объекта и его мощность</w:t>
            </w:r>
          </w:p>
        </w:tc>
        <w:tc>
          <w:tcPr>
            <w:tcW w:w="5114"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Многоквартирный жилой дом</w:t>
            </w:r>
          </w:p>
        </w:tc>
      </w:tr>
      <w:tr w:rsidR="00DF3D89" w:rsidRPr="000378EA" w:rsidTr="008577D6">
        <w:trPr>
          <w:jc w:val="center"/>
        </w:trPr>
        <w:tc>
          <w:tcPr>
            <w:tcW w:w="756"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1.2</w:t>
            </w:r>
          </w:p>
        </w:tc>
        <w:tc>
          <w:tcPr>
            <w:tcW w:w="3461"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Местоположение</w:t>
            </w:r>
          </w:p>
        </w:tc>
        <w:tc>
          <w:tcPr>
            <w:tcW w:w="5114" w:type="dxa"/>
            <w:tcMar>
              <w:top w:w="0" w:type="dxa"/>
              <w:left w:w="108" w:type="dxa"/>
              <w:bottom w:w="0" w:type="dxa"/>
              <w:right w:w="108" w:type="dxa"/>
            </w:tcMar>
            <w:vAlign w:val="center"/>
          </w:tcPr>
          <w:p w:rsidR="00DF3D89" w:rsidRPr="000378EA" w:rsidRDefault="00DF3D89" w:rsidP="008577D6">
            <w:pPr>
              <w:spacing w:after="0" w:line="300" w:lineRule="atLeast"/>
              <w:ind w:right="30"/>
              <w:textAlignment w:val="baseline"/>
              <w:rPr>
                <w:rFonts w:ascii="Times New Roman" w:hAnsi="Times New Roman"/>
                <w:sz w:val="24"/>
                <w:szCs w:val="24"/>
                <w:lang w:eastAsia="ru-RU"/>
              </w:rPr>
            </w:pPr>
            <w:r>
              <w:rPr>
                <w:rFonts w:ascii="Times New Roman" w:hAnsi="Times New Roman"/>
                <w:bCs/>
                <w:sz w:val="24"/>
                <w:szCs w:val="24"/>
                <w:bdr w:val="none" w:sz="0" w:space="0" w:color="auto" w:frame="1"/>
              </w:rPr>
              <w:t xml:space="preserve">Забайкальский край, пгт. </w:t>
            </w:r>
            <w:r w:rsidRPr="00615C1A">
              <w:rPr>
                <w:rFonts w:ascii="Times New Roman" w:hAnsi="Times New Roman"/>
                <w:bCs/>
                <w:sz w:val="24"/>
                <w:szCs w:val="24"/>
                <w:bdr w:val="none" w:sz="0" w:space="0" w:color="auto" w:frame="1"/>
              </w:rPr>
              <w:t>Забайкальск, ул. Комсомольская, д.53</w:t>
            </w:r>
          </w:p>
        </w:tc>
      </w:tr>
      <w:tr w:rsidR="00DF3D89" w:rsidRPr="000378EA" w:rsidTr="008577D6">
        <w:trPr>
          <w:jc w:val="center"/>
        </w:trPr>
        <w:tc>
          <w:tcPr>
            <w:tcW w:w="756"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1.3</w:t>
            </w:r>
          </w:p>
        </w:tc>
        <w:tc>
          <w:tcPr>
            <w:tcW w:w="3461"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Вид строительства</w:t>
            </w:r>
          </w:p>
        </w:tc>
        <w:tc>
          <w:tcPr>
            <w:tcW w:w="5114"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Капитальный ремонт</w:t>
            </w:r>
          </w:p>
        </w:tc>
      </w:tr>
      <w:tr w:rsidR="00DF3D89" w:rsidRPr="000378EA" w:rsidTr="008577D6">
        <w:trPr>
          <w:jc w:val="center"/>
        </w:trPr>
        <w:tc>
          <w:tcPr>
            <w:tcW w:w="756"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1.4</w:t>
            </w:r>
          </w:p>
        </w:tc>
        <w:tc>
          <w:tcPr>
            <w:tcW w:w="3461"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Сроки начала выполнения работ и (или) оказания услуг</w:t>
            </w:r>
          </w:p>
        </w:tc>
        <w:tc>
          <w:tcPr>
            <w:tcW w:w="5114" w:type="dxa"/>
            <w:tcMar>
              <w:top w:w="0" w:type="dxa"/>
              <w:left w:w="108" w:type="dxa"/>
              <w:bottom w:w="0" w:type="dxa"/>
              <w:right w:w="108" w:type="dxa"/>
            </w:tcMar>
            <w:vAlign w:val="center"/>
          </w:tcPr>
          <w:p w:rsidR="00DF3D89" w:rsidRPr="000378EA" w:rsidRDefault="00DF3D89" w:rsidP="008577D6">
            <w:pPr>
              <w:pStyle w:val="Standard"/>
              <w:tabs>
                <w:tab w:val="left" w:pos="0"/>
              </w:tabs>
              <w:jc w:val="both"/>
              <w:rPr>
                <w:rFonts w:cs="Times New Roman"/>
                <w:lang w:val="ru-RU"/>
              </w:rPr>
            </w:pPr>
            <w:r w:rsidRPr="000378EA">
              <w:rPr>
                <w:rFonts w:cs="Times New Roman"/>
                <w:lang w:val="ru-RU"/>
              </w:rPr>
              <w:t>с даты подписания Договора ЗАКАЗЧИКОМ;</w:t>
            </w:r>
          </w:p>
        </w:tc>
      </w:tr>
      <w:tr w:rsidR="00DF3D89" w:rsidRPr="000378EA" w:rsidTr="008577D6">
        <w:trPr>
          <w:jc w:val="center"/>
        </w:trPr>
        <w:tc>
          <w:tcPr>
            <w:tcW w:w="756"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1.5</w:t>
            </w:r>
          </w:p>
        </w:tc>
        <w:tc>
          <w:tcPr>
            <w:tcW w:w="3461"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Сроки окончания выполнения работ и (или) оказания услуг</w:t>
            </w:r>
          </w:p>
        </w:tc>
        <w:tc>
          <w:tcPr>
            <w:tcW w:w="5114" w:type="dxa"/>
            <w:tcMar>
              <w:top w:w="0" w:type="dxa"/>
              <w:left w:w="108" w:type="dxa"/>
              <w:bottom w:w="0" w:type="dxa"/>
              <w:right w:w="108" w:type="dxa"/>
            </w:tcMar>
            <w:vAlign w:val="center"/>
          </w:tcPr>
          <w:p w:rsidR="00DF3D89" w:rsidRPr="00D13B69" w:rsidRDefault="00DF3D89" w:rsidP="008577D6">
            <w:pPr>
              <w:spacing w:after="0" w:line="240" w:lineRule="auto"/>
              <w:jc w:val="both"/>
              <w:rPr>
                <w:rFonts w:ascii="Times New Roman" w:hAnsi="Times New Roman"/>
                <w:iCs/>
                <w:sz w:val="24"/>
                <w:szCs w:val="24"/>
              </w:rPr>
            </w:pPr>
            <w:r w:rsidRPr="00D13B69">
              <w:rPr>
                <w:rFonts w:ascii="Times New Roman" w:hAnsi="Times New Roman"/>
                <w:sz w:val="24"/>
                <w:szCs w:val="24"/>
              </w:rPr>
              <w:t>не позднее «14» сентября 2018 года</w:t>
            </w:r>
          </w:p>
        </w:tc>
      </w:tr>
      <w:tr w:rsidR="00DF3D89" w:rsidRPr="000378EA" w:rsidTr="008577D6">
        <w:trPr>
          <w:jc w:val="center"/>
        </w:trPr>
        <w:tc>
          <w:tcPr>
            <w:tcW w:w="756"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1.6</w:t>
            </w:r>
          </w:p>
        </w:tc>
        <w:tc>
          <w:tcPr>
            <w:tcW w:w="3461"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Особые условия капитального ремонта</w:t>
            </w:r>
          </w:p>
        </w:tc>
        <w:tc>
          <w:tcPr>
            <w:tcW w:w="5114"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Эксплуатируемые, не освобожденные здания.</w:t>
            </w:r>
          </w:p>
        </w:tc>
      </w:tr>
      <w:tr w:rsidR="00DF3D89" w:rsidRPr="000378EA" w:rsidTr="008577D6">
        <w:trPr>
          <w:jc w:val="center"/>
        </w:trPr>
        <w:tc>
          <w:tcPr>
            <w:tcW w:w="756"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1.7</w:t>
            </w:r>
          </w:p>
        </w:tc>
        <w:tc>
          <w:tcPr>
            <w:tcW w:w="3461" w:type="dxa"/>
            <w:tcMar>
              <w:top w:w="0" w:type="dxa"/>
              <w:left w:w="108" w:type="dxa"/>
              <w:bottom w:w="0" w:type="dxa"/>
              <w:right w:w="108" w:type="dxa"/>
            </w:tcMar>
            <w:vAlign w:val="center"/>
          </w:tcPr>
          <w:p w:rsidR="00DF3D89" w:rsidRPr="000378EA" w:rsidRDefault="00DF3D89" w:rsidP="008577D6">
            <w:pPr>
              <w:spacing w:after="150" w:line="300" w:lineRule="atLeast"/>
              <w:ind w:right="30"/>
              <w:textAlignment w:val="baseline"/>
              <w:rPr>
                <w:rFonts w:ascii="Times New Roman" w:hAnsi="Times New Roman"/>
                <w:sz w:val="24"/>
                <w:szCs w:val="24"/>
                <w:lang w:eastAsia="ru-RU"/>
              </w:rPr>
            </w:pPr>
            <w:r w:rsidRPr="000378EA">
              <w:rPr>
                <w:rFonts w:ascii="Times New Roman" w:hAnsi="Times New Roman"/>
                <w:sz w:val="24"/>
                <w:szCs w:val="24"/>
                <w:lang w:eastAsia="ru-RU"/>
              </w:rPr>
              <w:t>Требования к конструктивным решениям</w:t>
            </w:r>
          </w:p>
        </w:tc>
        <w:tc>
          <w:tcPr>
            <w:tcW w:w="5114"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Результаты работ должны удовлетворять всем нормативным актам, предусмотренным для данной категории зданий.</w:t>
            </w:r>
          </w:p>
        </w:tc>
      </w:tr>
      <w:tr w:rsidR="00603D85" w:rsidRPr="000378EA" w:rsidTr="008577D6">
        <w:trPr>
          <w:jc w:val="center"/>
        </w:trPr>
        <w:tc>
          <w:tcPr>
            <w:tcW w:w="756" w:type="dxa"/>
            <w:tcMar>
              <w:top w:w="0" w:type="dxa"/>
              <w:left w:w="108" w:type="dxa"/>
              <w:bottom w:w="0" w:type="dxa"/>
              <w:right w:w="108" w:type="dxa"/>
            </w:tcMar>
            <w:vAlign w:val="center"/>
          </w:tcPr>
          <w:p w:rsidR="00603D85" w:rsidRPr="000378EA" w:rsidRDefault="00603D85" w:rsidP="00C578BD">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1.8</w:t>
            </w:r>
          </w:p>
        </w:tc>
        <w:tc>
          <w:tcPr>
            <w:tcW w:w="3461" w:type="dxa"/>
            <w:tcMar>
              <w:top w:w="0" w:type="dxa"/>
              <w:left w:w="108" w:type="dxa"/>
              <w:bottom w:w="0" w:type="dxa"/>
              <w:right w:w="108" w:type="dxa"/>
            </w:tcMar>
            <w:vAlign w:val="center"/>
          </w:tcPr>
          <w:p w:rsidR="00603D85" w:rsidRPr="000378EA" w:rsidRDefault="00603D85" w:rsidP="00C578BD">
            <w:pPr>
              <w:spacing w:after="150" w:line="300" w:lineRule="atLeast"/>
              <w:ind w:left="30" w:right="30"/>
              <w:textAlignment w:val="baseline"/>
              <w:rPr>
                <w:rFonts w:ascii="Times New Roman" w:hAnsi="Times New Roman"/>
                <w:b/>
                <w:sz w:val="24"/>
                <w:szCs w:val="24"/>
                <w:lang w:eastAsia="ru-RU"/>
              </w:rPr>
            </w:pPr>
            <w:r>
              <w:rPr>
                <w:rFonts w:ascii="Times New Roman" w:hAnsi="Times New Roman"/>
                <w:b/>
                <w:sz w:val="24"/>
                <w:szCs w:val="24"/>
                <w:lang w:eastAsia="ru-RU"/>
              </w:rPr>
              <w:t>С</w:t>
            </w:r>
            <w:r w:rsidRPr="000378EA">
              <w:rPr>
                <w:rFonts w:ascii="Times New Roman" w:hAnsi="Times New Roman"/>
                <w:b/>
                <w:sz w:val="24"/>
                <w:szCs w:val="24"/>
                <w:lang w:eastAsia="ru-RU"/>
              </w:rPr>
              <w:t>тоимость выполнения работ по Объекту</w:t>
            </w:r>
          </w:p>
        </w:tc>
        <w:tc>
          <w:tcPr>
            <w:tcW w:w="5114" w:type="dxa"/>
            <w:tcMar>
              <w:top w:w="0" w:type="dxa"/>
              <w:left w:w="108" w:type="dxa"/>
              <w:bottom w:w="0" w:type="dxa"/>
              <w:right w:w="108" w:type="dxa"/>
            </w:tcMar>
            <w:vAlign w:val="center"/>
          </w:tcPr>
          <w:p w:rsidR="00603D85" w:rsidRPr="000378EA" w:rsidRDefault="00603D85" w:rsidP="00D66AFB">
            <w:pPr>
              <w:spacing w:after="0" w:line="240" w:lineRule="auto"/>
              <w:rPr>
                <w:rFonts w:ascii="Times New Roman" w:eastAsia="Times New Roman" w:hAnsi="Times New Roman"/>
                <w:b/>
                <w:color w:val="000000"/>
                <w:sz w:val="24"/>
                <w:szCs w:val="24"/>
                <w:lang w:eastAsia="ru-RU"/>
              </w:rPr>
            </w:pPr>
            <w:r w:rsidRPr="00E42D77">
              <w:rPr>
                <w:rFonts w:ascii="Times New Roman" w:eastAsia="Times New Roman" w:hAnsi="Times New Roman"/>
                <w:b/>
                <w:color w:val="000000"/>
                <w:sz w:val="24"/>
                <w:szCs w:val="24"/>
                <w:lang w:eastAsia="ru-RU"/>
              </w:rPr>
              <w:t>547</w:t>
            </w:r>
            <w:r>
              <w:rPr>
                <w:rFonts w:ascii="Times New Roman" w:eastAsia="Times New Roman" w:hAnsi="Times New Roman"/>
                <w:b/>
                <w:color w:val="000000"/>
                <w:sz w:val="24"/>
                <w:szCs w:val="24"/>
                <w:lang w:eastAsia="ru-RU"/>
              </w:rPr>
              <w:t xml:space="preserve"> </w:t>
            </w:r>
            <w:r w:rsidRPr="00E42D77">
              <w:rPr>
                <w:rFonts w:ascii="Times New Roman" w:eastAsia="Times New Roman" w:hAnsi="Times New Roman"/>
                <w:b/>
                <w:color w:val="000000"/>
                <w:sz w:val="24"/>
                <w:szCs w:val="24"/>
                <w:lang w:eastAsia="ru-RU"/>
              </w:rPr>
              <w:t>409,08</w:t>
            </w:r>
            <w:r>
              <w:rPr>
                <w:rFonts w:ascii="Times New Roman" w:eastAsia="Times New Roman" w:hAnsi="Times New Roman"/>
                <w:b/>
                <w:color w:val="000000"/>
                <w:sz w:val="24"/>
                <w:szCs w:val="24"/>
                <w:lang w:eastAsia="ru-RU"/>
              </w:rPr>
              <w:t xml:space="preserve"> рублей</w:t>
            </w:r>
          </w:p>
        </w:tc>
      </w:tr>
      <w:tr w:rsidR="00603D85" w:rsidRPr="000378EA" w:rsidTr="008577D6">
        <w:trPr>
          <w:trHeight w:val="77"/>
          <w:jc w:val="center"/>
        </w:trPr>
        <w:tc>
          <w:tcPr>
            <w:tcW w:w="756" w:type="dxa"/>
            <w:tcMar>
              <w:top w:w="0" w:type="dxa"/>
              <w:left w:w="108" w:type="dxa"/>
              <w:bottom w:w="0" w:type="dxa"/>
              <w:right w:w="108" w:type="dxa"/>
            </w:tcMar>
            <w:vAlign w:val="center"/>
          </w:tcPr>
          <w:p w:rsidR="00603D85" w:rsidRPr="000378EA" w:rsidRDefault="00603D85" w:rsidP="00C578BD">
            <w:pPr>
              <w:spacing w:after="150" w:line="300" w:lineRule="atLeast"/>
              <w:ind w:left="30" w:right="30"/>
              <w:textAlignment w:val="baseline"/>
              <w:rPr>
                <w:rFonts w:ascii="Times New Roman" w:hAnsi="Times New Roman"/>
                <w:sz w:val="24"/>
                <w:szCs w:val="24"/>
                <w:lang w:eastAsia="ru-RU"/>
              </w:rPr>
            </w:pPr>
          </w:p>
        </w:tc>
        <w:tc>
          <w:tcPr>
            <w:tcW w:w="3461" w:type="dxa"/>
            <w:tcMar>
              <w:top w:w="0" w:type="dxa"/>
              <w:left w:w="108" w:type="dxa"/>
              <w:bottom w:w="0" w:type="dxa"/>
              <w:right w:w="108" w:type="dxa"/>
            </w:tcMar>
            <w:vAlign w:val="center"/>
          </w:tcPr>
          <w:p w:rsidR="00603D85" w:rsidRPr="000378EA" w:rsidRDefault="00603D85" w:rsidP="00C578BD">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в том числе по видам работ:</w:t>
            </w:r>
          </w:p>
        </w:tc>
        <w:tc>
          <w:tcPr>
            <w:tcW w:w="5114" w:type="dxa"/>
            <w:tcMar>
              <w:top w:w="0" w:type="dxa"/>
              <w:left w:w="108" w:type="dxa"/>
              <w:bottom w:w="0" w:type="dxa"/>
              <w:right w:w="108" w:type="dxa"/>
            </w:tcMar>
            <w:vAlign w:val="center"/>
          </w:tcPr>
          <w:p w:rsidR="00603D85" w:rsidRPr="000378EA" w:rsidRDefault="00603D85" w:rsidP="00D66AFB">
            <w:pPr>
              <w:spacing w:after="150" w:line="300" w:lineRule="atLeast"/>
              <w:ind w:right="30"/>
              <w:textAlignment w:val="baseline"/>
              <w:rPr>
                <w:rFonts w:ascii="Times New Roman" w:hAnsi="Times New Roman"/>
                <w:sz w:val="24"/>
                <w:szCs w:val="24"/>
                <w:lang w:eastAsia="ru-RU"/>
              </w:rPr>
            </w:pPr>
          </w:p>
        </w:tc>
      </w:tr>
      <w:tr w:rsidR="00603D85" w:rsidRPr="000378EA" w:rsidTr="008577D6">
        <w:trPr>
          <w:jc w:val="center"/>
        </w:trPr>
        <w:tc>
          <w:tcPr>
            <w:tcW w:w="756" w:type="dxa"/>
            <w:tcMar>
              <w:top w:w="0" w:type="dxa"/>
              <w:left w:w="108" w:type="dxa"/>
              <w:bottom w:w="0" w:type="dxa"/>
              <w:right w:w="108" w:type="dxa"/>
            </w:tcMar>
            <w:vAlign w:val="center"/>
          </w:tcPr>
          <w:p w:rsidR="00603D85" w:rsidRPr="000378EA" w:rsidRDefault="00603D85" w:rsidP="00C578BD">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1.8.1</w:t>
            </w:r>
          </w:p>
        </w:tc>
        <w:tc>
          <w:tcPr>
            <w:tcW w:w="3461" w:type="dxa"/>
            <w:tcMar>
              <w:top w:w="0" w:type="dxa"/>
              <w:left w:w="108" w:type="dxa"/>
              <w:bottom w:w="0" w:type="dxa"/>
              <w:right w:w="108" w:type="dxa"/>
            </w:tcMar>
          </w:tcPr>
          <w:p w:rsidR="00603D85" w:rsidRPr="000378EA" w:rsidRDefault="00603D85" w:rsidP="00C578BD">
            <w:pPr>
              <w:spacing w:after="0" w:line="240" w:lineRule="auto"/>
              <w:rPr>
                <w:rFonts w:ascii="Times New Roman" w:hAnsi="Times New Roman"/>
                <w:sz w:val="24"/>
                <w:szCs w:val="24"/>
              </w:rPr>
            </w:pPr>
            <w:r w:rsidRPr="000378EA">
              <w:rPr>
                <w:rFonts w:ascii="Times New Roman" w:hAnsi="Times New Roman"/>
                <w:sz w:val="24"/>
                <w:szCs w:val="24"/>
              </w:rPr>
              <w:t>Капитальный ремонт крыши</w:t>
            </w:r>
          </w:p>
        </w:tc>
        <w:tc>
          <w:tcPr>
            <w:tcW w:w="5114" w:type="dxa"/>
            <w:tcMar>
              <w:top w:w="0" w:type="dxa"/>
              <w:left w:w="108" w:type="dxa"/>
              <w:bottom w:w="0" w:type="dxa"/>
              <w:right w:w="108" w:type="dxa"/>
            </w:tcMar>
            <w:vAlign w:val="center"/>
          </w:tcPr>
          <w:p w:rsidR="00603D85" w:rsidRPr="00E42D77" w:rsidRDefault="00603D85" w:rsidP="00D66AFB">
            <w:pPr>
              <w:spacing w:after="0" w:line="240" w:lineRule="auto"/>
              <w:rPr>
                <w:rFonts w:ascii="Times New Roman" w:eastAsia="Times New Roman" w:hAnsi="Times New Roman"/>
                <w:color w:val="000000"/>
                <w:sz w:val="24"/>
                <w:szCs w:val="24"/>
                <w:lang w:eastAsia="ru-RU"/>
              </w:rPr>
            </w:pPr>
            <w:r w:rsidRPr="00E42D77">
              <w:rPr>
                <w:rFonts w:ascii="Times New Roman" w:eastAsia="Times New Roman" w:hAnsi="Times New Roman"/>
                <w:color w:val="000000"/>
                <w:sz w:val="24"/>
                <w:szCs w:val="24"/>
                <w:lang w:eastAsia="ru-RU"/>
              </w:rPr>
              <w:t>547 409,08 рублей</w:t>
            </w:r>
          </w:p>
        </w:tc>
      </w:tr>
      <w:tr w:rsidR="00DF3D89" w:rsidRPr="000378EA" w:rsidTr="008577D6">
        <w:trPr>
          <w:jc w:val="center"/>
        </w:trPr>
        <w:tc>
          <w:tcPr>
            <w:tcW w:w="756" w:type="dxa"/>
            <w:tcMar>
              <w:top w:w="0" w:type="dxa"/>
              <w:left w:w="108" w:type="dxa"/>
              <w:bottom w:w="0" w:type="dxa"/>
              <w:right w:w="108" w:type="dxa"/>
            </w:tcMar>
            <w:vAlign w:val="center"/>
          </w:tcPr>
          <w:p w:rsidR="00DF3D89" w:rsidRPr="000378EA" w:rsidRDefault="00DF3D89" w:rsidP="008577D6">
            <w:pPr>
              <w:spacing w:after="0" w:line="240" w:lineRule="auto"/>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1.9</w:t>
            </w:r>
          </w:p>
        </w:tc>
        <w:tc>
          <w:tcPr>
            <w:tcW w:w="3461" w:type="dxa"/>
            <w:tcMar>
              <w:top w:w="0" w:type="dxa"/>
              <w:left w:w="108" w:type="dxa"/>
              <w:bottom w:w="0" w:type="dxa"/>
              <w:right w:w="108" w:type="dxa"/>
            </w:tcMar>
          </w:tcPr>
          <w:p w:rsidR="00DF3D89" w:rsidRPr="000378EA" w:rsidRDefault="00DF3D89" w:rsidP="008577D6">
            <w:pPr>
              <w:spacing w:after="0" w:line="240" w:lineRule="auto"/>
              <w:rPr>
                <w:rFonts w:ascii="Times New Roman" w:hAnsi="Times New Roman"/>
                <w:sz w:val="24"/>
                <w:szCs w:val="24"/>
              </w:rPr>
            </w:pPr>
            <w:r w:rsidRPr="000378EA">
              <w:rPr>
                <w:rFonts w:ascii="Times New Roman" w:eastAsia="Times New Roman" w:hAnsi="Times New Roman"/>
                <w:sz w:val="24"/>
                <w:szCs w:val="24"/>
                <w:lang w:eastAsia="ru-RU"/>
              </w:rPr>
              <w:t>Предельная стоимость капитального ремонта крыши, утвержденная постановлением Правительства Забайкальского края</w:t>
            </w:r>
          </w:p>
        </w:tc>
        <w:tc>
          <w:tcPr>
            <w:tcW w:w="5114" w:type="dxa"/>
            <w:tcMar>
              <w:top w:w="0" w:type="dxa"/>
              <w:left w:w="108" w:type="dxa"/>
              <w:bottom w:w="0" w:type="dxa"/>
              <w:right w:w="108" w:type="dxa"/>
            </w:tcMar>
            <w:vAlign w:val="center"/>
          </w:tcPr>
          <w:p w:rsidR="00DF3D89" w:rsidRPr="00136A1D" w:rsidRDefault="00DF3D89" w:rsidP="008577D6">
            <w:pPr>
              <w:spacing w:after="0" w:line="240" w:lineRule="auto"/>
              <w:ind w:right="30"/>
              <w:textAlignment w:val="baseline"/>
              <w:rPr>
                <w:rFonts w:ascii="Times New Roman" w:hAnsi="Times New Roman"/>
                <w:sz w:val="24"/>
                <w:szCs w:val="24"/>
                <w:highlight w:val="yellow"/>
                <w:lang w:eastAsia="ru-RU"/>
              </w:rPr>
            </w:pPr>
            <w:r>
              <w:rPr>
                <w:rFonts w:ascii="Times New Roman" w:eastAsia="Times New Roman" w:hAnsi="Times New Roman"/>
                <w:color w:val="000000"/>
                <w:sz w:val="24"/>
                <w:szCs w:val="24"/>
                <w:lang w:eastAsia="ru-RU"/>
              </w:rPr>
              <w:t>548 831,02 рубль</w:t>
            </w:r>
          </w:p>
        </w:tc>
      </w:tr>
    </w:tbl>
    <w:p w:rsidR="00DF3D89" w:rsidRPr="000378EA" w:rsidRDefault="00DF3D89" w:rsidP="00DF3D89">
      <w:pPr>
        <w:spacing w:after="0" w:line="300" w:lineRule="atLeast"/>
        <w:contextualSpacing/>
        <w:textAlignment w:val="baseline"/>
        <w:rPr>
          <w:rFonts w:ascii="Times New Roman" w:hAnsi="Times New Roman"/>
          <w:b/>
          <w:bCs/>
          <w:sz w:val="24"/>
          <w:szCs w:val="24"/>
          <w:bdr w:val="none" w:sz="0" w:space="0" w:color="auto" w:frame="1"/>
          <w:lang w:eastAsia="ru-RU"/>
        </w:rPr>
      </w:pPr>
    </w:p>
    <w:p w:rsidR="00DF3D89" w:rsidRPr="000378EA" w:rsidRDefault="00DF3D89" w:rsidP="00DF3D89">
      <w:pPr>
        <w:spacing w:after="0" w:line="240" w:lineRule="auto"/>
        <w:contextualSpacing/>
        <w:jc w:val="center"/>
        <w:textAlignment w:val="baseline"/>
        <w:rPr>
          <w:rFonts w:ascii="Times New Roman" w:hAnsi="Times New Roman"/>
          <w:b/>
          <w:bCs/>
          <w:sz w:val="24"/>
          <w:szCs w:val="24"/>
          <w:bdr w:val="none" w:sz="0" w:space="0" w:color="auto" w:frame="1"/>
          <w:lang w:eastAsia="ru-RU"/>
        </w:rPr>
      </w:pPr>
      <w:r w:rsidRPr="000378EA">
        <w:rPr>
          <w:rFonts w:ascii="Times New Roman" w:hAnsi="Times New Roman"/>
          <w:b/>
          <w:bCs/>
          <w:sz w:val="24"/>
          <w:szCs w:val="24"/>
          <w:bdr w:val="none" w:sz="0" w:space="0" w:color="auto" w:frame="1"/>
          <w:lang w:eastAsia="ru-RU"/>
        </w:rPr>
        <w:t>2. Состав работ</w:t>
      </w:r>
    </w:p>
    <w:p w:rsidR="00DF3D89" w:rsidRPr="000378EA" w:rsidRDefault="00DF3D89" w:rsidP="00DF3D89">
      <w:pPr>
        <w:spacing w:after="0" w:line="300" w:lineRule="atLeast"/>
        <w:contextualSpacing/>
        <w:jc w:val="both"/>
        <w:textAlignment w:val="baseline"/>
        <w:rPr>
          <w:rFonts w:ascii="Times New Roman" w:hAnsi="Times New Roman"/>
          <w:sz w:val="24"/>
          <w:szCs w:val="24"/>
        </w:rPr>
      </w:pPr>
      <w:r>
        <w:rPr>
          <w:rFonts w:ascii="Times New Roman" w:hAnsi="Times New Roman"/>
          <w:sz w:val="24"/>
          <w:szCs w:val="24"/>
          <w:lang w:eastAsia="ru-RU"/>
        </w:rPr>
        <w:t xml:space="preserve">            </w:t>
      </w:r>
      <w:r w:rsidRPr="000378EA">
        <w:rPr>
          <w:rFonts w:ascii="Times New Roman" w:hAnsi="Times New Roman"/>
          <w:bCs/>
          <w:sz w:val="24"/>
          <w:szCs w:val="24"/>
          <w:bdr w:val="none" w:sz="0" w:space="0" w:color="auto" w:frame="1"/>
          <w:lang w:eastAsia="ru-RU"/>
        </w:rPr>
        <w:t xml:space="preserve">2.1. Состав работ по Объекту – </w:t>
      </w:r>
      <w:r>
        <w:rPr>
          <w:rFonts w:ascii="Times New Roman" w:hAnsi="Times New Roman"/>
          <w:bCs/>
          <w:sz w:val="24"/>
          <w:szCs w:val="24"/>
          <w:bdr w:val="none" w:sz="0" w:space="0" w:color="auto" w:frame="1"/>
        </w:rPr>
        <w:t xml:space="preserve">Забайкальский край, пгт. Забайкальск, </w:t>
      </w:r>
      <w:r w:rsidRPr="00615C1A">
        <w:rPr>
          <w:rFonts w:ascii="Times New Roman" w:hAnsi="Times New Roman"/>
          <w:bCs/>
          <w:sz w:val="24"/>
          <w:szCs w:val="24"/>
          <w:bdr w:val="none" w:sz="0" w:space="0" w:color="auto" w:frame="1"/>
        </w:rPr>
        <w:t>ул. Комсомольская, д.53</w:t>
      </w:r>
      <w:r w:rsidRPr="000378EA">
        <w:rPr>
          <w:rFonts w:ascii="Times New Roman" w:hAnsi="Times New Roman"/>
          <w:bCs/>
          <w:sz w:val="24"/>
          <w:szCs w:val="24"/>
          <w:bdr w:val="none" w:sz="0" w:space="0" w:color="auto" w:frame="1"/>
        </w:rPr>
        <w:t>:</w:t>
      </w:r>
    </w:p>
    <w:p w:rsidR="00DF3D89" w:rsidRPr="000378EA" w:rsidRDefault="00DF3D89" w:rsidP="00DF3D89">
      <w:pPr>
        <w:spacing w:after="0" w:line="240" w:lineRule="auto"/>
        <w:contextualSpacing/>
        <w:jc w:val="both"/>
        <w:textAlignment w:val="baseline"/>
        <w:rPr>
          <w:rFonts w:ascii="Times New Roman" w:hAnsi="Times New Roman"/>
          <w:sz w:val="24"/>
          <w:szCs w:val="24"/>
        </w:rPr>
      </w:pPr>
      <w:r w:rsidRPr="000378EA">
        <w:rPr>
          <w:rFonts w:ascii="Times New Roman" w:hAnsi="Times New Roman"/>
          <w:sz w:val="24"/>
          <w:szCs w:val="24"/>
        </w:rPr>
        <w:t xml:space="preserve">- капитальный ремонт крыши </w:t>
      </w:r>
      <w:r>
        <w:rPr>
          <w:rFonts w:ascii="Times New Roman" w:hAnsi="Times New Roman"/>
          <w:sz w:val="24"/>
          <w:szCs w:val="24"/>
        </w:rPr>
        <w:t>согласно прилагаемого локального сметного расчёта в виде отдельного файла</w:t>
      </w:r>
      <w:r w:rsidRPr="000378EA">
        <w:rPr>
          <w:rFonts w:ascii="Times New Roman" w:hAnsi="Times New Roman"/>
          <w:sz w:val="24"/>
          <w:szCs w:val="24"/>
        </w:rPr>
        <w:t>.</w:t>
      </w:r>
    </w:p>
    <w:p w:rsidR="00DF3D89" w:rsidRPr="000378EA" w:rsidRDefault="00DF3D89" w:rsidP="00DF3D89">
      <w:pPr>
        <w:spacing w:after="0" w:line="240" w:lineRule="auto"/>
        <w:contextualSpacing/>
        <w:jc w:val="both"/>
        <w:textAlignment w:val="baseline"/>
        <w:rPr>
          <w:rFonts w:ascii="Times New Roman" w:hAnsi="Times New Roman"/>
          <w:sz w:val="24"/>
          <w:szCs w:val="24"/>
        </w:rPr>
      </w:pPr>
    </w:p>
    <w:p w:rsidR="00DF3D89" w:rsidRPr="000378EA" w:rsidRDefault="00DF3D89" w:rsidP="00DF3D89">
      <w:pPr>
        <w:spacing w:after="0" w:line="240" w:lineRule="auto"/>
        <w:contextualSpacing/>
        <w:jc w:val="center"/>
        <w:textAlignment w:val="baseline"/>
        <w:rPr>
          <w:rFonts w:ascii="Times New Roman" w:hAnsi="Times New Roman"/>
          <w:b/>
          <w:bCs/>
          <w:sz w:val="24"/>
          <w:szCs w:val="24"/>
          <w:bdr w:val="none" w:sz="0" w:space="0" w:color="auto" w:frame="1"/>
          <w:lang w:eastAsia="ru-RU"/>
        </w:rPr>
      </w:pPr>
      <w:r w:rsidRPr="000378EA">
        <w:rPr>
          <w:rFonts w:ascii="Times New Roman" w:hAnsi="Times New Roman"/>
          <w:b/>
          <w:bCs/>
          <w:sz w:val="24"/>
          <w:szCs w:val="24"/>
          <w:bdr w:val="none" w:sz="0" w:space="0" w:color="auto" w:frame="1"/>
          <w:lang w:eastAsia="ru-RU"/>
        </w:rPr>
        <w:t>3.Технические условия и требования</w:t>
      </w:r>
    </w:p>
    <w:p w:rsidR="00AC6F15"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w:t>
      </w:r>
    </w:p>
    <w:p w:rsidR="00DF3D89" w:rsidRPr="000378EA" w:rsidRDefault="00DF3D89" w:rsidP="00DF3D89">
      <w:pPr>
        <w:spacing w:after="0" w:line="240" w:lineRule="auto"/>
        <w:contextualSpacing/>
        <w:jc w:val="both"/>
        <w:textAlignment w:val="baseline"/>
        <w:rPr>
          <w:rFonts w:ascii="Times New Roman" w:hAnsi="Times New Roman"/>
          <w:sz w:val="24"/>
          <w:szCs w:val="24"/>
        </w:rPr>
      </w:pPr>
      <w:r w:rsidRPr="000378EA">
        <w:rPr>
          <w:rFonts w:ascii="Times New Roman" w:hAnsi="Times New Roman"/>
          <w:sz w:val="24"/>
          <w:szCs w:val="24"/>
          <w:lang w:eastAsia="ru-RU"/>
        </w:rPr>
        <w:t xml:space="preserve">           3.1. В многоквартирном жилом доме, расположенном по адресу:</w:t>
      </w:r>
      <w:r w:rsidRPr="000378EA">
        <w:rPr>
          <w:rFonts w:ascii="Times New Roman" w:hAnsi="Times New Roman"/>
          <w:sz w:val="24"/>
          <w:szCs w:val="24"/>
        </w:rPr>
        <w:t xml:space="preserve"> </w:t>
      </w:r>
      <w:r>
        <w:rPr>
          <w:rFonts w:ascii="Times New Roman" w:hAnsi="Times New Roman"/>
          <w:bCs/>
          <w:sz w:val="24"/>
          <w:szCs w:val="24"/>
          <w:bdr w:val="none" w:sz="0" w:space="0" w:color="auto" w:frame="1"/>
        </w:rPr>
        <w:t xml:space="preserve">Забайкальский край, пгт. Забайкальск, </w:t>
      </w:r>
      <w:r w:rsidRPr="00615C1A">
        <w:rPr>
          <w:rFonts w:ascii="Times New Roman" w:hAnsi="Times New Roman"/>
          <w:bCs/>
          <w:sz w:val="24"/>
          <w:szCs w:val="24"/>
          <w:bdr w:val="none" w:sz="0" w:space="0" w:color="auto" w:frame="1"/>
        </w:rPr>
        <w:t>ул. Комсомольская, д.53</w:t>
      </w:r>
      <w:r w:rsidRPr="000378EA">
        <w:rPr>
          <w:rFonts w:ascii="Times New Roman" w:hAnsi="Times New Roman"/>
          <w:bCs/>
          <w:sz w:val="24"/>
          <w:szCs w:val="24"/>
          <w:bdr w:val="none" w:sz="0" w:space="0" w:color="auto" w:frame="1"/>
        </w:rPr>
        <w:t>:</w:t>
      </w:r>
      <w:r w:rsidRPr="000378EA">
        <w:rPr>
          <w:rFonts w:ascii="Times New Roman" w:hAnsi="Times New Roman"/>
          <w:sz w:val="24"/>
          <w:szCs w:val="24"/>
        </w:rPr>
        <w:t>,</w:t>
      </w:r>
      <w:r w:rsidRPr="000378EA">
        <w:rPr>
          <w:rFonts w:ascii="Times New Roman" w:hAnsi="Times New Roman"/>
          <w:sz w:val="24"/>
          <w:szCs w:val="24"/>
          <w:lang w:eastAsia="ru-RU"/>
        </w:rPr>
        <w:t xml:space="preserve"> необходимо выполнить капитальный ремонт крыши</w:t>
      </w:r>
      <w:r w:rsidRPr="000378EA">
        <w:rPr>
          <w:rFonts w:ascii="Times New Roman" w:hAnsi="Times New Roman"/>
          <w:sz w:val="24"/>
          <w:szCs w:val="24"/>
        </w:rPr>
        <w:t>.</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3.2. При производстве работ подрядчик должен руководствоваться ГОСТ, СП, СНиП, ТУ и другими нормативными документами, утвержденными в Российской Федерации.  </w:t>
      </w:r>
    </w:p>
    <w:p w:rsidR="00DF3D89" w:rsidRPr="000378EA" w:rsidRDefault="00DF3D89" w:rsidP="00DF3D89">
      <w:pPr>
        <w:spacing w:after="0" w:line="240" w:lineRule="auto"/>
        <w:contextualSpacing/>
        <w:jc w:val="both"/>
        <w:textAlignment w:val="baseline"/>
        <w:rPr>
          <w:rFonts w:ascii="Times New Roman" w:hAnsi="Times New Roman"/>
          <w:sz w:val="24"/>
          <w:szCs w:val="24"/>
        </w:rPr>
      </w:pPr>
      <w:r w:rsidRPr="000378EA">
        <w:rPr>
          <w:rFonts w:ascii="Times New Roman" w:hAnsi="Times New Roman"/>
          <w:sz w:val="24"/>
          <w:szCs w:val="24"/>
          <w:lang w:eastAsia="ru-RU"/>
        </w:rPr>
        <w:t xml:space="preserve">            </w:t>
      </w:r>
      <w:r w:rsidRPr="000378EA">
        <w:rPr>
          <w:rFonts w:ascii="Times New Roman" w:hAnsi="Times New Roman"/>
          <w:sz w:val="24"/>
          <w:szCs w:val="24"/>
        </w:rPr>
        <w:t>3.3. Работы на объекте должны производиться в будние дни в период с 8.00 ч. по 21.00 ч. По письменному согласованию с Заказчиком работы могут проводиться в выходные и праздничные дни с учетом соответствующих требований законодательства РФ и Забайкальского края.</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3.4. Ответственность за соблюдение правил пожарной безопасности, охраны труда и санитарно-гигиенического режима на объекте возлагается на подрядчика. Должностное лицо, ответственное за соблюдение правил пожарной безопасности, охраны труда и санитарно-гигиенического режима, назначается приказом организации – Подрядчика. </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3.5. На скрытые работы должны оформляться акты скрытых работ, с обязательной фотофиксацией.</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3.6.  Особые условия:</w:t>
      </w:r>
    </w:p>
    <w:p w:rsidR="00DF3D89" w:rsidRPr="000378EA" w:rsidRDefault="00DF3D89" w:rsidP="00DF3D89">
      <w:pPr>
        <w:tabs>
          <w:tab w:val="left" w:pos="567"/>
        </w:tabs>
        <w:spacing w:after="0" w:line="240" w:lineRule="auto"/>
        <w:contextualSpacing/>
        <w:jc w:val="both"/>
        <w:textAlignment w:val="baseline"/>
        <w:rPr>
          <w:rFonts w:ascii="Times New Roman" w:hAnsi="Times New Roman"/>
          <w:bCs/>
          <w:sz w:val="24"/>
          <w:szCs w:val="24"/>
          <w:bdr w:val="none" w:sz="0" w:space="0" w:color="auto" w:frame="1"/>
          <w:lang w:eastAsia="ru-RU"/>
        </w:rPr>
      </w:pPr>
      <w:r w:rsidRPr="000378EA">
        <w:rPr>
          <w:rFonts w:ascii="Times New Roman" w:hAnsi="Times New Roman"/>
          <w:sz w:val="24"/>
          <w:szCs w:val="24"/>
          <w:lang w:eastAsia="ru-RU"/>
        </w:rPr>
        <w:t xml:space="preserve">            - до начала производства работ Подрядчик обязан разработать Проекты производства работ по капитальному ремонту </w:t>
      </w:r>
      <w:r w:rsidRPr="000378EA">
        <w:rPr>
          <w:rFonts w:ascii="Times New Roman" w:hAnsi="Times New Roman"/>
          <w:sz w:val="24"/>
          <w:szCs w:val="24"/>
        </w:rPr>
        <w:t>крыши</w:t>
      </w:r>
      <w:r w:rsidRPr="000378EA">
        <w:rPr>
          <w:rFonts w:ascii="Times New Roman" w:hAnsi="Times New Roman"/>
          <w:bCs/>
          <w:sz w:val="24"/>
          <w:szCs w:val="24"/>
          <w:bdr w:val="none" w:sz="0" w:space="0" w:color="auto" w:frame="1"/>
          <w:lang w:eastAsia="ru-RU"/>
        </w:rPr>
        <w:t>.</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3.7. Проекты производства работ Подрядчик согласовывает с Заказчиком и организацией, осуществляющей строительный контроль.</w:t>
      </w:r>
    </w:p>
    <w:p w:rsidR="00DF3D89" w:rsidRPr="000378EA" w:rsidRDefault="00DF3D89" w:rsidP="00DF3D89">
      <w:pPr>
        <w:spacing w:after="0" w:line="240" w:lineRule="auto"/>
        <w:ind w:firstLine="709"/>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3.8. Не захламлять места общего пользования и придомовые территории. Подрядчик обязан с</w:t>
      </w:r>
      <w:r w:rsidRPr="000378EA">
        <w:rPr>
          <w:rFonts w:ascii="Times New Roman" w:hAnsi="Times New Roman"/>
          <w:sz w:val="24"/>
          <w:szCs w:val="24"/>
        </w:rPr>
        <w:t>воевременно, но не реже одного раза в неделю, за свой счет обеспечивать погрузку, транспортировку и утилизацию (передачу на полигон) строительного мусора. Не сбрасывать его с кровли и окон лестничных пролетов. Место утилизации строительного мусора согласовывается с органами местного самоуправления.</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3.9. </w:t>
      </w:r>
      <w:r w:rsidRPr="000378EA">
        <w:rPr>
          <w:rFonts w:ascii="Times New Roman" w:hAnsi="Times New Roman"/>
          <w:sz w:val="24"/>
          <w:szCs w:val="24"/>
        </w:rPr>
        <w:t xml:space="preserve">Согласно СП 48.13330.2011 Актуализированная редакция СНиП 12-01-2004 «Организация строительства» </w:t>
      </w:r>
      <w:r w:rsidRPr="000378EA">
        <w:rPr>
          <w:rStyle w:val="FontStyle56"/>
          <w:sz w:val="24"/>
          <w:szCs w:val="24"/>
        </w:rPr>
        <w:t xml:space="preserve">обеспечить информирование граждан, проживающих в многоквартирном доме, о планируемых мероприятиях по капитальному ремонту путем размещения </w:t>
      </w:r>
      <w:r w:rsidRPr="000378EA">
        <w:rPr>
          <w:rFonts w:ascii="Times New Roman" w:hAnsi="Times New Roman"/>
          <w:sz w:val="24"/>
          <w:szCs w:val="24"/>
        </w:rPr>
        <w:t>в доступном для просмотра месте в каждом подъезде</w:t>
      </w:r>
      <w:r w:rsidRPr="000378EA">
        <w:rPr>
          <w:rStyle w:val="FontStyle56"/>
          <w:sz w:val="24"/>
          <w:szCs w:val="24"/>
        </w:rPr>
        <w:t xml:space="preserve"> на многоквартирном доме информационной таблички - паспорта Объекта </w:t>
      </w:r>
      <w:r w:rsidRPr="000378EA">
        <w:rPr>
          <w:rFonts w:ascii="Times New Roman" w:hAnsi="Times New Roman"/>
          <w:sz w:val="24"/>
          <w:szCs w:val="24"/>
        </w:rPr>
        <w:t xml:space="preserve">с указанием: видов и сроков выполнения работ, наименований </w:t>
      </w:r>
      <w:r w:rsidRPr="000378EA">
        <w:rPr>
          <w:rStyle w:val="FontStyle56"/>
          <w:sz w:val="24"/>
          <w:szCs w:val="24"/>
        </w:rPr>
        <w:t>ЗАКАЗЧИКА</w:t>
      </w:r>
      <w:r w:rsidRPr="000378EA">
        <w:rPr>
          <w:rFonts w:ascii="Times New Roman" w:hAnsi="Times New Roman"/>
          <w:sz w:val="24"/>
          <w:szCs w:val="24"/>
        </w:rPr>
        <w:t xml:space="preserve">, ПОДРЯДЧИКА и его субподрядчиков (в случае наличия договоров субподряда), организации, осуществляющей строительный контроль, Ф.И.О. представителей </w:t>
      </w:r>
      <w:r w:rsidRPr="000378EA">
        <w:rPr>
          <w:rStyle w:val="FontStyle56"/>
          <w:sz w:val="24"/>
          <w:szCs w:val="24"/>
        </w:rPr>
        <w:t>ЗАКАЗЧИКА</w:t>
      </w:r>
      <w:r w:rsidRPr="000378EA">
        <w:rPr>
          <w:rFonts w:ascii="Times New Roman" w:hAnsi="Times New Roman"/>
          <w:sz w:val="24"/>
          <w:szCs w:val="24"/>
        </w:rPr>
        <w:t>, ПОДРЯДЧИКА, организации, осуществляющей строительный контроль, их контактных телефонов и уведомления о необходимости обеспечить доступ</w:t>
      </w:r>
      <w:r w:rsidRPr="000378EA">
        <w:rPr>
          <w:rFonts w:ascii="Times New Roman" w:hAnsi="Times New Roman"/>
          <w:sz w:val="24"/>
          <w:szCs w:val="24"/>
          <w:lang w:eastAsia="ru-RU"/>
        </w:rPr>
        <w:t xml:space="preserve">. </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3.10. Подрядчик обязан при выполнении подготовительных и ремонтных работ предусмотреть мероприятия по предотвращению порчи имущества собственников.</w:t>
      </w:r>
    </w:p>
    <w:p w:rsidR="00DF3D89" w:rsidRPr="000378EA" w:rsidRDefault="00DF3D89" w:rsidP="00DF3D89">
      <w:pPr>
        <w:spacing w:after="0" w:line="240" w:lineRule="auto"/>
        <w:contextualSpacing/>
        <w:jc w:val="both"/>
        <w:textAlignment w:val="baseline"/>
        <w:rPr>
          <w:rFonts w:ascii="Times New Roman" w:hAnsi="Times New Roman"/>
          <w:sz w:val="24"/>
          <w:szCs w:val="24"/>
        </w:rPr>
      </w:pPr>
      <w:r w:rsidRPr="000378EA">
        <w:rPr>
          <w:rFonts w:ascii="Times New Roman" w:hAnsi="Times New Roman"/>
          <w:sz w:val="24"/>
          <w:szCs w:val="24"/>
          <w:lang w:eastAsia="ru-RU"/>
        </w:rPr>
        <w:t xml:space="preserve">          </w:t>
      </w:r>
      <w:r w:rsidRPr="000378EA">
        <w:rPr>
          <w:rFonts w:ascii="Times New Roman" w:hAnsi="Times New Roman"/>
          <w:sz w:val="24"/>
          <w:szCs w:val="24"/>
        </w:rPr>
        <w:t>3.11. Условия производства работ:</w:t>
      </w:r>
    </w:p>
    <w:p w:rsidR="00DF3D89" w:rsidRPr="000378EA" w:rsidRDefault="00DF3D89" w:rsidP="00DF3D89">
      <w:pPr>
        <w:spacing w:after="0" w:line="240" w:lineRule="auto"/>
        <w:jc w:val="both"/>
        <w:rPr>
          <w:rFonts w:ascii="Times New Roman" w:hAnsi="Times New Roman"/>
          <w:sz w:val="24"/>
          <w:szCs w:val="24"/>
        </w:rPr>
      </w:pPr>
      <w:r w:rsidRPr="000378EA">
        <w:rPr>
          <w:rFonts w:ascii="Times New Roman" w:hAnsi="Times New Roman"/>
          <w:sz w:val="24"/>
          <w:szCs w:val="24"/>
          <w:lang w:eastAsia="ru-RU"/>
        </w:rPr>
        <w:t xml:space="preserve">          </w:t>
      </w:r>
      <w:r w:rsidRPr="000378EA">
        <w:rPr>
          <w:rFonts w:ascii="Times New Roman" w:hAnsi="Times New Roman"/>
          <w:sz w:val="24"/>
          <w:szCs w:val="24"/>
        </w:rPr>
        <w:t xml:space="preserve">3.11.1. Складские и бытовые помещения Заказчиком не предоставляются. </w:t>
      </w:r>
    </w:p>
    <w:p w:rsidR="00DF3D89" w:rsidRPr="000378EA" w:rsidRDefault="00DF3D89" w:rsidP="00DF3D89">
      <w:pPr>
        <w:tabs>
          <w:tab w:val="left" w:pos="567"/>
        </w:tabs>
        <w:spacing w:after="0" w:line="240" w:lineRule="auto"/>
        <w:contextualSpacing/>
        <w:jc w:val="both"/>
        <w:textAlignment w:val="baseline"/>
        <w:rPr>
          <w:rFonts w:ascii="Times New Roman" w:hAnsi="Times New Roman"/>
          <w:sz w:val="24"/>
          <w:szCs w:val="24"/>
        </w:rPr>
      </w:pPr>
      <w:r w:rsidRPr="000378EA">
        <w:rPr>
          <w:rFonts w:ascii="Times New Roman" w:hAnsi="Times New Roman"/>
          <w:sz w:val="24"/>
          <w:szCs w:val="24"/>
          <w:lang w:eastAsia="ru-RU"/>
        </w:rPr>
        <w:t xml:space="preserve">          </w:t>
      </w:r>
      <w:r w:rsidRPr="000378EA">
        <w:rPr>
          <w:rFonts w:ascii="Times New Roman" w:hAnsi="Times New Roman"/>
          <w:bCs/>
          <w:sz w:val="24"/>
          <w:szCs w:val="24"/>
          <w:bdr w:val="none" w:sz="0" w:space="0" w:color="auto" w:frame="1"/>
          <w:lang w:eastAsia="ru-RU"/>
        </w:rPr>
        <w:t xml:space="preserve">3.11.2. </w:t>
      </w:r>
      <w:r w:rsidRPr="000378EA">
        <w:rPr>
          <w:rFonts w:ascii="Times New Roman" w:hAnsi="Times New Roman"/>
          <w:sz w:val="24"/>
          <w:szCs w:val="24"/>
        </w:rPr>
        <w:t>Для обоснования стоимости фактически понесённых транспортных расходов на доставку материалов, необходимых для выполнения работ по настоящему договору, ПОДРЯДЧИК представляет ЗАКАЗЧИКУ:</w:t>
      </w:r>
    </w:p>
    <w:p w:rsidR="00DF3D89" w:rsidRPr="000378EA" w:rsidRDefault="00DF3D89" w:rsidP="00DF3D89">
      <w:pPr>
        <w:tabs>
          <w:tab w:val="left" w:pos="567"/>
        </w:tabs>
        <w:spacing w:after="0" w:line="240" w:lineRule="auto"/>
        <w:contextualSpacing/>
        <w:jc w:val="both"/>
        <w:textAlignment w:val="baseline"/>
        <w:rPr>
          <w:rFonts w:ascii="Times New Roman" w:hAnsi="Times New Roman"/>
          <w:sz w:val="24"/>
          <w:szCs w:val="24"/>
        </w:rPr>
      </w:pPr>
      <w:r w:rsidRPr="000378EA">
        <w:rPr>
          <w:rFonts w:ascii="Times New Roman" w:hAnsi="Times New Roman"/>
          <w:sz w:val="24"/>
          <w:szCs w:val="24"/>
          <w:lang w:eastAsia="ru-RU"/>
        </w:rPr>
        <w:t xml:space="preserve">          </w:t>
      </w:r>
      <w:r w:rsidRPr="000378EA">
        <w:rPr>
          <w:rFonts w:ascii="Times New Roman" w:hAnsi="Times New Roman"/>
          <w:sz w:val="24"/>
          <w:szCs w:val="24"/>
        </w:rPr>
        <w:t>1. Проект производства работ;</w:t>
      </w:r>
    </w:p>
    <w:p w:rsidR="00DF3D89" w:rsidRPr="000378EA" w:rsidRDefault="00DF3D89" w:rsidP="00DF3D89">
      <w:pPr>
        <w:tabs>
          <w:tab w:val="left" w:pos="567"/>
        </w:tabs>
        <w:spacing w:after="0" w:line="240" w:lineRule="auto"/>
        <w:contextualSpacing/>
        <w:jc w:val="both"/>
        <w:textAlignment w:val="baseline"/>
        <w:rPr>
          <w:rFonts w:ascii="Times New Roman" w:hAnsi="Times New Roman"/>
          <w:sz w:val="24"/>
          <w:szCs w:val="24"/>
        </w:rPr>
      </w:pPr>
      <w:r w:rsidRPr="000378EA">
        <w:rPr>
          <w:rFonts w:ascii="Times New Roman" w:hAnsi="Times New Roman"/>
          <w:sz w:val="24"/>
          <w:szCs w:val="24"/>
          <w:lang w:eastAsia="ru-RU"/>
        </w:rPr>
        <w:t xml:space="preserve">          </w:t>
      </w:r>
      <w:r w:rsidRPr="000378EA">
        <w:rPr>
          <w:rFonts w:ascii="Times New Roman" w:hAnsi="Times New Roman"/>
          <w:sz w:val="24"/>
          <w:szCs w:val="24"/>
        </w:rPr>
        <w:t>2. Транспортную схему доставки;</w:t>
      </w:r>
    </w:p>
    <w:p w:rsidR="00DF3D89" w:rsidRPr="000378EA" w:rsidRDefault="00DF3D89" w:rsidP="00DF3D89">
      <w:pPr>
        <w:tabs>
          <w:tab w:val="left" w:pos="567"/>
        </w:tabs>
        <w:spacing w:after="0" w:line="240" w:lineRule="auto"/>
        <w:contextualSpacing/>
        <w:jc w:val="both"/>
        <w:textAlignment w:val="baseline"/>
        <w:rPr>
          <w:rFonts w:ascii="Times New Roman" w:hAnsi="Times New Roman"/>
          <w:sz w:val="24"/>
          <w:szCs w:val="24"/>
        </w:rPr>
      </w:pPr>
      <w:r w:rsidRPr="000378EA">
        <w:rPr>
          <w:rFonts w:ascii="Times New Roman" w:hAnsi="Times New Roman"/>
          <w:sz w:val="24"/>
          <w:szCs w:val="24"/>
          <w:lang w:eastAsia="ru-RU"/>
        </w:rPr>
        <w:t xml:space="preserve">          </w:t>
      </w:r>
      <w:r w:rsidRPr="000378EA">
        <w:rPr>
          <w:rFonts w:ascii="Times New Roman" w:hAnsi="Times New Roman"/>
          <w:sz w:val="24"/>
          <w:szCs w:val="24"/>
        </w:rPr>
        <w:t>3. Расчёт массы материалов, дифференцированный по классам грузов;</w:t>
      </w:r>
    </w:p>
    <w:p w:rsidR="00DF3D89" w:rsidRPr="000378EA" w:rsidRDefault="00DF3D89" w:rsidP="00DF3D89">
      <w:pPr>
        <w:widowControl w:val="0"/>
        <w:tabs>
          <w:tab w:val="left" w:pos="709"/>
        </w:tabs>
        <w:autoSpaceDE w:val="0"/>
        <w:autoSpaceDN w:val="0"/>
        <w:adjustRightInd w:val="0"/>
        <w:spacing w:after="0" w:line="240" w:lineRule="auto"/>
        <w:ind w:right="-13"/>
        <w:jc w:val="both"/>
        <w:rPr>
          <w:rFonts w:ascii="Times New Roman" w:hAnsi="Times New Roman"/>
          <w:color w:val="000000"/>
          <w:sz w:val="24"/>
          <w:szCs w:val="24"/>
        </w:rPr>
      </w:pPr>
      <w:r w:rsidRPr="000378EA">
        <w:rPr>
          <w:rFonts w:ascii="Times New Roman" w:hAnsi="Times New Roman"/>
          <w:sz w:val="24"/>
          <w:szCs w:val="24"/>
          <w:lang w:eastAsia="ru-RU"/>
        </w:rPr>
        <w:t xml:space="preserve">          </w:t>
      </w:r>
      <w:r w:rsidRPr="000378EA">
        <w:rPr>
          <w:rFonts w:ascii="Times New Roman" w:hAnsi="Times New Roman"/>
          <w:sz w:val="24"/>
          <w:szCs w:val="24"/>
        </w:rPr>
        <w:t xml:space="preserve">4. </w:t>
      </w:r>
      <w:r w:rsidRPr="000378EA">
        <w:rPr>
          <w:rFonts w:ascii="Times New Roman" w:hAnsi="Times New Roman"/>
          <w:color w:val="000000"/>
          <w:sz w:val="24"/>
          <w:szCs w:val="24"/>
        </w:rPr>
        <w:t xml:space="preserve">Счета-фактуры; </w:t>
      </w:r>
    </w:p>
    <w:p w:rsidR="00DF3D89" w:rsidRPr="000378EA" w:rsidRDefault="00DF3D89" w:rsidP="00DF3D89">
      <w:pPr>
        <w:widowControl w:val="0"/>
        <w:tabs>
          <w:tab w:val="left" w:pos="709"/>
        </w:tabs>
        <w:autoSpaceDE w:val="0"/>
        <w:autoSpaceDN w:val="0"/>
        <w:adjustRightInd w:val="0"/>
        <w:spacing w:after="0" w:line="240" w:lineRule="auto"/>
        <w:ind w:right="-13"/>
        <w:jc w:val="both"/>
        <w:rPr>
          <w:rFonts w:ascii="Times New Roman" w:hAnsi="Times New Roman"/>
          <w:color w:val="000000"/>
          <w:sz w:val="24"/>
          <w:szCs w:val="24"/>
        </w:rPr>
      </w:pPr>
      <w:r w:rsidRPr="000378EA">
        <w:rPr>
          <w:rFonts w:ascii="Times New Roman" w:hAnsi="Times New Roman"/>
          <w:sz w:val="24"/>
          <w:szCs w:val="24"/>
          <w:lang w:eastAsia="ru-RU"/>
        </w:rPr>
        <w:t xml:space="preserve">          </w:t>
      </w:r>
      <w:r w:rsidRPr="000378EA">
        <w:rPr>
          <w:rFonts w:ascii="Times New Roman" w:hAnsi="Times New Roman"/>
          <w:color w:val="000000"/>
          <w:sz w:val="24"/>
          <w:szCs w:val="24"/>
        </w:rPr>
        <w:t>5. Товарные накладные;</w:t>
      </w:r>
    </w:p>
    <w:p w:rsidR="00DF3D89" w:rsidRPr="000378EA" w:rsidRDefault="00DF3D89" w:rsidP="00DF3D89">
      <w:pPr>
        <w:tabs>
          <w:tab w:val="left" w:pos="567"/>
        </w:tabs>
        <w:spacing w:after="0" w:line="240" w:lineRule="auto"/>
        <w:contextualSpacing/>
        <w:jc w:val="both"/>
        <w:textAlignment w:val="baseline"/>
        <w:rPr>
          <w:rFonts w:ascii="Times New Roman" w:hAnsi="Times New Roman"/>
          <w:color w:val="000000"/>
          <w:sz w:val="24"/>
          <w:szCs w:val="24"/>
        </w:rPr>
      </w:pPr>
      <w:r w:rsidRPr="000378EA">
        <w:rPr>
          <w:rFonts w:ascii="Times New Roman" w:hAnsi="Times New Roman"/>
          <w:sz w:val="24"/>
          <w:szCs w:val="24"/>
          <w:lang w:eastAsia="ru-RU"/>
        </w:rPr>
        <w:t xml:space="preserve">          </w:t>
      </w:r>
      <w:r w:rsidRPr="000378EA">
        <w:rPr>
          <w:rFonts w:ascii="Times New Roman" w:hAnsi="Times New Roman"/>
          <w:color w:val="000000"/>
          <w:sz w:val="24"/>
          <w:szCs w:val="24"/>
        </w:rPr>
        <w:t>6. Товарно-транспортную накладную или путевой лист.</w:t>
      </w:r>
    </w:p>
    <w:p w:rsidR="00DF3D89" w:rsidRPr="000378EA" w:rsidRDefault="00DF3D89" w:rsidP="00DF3D89">
      <w:pPr>
        <w:tabs>
          <w:tab w:val="left" w:pos="567"/>
        </w:tabs>
        <w:spacing w:after="0" w:line="240" w:lineRule="auto"/>
        <w:contextualSpacing/>
        <w:jc w:val="both"/>
        <w:textAlignment w:val="baseline"/>
        <w:rPr>
          <w:rFonts w:ascii="Times New Roman" w:hAnsi="Times New Roman"/>
          <w:color w:val="000000"/>
          <w:sz w:val="24"/>
          <w:szCs w:val="24"/>
        </w:rPr>
      </w:pPr>
    </w:p>
    <w:p w:rsidR="00DF3D89" w:rsidRPr="000378EA" w:rsidRDefault="00DF3D89" w:rsidP="00DF3D89">
      <w:pPr>
        <w:spacing w:after="0" w:line="240" w:lineRule="auto"/>
        <w:contextualSpacing/>
        <w:jc w:val="center"/>
        <w:textAlignment w:val="baseline"/>
        <w:rPr>
          <w:rFonts w:ascii="Times New Roman" w:hAnsi="Times New Roman"/>
          <w:b/>
          <w:sz w:val="24"/>
          <w:szCs w:val="24"/>
        </w:rPr>
      </w:pPr>
      <w:r w:rsidRPr="000378EA">
        <w:rPr>
          <w:rFonts w:ascii="Times New Roman" w:hAnsi="Times New Roman"/>
          <w:b/>
          <w:bCs/>
          <w:sz w:val="24"/>
          <w:szCs w:val="24"/>
          <w:bdr w:val="none" w:sz="0" w:space="0" w:color="auto" w:frame="1"/>
          <w:lang w:eastAsia="ru-RU"/>
        </w:rPr>
        <w:t>4.Материалы:</w:t>
      </w:r>
    </w:p>
    <w:p w:rsidR="00AC6F15" w:rsidRDefault="00AC6F15" w:rsidP="00DF3D89">
      <w:pPr>
        <w:spacing w:after="0" w:line="240" w:lineRule="auto"/>
        <w:jc w:val="both"/>
        <w:rPr>
          <w:rFonts w:ascii="Times New Roman" w:hAnsi="Times New Roman"/>
          <w:sz w:val="24"/>
          <w:szCs w:val="24"/>
          <w:lang w:eastAsia="ru-RU"/>
        </w:rPr>
      </w:pPr>
    </w:p>
    <w:p w:rsidR="00DF3D89" w:rsidRPr="000378EA" w:rsidRDefault="00DF3D89" w:rsidP="00DF3D89">
      <w:pPr>
        <w:spacing w:after="0" w:line="240" w:lineRule="auto"/>
        <w:jc w:val="both"/>
        <w:rPr>
          <w:rFonts w:ascii="Times New Roman" w:hAnsi="Times New Roman"/>
          <w:sz w:val="24"/>
          <w:szCs w:val="24"/>
          <w:lang w:eastAsia="ru-RU"/>
        </w:rPr>
      </w:pPr>
      <w:r w:rsidRPr="000378EA">
        <w:rPr>
          <w:rFonts w:ascii="Times New Roman" w:hAnsi="Times New Roman"/>
          <w:sz w:val="24"/>
          <w:szCs w:val="24"/>
          <w:lang w:eastAsia="ru-RU"/>
        </w:rPr>
        <w:t xml:space="preserve">          При производстве работ (оказании услуг) Подрядчик должен использовать материалы, имеющие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используемых при ремонтных и монтажных работах материалов и оборудования, которые предоставляются Заказчику.</w:t>
      </w:r>
    </w:p>
    <w:p w:rsidR="00DF3D89" w:rsidRPr="000378EA" w:rsidRDefault="00DF3D89" w:rsidP="00DF3D89">
      <w:pPr>
        <w:spacing w:after="0" w:line="240" w:lineRule="auto"/>
        <w:jc w:val="both"/>
        <w:rPr>
          <w:rFonts w:ascii="Times New Roman" w:hAnsi="Times New Roman"/>
          <w:sz w:val="24"/>
          <w:szCs w:val="24"/>
          <w:lang w:eastAsia="ru-RU"/>
        </w:rPr>
      </w:pPr>
      <w:r w:rsidRPr="000378EA">
        <w:rPr>
          <w:rFonts w:ascii="Times New Roman" w:hAnsi="Times New Roman"/>
          <w:sz w:val="24"/>
          <w:szCs w:val="24"/>
          <w:lang w:eastAsia="ru-RU"/>
        </w:rPr>
        <w:t xml:space="preserve">          Качество используемых материалов должно соответствовать действующим ГОСТ, СП, ТУ, СНиП и другим нормативным документам, утвержденным в Российской Федерации.</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Сроки эксплуатации оборудования – не менее указанных в паспорте завода-изготовителя.</w:t>
      </w:r>
    </w:p>
    <w:p w:rsidR="00DF3D89" w:rsidRDefault="00DF3D89" w:rsidP="00DF3D89">
      <w:pPr>
        <w:spacing w:after="0" w:line="240" w:lineRule="auto"/>
        <w:ind w:firstLine="567"/>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Материалы, используемые для выполнения капитального ремонта, согласовываются с Заказчиком до начала работ.</w:t>
      </w:r>
    </w:p>
    <w:p w:rsidR="00AC6F15" w:rsidRPr="000378EA" w:rsidRDefault="00AC6F15" w:rsidP="00DF3D89">
      <w:pPr>
        <w:spacing w:after="0" w:line="240" w:lineRule="auto"/>
        <w:ind w:firstLine="567"/>
        <w:contextualSpacing/>
        <w:jc w:val="both"/>
        <w:textAlignment w:val="baseline"/>
        <w:rPr>
          <w:rFonts w:ascii="Times New Roman" w:hAnsi="Times New Roman"/>
          <w:sz w:val="24"/>
          <w:szCs w:val="24"/>
          <w:lang w:eastAsia="ru-RU"/>
        </w:rPr>
      </w:pPr>
    </w:p>
    <w:p w:rsidR="00DF3D89" w:rsidRPr="000378EA" w:rsidRDefault="00DF3D89" w:rsidP="00DF3D89">
      <w:pPr>
        <w:spacing w:after="0" w:line="240" w:lineRule="auto"/>
        <w:ind w:left="4820" w:hanging="4820"/>
        <w:jc w:val="center"/>
        <w:textAlignment w:val="baseline"/>
        <w:rPr>
          <w:rFonts w:ascii="Times New Roman" w:hAnsi="Times New Roman"/>
          <w:b/>
          <w:bCs/>
          <w:sz w:val="24"/>
          <w:szCs w:val="24"/>
          <w:bdr w:val="none" w:sz="0" w:space="0" w:color="auto" w:frame="1"/>
          <w:lang w:eastAsia="ru-RU"/>
        </w:rPr>
      </w:pPr>
      <w:r w:rsidRPr="000378EA">
        <w:rPr>
          <w:rFonts w:ascii="Times New Roman" w:hAnsi="Times New Roman"/>
          <w:b/>
          <w:bCs/>
          <w:sz w:val="24"/>
          <w:szCs w:val="24"/>
          <w:bdr w:val="none" w:sz="0" w:space="0" w:color="auto" w:frame="1"/>
          <w:lang w:eastAsia="ru-RU"/>
        </w:rPr>
        <w:t>5.Качество работ:</w:t>
      </w:r>
    </w:p>
    <w:p w:rsidR="00AC6F15" w:rsidRDefault="00AC6F15" w:rsidP="00DF3D89">
      <w:pPr>
        <w:pStyle w:val="a8"/>
        <w:spacing w:after="0" w:line="240" w:lineRule="auto"/>
        <w:ind w:left="0"/>
        <w:jc w:val="both"/>
        <w:textAlignment w:val="baseline"/>
        <w:rPr>
          <w:rFonts w:ascii="Times New Roman" w:hAnsi="Times New Roman"/>
          <w:sz w:val="24"/>
          <w:szCs w:val="24"/>
          <w:lang w:eastAsia="ru-RU"/>
        </w:rPr>
      </w:pPr>
    </w:p>
    <w:p w:rsidR="00DF3D89" w:rsidRPr="000378EA" w:rsidRDefault="00DF3D89" w:rsidP="00DF3D89">
      <w:pPr>
        <w:pStyle w:val="a8"/>
        <w:spacing w:after="0" w:line="240" w:lineRule="auto"/>
        <w:ind w:left="0"/>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5.1. Технологию по </w:t>
      </w:r>
      <w:r>
        <w:rPr>
          <w:rFonts w:ascii="Times New Roman" w:hAnsi="Times New Roman"/>
          <w:sz w:val="24"/>
          <w:szCs w:val="24"/>
          <w:lang w:eastAsia="ru-RU"/>
        </w:rPr>
        <w:t>капитальному ремонту крыши</w:t>
      </w:r>
      <w:r w:rsidRPr="000378EA">
        <w:rPr>
          <w:rFonts w:ascii="Times New Roman" w:hAnsi="Times New Roman"/>
          <w:sz w:val="24"/>
          <w:szCs w:val="24"/>
          <w:lang w:eastAsia="ru-RU"/>
        </w:rPr>
        <w:t xml:space="preserve"> выполнять в соответствии с: </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СП 17.13330.2011 Кровли. Актуализированная редакция СНиП </w:t>
      </w:r>
      <w:r w:rsidRPr="000378EA">
        <w:rPr>
          <w:rFonts w:ascii="Times New Roman" w:hAnsi="Times New Roman"/>
          <w:sz w:val="24"/>
          <w:szCs w:val="24"/>
          <w:lang w:val="en-US" w:eastAsia="ru-RU"/>
        </w:rPr>
        <w:t>II</w:t>
      </w:r>
      <w:r w:rsidRPr="000378EA">
        <w:rPr>
          <w:rFonts w:ascii="Times New Roman" w:hAnsi="Times New Roman"/>
          <w:sz w:val="24"/>
          <w:szCs w:val="24"/>
          <w:lang w:eastAsia="ru-RU"/>
        </w:rPr>
        <w:t xml:space="preserve">-26-76; </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СНиП 41-01-2003 «Отопление и кондиционирование»;</w:t>
      </w:r>
    </w:p>
    <w:p w:rsidR="00DF3D89" w:rsidRPr="000378EA" w:rsidRDefault="00DF3D89" w:rsidP="00DF3D89">
      <w:pPr>
        <w:spacing w:after="0" w:line="240" w:lineRule="auto"/>
        <w:ind w:left="720" w:hanging="720"/>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СНиП 3.04.01-87 «Изоляционные и отделочные покрытия»;</w:t>
      </w:r>
    </w:p>
    <w:p w:rsidR="00DF3D89" w:rsidRPr="000378EA" w:rsidRDefault="00DF3D89" w:rsidP="00DF3D89">
      <w:pPr>
        <w:spacing w:after="0" w:line="240" w:lineRule="auto"/>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СНиП 21-01-97* «Пожарная безопасность зданий и сооружений».</w:t>
      </w:r>
    </w:p>
    <w:p w:rsidR="00DF3D89" w:rsidRPr="000378EA" w:rsidRDefault="00DF3D89" w:rsidP="00DF3D89">
      <w:pPr>
        <w:pStyle w:val="a8"/>
        <w:spacing w:after="0" w:line="240" w:lineRule="auto"/>
        <w:ind w:left="0"/>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5.2. Срок предоставления гарантий качества: по результатам аукциона.</w:t>
      </w:r>
    </w:p>
    <w:p w:rsidR="00DF3D89" w:rsidRPr="000378EA" w:rsidRDefault="00DF3D89" w:rsidP="00DF3D89">
      <w:pPr>
        <w:spacing w:after="0" w:line="240" w:lineRule="auto"/>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5.3. Все работы выполнять в соответствии с соблюдением соответствующих глав строительных норм и правил по организации, производству и приемке работ. </w:t>
      </w:r>
    </w:p>
    <w:p w:rsidR="00DF3D89" w:rsidRPr="000378EA" w:rsidRDefault="00DF3D89" w:rsidP="00DF3D89">
      <w:pPr>
        <w:spacing w:after="0" w:line="240" w:lineRule="auto"/>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5.4. Подрядчик выполняет работы строго в соответствии с технологическими картами, согласованными с Заказчиком. Все материалы должны соответствовать сертификатам и паспортам качества на материалы. </w:t>
      </w:r>
    </w:p>
    <w:p w:rsidR="00DF3D89" w:rsidRPr="000378EA" w:rsidRDefault="00DF3D89" w:rsidP="00DF3D89">
      <w:pPr>
        <w:spacing w:after="0" w:line="240" w:lineRule="auto"/>
        <w:jc w:val="both"/>
        <w:textAlignment w:val="baseline"/>
        <w:rPr>
          <w:rFonts w:ascii="Times New Roman" w:hAnsi="Times New Roman"/>
          <w:sz w:val="24"/>
          <w:szCs w:val="24"/>
          <w:lang w:eastAsia="ru-RU"/>
        </w:rPr>
      </w:pPr>
    </w:p>
    <w:p w:rsidR="00DF3D89" w:rsidRPr="000378EA" w:rsidRDefault="00DF3D89" w:rsidP="00DF3D89">
      <w:pPr>
        <w:tabs>
          <w:tab w:val="left" w:pos="709"/>
        </w:tabs>
        <w:spacing w:after="0" w:line="240" w:lineRule="auto"/>
        <w:jc w:val="center"/>
        <w:rPr>
          <w:rFonts w:ascii="Times New Roman" w:hAnsi="Times New Roman"/>
          <w:sz w:val="24"/>
          <w:szCs w:val="24"/>
        </w:rPr>
      </w:pPr>
      <w:r w:rsidRPr="000378EA">
        <w:rPr>
          <w:rFonts w:ascii="Times New Roman" w:hAnsi="Times New Roman"/>
          <w:b/>
          <w:bCs/>
          <w:sz w:val="24"/>
          <w:szCs w:val="24"/>
        </w:rPr>
        <w:t>6. Общие требования к выполнению работ:</w:t>
      </w:r>
    </w:p>
    <w:p w:rsidR="00AC6F15" w:rsidRDefault="00AC6F15" w:rsidP="00DF3D89">
      <w:pPr>
        <w:widowControl w:val="0"/>
        <w:tabs>
          <w:tab w:val="left" w:pos="709"/>
          <w:tab w:val="left" w:pos="2565"/>
        </w:tabs>
        <w:suppressAutoHyphens/>
        <w:spacing w:after="0" w:line="240" w:lineRule="auto"/>
        <w:ind w:firstLine="567"/>
        <w:jc w:val="both"/>
        <w:rPr>
          <w:rFonts w:ascii="Times New Roman" w:hAnsi="Times New Roman"/>
          <w:sz w:val="24"/>
          <w:szCs w:val="24"/>
        </w:rPr>
      </w:pPr>
    </w:p>
    <w:p w:rsidR="00DF3D89" w:rsidRPr="000378EA" w:rsidRDefault="00DF3D89" w:rsidP="00DF3D89">
      <w:pPr>
        <w:widowControl w:val="0"/>
        <w:tabs>
          <w:tab w:val="left" w:pos="709"/>
          <w:tab w:val="left" w:pos="2565"/>
        </w:tabs>
        <w:suppressAutoHyphens/>
        <w:spacing w:after="0" w:line="240" w:lineRule="auto"/>
        <w:ind w:firstLine="567"/>
        <w:jc w:val="both"/>
        <w:rPr>
          <w:rFonts w:ascii="Times New Roman" w:hAnsi="Times New Roman"/>
          <w:sz w:val="24"/>
          <w:szCs w:val="24"/>
        </w:rPr>
      </w:pPr>
      <w:r w:rsidRPr="000378EA">
        <w:rPr>
          <w:rFonts w:ascii="Times New Roman" w:hAnsi="Times New Roman"/>
          <w:sz w:val="24"/>
          <w:szCs w:val="24"/>
        </w:rPr>
        <w:t>применяемые строительные материалы, изделия и оборудование должны соответствовать сметной документации, а также требованиям СанПин, ГОСТ, СНиП;</w:t>
      </w:r>
    </w:p>
    <w:p w:rsidR="00DF3D89" w:rsidRPr="000378EA" w:rsidRDefault="00DF3D89" w:rsidP="00DF3D89">
      <w:pPr>
        <w:widowControl w:val="0"/>
        <w:tabs>
          <w:tab w:val="left" w:pos="709"/>
          <w:tab w:val="left" w:pos="2565"/>
        </w:tabs>
        <w:suppressAutoHyphens/>
        <w:spacing w:after="0" w:line="240" w:lineRule="auto"/>
        <w:ind w:firstLine="567"/>
        <w:jc w:val="both"/>
        <w:rPr>
          <w:rFonts w:ascii="Times New Roman" w:hAnsi="Times New Roman"/>
          <w:sz w:val="24"/>
          <w:szCs w:val="24"/>
        </w:rPr>
      </w:pPr>
      <w:r w:rsidRPr="000378EA">
        <w:rPr>
          <w:rFonts w:ascii="Times New Roman" w:hAnsi="Times New Roman"/>
          <w:sz w:val="24"/>
          <w:szCs w:val="24"/>
        </w:rPr>
        <w:t>обязательно составление актов на скрытые работы с обязательной фотофиксацией;</w:t>
      </w:r>
    </w:p>
    <w:p w:rsidR="00DF3D89" w:rsidRPr="000378EA" w:rsidRDefault="00DF3D89" w:rsidP="00DF3D89">
      <w:pPr>
        <w:widowControl w:val="0"/>
        <w:tabs>
          <w:tab w:val="left" w:pos="709"/>
          <w:tab w:val="left" w:pos="2565"/>
        </w:tabs>
        <w:suppressAutoHyphens/>
        <w:spacing w:after="0" w:line="240" w:lineRule="auto"/>
        <w:ind w:firstLine="567"/>
        <w:jc w:val="both"/>
        <w:rPr>
          <w:rFonts w:ascii="Times New Roman" w:hAnsi="Times New Roman"/>
          <w:sz w:val="24"/>
          <w:szCs w:val="24"/>
        </w:rPr>
      </w:pPr>
      <w:r w:rsidRPr="000378EA">
        <w:rPr>
          <w:rFonts w:ascii="Times New Roman" w:hAnsi="Times New Roman"/>
          <w:sz w:val="24"/>
          <w:szCs w:val="24"/>
        </w:rPr>
        <w:t>применяемые строительные материалы, товары и оборудование должны быть новыми,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DF3D89" w:rsidRPr="000378EA" w:rsidRDefault="00DF3D89" w:rsidP="00DF3D89">
      <w:pPr>
        <w:widowControl w:val="0"/>
        <w:tabs>
          <w:tab w:val="left" w:pos="709"/>
          <w:tab w:val="left" w:pos="2565"/>
        </w:tabs>
        <w:suppressAutoHyphens/>
        <w:spacing w:after="0" w:line="240" w:lineRule="auto"/>
        <w:ind w:firstLine="567"/>
        <w:jc w:val="both"/>
        <w:rPr>
          <w:rFonts w:ascii="Times New Roman" w:hAnsi="Times New Roman"/>
          <w:sz w:val="24"/>
          <w:szCs w:val="24"/>
        </w:rPr>
      </w:pPr>
      <w:r w:rsidRPr="000378EA">
        <w:rPr>
          <w:rFonts w:ascii="Times New Roman" w:hAnsi="Times New Roman"/>
          <w:sz w:val="24"/>
          <w:szCs w:val="24"/>
        </w:rPr>
        <w:t>в случае, если в составе аукционной документации содержится документ «Перечень, количество и характеристики основных материалов и оборудования, необходимых для выполнения работ и (или) оказания услуг по капитальному ремонту общего имущества в многоквартирном доме», используемые товары и материалы должны соответствовать установленным техническим характеристикам;</w:t>
      </w:r>
    </w:p>
    <w:p w:rsidR="00DF3D89" w:rsidRPr="000378EA" w:rsidRDefault="00DF3D89" w:rsidP="00DF3D89">
      <w:pPr>
        <w:widowControl w:val="0"/>
        <w:suppressAutoHyphens/>
        <w:spacing w:after="0" w:line="240" w:lineRule="auto"/>
        <w:ind w:firstLine="567"/>
        <w:jc w:val="both"/>
        <w:rPr>
          <w:rFonts w:ascii="Times New Roman" w:hAnsi="Times New Roman"/>
          <w:sz w:val="24"/>
          <w:szCs w:val="24"/>
        </w:rPr>
      </w:pPr>
      <w:r w:rsidRPr="000378EA">
        <w:rPr>
          <w:rFonts w:ascii="Times New Roman" w:hAnsi="Times New Roman"/>
          <w:sz w:val="24"/>
          <w:szCs w:val="24"/>
        </w:rPr>
        <w:t>отключение существующих инженерных систем, сетей или отдельных их участков могут производиться только по предварительному согласованию с Заказчиком, предусмотреть возможность отключения отдельных их участков;</w:t>
      </w:r>
    </w:p>
    <w:p w:rsidR="00DF3D89" w:rsidRPr="000378EA" w:rsidRDefault="00DF3D89" w:rsidP="00DF3D89">
      <w:pPr>
        <w:spacing w:after="0" w:line="240" w:lineRule="auto"/>
        <w:ind w:firstLine="567"/>
        <w:jc w:val="both"/>
        <w:textAlignment w:val="baseline"/>
        <w:rPr>
          <w:rFonts w:ascii="Times New Roman" w:hAnsi="Times New Roman"/>
          <w:sz w:val="24"/>
          <w:szCs w:val="24"/>
        </w:rPr>
      </w:pPr>
      <w:r w:rsidRPr="000378EA">
        <w:rPr>
          <w:rFonts w:ascii="Times New Roman" w:hAnsi="Times New Roman"/>
          <w:sz w:val="24"/>
          <w:szCs w:val="24"/>
        </w:rPr>
        <w:t>при проведении работ затрагивающих проезжую часть, создать условия проезда служб экстренной помощи.</w:t>
      </w:r>
    </w:p>
    <w:p w:rsidR="00DF3D89" w:rsidRPr="000378EA" w:rsidRDefault="00DF3D89" w:rsidP="00DF3D89">
      <w:pPr>
        <w:spacing w:after="0" w:line="240" w:lineRule="auto"/>
        <w:ind w:firstLine="567"/>
        <w:jc w:val="both"/>
        <w:textAlignment w:val="baseline"/>
        <w:rPr>
          <w:rFonts w:ascii="Times New Roman" w:hAnsi="Times New Roman"/>
          <w:sz w:val="24"/>
          <w:szCs w:val="24"/>
          <w:lang w:eastAsia="ru-RU"/>
        </w:rPr>
      </w:pPr>
    </w:p>
    <w:p w:rsidR="00DF3D89" w:rsidRPr="000378EA" w:rsidRDefault="00DF3D89" w:rsidP="00DF3D89">
      <w:pPr>
        <w:spacing w:after="0" w:line="240" w:lineRule="auto"/>
        <w:jc w:val="center"/>
        <w:textAlignment w:val="baseline"/>
        <w:rPr>
          <w:rFonts w:ascii="Times New Roman" w:hAnsi="Times New Roman"/>
          <w:b/>
          <w:bCs/>
          <w:sz w:val="24"/>
          <w:szCs w:val="24"/>
          <w:bdr w:val="none" w:sz="0" w:space="0" w:color="auto" w:frame="1"/>
          <w:lang w:eastAsia="ru-RU"/>
        </w:rPr>
      </w:pPr>
      <w:r w:rsidRPr="000378EA">
        <w:rPr>
          <w:rFonts w:ascii="Times New Roman" w:hAnsi="Times New Roman"/>
          <w:b/>
          <w:bCs/>
          <w:sz w:val="24"/>
          <w:szCs w:val="24"/>
          <w:bdr w:val="none" w:sz="0" w:space="0" w:color="auto" w:frame="1"/>
          <w:lang w:eastAsia="ru-RU"/>
        </w:rPr>
        <w:t>7. Общие организационные вопросы:</w:t>
      </w:r>
    </w:p>
    <w:p w:rsidR="00AC6F15" w:rsidRDefault="00AC6F15" w:rsidP="00DF3D89">
      <w:pPr>
        <w:tabs>
          <w:tab w:val="left" w:pos="709"/>
        </w:tabs>
        <w:spacing w:after="0" w:line="240" w:lineRule="auto"/>
        <w:ind w:firstLine="709"/>
        <w:jc w:val="both"/>
        <w:rPr>
          <w:rFonts w:ascii="Times New Roman" w:hAnsi="Times New Roman"/>
          <w:sz w:val="24"/>
          <w:szCs w:val="24"/>
          <w:lang w:eastAsia="ru-RU"/>
        </w:rPr>
      </w:pPr>
    </w:p>
    <w:p w:rsidR="00DF3D89" w:rsidRPr="000378EA" w:rsidRDefault="00DF3D89" w:rsidP="00DF3D89">
      <w:pPr>
        <w:tabs>
          <w:tab w:val="left" w:pos="709"/>
        </w:tabs>
        <w:spacing w:after="0" w:line="240" w:lineRule="auto"/>
        <w:ind w:firstLine="709"/>
        <w:jc w:val="both"/>
        <w:rPr>
          <w:rFonts w:ascii="Times New Roman" w:hAnsi="Times New Roman"/>
          <w:sz w:val="24"/>
          <w:szCs w:val="24"/>
          <w:lang w:eastAsia="ru-RU"/>
        </w:rPr>
      </w:pPr>
      <w:r w:rsidRPr="000378EA">
        <w:rPr>
          <w:rFonts w:ascii="Times New Roman" w:hAnsi="Times New Roman"/>
          <w:sz w:val="24"/>
          <w:szCs w:val="24"/>
          <w:lang w:eastAsia="ru-RU"/>
        </w:rPr>
        <w:t>В случае нанесения материального ущерба при производстве ремонтных работ Заказчик и Подрядчик обязаны в течении 3-х рабочих дней составить акт осмотра и принять решение о возмещении ущерба.</w:t>
      </w:r>
    </w:p>
    <w:p w:rsidR="00DF3D89" w:rsidRPr="000378EA" w:rsidRDefault="00DF3D89" w:rsidP="00DF3D89">
      <w:pPr>
        <w:tabs>
          <w:tab w:val="left" w:pos="709"/>
        </w:tabs>
        <w:spacing w:after="0" w:line="240" w:lineRule="auto"/>
        <w:ind w:firstLine="709"/>
        <w:jc w:val="both"/>
        <w:rPr>
          <w:rFonts w:ascii="Times New Roman" w:hAnsi="Times New Roman"/>
          <w:sz w:val="24"/>
          <w:szCs w:val="24"/>
          <w:lang w:eastAsia="ru-RU"/>
        </w:rPr>
      </w:pPr>
      <w:r w:rsidRPr="000378EA">
        <w:rPr>
          <w:rFonts w:ascii="Times New Roman" w:hAnsi="Times New Roman"/>
          <w:sz w:val="24"/>
          <w:szCs w:val="24"/>
          <w:lang w:eastAsia="ru-RU"/>
        </w:rPr>
        <w:t>Подрядчик не имеет права менять в ходе ремонта ранее согласованную технологию и строительный материал без согласования с Заказчиком.</w:t>
      </w:r>
    </w:p>
    <w:p w:rsidR="00DF3D89" w:rsidRPr="000378EA" w:rsidRDefault="00DF3D89" w:rsidP="00DF3D89">
      <w:pPr>
        <w:tabs>
          <w:tab w:val="left" w:pos="709"/>
        </w:tabs>
        <w:spacing w:after="0" w:line="240" w:lineRule="auto"/>
        <w:ind w:firstLine="709"/>
        <w:jc w:val="both"/>
        <w:rPr>
          <w:rFonts w:ascii="Times New Roman" w:hAnsi="Times New Roman"/>
          <w:sz w:val="24"/>
          <w:szCs w:val="24"/>
          <w:lang w:eastAsia="ru-RU"/>
        </w:rPr>
      </w:pPr>
    </w:p>
    <w:p w:rsidR="00DF3D89" w:rsidRPr="000378EA" w:rsidRDefault="00DF3D89" w:rsidP="00DF3D89">
      <w:pPr>
        <w:tabs>
          <w:tab w:val="left" w:pos="709"/>
        </w:tabs>
        <w:spacing w:after="0" w:line="240" w:lineRule="auto"/>
        <w:jc w:val="center"/>
        <w:rPr>
          <w:rFonts w:ascii="Times New Roman" w:hAnsi="Times New Roman"/>
          <w:b/>
          <w:sz w:val="24"/>
          <w:szCs w:val="24"/>
          <w:lang w:eastAsia="ru-RU"/>
        </w:rPr>
      </w:pPr>
      <w:r w:rsidRPr="000378EA">
        <w:rPr>
          <w:rFonts w:ascii="Times New Roman" w:hAnsi="Times New Roman"/>
          <w:b/>
          <w:sz w:val="24"/>
          <w:szCs w:val="24"/>
          <w:lang w:eastAsia="ru-RU"/>
        </w:rPr>
        <w:t xml:space="preserve">8. </w:t>
      </w:r>
      <w:r w:rsidRPr="000378EA">
        <w:rPr>
          <w:rFonts w:ascii="Times New Roman" w:hAnsi="Times New Roman"/>
          <w:b/>
          <w:sz w:val="24"/>
          <w:szCs w:val="24"/>
          <w:lang w:eastAsia="ru-RU" w:bidi="ru-RU"/>
        </w:rPr>
        <w:t>Требования по обеспечению безопасности</w:t>
      </w:r>
    </w:p>
    <w:p w:rsidR="00AC6F15" w:rsidRDefault="00AC6F15" w:rsidP="00DF3D89">
      <w:pPr>
        <w:spacing w:after="0" w:line="240" w:lineRule="auto"/>
        <w:ind w:left="6" w:firstLine="561"/>
        <w:jc w:val="both"/>
        <w:rPr>
          <w:rFonts w:ascii="Times New Roman" w:hAnsi="Times New Roman"/>
          <w:sz w:val="24"/>
          <w:szCs w:val="24"/>
        </w:rPr>
      </w:pPr>
    </w:p>
    <w:p w:rsidR="00DF3D89" w:rsidRPr="000378EA" w:rsidRDefault="00DF3D89" w:rsidP="00DF3D89">
      <w:pPr>
        <w:spacing w:after="0" w:line="240" w:lineRule="auto"/>
        <w:ind w:left="6" w:firstLine="561"/>
        <w:jc w:val="both"/>
        <w:rPr>
          <w:rFonts w:ascii="Times New Roman" w:hAnsi="Times New Roman"/>
          <w:sz w:val="24"/>
          <w:szCs w:val="24"/>
        </w:rPr>
      </w:pPr>
      <w:r w:rsidRPr="000378EA">
        <w:rPr>
          <w:rFonts w:ascii="Times New Roman" w:hAnsi="Times New Roman"/>
          <w:sz w:val="24"/>
          <w:szCs w:val="24"/>
        </w:rPr>
        <w:t xml:space="preserve">8.1. При проведении строительно-монтажных работ без вывода здания из эксплуатации выполнить мероприятия по безопасному проходу и проживанию жильцов согласно СНиП 12-03-2001 Безопасность труда в строительстве. Часть 1. Общие требования. </w:t>
      </w:r>
    </w:p>
    <w:p w:rsidR="00DF3D89" w:rsidRPr="000378EA" w:rsidRDefault="00DF3D89" w:rsidP="00DF3D89">
      <w:pPr>
        <w:spacing w:after="0" w:line="240" w:lineRule="auto"/>
        <w:ind w:left="6" w:firstLine="561"/>
        <w:jc w:val="both"/>
        <w:rPr>
          <w:rFonts w:ascii="Times New Roman" w:hAnsi="Times New Roman"/>
          <w:sz w:val="24"/>
          <w:szCs w:val="24"/>
        </w:rPr>
      </w:pPr>
      <w:r w:rsidRPr="000378EA">
        <w:rPr>
          <w:rFonts w:ascii="Times New Roman" w:hAnsi="Times New Roman"/>
          <w:sz w:val="24"/>
          <w:szCs w:val="24"/>
        </w:rPr>
        <w:t>8.2. До начала проведения работ оградить особо опасные места и обозначить их сигнальными лентами и знаками.</w:t>
      </w:r>
    </w:p>
    <w:p w:rsidR="00DF3D89" w:rsidRPr="000378EA" w:rsidRDefault="00DF3D89" w:rsidP="00DF3D89">
      <w:pPr>
        <w:spacing w:after="0" w:line="240" w:lineRule="auto"/>
        <w:ind w:left="6" w:firstLine="561"/>
        <w:jc w:val="both"/>
        <w:rPr>
          <w:rFonts w:ascii="Times New Roman" w:hAnsi="Times New Roman"/>
          <w:sz w:val="24"/>
          <w:szCs w:val="24"/>
        </w:rPr>
      </w:pPr>
      <w:r w:rsidRPr="000378EA">
        <w:rPr>
          <w:rFonts w:ascii="Times New Roman" w:hAnsi="Times New Roman"/>
          <w:sz w:val="24"/>
          <w:szCs w:val="24"/>
        </w:rPr>
        <w:t xml:space="preserve">8.3. При выполнении работ не создавать условий, мешающих нормальной жизнедеятельности жителей. </w:t>
      </w:r>
    </w:p>
    <w:p w:rsidR="00DF3D89" w:rsidRDefault="00DF3D89" w:rsidP="00DF3D89">
      <w:pPr>
        <w:spacing w:after="0" w:line="240" w:lineRule="auto"/>
        <w:ind w:firstLine="567"/>
        <w:rPr>
          <w:rFonts w:ascii="Times New Roman" w:hAnsi="Times New Roman"/>
          <w:sz w:val="24"/>
          <w:szCs w:val="24"/>
        </w:rPr>
      </w:pPr>
      <w:r w:rsidRPr="000378EA">
        <w:rPr>
          <w:rFonts w:ascii="Times New Roman" w:hAnsi="Times New Roman"/>
          <w:sz w:val="24"/>
          <w:szCs w:val="24"/>
        </w:rPr>
        <w:t>8.4. Заблаговременно оповещать жителей обо всех отключениях, связанных с выполнением работ.</w:t>
      </w:r>
    </w:p>
    <w:p w:rsidR="00137464" w:rsidRDefault="00137464" w:rsidP="00137464">
      <w:pPr>
        <w:spacing w:after="0" w:line="240" w:lineRule="auto"/>
        <w:rPr>
          <w:rFonts w:ascii="Times New Roman" w:hAnsi="Times New Roman"/>
          <w:sz w:val="24"/>
          <w:szCs w:val="24"/>
        </w:rPr>
      </w:pPr>
    </w:p>
    <w:tbl>
      <w:tblPr>
        <w:tblW w:w="9498" w:type="dxa"/>
        <w:tblInd w:w="108" w:type="dxa"/>
        <w:tblLayout w:type="fixed"/>
        <w:tblLook w:val="0000" w:firstRow="0" w:lastRow="0" w:firstColumn="0" w:lastColumn="0" w:noHBand="0" w:noVBand="0"/>
      </w:tblPr>
      <w:tblGrid>
        <w:gridCol w:w="4962"/>
        <w:gridCol w:w="4536"/>
      </w:tblGrid>
      <w:tr w:rsidR="00137464" w:rsidRPr="00DC7FAA" w:rsidTr="00D66AFB">
        <w:trPr>
          <w:trHeight w:val="19"/>
        </w:trPr>
        <w:tc>
          <w:tcPr>
            <w:tcW w:w="4962" w:type="dxa"/>
            <w:tcBorders>
              <w:top w:val="nil"/>
              <w:left w:val="nil"/>
              <w:bottom w:val="nil"/>
              <w:right w:val="nil"/>
            </w:tcBorders>
          </w:tcPr>
          <w:p w:rsidR="00137464" w:rsidRDefault="00137464" w:rsidP="00D66AFB">
            <w:pPr>
              <w:widowControl w:val="0"/>
              <w:suppressAutoHyphens/>
              <w:autoSpaceDE w:val="0"/>
              <w:autoSpaceDN w:val="0"/>
              <w:adjustRightInd w:val="0"/>
              <w:spacing w:after="0" w:line="240" w:lineRule="auto"/>
              <w:ind w:right="567"/>
              <w:jc w:val="center"/>
              <w:rPr>
                <w:rFonts w:ascii="Times New Roman" w:hAnsi="Times New Roman"/>
                <w:sz w:val="24"/>
                <w:szCs w:val="24"/>
              </w:rPr>
            </w:pPr>
            <w:r>
              <w:rPr>
                <w:rFonts w:ascii="Times New Roman" w:hAnsi="Times New Roman"/>
                <w:sz w:val="24"/>
                <w:szCs w:val="24"/>
              </w:rPr>
              <w:t>ПОДРЯДЧИК</w:t>
            </w:r>
          </w:p>
          <w:p w:rsidR="00137464" w:rsidRDefault="00137464" w:rsidP="00D66AFB">
            <w:pPr>
              <w:widowControl w:val="0"/>
              <w:suppressAutoHyphens/>
              <w:autoSpaceDE w:val="0"/>
              <w:autoSpaceDN w:val="0"/>
              <w:adjustRightInd w:val="0"/>
              <w:spacing w:after="0" w:line="240" w:lineRule="auto"/>
              <w:ind w:right="33"/>
              <w:rPr>
                <w:rFonts w:ascii="Times New Roman" w:hAnsi="Times New Roman"/>
                <w:sz w:val="24"/>
                <w:szCs w:val="24"/>
              </w:rPr>
            </w:pPr>
            <w:r>
              <w:rPr>
                <w:rFonts w:ascii="Times New Roman" w:hAnsi="Times New Roman"/>
                <w:sz w:val="24"/>
                <w:szCs w:val="24"/>
              </w:rPr>
              <w:t>Общество с ограниченной ответственностью «УПРАВЛЯЮЩАЯ КОМПАНИЯ П. ПРИАРГУНСК»</w:t>
            </w:r>
          </w:p>
          <w:p w:rsidR="00137464" w:rsidRDefault="00137464" w:rsidP="00D66AFB">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р/сч 40702810974000032300</w:t>
            </w:r>
          </w:p>
          <w:p w:rsidR="00137464" w:rsidRDefault="00137464" w:rsidP="00D66AFB">
            <w:pPr>
              <w:widowControl w:val="0"/>
              <w:suppressAutoHyphens/>
              <w:autoSpaceDE w:val="0"/>
              <w:autoSpaceDN w:val="0"/>
              <w:adjustRightInd w:val="0"/>
              <w:spacing w:after="0" w:line="240" w:lineRule="auto"/>
              <w:ind w:right="317"/>
              <w:rPr>
                <w:rFonts w:ascii="Times New Roman" w:hAnsi="Times New Roman"/>
                <w:sz w:val="24"/>
                <w:szCs w:val="24"/>
              </w:rPr>
            </w:pPr>
            <w:r>
              <w:rPr>
                <w:rFonts w:ascii="Times New Roman" w:hAnsi="Times New Roman"/>
                <w:sz w:val="24"/>
                <w:szCs w:val="24"/>
              </w:rPr>
              <w:t xml:space="preserve">Отделение Сбербанка России г. Чита </w:t>
            </w:r>
          </w:p>
          <w:p w:rsidR="00137464" w:rsidRDefault="00137464" w:rsidP="00D66AFB">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Кор. Счет 30101810500000000637</w:t>
            </w:r>
          </w:p>
          <w:p w:rsidR="00137464" w:rsidRDefault="00137464" w:rsidP="00D66AFB">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ИНН 7518006734 КПП 751801001</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ОГРН 1097530000083 БИК 047601637</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 xml:space="preserve">Юридический адрес: 674310, Забайкальский край, Приаргунский район, пгт. Приаргунск, </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ул. Комсомольская, д. 2;</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Телефон: (30243)22654 (101)</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Фактический адрес: 674310, Забайкальский край, Приаргунский район, пгт. Приаргунск, ул. Комсомольская, д. 10, оф. 11;</w:t>
            </w:r>
          </w:p>
          <w:p w:rsidR="00137464" w:rsidRDefault="00137464" w:rsidP="00D66AFB">
            <w:pPr>
              <w:widowControl w:val="0"/>
              <w:tabs>
                <w:tab w:val="left" w:pos="4429"/>
                <w:tab w:val="left" w:pos="4462"/>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Телефон: (30243)2-26-33, </w:t>
            </w:r>
          </w:p>
          <w:p w:rsidR="00137464" w:rsidRDefault="00137464" w:rsidP="00D66AFB">
            <w:pPr>
              <w:widowControl w:val="0"/>
              <w:tabs>
                <w:tab w:val="left" w:pos="4429"/>
                <w:tab w:val="left" w:pos="4462"/>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факс: (30243)2-26-54</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Генеральный директор</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____________________В.А. Золотарев</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___</w:t>
            </w:r>
            <w:r>
              <w:rPr>
                <w:rFonts w:ascii="Times New Roman" w:hAnsi="Times New Roman"/>
                <w:sz w:val="24"/>
                <w:szCs w:val="24"/>
              </w:rPr>
              <w:t xml:space="preserve">» </w:t>
            </w:r>
            <w:r>
              <w:rPr>
                <w:rFonts w:ascii="Times New Roman" w:hAnsi="Times New Roman"/>
                <w:sz w:val="24"/>
                <w:szCs w:val="24"/>
                <w:u w:val="single"/>
              </w:rPr>
              <w:t xml:space="preserve">_______                             </w:t>
            </w:r>
            <w:r>
              <w:rPr>
                <w:rFonts w:ascii="Times New Roman" w:hAnsi="Times New Roman"/>
                <w:sz w:val="24"/>
                <w:szCs w:val="24"/>
              </w:rPr>
              <w:t>2018г.</w:t>
            </w:r>
          </w:p>
        </w:tc>
        <w:tc>
          <w:tcPr>
            <w:tcW w:w="4536" w:type="dxa"/>
            <w:tcBorders>
              <w:top w:val="nil"/>
              <w:left w:val="nil"/>
              <w:bottom w:val="nil"/>
              <w:right w:val="nil"/>
            </w:tcBorders>
          </w:tcPr>
          <w:p w:rsidR="00137464" w:rsidRDefault="00137464" w:rsidP="00D66AF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ЗАКАЗЧИК</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Забайкальский фонд капитального ремонта многоквартирных домов.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Р/сч 40603810274000029374</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Отделение №8600 Сбербанка России</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 Счет 30101810500000000637</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ИНН 7536986902 КПП 753601001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ОГРН 1137500000978 БИК 047601637</w:t>
            </w:r>
          </w:p>
          <w:p w:rsidR="00137464" w:rsidRDefault="00137464" w:rsidP="00D66AFB">
            <w:pPr>
              <w:shd w:val="clear" w:color="auto" w:fill="FFFFFF"/>
              <w:tabs>
                <w:tab w:val="left" w:pos="919"/>
              </w:tabs>
              <w:suppressAutoHyphens/>
              <w:autoSpaceDN w:val="0"/>
              <w:spacing w:after="0" w:line="240" w:lineRule="auto"/>
              <w:ind w:right="601"/>
              <w:jc w:val="both"/>
              <w:rPr>
                <w:rFonts w:ascii="Times New Roman" w:hAnsi="Times New Roman"/>
                <w:kern w:val="3"/>
                <w:sz w:val="24"/>
                <w:szCs w:val="24"/>
                <w:lang w:eastAsia="ru-RU"/>
              </w:rPr>
            </w:pPr>
            <w:r>
              <w:rPr>
                <w:rFonts w:ascii="Times New Roman" w:hAnsi="Times New Roman"/>
                <w:kern w:val="3"/>
                <w:sz w:val="24"/>
                <w:szCs w:val="24"/>
                <w:lang w:eastAsia="ru-RU"/>
              </w:rPr>
              <w:t xml:space="preserve">Юридический адрес: 672000, Забайкальский край, г. Чита, </w:t>
            </w:r>
          </w:p>
          <w:p w:rsidR="00137464" w:rsidRDefault="00137464" w:rsidP="00D66AFB">
            <w:pPr>
              <w:shd w:val="clear" w:color="auto" w:fill="FFFFFF"/>
              <w:tabs>
                <w:tab w:val="left" w:pos="919"/>
              </w:tabs>
              <w:suppressAutoHyphens/>
              <w:autoSpaceDN w:val="0"/>
              <w:spacing w:after="0" w:line="240" w:lineRule="auto"/>
              <w:ind w:right="601"/>
              <w:jc w:val="both"/>
              <w:rPr>
                <w:rFonts w:ascii="Times New Roman" w:hAnsi="Times New Roman"/>
                <w:kern w:val="3"/>
                <w:sz w:val="24"/>
                <w:szCs w:val="24"/>
                <w:lang w:eastAsia="ru-RU"/>
              </w:rPr>
            </w:pPr>
            <w:r>
              <w:rPr>
                <w:rFonts w:ascii="Times New Roman" w:hAnsi="Times New Roman"/>
                <w:kern w:val="3"/>
                <w:sz w:val="24"/>
                <w:szCs w:val="24"/>
                <w:lang w:eastAsia="ru-RU"/>
              </w:rPr>
              <w:t xml:space="preserve">ул. Амурская, д.106; </w:t>
            </w:r>
          </w:p>
          <w:p w:rsidR="00137464" w:rsidRDefault="00137464" w:rsidP="00D66AFB">
            <w:pPr>
              <w:widowControl w:val="0"/>
              <w:numPr>
                <w:ilvl w:val="0"/>
                <w:numId w:val="35"/>
              </w:numPr>
              <w:suppressAutoHyphens/>
              <w:autoSpaceDN w:val="0"/>
              <w:spacing w:after="0" w:line="240" w:lineRule="auto"/>
              <w:ind w:left="34" w:right="601" w:hanging="34"/>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eastAsia="ja-JP" w:bidi="fa-IR"/>
              </w:rPr>
              <w:t>Фактический</w:t>
            </w:r>
            <w:r>
              <w:rPr>
                <w:rFonts w:ascii="Times New Roman" w:hAnsi="Times New Roman"/>
                <w:kern w:val="3"/>
                <w:sz w:val="24"/>
                <w:szCs w:val="24"/>
                <w:lang w:val="de-DE" w:eastAsia="ja-JP" w:bidi="fa-IR"/>
              </w:rPr>
              <w:t xml:space="preserve"> адрес: 6720</w:t>
            </w:r>
            <w:r>
              <w:rPr>
                <w:rFonts w:ascii="Times New Roman" w:hAnsi="Times New Roman"/>
                <w:kern w:val="3"/>
                <w:sz w:val="24"/>
                <w:szCs w:val="24"/>
                <w:lang w:eastAsia="ja-JP" w:bidi="fa-IR"/>
              </w:rPr>
              <w:t>1</w:t>
            </w:r>
            <w:r>
              <w:rPr>
                <w:rFonts w:ascii="Times New Roman" w:hAnsi="Times New Roman"/>
                <w:kern w:val="3"/>
                <w:sz w:val="24"/>
                <w:szCs w:val="24"/>
                <w:lang w:val="de-DE" w:eastAsia="ja-JP" w:bidi="fa-IR"/>
              </w:rPr>
              <w:t xml:space="preserve">0, Забайкальский край, г. Чита, </w:t>
            </w:r>
          </w:p>
          <w:p w:rsidR="00137464" w:rsidRDefault="00137464" w:rsidP="00D66AFB">
            <w:pPr>
              <w:widowControl w:val="0"/>
              <w:numPr>
                <w:ilvl w:val="0"/>
                <w:numId w:val="35"/>
              </w:numPr>
              <w:suppressAutoHyphens/>
              <w:autoSpaceDN w:val="0"/>
              <w:spacing w:after="0" w:line="240" w:lineRule="auto"/>
              <w:ind w:left="34" w:right="601" w:hanging="34"/>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val="de-DE" w:eastAsia="ja-JP" w:bidi="fa-IR"/>
              </w:rPr>
              <w:t xml:space="preserve">ул. </w:t>
            </w:r>
            <w:r>
              <w:rPr>
                <w:rFonts w:ascii="Times New Roman" w:hAnsi="Times New Roman"/>
                <w:kern w:val="3"/>
                <w:sz w:val="24"/>
                <w:szCs w:val="24"/>
                <w:lang w:eastAsia="ja-JP" w:bidi="fa-IR"/>
              </w:rPr>
              <w:t>Забайкальского рабочего, д. 94;</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Телефон/факс: (302-2) 41-40-14</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Генеральный директор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 А.В. Никонюк</w:t>
            </w:r>
          </w:p>
          <w:p w:rsidR="00137464" w:rsidRDefault="00137464" w:rsidP="00D66A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___</w:t>
            </w:r>
            <w:r>
              <w:rPr>
                <w:rFonts w:ascii="Times New Roman" w:hAnsi="Times New Roman"/>
                <w:sz w:val="24"/>
                <w:szCs w:val="24"/>
              </w:rPr>
              <w:t>»</w:t>
            </w:r>
            <w:r>
              <w:rPr>
                <w:rFonts w:ascii="Times New Roman" w:hAnsi="Times New Roman"/>
                <w:sz w:val="24"/>
                <w:szCs w:val="24"/>
                <w:u w:val="single"/>
              </w:rPr>
              <w:t xml:space="preserve"> _______                                   </w:t>
            </w:r>
            <w:r>
              <w:rPr>
                <w:rFonts w:ascii="Times New Roman" w:hAnsi="Times New Roman"/>
                <w:sz w:val="24"/>
                <w:szCs w:val="24"/>
              </w:rPr>
              <w:t xml:space="preserve">2018 г.  </w:t>
            </w:r>
          </w:p>
        </w:tc>
      </w:tr>
    </w:tbl>
    <w:p w:rsidR="00137464" w:rsidRDefault="00137464" w:rsidP="00137464">
      <w:pPr>
        <w:spacing w:after="0" w:line="240" w:lineRule="auto"/>
        <w:rPr>
          <w:rFonts w:ascii="Times New Roman" w:hAnsi="Times New Roman"/>
          <w:sz w:val="24"/>
          <w:szCs w:val="24"/>
        </w:rPr>
      </w:pPr>
    </w:p>
    <w:tbl>
      <w:tblPr>
        <w:tblW w:w="9498" w:type="dxa"/>
        <w:tblInd w:w="108" w:type="dxa"/>
        <w:tblLayout w:type="fixed"/>
        <w:tblLook w:val="0000" w:firstRow="0" w:lastRow="0" w:firstColumn="0" w:lastColumn="0" w:noHBand="0" w:noVBand="0"/>
      </w:tblPr>
      <w:tblGrid>
        <w:gridCol w:w="4962"/>
        <w:gridCol w:w="4536"/>
      </w:tblGrid>
      <w:tr w:rsidR="00137464" w:rsidRPr="0045378B" w:rsidTr="00D66AFB">
        <w:trPr>
          <w:trHeight w:val="19"/>
        </w:trPr>
        <w:tc>
          <w:tcPr>
            <w:tcW w:w="4962" w:type="dxa"/>
            <w:tcBorders>
              <w:top w:val="nil"/>
              <w:left w:val="nil"/>
              <w:bottom w:val="nil"/>
              <w:right w:val="nil"/>
            </w:tcBorders>
          </w:tcPr>
          <w:p w:rsidR="00137464" w:rsidRPr="0045378B" w:rsidRDefault="00137464" w:rsidP="00D66AFB">
            <w:pPr>
              <w:widowControl w:val="0"/>
              <w:suppressAutoHyphens/>
              <w:autoSpaceDE w:val="0"/>
              <w:autoSpaceDN w:val="0"/>
              <w:adjustRightInd w:val="0"/>
              <w:spacing w:after="0" w:line="240" w:lineRule="auto"/>
              <w:ind w:right="567"/>
              <w:jc w:val="center"/>
              <w:rPr>
                <w:rFonts w:ascii="Times New Roman" w:hAnsi="Times New Roman"/>
                <w:sz w:val="24"/>
                <w:szCs w:val="24"/>
              </w:rPr>
            </w:pPr>
          </w:p>
        </w:tc>
        <w:tc>
          <w:tcPr>
            <w:tcW w:w="4536" w:type="dxa"/>
            <w:tcBorders>
              <w:top w:val="nil"/>
              <w:left w:val="nil"/>
              <w:bottom w:val="nil"/>
              <w:right w:val="nil"/>
            </w:tcBorders>
          </w:tcPr>
          <w:p w:rsidR="00137464" w:rsidRPr="0045378B" w:rsidRDefault="00137464" w:rsidP="00D66AFB">
            <w:pPr>
              <w:widowControl w:val="0"/>
              <w:autoSpaceDE w:val="0"/>
              <w:autoSpaceDN w:val="0"/>
              <w:adjustRightInd w:val="0"/>
              <w:spacing w:after="0" w:line="240" w:lineRule="auto"/>
              <w:rPr>
                <w:rFonts w:ascii="Times New Roman" w:hAnsi="Times New Roman"/>
                <w:sz w:val="24"/>
                <w:szCs w:val="24"/>
                <w:lang w:val="en-US"/>
              </w:rPr>
            </w:pPr>
          </w:p>
        </w:tc>
      </w:tr>
      <w:tr w:rsidR="00DF3D89" w:rsidRPr="0045378B" w:rsidTr="008577D6">
        <w:trPr>
          <w:trHeight w:val="19"/>
        </w:trPr>
        <w:tc>
          <w:tcPr>
            <w:tcW w:w="4962" w:type="dxa"/>
            <w:tcBorders>
              <w:top w:val="nil"/>
              <w:left w:val="nil"/>
              <w:bottom w:val="nil"/>
              <w:right w:val="nil"/>
            </w:tcBorders>
          </w:tcPr>
          <w:p w:rsidR="00DF3D89" w:rsidRPr="0045378B" w:rsidRDefault="00DF3D89" w:rsidP="008577D6">
            <w:pPr>
              <w:widowControl w:val="0"/>
              <w:suppressAutoHyphens/>
              <w:autoSpaceDE w:val="0"/>
              <w:autoSpaceDN w:val="0"/>
              <w:adjustRightInd w:val="0"/>
              <w:spacing w:after="0" w:line="240" w:lineRule="auto"/>
              <w:ind w:right="567"/>
              <w:jc w:val="center"/>
              <w:rPr>
                <w:rFonts w:ascii="Times New Roman" w:hAnsi="Times New Roman"/>
                <w:sz w:val="24"/>
                <w:szCs w:val="24"/>
              </w:rPr>
            </w:pPr>
          </w:p>
        </w:tc>
        <w:tc>
          <w:tcPr>
            <w:tcW w:w="4536" w:type="dxa"/>
            <w:tcBorders>
              <w:top w:val="nil"/>
              <w:left w:val="nil"/>
              <w:bottom w:val="nil"/>
              <w:right w:val="nil"/>
            </w:tcBorders>
          </w:tcPr>
          <w:p w:rsidR="00DF3D89" w:rsidRPr="0045378B" w:rsidRDefault="00DF3D89" w:rsidP="008577D6">
            <w:pPr>
              <w:widowControl w:val="0"/>
              <w:autoSpaceDE w:val="0"/>
              <w:autoSpaceDN w:val="0"/>
              <w:adjustRightInd w:val="0"/>
              <w:spacing w:after="0" w:line="240" w:lineRule="auto"/>
              <w:rPr>
                <w:rFonts w:ascii="Times New Roman" w:hAnsi="Times New Roman"/>
                <w:sz w:val="24"/>
                <w:szCs w:val="24"/>
                <w:lang w:val="en-US"/>
              </w:rPr>
            </w:pPr>
          </w:p>
        </w:tc>
      </w:tr>
    </w:tbl>
    <w:p w:rsidR="00DF3D89" w:rsidRDefault="00DF3D89" w:rsidP="00DF3D89">
      <w:pPr>
        <w:spacing w:after="0" w:line="240" w:lineRule="auto"/>
        <w:rPr>
          <w:rFonts w:ascii="Times New Roman" w:hAnsi="Times New Roman"/>
          <w:b/>
          <w:sz w:val="24"/>
          <w:szCs w:val="24"/>
        </w:rPr>
      </w:pPr>
      <w:r>
        <w:rPr>
          <w:rFonts w:ascii="Times New Roman" w:hAnsi="Times New Roman"/>
          <w:b/>
          <w:sz w:val="24"/>
          <w:szCs w:val="24"/>
        </w:rPr>
        <w:br w:type="page"/>
      </w:r>
    </w:p>
    <w:p w:rsidR="00DF3D89" w:rsidRPr="000378EA" w:rsidRDefault="00DF3D89" w:rsidP="00DF3D89">
      <w:pPr>
        <w:spacing w:after="0" w:line="240" w:lineRule="auto"/>
        <w:jc w:val="center"/>
        <w:rPr>
          <w:rFonts w:ascii="Times New Roman" w:hAnsi="Times New Roman"/>
          <w:b/>
          <w:sz w:val="24"/>
          <w:szCs w:val="24"/>
        </w:rPr>
      </w:pPr>
      <w:r>
        <w:rPr>
          <w:rFonts w:ascii="Times New Roman" w:hAnsi="Times New Roman"/>
          <w:b/>
          <w:sz w:val="24"/>
          <w:szCs w:val="24"/>
        </w:rPr>
        <w:t>Техническое задание №4</w:t>
      </w:r>
    </w:p>
    <w:p w:rsidR="00DF3D89" w:rsidRPr="000378EA" w:rsidRDefault="00DF3D89" w:rsidP="00DF3D89">
      <w:pPr>
        <w:spacing w:after="0" w:line="240" w:lineRule="auto"/>
        <w:jc w:val="center"/>
        <w:rPr>
          <w:rFonts w:ascii="Times New Roman" w:hAnsi="Times New Roman"/>
          <w:b/>
          <w:sz w:val="24"/>
          <w:szCs w:val="24"/>
        </w:rPr>
      </w:pPr>
      <w:r w:rsidRPr="000378EA">
        <w:rPr>
          <w:rFonts w:ascii="Times New Roman" w:hAnsi="Times New Roman"/>
          <w:b/>
          <w:sz w:val="24"/>
          <w:szCs w:val="24"/>
        </w:rPr>
        <w:t xml:space="preserve"> на выполнение работ и (или) оказание услуг </w:t>
      </w:r>
    </w:p>
    <w:p w:rsidR="00DF3D89" w:rsidRPr="000378EA" w:rsidRDefault="00DF3D89" w:rsidP="00DF3D89">
      <w:pPr>
        <w:spacing w:after="0" w:line="240" w:lineRule="auto"/>
        <w:jc w:val="center"/>
        <w:rPr>
          <w:rFonts w:ascii="Times New Roman" w:hAnsi="Times New Roman"/>
          <w:b/>
          <w:sz w:val="24"/>
          <w:szCs w:val="24"/>
        </w:rPr>
      </w:pPr>
      <w:r w:rsidRPr="000378EA">
        <w:rPr>
          <w:rFonts w:ascii="Times New Roman" w:hAnsi="Times New Roman"/>
          <w:b/>
          <w:sz w:val="24"/>
          <w:szCs w:val="24"/>
        </w:rPr>
        <w:t>по капитальному ремонту общего имущества в многоквартирных домах</w:t>
      </w:r>
    </w:p>
    <w:p w:rsidR="00DF3D89" w:rsidRPr="000378EA" w:rsidRDefault="00DF3D89" w:rsidP="00DF3D89">
      <w:pPr>
        <w:spacing w:after="0" w:line="240" w:lineRule="auto"/>
        <w:rPr>
          <w:rFonts w:ascii="Times New Roman" w:hAnsi="Times New Roman"/>
          <w:b/>
          <w:sz w:val="24"/>
          <w:szCs w:val="24"/>
        </w:rPr>
      </w:pPr>
    </w:p>
    <w:p w:rsidR="00DF3D89" w:rsidRPr="000378EA" w:rsidRDefault="00DF3D89" w:rsidP="00DF3D89">
      <w:pPr>
        <w:spacing w:after="0" w:line="240" w:lineRule="auto"/>
        <w:jc w:val="center"/>
        <w:rPr>
          <w:rFonts w:ascii="Times New Roman" w:hAnsi="Times New Roman"/>
          <w:b/>
          <w:sz w:val="24"/>
          <w:szCs w:val="24"/>
        </w:rPr>
      </w:pPr>
      <w:r w:rsidRPr="000378EA">
        <w:rPr>
          <w:rFonts w:ascii="Times New Roman" w:hAnsi="Times New Roman"/>
          <w:b/>
          <w:sz w:val="24"/>
          <w:szCs w:val="24"/>
        </w:rPr>
        <w:t xml:space="preserve">Объект: Многоквартирный жилой дом, расположенный по адресу: </w:t>
      </w:r>
    </w:p>
    <w:p w:rsidR="00DF3D89" w:rsidRPr="000378EA" w:rsidRDefault="00DF3D89" w:rsidP="00DF3D89">
      <w:pPr>
        <w:spacing w:after="0" w:line="240" w:lineRule="auto"/>
        <w:jc w:val="center"/>
        <w:rPr>
          <w:rFonts w:ascii="Times New Roman" w:hAnsi="Times New Roman"/>
          <w:b/>
          <w:sz w:val="24"/>
          <w:szCs w:val="24"/>
        </w:rPr>
      </w:pPr>
      <w:r>
        <w:rPr>
          <w:rFonts w:ascii="Times New Roman" w:hAnsi="Times New Roman"/>
          <w:b/>
          <w:bCs/>
          <w:sz w:val="24"/>
          <w:szCs w:val="24"/>
          <w:bdr w:val="none" w:sz="0" w:space="0" w:color="auto" w:frame="1"/>
        </w:rPr>
        <w:t>Забайкальский край, п. Досатуй, ул. Привокзальная, д. 2в</w:t>
      </w:r>
    </w:p>
    <w:p w:rsidR="00DF3D89" w:rsidRPr="000378EA" w:rsidRDefault="00DF3D89" w:rsidP="00DF3D89">
      <w:pPr>
        <w:spacing w:after="0" w:line="300" w:lineRule="atLeast"/>
        <w:contextualSpacing/>
        <w:jc w:val="center"/>
        <w:textAlignment w:val="baseline"/>
        <w:rPr>
          <w:rFonts w:ascii="Times New Roman" w:hAnsi="Times New Roman"/>
          <w:b/>
          <w:bCs/>
          <w:sz w:val="24"/>
          <w:szCs w:val="24"/>
          <w:bdr w:val="none" w:sz="0" w:space="0" w:color="auto" w:frame="1"/>
          <w:lang w:eastAsia="ru-RU"/>
        </w:rPr>
      </w:pPr>
      <w:r w:rsidRPr="000378EA">
        <w:rPr>
          <w:rFonts w:ascii="Times New Roman" w:hAnsi="Times New Roman"/>
          <w:b/>
          <w:bCs/>
          <w:sz w:val="24"/>
          <w:szCs w:val="24"/>
          <w:bdr w:val="none" w:sz="0" w:space="0" w:color="auto" w:frame="1"/>
          <w:lang w:eastAsia="ru-RU"/>
        </w:rPr>
        <w:t>1. Основные данные по объекту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56"/>
        <w:gridCol w:w="3461"/>
        <w:gridCol w:w="5114"/>
      </w:tblGrid>
      <w:tr w:rsidR="00DF3D89" w:rsidRPr="000378EA" w:rsidTr="008577D6">
        <w:trPr>
          <w:jc w:val="center"/>
        </w:trPr>
        <w:tc>
          <w:tcPr>
            <w:tcW w:w="756" w:type="dxa"/>
            <w:tcMar>
              <w:top w:w="0" w:type="dxa"/>
              <w:left w:w="108" w:type="dxa"/>
              <w:bottom w:w="0" w:type="dxa"/>
              <w:right w:w="108" w:type="dxa"/>
            </w:tcMar>
            <w:vAlign w:val="bottom"/>
          </w:tcPr>
          <w:p w:rsidR="00DF3D89" w:rsidRPr="000378EA" w:rsidRDefault="00DF3D89" w:rsidP="008577D6">
            <w:pPr>
              <w:spacing w:after="0" w:line="240" w:lineRule="auto"/>
              <w:ind w:left="28" w:right="28"/>
              <w:jc w:val="center"/>
              <w:textAlignment w:val="baseline"/>
              <w:rPr>
                <w:rFonts w:ascii="Times New Roman" w:hAnsi="Times New Roman"/>
                <w:b/>
                <w:sz w:val="24"/>
                <w:szCs w:val="24"/>
                <w:lang w:eastAsia="ru-RU"/>
              </w:rPr>
            </w:pPr>
            <w:r w:rsidRPr="000378EA">
              <w:rPr>
                <w:rFonts w:ascii="Times New Roman" w:hAnsi="Times New Roman"/>
                <w:b/>
                <w:sz w:val="24"/>
                <w:szCs w:val="24"/>
                <w:lang w:eastAsia="ru-RU"/>
              </w:rPr>
              <w:t>№</w:t>
            </w:r>
          </w:p>
        </w:tc>
        <w:tc>
          <w:tcPr>
            <w:tcW w:w="3461" w:type="dxa"/>
            <w:tcMar>
              <w:top w:w="0" w:type="dxa"/>
              <w:left w:w="108" w:type="dxa"/>
              <w:bottom w:w="0" w:type="dxa"/>
              <w:right w:w="108" w:type="dxa"/>
            </w:tcMar>
            <w:vAlign w:val="bottom"/>
          </w:tcPr>
          <w:p w:rsidR="00DF3D89" w:rsidRPr="000378EA" w:rsidRDefault="00DF3D89" w:rsidP="008577D6">
            <w:pPr>
              <w:spacing w:after="0" w:line="240" w:lineRule="auto"/>
              <w:ind w:left="28" w:right="28"/>
              <w:jc w:val="center"/>
              <w:textAlignment w:val="baseline"/>
              <w:rPr>
                <w:rFonts w:ascii="Times New Roman" w:hAnsi="Times New Roman"/>
                <w:b/>
                <w:sz w:val="24"/>
                <w:szCs w:val="24"/>
                <w:lang w:eastAsia="ru-RU"/>
              </w:rPr>
            </w:pPr>
            <w:r w:rsidRPr="000378EA">
              <w:rPr>
                <w:rFonts w:ascii="Times New Roman" w:hAnsi="Times New Roman"/>
                <w:b/>
                <w:sz w:val="24"/>
                <w:szCs w:val="24"/>
                <w:lang w:eastAsia="ru-RU"/>
              </w:rPr>
              <w:t>Перечень основных данных и требований</w:t>
            </w:r>
          </w:p>
        </w:tc>
        <w:tc>
          <w:tcPr>
            <w:tcW w:w="5114" w:type="dxa"/>
            <w:tcMar>
              <w:top w:w="0" w:type="dxa"/>
              <w:left w:w="108" w:type="dxa"/>
              <w:bottom w:w="0" w:type="dxa"/>
              <w:right w:w="108" w:type="dxa"/>
            </w:tcMar>
            <w:vAlign w:val="bottom"/>
          </w:tcPr>
          <w:p w:rsidR="00DF3D89" w:rsidRPr="000378EA" w:rsidRDefault="00DF3D89" w:rsidP="008577D6">
            <w:pPr>
              <w:spacing w:after="0" w:line="240" w:lineRule="auto"/>
              <w:ind w:left="28" w:right="28"/>
              <w:jc w:val="center"/>
              <w:textAlignment w:val="baseline"/>
              <w:rPr>
                <w:rFonts w:ascii="Times New Roman" w:hAnsi="Times New Roman"/>
                <w:b/>
                <w:sz w:val="24"/>
                <w:szCs w:val="24"/>
                <w:lang w:eastAsia="ru-RU"/>
              </w:rPr>
            </w:pPr>
            <w:r w:rsidRPr="000378EA">
              <w:rPr>
                <w:rFonts w:ascii="Times New Roman" w:hAnsi="Times New Roman"/>
                <w:b/>
                <w:sz w:val="24"/>
                <w:szCs w:val="24"/>
                <w:lang w:eastAsia="ru-RU"/>
              </w:rPr>
              <w:t>Данные по объекту</w:t>
            </w:r>
          </w:p>
        </w:tc>
      </w:tr>
      <w:tr w:rsidR="00DF3D89" w:rsidRPr="000378EA" w:rsidTr="008577D6">
        <w:trPr>
          <w:jc w:val="center"/>
        </w:trPr>
        <w:tc>
          <w:tcPr>
            <w:tcW w:w="756" w:type="dxa"/>
            <w:tcMar>
              <w:top w:w="0" w:type="dxa"/>
              <w:left w:w="108" w:type="dxa"/>
              <w:bottom w:w="0" w:type="dxa"/>
              <w:right w:w="108" w:type="dxa"/>
            </w:tcMar>
            <w:vAlign w:val="center"/>
          </w:tcPr>
          <w:p w:rsidR="00DF3D89" w:rsidRPr="000378EA" w:rsidRDefault="00DF3D89" w:rsidP="008577D6">
            <w:pPr>
              <w:spacing w:after="0" w:line="300" w:lineRule="atLeast"/>
              <w:textAlignment w:val="baseline"/>
              <w:rPr>
                <w:rFonts w:ascii="Times New Roman" w:hAnsi="Times New Roman"/>
                <w:sz w:val="24"/>
                <w:szCs w:val="24"/>
                <w:lang w:eastAsia="ru-RU"/>
              </w:rPr>
            </w:pPr>
            <w:r w:rsidRPr="000378EA">
              <w:rPr>
                <w:rFonts w:ascii="Times New Roman" w:hAnsi="Times New Roman"/>
                <w:sz w:val="24"/>
                <w:szCs w:val="24"/>
                <w:lang w:eastAsia="ru-RU"/>
              </w:rPr>
              <w:t>1.1</w:t>
            </w:r>
          </w:p>
        </w:tc>
        <w:tc>
          <w:tcPr>
            <w:tcW w:w="3461"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Наименование объекта и его мощность</w:t>
            </w:r>
          </w:p>
        </w:tc>
        <w:tc>
          <w:tcPr>
            <w:tcW w:w="5114"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Многоквартирный жилой дом</w:t>
            </w:r>
          </w:p>
        </w:tc>
      </w:tr>
      <w:tr w:rsidR="00DF3D89" w:rsidRPr="000378EA" w:rsidTr="008577D6">
        <w:trPr>
          <w:jc w:val="center"/>
        </w:trPr>
        <w:tc>
          <w:tcPr>
            <w:tcW w:w="756"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1.2</w:t>
            </w:r>
          </w:p>
        </w:tc>
        <w:tc>
          <w:tcPr>
            <w:tcW w:w="3461"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Местоположение</w:t>
            </w:r>
          </w:p>
        </w:tc>
        <w:tc>
          <w:tcPr>
            <w:tcW w:w="5114" w:type="dxa"/>
            <w:tcMar>
              <w:top w:w="0" w:type="dxa"/>
              <w:left w:w="108" w:type="dxa"/>
              <w:bottom w:w="0" w:type="dxa"/>
              <w:right w:w="108" w:type="dxa"/>
            </w:tcMar>
            <w:vAlign w:val="center"/>
          </w:tcPr>
          <w:p w:rsidR="00DF3D89" w:rsidRPr="000378EA" w:rsidRDefault="00DF3D89" w:rsidP="008577D6">
            <w:pPr>
              <w:spacing w:after="0" w:line="300" w:lineRule="atLeast"/>
              <w:ind w:right="30"/>
              <w:textAlignment w:val="baseline"/>
              <w:rPr>
                <w:rFonts w:ascii="Times New Roman" w:hAnsi="Times New Roman"/>
                <w:sz w:val="24"/>
                <w:szCs w:val="24"/>
                <w:lang w:eastAsia="ru-RU"/>
              </w:rPr>
            </w:pPr>
            <w:r>
              <w:rPr>
                <w:rFonts w:ascii="Times New Roman" w:hAnsi="Times New Roman"/>
                <w:bCs/>
                <w:sz w:val="24"/>
                <w:szCs w:val="24"/>
                <w:bdr w:val="none" w:sz="0" w:space="0" w:color="auto" w:frame="1"/>
              </w:rPr>
              <w:t>Забайкальский край, п. Досатуй, ул. Привокзальная, д. 2в</w:t>
            </w:r>
          </w:p>
        </w:tc>
      </w:tr>
      <w:tr w:rsidR="00DF3D89" w:rsidRPr="000378EA" w:rsidTr="008577D6">
        <w:trPr>
          <w:jc w:val="center"/>
        </w:trPr>
        <w:tc>
          <w:tcPr>
            <w:tcW w:w="756"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1.3</w:t>
            </w:r>
          </w:p>
        </w:tc>
        <w:tc>
          <w:tcPr>
            <w:tcW w:w="3461"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Вид строительства</w:t>
            </w:r>
          </w:p>
        </w:tc>
        <w:tc>
          <w:tcPr>
            <w:tcW w:w="5114"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Капитальный ремонт</w:t>
            </w:r>
          </w:p>
        </w:tc>
      </w:tr>
      <w:tr w:rsidR="00DF3D89" w:rsidRPr="000378EA" w:rsidTr="008577D6">
        <w:trPr>
          <w:jc w:val="center"/>
        </w:trPr>
        <w:tc>
          <w:tcPr>
            <w:tcW w:w="756"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1.4</w:t>
            </w:r>
          </w:p>
        </w:tc>
        <w:tc>
          <w:tcPr>
            <w:tcW w:w="3461"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Сроки начала выполнения работ и (или) оказания услуг</w:t>
            </w:r>
          </w:p>
        </w:tc>
        <w:tc>
          <w:tcPr>
            <w:tcW w:w="5114" w:type="dxa"/>
            <w:tcMar>
              <w:top w:w="0" w:type="dxa"/>
              <w:left w:w="108" w:type="dxa"/>
              <w:bottom w:w="0" w:type="dxa"/>
              <w:right w:w="108" w:type="dxa"/>
            </w:tcMar>
            <w:vAlign w:val="center"/>
          </w:tcPr>
          <w:p w:rsidR="00DF3D89" w:rsidRPr="000378EA" w:rsidRDefault="00DF3D89" w:rsidP="008577D6">
            <w:pPr>
              <w:pStyle w:val="Standard"/>
              <w:tabs>
                <w:tab w:val="left" w:pos="0"/>
              </w:tabs>
              <w:jc w:val="both"/>
              <w:rPr>
                <w:rFonts w:cs="Times New Roman"/>
                <w:lang w:val="ru-RU"/>
              </w:rPr>
            </w:pPr>
            <w:r w:rsidRPr="000378EA">
              <w:rPr>
                <w:rFonts w:cs="Times New Roman"/>
                <w:lang w:val="ru-RU"/>
              </w:rPr>
              <w:t>с даты подписания Договора ЗАКАЗЧИКОМ;</w:t>
            </w:r>
          </w:p>
        </w:tc>
      </w:tr>
      <w:tr w:rsidR="00DF3D89" w:rsidRPr="000378EA" w:rsidTr="008577D6">
        <w:trPr>
          <w:jc w:val="center"/>
        </w:trPr>
        <w:tc>
          <w:tcPr>
            <w:tcW w:w="756"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1.5</w:t>
            </w:r>
          </w:p>
        </w:tc>
        <w:tc>
          <w:tcPr>
            <w:tcW w:w="3461"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Сроки окончания выполнения работ и (или) оказания услуг</w:t>
            </w:r>
          </w:p>
        </w:tc>
        <w:tc>
          <w:tcPr>
            <w:tcW w:w="5114" w:type="dxa"/>
            <w:tcMar>
              <w:top w:w="0" w:type="dxa"/>
              <w:left w:w="108" w:type="dxa"/>
              <w:bottom w:w="0" w:type="dxa"/>
              <w:right w:w="108" w:type="dxa"/>
            </w:tcMar>
            <w:vAlign w:val="center"/>
          </w:tcPr>
          <w:p w:rsidR="00DF3D89" w:rsidRPr="00BE0F61" w:rsidRDefault="00DF3D89" w:rsidP="008577D6">
            <w:pPr>
              <w:spacing w:after="0" w:line="240" w:lineRule="auto"/>
              <w:jc w:val="both"/>
              <w:rPr>
                <w:rFonts w:ascii="Times New Roman" w:hAnsi="Times New Roman"/>
                <w:iCs/>
                <w:sz w:val="24"/>
                <w:szCs w:val="24"/>
              </w:rPr>
            </w:pPr>
            <w:r w:rsidRPr="00BE0F61">
              <w:rPr>
                <w:rFonts w:ascii="Times New Roman" w:hAnsi="Times New Roman"/>
                <w:sz w:val="24"/>
                <w:szCs w:val="24"/>
              </w:rPr>
              <w:t>не позднее «14» сентября 2018 года</w:t>
            </w:r>
          </w:p>
        </w:tc>
      </w:tr>
      <w:tr w:rsidR="00DF3D89" w:rsidRPr="000378EA" w:rsidTr="008577D6">
        <w:trPr>
          <w:jc w:val="center"/>
        </w:trPr>
        <w:tc>
          <w:tcPr>
            <w:tcW w:w="756"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1.6</w:t>
            </w:r>
          </w:p>
        </w:tc>
        <w:tc>
          <w:tcPr>
            <w:tcW w:w="3461"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Особые условия капитального ремонта</w:t>
            </w:r>
          </w:p>
        </w:tc>
        <w:tc>
          <w:tcPr>
            <w:tcW w:w="5114"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Эксплуатируемые, не освобожденные здания.</w:t>
            </w:r>
          </w:p>
        </w:tc>
      </w:tr>
      <w:tr w:rsidR="00DF3D89" w:rsidRPr="000378EA" w:rsidTr="008577D6">
        <w:trPr>
          <w:jc w:val="center"/>
        </w:trPr>
        <w:tc>
          <w:tcPr>
            <w:tcW w:w="756"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1.7</w:t>
            </w:r>
          </w:p>
        </w:tc>
        <w:tc>
          <w:tcPr>
            <w:tcW w:w="3461" w:type="dxa"/>
            <w:tcMar>
              <w:top w:w="0" w:type="dxa"/>
              <w:left w:w="108" w:type="dxa"/>
              <w:bottom w:w="0" w:type="dxa"/>
              <w:right w:w="108" w:type="dxa"/>
            </w:tcMar>
            <w:vAlign w:val="center"/>
          </w:tcPr>
          <w:p w:rsidR="00DF3D89" w:rsidRPr="000378EA" w:rsidRDefault="00DF3D89" w:rsidP="008577D6">
            <w:pPr>
              <w:spacing w:after="150" w:line="300" w:lineRule="atLeast"/>
              <w:ind w:right="30"/>
              <w:textAlignment w:val="baseline"/>
              <w:rPr>
                <w:rFonts w:ascii="Times New Roman" w:hAnsi="Times New Roman"/>
                <w:sz w:val="24"/>
                <w:szCs w:val="24"/>
                <w:lang w:eastAsia="ru-RU"/>
              </w:rPr>
            </w:pPr>
            <w:r w:rsidRPr="000378EA">
              <w:rPr>
                <w:rFonts w:ascii="Times New Roman" w:hAnsi="Times New Roman"/>
                <w:sz w:val="24"/>
                <w:szCs w:val="24"/>
                <w:lang w:eastAsia="ru-RU"/>
              </w:rPr>
              <w:t>Требования к конструктивным решениям</w:t>
            </w:r>
          </w:p>
        </w:tc>
        <w:tc>
          <w:tcPr>
            <w:tcW w:w="5114" w:type="dxa"/>
            <w:tcMar>
              <w:top w:w="0" w:type="dxa"/>
              <w:left w:w="108" w:type="dxa"/>
              <w:bottom w:w="0" w:type="dxa"/>
              <w:right w:w="108" w:type="dxa"/>
            </w:tcMar>
            <w:vAlign w:val="center"/>
          </w:tcPr>
          <w:p w:rsidR="00DF3D89" w:rsidRPr="000378EA" w:rsidRDefault="00DF3D89" w:rsidP="008577D6">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Результаты работ должны удовлетворять всем нормативным актам, предусмотренным для данной категории зданий.</w:t>
            </w:r>
          </w:p>
        </w:tc>
      </w:tr>
      <w:tr w:rsidR="00603D85" w:rsidRPr="000378EA" w:rsidTr="008577D6">
        <w:trPr>
          <w:jc w:val="center"/>
        </w:trPr>
        <w:tc>
          <w:tcPr>
            <w:tcW w:w="756" w:type="dxa"/>
            <w:tcMar>
              <w:top w:w="0" w:type="dxa"/>
              <w:left w:w="108" w:type="dxa"/>
              <w:bottom w:w="0" w:type="dxa"/>
              <w:right w:w="108" w:type="dxa"/>
            </w:tcMar>
            <w:vAlign w:val="center"/>
          </w:tcPr>
          <w:p w:rsidR="00603D85" w:rsidRPr="000378EA" w:rsidRDefault="00603D85" w:rsidP="00AC6F15">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1.8</w:t>
            </w:r>
          </w:p>
        </w:tc>
        <w:tc>
          <w:tcPr>
            <w:tcW w:w="3461" w:type="dxa"/>
            <w:tcMar>
              <w:top w:w="0" w:type="dxa"/>
              <w:left w:w="108" w:type="dxa"/>
              <w:bottom w:w="0" w:type="dxa"/>
              <w:right w:w="108" w:type="dxa"/>
            </w:tcMar>
            <w:vAlign w:val="center"/>
          </w:tcPr>
          <w:p w:rsidR="00603D85" w:rsidRPr="000378EA" w:rsidRDefault="00603D85" w:rsidP="00AC6F15">
            <w:pPr>
              <w:spacing w:after="150" w:line="300" w:lineRule="atLeast"/>
              <w:ind w:left="30" w:right="30"/>
              <w:textAlignment w:val="baseline"/>
              <w:rPr>
                <w:rFonts w:ascii="Times New Roman" w:hAnsi="Times New Roman"/>
                <w:b/>
                <w:sz w:val="24"/>
                <w:szCs w:val="24"/>
                <w:lang w:eastAsia="ru-RU"/>
              </w:rPr>
            </w:pPr>
            <w:r>
              <w:rPr>
                <w:rFonts w:ascii="Times New Roman" w:hAnsi="Times New Roman"/>
                <w:b/>
                <w:sz w:val="24"/>
                <w:szCs w:val="24"/>
                <w:lang w:eastAsia="ru-RU"/>
              </w:rPr>
              <w:t>С</w:t>
            </w:r>
            <w:r w:rsidRPr="000378EA">
              <w:rPr>
                <w:rFonts w:ascii="Times New Roman" w:hAnsi="Times New Roman"/>
                <w:b/>
                <w:sz w:val="24"/>
                <w:szCs w:val="24"/>
                <w:lang w:eastAsia="ru-RU"/>
              </w:rPr>
              <w:t>тоимость выполнения работ по Объекту</w:t>
            </w:r>
          </w:p>
        </w:tc>
        <w:tc>
          <w:tcPr>
            <w:tcW w:w="5114" w:type="dxa"/>
            <w:tcMar>
              <w:top w:w="0" w:type="dxa"/>
              <w:left w:w="108" w:type="dxa"/>
              <w:bottom w:w="0" w:type="dxa"/>
              <w:right w:w="108" w:type="dxa"/>
            </w:tcMar>
            <w:vAlign w:val="center"/>
          </w:tcPr>
          <w:p w:rsidR="00603D85" w:rsidRPr="000378EA" w:rsidRDefault="00603D85" w:rsidP="00D66AFB">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1 207 666,28 рублей</w:t>
            </w:r>
          </w:p>
        </w:tc>
      </w:tr>
      <w:tr w:rsidR="00603D85" w:rsidRPr="000378EA" w:rsidTr="008577D6">
        <w:trPr>
          <w:trHeight w:val="77"/>
          <w:jc w:val="center"/>
        </w:trPr>
        <w:tc>
          <w:tcPr>
            <w:tcW w:w="756" w:type="dxa"/>
            <w:tcMar>
              <w:top w:w="0" w:type="dxa"/>
              <w:left w:w="108" w:type="dxa"/>
              <w:bottom w:w="0" w:type="dxa"/>
              <w:right w:w="108" w:type="dxa"/>
            </w:tcMar>
            <w:vAlign w:val="center"/>
          </w:tcPr>
          <w:p w:rsidR="00603D85" w:rsidRPr="000378EA" w:rsidRDefault="00603D85" w:rsidP="00AC6F15">
            <w:pPr>
              <w:spacing w:after="150" w:line="300" w:lineRule="atLeast"/>
              <w:ind w:left="30" w:right="30"/>
              <w:textAlignment w:val="baseline"/>
              <w:rPr>
                <w:rFonts w:ascii="Times New Roman" w:hAnsi="Times New Roman"/>
                <w:sz w:val="24"/>
                <w:szCs w:val="24"/>
                <w:lang w:eastAsia="ru-RU"/>
              </w:rPr>
            </w:pPr>
          </w:p>
        </w:tc>
        <w:tc>
          <w:tcPr>
            <w:tcW w:w="3461" w:type="dxa"/>
            <w:tcMar>
              <w:top w:w="0" w:type="dxa"/>
              <w:left w:w="108" w:type="dxa"/>
              <w:bottom w:w="0" w:type="dxa"/>
              <w:right w:w="108" w:type="dxa"/>
            </w:tcMar>
            <w:vAlign w:val="center"/>
          </w:tcPr>
          <w:p w:rsidR="00603D85" w:rsidRPr="000378EA" w:rsidRDefault="00603D85" w:rsidP="00AC6F15">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в том числе по видам работ:</w:t>
            </w:r>
          </w:p>
        </w:tc>
        <w:tc>
          <w:tcPr>
            <w:tcW w:w="5114" w:type="dxa"/>
            <w:tcMar>
              <w:top w:w="0" w:type="dxa"/>
              <w:left w:w="108" w:type="dxa"/>
              <w:bottom w:w="0" w:type="dxa"/>
              <w:right w:w="108" w:type="dxa"/>
            </w:tcMar>
            <w:vAlign w:val="center"/>
          </w:tcPr>
          <w:p w:rsidR="00603D85" w:rsidRPr="000378EA" w:rsidRDefault="00603D85" w:rsidP="00D66AFB">
            <w:pPr>
              <w:spacing w:after="150" w:line="300" w:lineRule="atLeast"/>
              <w:ind w:right="30"/>
              <w:textAlignment w:val="baseline"/>
              <w:rPr>
                <w:rFonts w:ascii="Times New Roman" w:hAnsi="Times New Roman"/>
                <w:sz w:val="24"/>
                <w:szCs w:val="24"/>
                <w:lang w:eastAsia="ru-RU"/>
              </w:rPr>
            </w:pPr>
          </w:p>
        </w:tc>
      </w:tr>
      <w:tr w:rsidR="00603D85" w:rsidRPr="000378EA" w:rsidTr="008577D6">
        <w:trPr>
          <w:trHeight w:val="77"/>
          <w:jc w:val="center"/>
        </w:trPr>
        <w:tc>
          <w:tcPr>
            <w:tcW w:w="756" w:type="dxa"/>
            <w:tcMar>
              <w:top w:w="0" w:type="dxa"/>
              <w:left w:w="108" w:type="dxa"/>
              <w:bottom w:w="0" w:type="dxa"/>
              <w:right w:w="108" w:type="dxa"/>
            </w:tcMar>
            <w:vAlign w:val="center"/>
          </w:tcPr>
          <w:p w:rsidR="00603D85" w:rsidRPr="000378EA" w:rsidRDefault="00603D85" w:rsidP="00AC6F15">
            <w:pPr>
              <w:spacing w:after="150" w:line="300" w:lineRule="atLeast"/>
              <w:ind w:left="30" w:right="30"/>
              <w:textAlignment w:val="baseline"/>
              <w:rPr>
                <w:rFonts w:ascii="Times New Roman" w:hAnsi="Times New Roman"/>
                <w:sz w:val="24"/>
                <w:szCs w:val="24"/>
                <w:lang w:eastAsia="ru-RU"/>
              </w:rPr>
            </w:pPr>
            <w:r w:rsidRPr="000378EA">
              <w:rPr>
                <w:rFonts w:ascii="Times New Roman" w:hAnsi="Times New Roman"/>
                <w:sz w:val="24"/>
                <w:szCs w:val="24"/>
                <w:lang w:eastAsia="ru-RU"/>
              </w:rPr>
              <w:t>1.8.1</w:t>
            </w:r>
          </w:p>
        </w:tc>
        <w:tc>
          <w:tcPr>
            <w:tcW w:w="3461" w:type="dxa"/>
            <w:tcMar>
              <w:top w:w="0" w:type="dxa"/>
              <w:left w:w="108" w:type="dxa"/>
              <w:bottom w:w="0" w:type="dxa"/>
              <w:right w:w="108" w:type="dxa"/>
            </w:tcMar>
          </w:tcPr>
          <w:p w:rsidR="00603D85" w:rsidRPr="008C061B" w:rsidRDefault="00603D85" w:rsidP="00AC6F15">
            <w:pPr>
              <w:spacing w:after="0" w:line="240" w:lineRule="auto"/>
              <w:rPr>
                <w:rFonts w:ascii="Times New Roman" w:hAnsi="Times New Roman"/>
                <w:sz w:val="24"/>
                <w:szCs w:val="24"/>
              </w:rPr>
            </w:pPr>
            <w:r w:rsidRPr="008C061B">
              <w:rPr>
                <w:rFonts w:ascii="Times New Roman" w:hAnsi="Times New Roman"/>
                <w:sz w:val="24"/>
                <w:szCs w:val="24"/>
              </w:rPr>
              <w:t xml:space="preserve">Капитальный ремонт внутридомовых инженерных систем </w:t>
            </w:r>
            <w:r>
              <w:rPr>
                <w:rFonts w:ascii="Times New Roman" w:hAnsi="Times New Roman"/>
                <w:sz w:val="24"/>
                <w:szCs w:val="24"/>
              </w:rPr>
              <w:t>тепл</w:t>
            </w:r>
            <w:r w:rsidRPr="008C061B">
              <w:rPr>
                <w:rFonts w:ascii="Times New Roman" w:hAnsi="Times New Roman"/>
                <w:sz w:val="24"/>
                <w:szCs w:val="24"/>
              </w:rPr>
              <w:t>оснабжения</w:t>
            </w:r>
          </w:p>
        </w:tc>
        <w:tc>
          <w:tcPr>
            <w:tcW w:w="5114" w:type="dxa"/>
            <w:tcMar>
              <w:top w:w="0" w:type="dxa"/>
              <w:left w:w="108" w:type="dxa"/>
              <w:bottom w:w="0" w:type="dxa"/>
              <w:right w:w="108" w:type="dxa"/>
            </w:tcMar>
            <w:vAlign w:val="center"/>
          </w:tcPr>
          <w:p w:rsidR="00603D85" w:rsidRPr="00C12F60" w:rsidRDefault="00603D85" w:rsidP="00D66AFB">
            <w:pPr>
              <w:spacing w:after="0" w:line="240" w:lineRule="auto"/>
              <w:rPr>
                <w:rFonts w:ascii="Times New Roman" w:hAnsi="Times New Roman"/>
                <w:color w:val="000000"/>
                <w:sz w:val="24"/>
                <w:szCs w:val="20"/>
                <w:lang w:eastAsia="ru-RU"/>
              </w:rPr>
            </w:pPr>
            <w:r>
              <w:rPr>
                <w:rFonts w:ascii="Times New Roman" w:hAnsi="Times New Roman"/>
                <w:color w:val="000000"/>
                <w:sz w:val="24"/>
                <w:szCs w:val="20"/>
              </w:rPr>
              <w:t>443 603,30 рубля</w:t>
            </w:r>
          </w:p>
        </w:tc>
      </w:tr>
      <w:tr w:rsidR="00603D85" w:rsidRPr="000378EA" w:rsidTr="008577D6">
        <w:trPr>
          <w:trHeight w:val="77"/>
          <w:jc w:val="center"/>
        </w:trPr>
        <w:tc>
          <w:tcPr>
            <w:tcW w:w="756" w:type="dxa"/>
            <w:tcMar>
              <w:top w:w="0" w:type="dxa"/>
              <w:left w:w="108" w:type="dxa"/>
              <w:bottom w:w="0" w:type="dxa"/>
              <w:right w:w="108" w:type="dxa"/>
            </w:tcMar>
            <w:vAlign w:val="center"/>
          </w:tcPr>
          <w:p w:rsidR="00603D85" w:rsidRPr="000378EA" w:rsidRDefault="00603D85" w:rsidP="00AC6F15">
            <w:pPr>
              <w:spacing w:after="150" w:line="300" w:lineRule="atLeast"/>
              <w:ind w:left="30" w:right="30"/>
              <w:textAlignment w:val="baseline"/>
              <w:rPr>
                <w:rFonts w:ascii="Times New Roman" w:hAnsi="Times New Roman"/>
                <w:sz w:val="24"/>
                <w:szCs w:val="24"/>
                <w:lang w:eastAsia="ru-RU"/>
              </w:rPr>
            </w:pPr>
            <w:r>
              <w:rPr>
                <w:rFonts w:ascii="Times New Roman" w:hAnsi="Times New Roman"/>
                <w:sz w:val="24"/>
                <w:szCs w:val="24"/>
                <w:lang w:eastAsia="ru-RU"/>
              </w:rPr>
              <w:t>1.8.2</w:t>
            </w:r>
          </w:p>
        </w:tc>
        <w:tc>
          <w:tcPr>
            <w:tcW w:w="3461" w:type="dxa"/>
            <w:tcMar>
              <w:top w:w="0" w:type="dxa"/>
              <w:left w:w="108" w:type="dxa"/>
              <w:bottom w:w="0" w:type="dxa"/>
              <w:right w:w="108" w:type="dxa"/>
            </w:tcMar>
          </w:tcPr>
          <w:p w:rsidR="00603D85" w:rsidRPr="008C061B" w:rsidRDefault="00603D85" w:rsidP="00AC6F15">
            <w:pPr>
              <w:spacing w:after="0" w:line="240" w:lineRule="auto"/>
              <w:rPr>
                <w:rFonts w:ascii="Times New Roman" w:hAnsi="Times New Roman"/>
                <w:sz w:val="24"/>
                <w:szCs w:val="24"/>
              </w:rPr>
            </w:pPr>
            <w:r w:rsidRPr="008C061B">
              <w:rPr>
                <w:rFonts w:ascii="Times New Roman" w:hAnsi="Times New Roman"/>
                <w:sz w:val="24"/>
                <w:szCs w:val="24"/>
              </w:rPr>
              <w:t>Капитальный ремонт внутридомовых инженерных систем электроснабжения</w:t>
            </w:r>
          </w:p>
        </w:tc>
        <w:tc>
          <w:tcPr>
            <w:tcW w:w="5114" w:type="dxa"/>
            <w:tcMar>
              <w:top w:w="0" w:type="dxa"/>
              <w:left w:w="108" w:type="dxa"/>
              <w:bottom w:w="0" w:type="dxa"/>
              <w:right w:w="108" w:type="dxa"/>
            </w:tcMar>
            <w:vAlign w:val="center"/>
          </w:tcPr>
          <w:p w:rsidR="00603D85" w:rsidRPr="00C12F60" w:rsidRDefault="00603D85" w:rsidP="00D66AFB">
            <w:pPr>
              <w:rPr>
                <w:rFonts w:ascii="Times New Roman" w:hAnsi="Times New Roman"/>
                <w:color w:val="000000"/>
                <w:sz w:val="24"/>
                <w:szCs w:val="20"/>
              </w:rPr>
            </w:pPr>
            <w:r>
              <w:rPr>
                <w:rFonts w:ascii="Times New Roman" w:hAnsi="Times New Roman"/>
                <w:color w:val="000000"/>
                <w:sz w:val="24"/>
                <w:szCs w:val="20"/>
              </w:rPr>
              <w:t>191 020,76 рублей</w:t>
            </w:r>
          </w:p>
        </w:tc>
      </w:tr>
      <w:tr w:rsidR="00603D85" w:rsidRPr="000378EA" w:rsidTr="008577D6">
        <w:trPr>
          <w:jc w:val="center"/>
        </w:trPr>
        <w:tc>
          <w:tcPr>
            <w:tcW w:w="756" w:type="dxa"/>
            <w:tcMar>
              <w:top w:w="0" w:type="dxa"/>
              <w:left w:w="108" w:type="dxa"/>
              <w:bottom w:w="0" w:type="dxa"/>
              <w:right w:w="108" w:type="dxa"/>
            </w:tcMar>
            <w:vAlign w:val="center"/>
          </w:tcPr>
          <w:p w:rsidR="00603D85" w:rsidRPr="000378EA" w:rsidRDefault="00603D85" w:rsidP="00AC6F15">
            <w:pPr>
              <w:spacing w:after="150" w:line="300" w:lineRule="atLeast"/>
              <w:ind w:left="30" w:right="30"/>
              <w:textAlignment w:val="baseline"/>
              <w:rPr>
                <w:rFonts w:ascii="Times New Roman" w:hAnsi="Times New Roman"/>
                <w:sz w:val="24"/>
                <w:szCs w:val="24"/>
                <w:lang w:eastAsia="ru-RU"/>
              </w:rPr>
            </w:pPr>
            <w:r>
              <w:rPr>
                <w:rFonts w:ascii="Times New Roman" w:hAnsi="Times New Roman"/>
                <w:sz w:val="24"/>
                <w:szCs w:val="24"/>
                <w:lang w:eastAsia="ru-RU"/>
              </w:rPr>
              <w:t>1.8.3</w:t>
            </w:r>
          </w:p>
        </w:tc>
        <w:tc>
          <w:tcPr>
            <w:tcW w:w="3461" w:type="dxa"/>
            <w:tcMar>
              <w:top w:w="0" w:type="dxa"/>
              <w:left w:w="108" w:type="dxa"/>
              <w:bottom w:w="0" w:type="dxa"/>
              <w:right w:w="108" w:type="dxa"/>
            </w:tcMar>
          </w:tcPr>
          <w:p w:rsidR="00603D85" w:rsidRPr="000378EA" w:rsidRDefault="00603D85" w:rsidP="00AC6F15">
            <w:pPr>
              <w:spacing w:after="0" w:line="240" w:lineRule="auto"/>
              <w:rPr>
                <w:rFonts w:ascii="Times New Roman" w:hAnsi="Times New Roman"/>
                <w:sz w:val="24"/>
                <w:szCs w:val="24"/>
              </w:rPr>
            </w:pPr>
            <w:r w:rsidRPr="000378EA">
              <w:rPr>
                <w:rFonts w:ascii="Times New Roman" w:hAnsi="Times New Roman"/>
                <w:sz w:val="24"/>
                <w:szCs w:val="24"/>
              </w:rPr>
              <w:t>Капитальный ремонт крыши</w:t>
            </w:r>
          </w:p>
        </w:tc>
        <w:tc>
          <w:tcPr>
            <w:tcW w:w="5114" w:type="dxa"/>
            <w:tcMar>
              <w:top w:w="0" w:type="dxa"/>
              <w:left w:w="108" w:type="dxa"/>
              <w:bottom w:w="0" w:type="dxa"/>
              <w:right w:w="108" w:type="dxa"/>
            </w:tcMar>
            <w:vAlign w:val="center"/>
          </w:tcPr>
          <w:p w:rsidR="00603D85" w:rsidRPr="00C12F60" w:rsidRDefault="00603D85" w:rsidP="00D66AFB">
            <w:pPr>
              <w:rPr>
                <w:rFonts w:ascii="Times New Roman" w:hAnsi="Times New Roman"/>
                <w:color w:val="000000"/>
                <w:sz w:val="24"/>
              </w:rPr>
            </w:pPr>
            <w:r>
              <w:rPr>
                <w:rFonts w:ascii="Times New Roman" w:hAnsi="Times New Roman"/>
                <w:color w:val="000000"/>
                <w:sz w:val="24"/>
              </w:rPr>
              <w:t>573 042,22 рубля</w:t>
            </w:r>
          </w:p>
        </w:tc>
      </w:tr>
      <w:tr w:rsidR="001171E2" w:rsidRPr="000378EA" w:rsidTr="008577D6">
        <w:trPr>
          <w:jc w:val="center"/>
        </w:trPr>
        <w:tc>
          <w:tcPr>
            <w:tcW w:w="756" w:type="dxa"/>
            <w:tcMar>
              <w:top w:w="0" w:type="dxa"/>
              <w:left w:w="108" w:type="dxa"/>
              <w:bottom w:w="0" w:type="dxa"/>
              <w:right w:w="108" w:type="dxa"/>
            </w:tcMar>
            <w:vAlign w:val="center"/>
          </w:tcPr>
          <w:p w:rsidR="001171E2" w:rsidRDefault="001171E2" w:rsidP="001171E2">
            <w:pPr>
              <w:spacing w:after="0" w:line="240" w:lineRule="auto"/>
              <w:ind w:left="30" w:right="30"/>
              <w:textAlignment w:val="baseline"/>
              <w:rPr>
                <w:rFonts w:ascii="Times New Roman" w:hAnsi="Times New Roman"/>
                <w:sz w:val="24"/>
                <w:szCs w:val="24"/>
                <w:lang w:eastAsia="ru-RU"/>
              </w:rPr>
            </w:pPr>
            <w:r>
              <w:rPr>
                <w:rFonts w:ascii="Times New Roman" w:hAnsi="Times New Roman"/>
                <w:sz w:val="24"/>
                <w:szCs w:val="24"/>
                <w:lang w:eastAsia="ru-RU"/>
              </w:rPr>
              <w:t>1.9.1</w:t>
            </w:r>
          </w:p>
        </w:tc>
        <w:tc>
          <w:tcPr>
            <w:tcW w:w="3461" w:type="dxa"/>
            <w:tcMar>
              <w:top w:w="0" w:type="dxa"/>
              <w:left w:w="108" w:type="dxa"/>
              <w:bottom w:w="0" w:type="dxa"/>
              <w:right w:w="108" w:type="dxa"/>
            </w:tcMar>
          </w:tcPr>
          <w:p w:rsidR="001171E2" w:rsidRDefault="001171E2" w:rsidP="001171E2">
            <w:pPr>
              <w:spacing w:after="0" w:line="240" w:lineRule="auto"/>
              <w:rPr>
                <w:rFonts w:ascii="Times New Roman" w:hAnsi="Times New Roman"/>
                <w:sz w:val="24"/>
                <w:szCs w:val="24"/>
              </w:rPr>
            </w:pPr>
            <w:r>
              <w:rPr>
                <w:rFonts w:ascii="Times New Roman" w:eastAsia="Times New Roman" w:hAnsi="Times New Roman"/>
                <w:sz w:val="24"/>
                <w:szCs w:val="24"/>
                <w:lang w:eastAsia="ru-RU"/>
              </w:rPr>
              <w:t>Предельная стоимость капитального ремонта внутридомовых инженерных систем теплоснабжения и электроснабжения, утвержденная постановлением Правительства Забайкальского края</w:t>
            </w:r>
          </w:p>
        </w:tc>
        <w:tc>
          <w:tcPr>
            <w:tcW w:w="5114" w:type="dxa"/>
            <w:tcMar>
              <w:top w:w="0" w:type="dxa"/>
              <w:left w:w="108" w:type="dxa"/>
              <w:bottom w:w="0" w:type="dxa"/>
              <w:right w:w="108" w:type="dxa"/>
            </w:tcMar>
            <w:vAlign w:val="center"/>
          </w:tcPr>
          <w:p w:rsidR="001171E2" w:rsidRDefault="001171E2" w:rsidP="001171E2">
            <w:pPr>
              <w:spacing w:after="0" w:line="240" w:lineRule="auto"/>
              <w:ind w:right="30"/>
              <w:textAlignment w:val="baseline"/>
              <w:rPr>
                <w:rFonts w:ascii="Times New Roman" w:hAnsi="Times New Roman"/>
                <w:sz w:val="24"/>
                <w:szCs w:val="24"/>
                <w:lang w:eastAsia="ru-RU"/>
              </w:rPr>
            </w:pPr>
            <w:r>
              <w:rPr>
                <w:rFonts w:ascii="Times New Roman" w:eastAsia="Times New Roman" w:hAnsi="Times New Roman"/>
                <w:color w:val="000000"/>
                <w:sz w:val="24"/>
                <w:szCs w:val="24"/>
                <w:lang w:eastAsia="ru-RU"/>
              </w:rPr>
              <w:t>634 624,06 рублей</w:t>
            </w:r>
          </w:p>
        </w:tc>
      </w:tr>
      <w:tr w:rsidR="001171E2" w:rsidRPr="000378EA" w:rsidTr="008577D6">
        <w:trPr>
          <w:jc w:val="center"/>
        </w:trPr>
        <w:tc>
          <w:tcPr>
            <w:tcW w:w="756" w:type="dxa"/>
            <w:tcMar>
              <w:top w:w="0" w:type="dxa"/>
              <w:left w:w="108" w:type="dxa"/>
              <w:bottom w:w="0" w:type="dxa"/>
              <w:right w:w="108" w:type="dxa"/>
            </w:tcMar>
            <w:vAlign w:val="center"/>
          </w:tcPr>
          <w:p w:rsidR="001171E2" w:rsidRDefault="001171E2" w:rsidP="001171E2">
            <w:pPr>
              <w:spacing w:after="0" w:line="240" w:lineRule="auto"/>
              <w:ind w:left="30" w:right="30"/>
              <w:textAlignment w:val="baseline"/>
              <w:rPr>
                <w:rFonts w:ascii="Times New Roman" w:hAnsi="Times New Roman"/>
                <w:sz w:val="24"/>
                <w:szCs w:val="24"/>
                <w:lang w:eastAsia="ru-RU"/>
              </w:rPr>
            </w:pPr>
            <w:r>
              <w:rPr>
                <w:rFonts w:ascii="Times New Roman" w:hAnsi="Times New Roman"/>
                <w:sz w:val="24"/>
                <w:szCs w:val="24"/>
                <w:lang w:eastAsia="ru-RU"/>
              </w:rPr>
              <w:t>1.9.2</w:t>
            </w:r>
          </w:p>
        </w:tc>
        <w:tc>
          <w:tcPr>
            <w:tcW w:w="3461" w:type="dxa"/>
            <w:tcMar>
              <w:top w:w="0" w:type="dxa"/>
              <w:left w:w="108" w:type="dxa"/>
              <w:bottom w:w="0" w:type="dxa"/>
              <w:right w:w="108" w:type="dxa"/>
            </w:tcMar>
          </w:tcPr>
          <w:p w:rsidR="001171E2" w:rsidRDefault="001171E2" w:rsidP="001171E2">
            <w:pPr>
              <w:spacing w:after="0" w:line="240" w:lineRule="auto"/>
              <w:rPr>
                <w:rFonts w:ascii="Times New Roman" w:hAnsi="Times New Roman"/>
                <w:sz w:val="24"/>
                <w:szCs w:val="24"/>
              </w:rPr>
            </w:pPr>
            <w:r>
              <w:rPr>
                <w:rFonts w:ascii="Times New Roman" w:eastAsia="Times New Roman" w:hAnsi="Times New Roman"/>
                <w:sz w:val="24"/>
                <w:szCs w:val="24"/>
                <w:lang w:eastAsia="ru-RU"/>
              </w:rPr>
              <w:t>Предельная стоимость капитального ремонта крыши, утвержденная постановлением Правительства Забайкальского края</w:t>
            </w:r>
          </w:p>
        </w:tc>
        <w:tc>
          <w:tcPr>
            <w:tcW w:w="5114" w:type="dxa"/>
            <w:tcMar>
              <w:top w:w="0" w:type="dxa"/>
              <w:left w:w="108" w:type="dxa"/>
              <w:bottom w:w="0" w:type="dxa"/>
              <w:right w:w="108" w:type="dxa"/>
            </w:tcMar>
            <w:vAlign w:val="center"/>
          </w:tcPr>
          <w:p w:rsidR="001171E2" w:rsidRDefault="001171E2" w:rsidP="001171E2">
            <w:pPr>
              <w:spacing w:after="0" w:line="240" w:lineRule="auto"/>
              <w:ind w:right="30"/>
              <w:textAlignment w:val="baseline"/>
              <w:rPr>
                <w:rFonts w:ascii="Times New Roman" w:hAnsi="Times New Roman"/>
                <w:sz w:val="24"/>
                <w:szCs w:val="24"/>
                <w:lang w:eastAsia="ru-RU"/>
              </w:rPr>
            </w:pPr>
            <w:r>
              <w:rPr>
                <w:rFonts w:ascii="Times New Roman" w:eastAsia="Times New Roman" w:hAnsi="Times New Roman"/>
                <w:color w:val="000000"/>
                <w:sz w:val="24"/>
                <w:szCs w:val="24"/>
                <w:lang w:eastAsia="ru-RU"/>
              </w:rPr>
              <w:t>612 478,60 рублей</w:t>
            </w:r>
          </w:p>
        </w:tc>
      </w:tr>
    </w:tbl>
    <w:p w:rsidR="00DF3D89" w:rsidRDefault="00DF3D89" w:rsidP="00DF3D89">
      <w:pPr>
        <w:spacing w:after="0" w:line="300" w:lineRule="atLeast"/>
        <w:contextualSpacing/>
        <w:textAlignment w:val="baseline"/>
        <w:rPr>
          <w:rFonts w:ascii="Times New Roman" w:hAnsi="Times New Roman"/>
          <w:b/>
          <w:bCs/>
          <w:sz w:val="24"/>
          <w:szCs w:val="24"/>
          <w:bdr w:val="none" w:sz="0" w:space="0" w:color="auto" w:frame="1"/>
          <w:lang w:eastAsia="ru-RU"/>
        </w:rPr>
      </w:pPr>
    </w:p>
    <w:p w:rsidR="000F284A" w:rsidRPr="000378EA" w:rsidRDefault="000F284A" w:rsidP="00DF3D89">
      <w:pPr>
        <w:spacing w:after="0" w:line="300" w:lineRule="atLeast"/>
        <w:contextualSpacing/>
        <w:textAlignment w:val="baseline"/>
        <w:rPr>
          <w:rFonts w:ascii="Times New Roman" w:hAnsi="Times New Roman"/>
          <w:b/>
          <w:bCs/>
          <w:sz w:val="24"/>
          <w:szCs w:val="24"/>
          <w:bdr w:val="none" w:sz="0" w:space="0" w:color="auto" w:frame="1"/>
          <w:lang w:eastAsia="ru-RU"/>
        </w:rPr>
      </w:pPr>
    </w:p>
    <w:p w:rsidR="00DF3D89" w:rsidRPr="000378EA" w:rsidRDefault="00DF3D89" w:rsidP="00DF3D89">
      <w:pPr>
        <w:spacing w:after="0" w:line="240" w:lineRule="auto"/>
        <w:contextualSpacing/>
        <w:jc w:val="center"/>
        <w:textAlignment w:val="baseline"/>
        <w:rPr>
          <w:rFonts w:ascii="Times New Roman" w:hAnsi="Times New Roman"/>
          <w:b/>
          <w:bCs/>
          <w:sz w:val="24"/>
          <w:szCs w:val="24"/>
          <w:bdr w:val="none" w:sz="0" w:space="0" w:color="auto" w:frame="1"/>
          <w:lang w:eastAsia="ru-RU"/>
        </w:rPr>
      </w:pPr>
      <w:r w:rsidRPr="000378EA">
        <w:rPr>
          <w:rFonts w:ascii="Times New Roman" w:hAnsi="Times New Roman"/>
          <w:b/>
          <w:bCs/>
          <w:sz w:val="24"/>
          <w:szCs w:val="24"/>
          <w:bdr w:val="none" w:sz="0" w:space="0" w:color="auto" w:frame="1"/>
          <w:lang w:eastAsia="ru-RU"/>
        </w:rPr>
        <w:t>2. Состав работ</w:t>
      </w:r>
    </w:p>
    <w:p w:rsidR="00DF3D89" w:rsidRDefault="00DF3D89" w:rsidP="00DF3D89">
      <w:pPr>
        <w:spacing w:after="0" w:line="300" w:lineRule="atLeast"/>
        <w:contextualSpacing/>
        <w:jc w:val="both"/>
        <w:textAlignment w:val="baseline"/>
        <w:rPr>
          <w:rFonts w:ascii="Times New Roman" w:hAnsi="Times New Roman"/>
          <w:bCs/>
          <w:sz w:val="24"/>
          <w:szCs w:val="24"/>
          <w:bdr w:val="none" w:sz="0" w:space="0" w:color="auto" w:frame="1"/>
        </w:rPr>
      </w:pPr>
      <w:r>
        <w:rPr>
          <w:rFonts w:ascii="Times New Roman" w:hAnsi="Times New Roman"/>
          <w:sz w:val="24"/>
          <w:szCs w:val="24"/>
          <w:lang w:eastAsia="ru-RU"/>
        </w:rPr>
        <w:t xml:space="preserve">            </w:t>
      </w:r>
      <w:r w:rsidRPr="000378EA">
        <w:rPr>
          <w:rFonts w:ascii="Times New Roman" w:hAnsi="Times New Roman"/>
          <w:bCs/>
          <w:sz w:val="24"/>
          <w:szCs w:val="24"/>
          <w:bdr w:val="none" w:sz="0" w:space="0" w:color="auto" w:frame="1"/>
          <w:lang w:eastAsia="ru-RU"/>
        </w:rPr>
        <w:t xml:space="preserve">2.1. Состав работ по Объекту – </w:t>
      </w:r>
      <w:r>
        <w:rPr>
          <w:rFonts w:ascii="Times New Roman" w:hAnsi="Times New Roman"/>
          <w:bCs/>
          <w:sz w:val="24"/>
          <w:szCs w:val="24"/>
          <w:bdr w:val="none" w:sz="0" w:space="0" w:color="auto" w:frame="1"/>
        </w:rPr>
        <w:t>Забайкальский край, п. Досатуй, ул. Привокзальная, д. 2в</w:t>
      </w:r>
      <w:r w:rsidRPr="000378EA">
        <w:rPr>
          <w:rFonts w:ascii="Times New Roman" w:hAnsi="Times New Roman"/>
          <w:bCs/>
          <w:sz w:val="24"/>
          <w:szCs w:val="24"/>
          <w:bdr w:val="none" w:sz="0" w:space="0" w:color="auto" w:frame="1"/>
        </w:rPr>
        <w:t>:</w:t>
      </w:r>
    </w:p>
    <w:p w:rsidR="00DF3D89" w:rsidRDefault="00DF3D89" w:rsidP="00DF3D89">
      <w:pPr>
        <w:spacing w:after="0" w:line="300" w:lineRule="atLeast"/>
        <w:contextualSpacing/>
        <w:jc w:val="both"/>
        <w:textAlignment w:val="baseline"/>
        <w:rPr>
          <w:rFonts w:ascii="Times New Roman" w:hAnsi="Times New Roman"/>
          <w:bCs/>
          <w:sz w:val="24"/>
          <w:szCs w:val="24"/>
          <w:bdr w:val="none" w:sz="0" w:space="0" w:color="auto" w:frame="1"/>
        </w:rPr>
      </w:pPr>
      <w:r w:rsidRPr="00671C51">
        <w:rPr>
          <w:rFonts w:ascii="Times New Roman" w:hAnsi="Times New Roman"/>
          <w:sz w:val="24"/>
          <w:szCs w:val="24"/>
        </w:rPr>
        <w:t xml:space="preserve">- капитальный ремонт внутридомовых инженерных систем </w:t>
      </w:r>
      <w:r>
        <w:rPr>
          <w:rFonts w:ascii="Times New Roman" w:hAnsi="Times New Roman"/>
          <w:sz w:val="24"/>
          <w:szCs w:val="24"/>
        </w:rPr>
        <w:t>тепл</w:t>
      </w:r>
      <w:r w:rsidRPr="00671C51">
        <w:rPr>
          <w:rFonts w:ascii="Times New Roman" w:hAnsi="Times New Roman"/>
          <w:sz w:val="24"/>
          <w:szCs w:val="24"/>
        </w:rPr>
        <w:t xml:space="preserve">оснабжения согласно прилагаемого </w:t>
      </w:r>
      <w:r>
        <w:rPr>
          <w:rFonts w:ascii="Times New Roman" w:hAnsi="Times New Roman"/>
          <w:sz w:val="24"/>
          <w:szCs w:val="24"/>
        </w:rPr>
        <w:t>локального сметного расчёта в виде отдельного файла;</w:t>
      </w:r>
    </w:p>
    <w:p w:rsidR="00DF3D89" w:rsidRPr="000378EA" w:rsidRDefault="00DF3D89" w:rsidP="00DF3D89">
      <w:pPr>
        <w:spacing w:after="0" w:line="300" w:lineRule="atLeast"/>
        <w:contextualSpacing/>
        <w:jc w:val="both"/>
        <w:textAlignment w:val="baseline"/>
        <w:rPr>
          <w:rFonts w:ascii="Times New Roman" w:hAnsi="Times New Roman"/>
          <w:sz w:val="24"/>
          <w:szCs w:val="24"/>
        </w:rPr>
      </w:pPr>
      <w:r w:rsidRPr="00671C51">
        <w:rPr>
          <w:rFonts w:ascii="Times New Roman" w:hAnsi="Times New Roman"/>
          <w:sz w:val="24"/>
          <w:szCs w:val="24"/>
        </w:rPr>
        <w:t xml:space="preserve">- капитальный ремонт внутридомовых инженерных систем электроснабжения согласно прилагаемого </w:t>
      </w:r>
      <w:r>
        <w:rPr>
          <w:rFonts w:ascii="Times New Roman" w:hAnsi="Times New Roman"/>
          <w:sz w:val="24"/>
          <w:szCs w:val="24"/>
        </w:rPr>
        <w:t>локального сметного расчёта в виде отдельного файла;</w:t>
      </w:r>
    </w:p>
    <w:p w:rsidR="00DF3D89" w:rsidRPr="000378EA" w:rsidRDefault="00DF3D89" w:rsidP="00DF3D89">
      <w:pPr>
        <w:spacing w:after="0" w:line="240" w:lineRule="auto"/>
        <w:contextualSpacing/>
        <w:jc w:val="both"/>
        <w:textAlignment w:val="baseline"/>
        <w:rPr>
          <w:rFonts w:ascii="Times New Roman" w:hAnsi="Times New Roman"/>
          <w:sz w:val="24"/>
          <w:szCs w:val="24"/>
        </w:rPr>
      </w:pPr>
      <w:r w:rsidRPr="000378EA">
        <w:rPr>
          <w:rFonts w:ascii="Times New Roman" w:hAnsi="Times New Roman"/>
          <w:sz w:val="24"/>
          <w:szCs w:val="24"/>
        </w:rPr>
        <w:t xml:space="preserve">- капитальный ремонт крыши </w:t>
      </w:r>
      <w:r>
        <w:rPr>
          <w:rFonts w:ascii="Times New Roman" w:hAnsi="Times New Roman"/>
          <w:sz w:val="24"/>
          <w:szCs w:val="24"/>
        </w:rPr>
        <w:t>согласно прилагаемого локального сметного расчёта в виде отдельного файла</w:t>
      </w:r>
      <w:r w:rsidRPr="000378EA">
        <w:rPr>
          <w:rFonts w:ascii="Times New Roman" w:hAnsi="Times New Roman"/>
          <w:sz w:val="24"/>
          <w:szCs w:val="24"/>
        </w:rPr>
        <w:t>.</w:t>
      </w:r>
    </w:p>
    <w:p w:rsidR="00DF3D89" w:rsidRPr="000378EA" w:rsidRDefault="00DF3D89" w:rsidP="00DF3D89">
      <w:pPr>
        <w:spacing w:after="0" w:line="240" w:lineRule="auto"/>
        <w:contextualSpacing/>
        <w:jc w:val="both"/>
        <w:textAlignment w:val="baseline"/>
        <w:rPr>
          <w:rFonts w:ascii="Times New Roman" w:hAnsi="Times New Roman"/>
          <w:sz w:val="24"/>
          <w:szCs w:val="24"/>
        </w:rPr>
      </w:pPr>
    </w:p>
    <w:p w:rsidR="00DF3D89" w:rsidRPr="000378EA" w:rsidRDefault="00DF3D89" w:rsidP="00DF3D89">
      <w:pPr>
        <w:spacing w:after="0" w:line="240" w:lineRule="auto"/>
        <w:contextualSpacing/>
        <w:jc w:val="center"/>
        <w:textAlignment w:val="baseline"/>
        <w:rPr>
          <w:rFonts w:ascii="Times New Roman" w:hAnsi="Times New Roman"/>
          <w:b/>
          <w:bCs/>
          <w:sz w:val="24"/>
          <w:szCs w:val="24"/>
          <w:bdr w:val="none" w:sz="0" w:space="0" w:color="auto" w:frame="1"/>
          <w:lang w:eastAsia="ru-RU"/>
        </w:rPr>
      </w:pPr>
      <w:r w:rsidRPr="000378EA">
        <w:rPr>
          <w:rFonts w:ascii="Times New Roman" w:hAnsi="Times New Roman"/>
          <w:b/>
          <w:bCs/>
          <w:sz w:val="24"/>
          <w:szCs w:val="24"/>
          <w:bdr w:val="none" w:sz="0" w:space="0" w:color="auto" w:frame="1"/>
          <w:lang w:eastAsia="ru-RU"/>
        </w:rPr>
        <w:t>3.Технические условия и требования</w:t>
      </w:r>
    </w:p>
    <w:p w:rsidR="00DF3D89" w:rsidRPr="000378EA" w:rsidRDefault="00DF3D89" w:rsidP="00DF3D89">
      <w:pPr>
        <w:spacing w:after="0" w:line="240" w:lineRule="auto"/>
        <w:contextualSpacing/>
        <w:jc w:val="both"/>
        <w:textAlignment w:val="baseline"/>
        <w:rPr>
          <w:rFonts w:ascii="Times New Roman" w:hAnsi="Times New Roman"/>
          <w:sz w:val="24"/>
          <w:szCs w:val="24"/>
        </w:rPr>
      </w:pPr>
      <w:r w:rsidRPr="000378EA">
        <w:rPr>
          <w:rFonts w:ascii="Times New Roman" w:hAnsi="Times New Roman"/>
          <w:sz w:val="24"/>
          <w:szCs w:val="24"/>
          <w:lang w:eastAsia="ru-RU"/>
        </w:rPr>
        <w:t xml:space="preserve">            3.1. В многоквартирном жилом доме, расположенном по адресу:</w:t>
      </w:r>
      <w:r w:rsidRPr="000378EA">
        <w:rPr>
          <w:rFonts w:ascii="Times New Roman" w:hAnsi="Times New Roman"/>
          <w:sz w:val="24"/>
          <w:szCs w:val="24"/>
        </w:rPr>
        <w:t xml:space="preserve"> </w:t>
      </w:r>
      <w:r>
        <w:rPr>
          <w:rFonts w:ascii="Times New Roman" w:hAnsi="Times New Roman"/>
          <w:bCs/>
          <w:sz w:val="24"/>
          <w:szCs w:val="24"/>
          <w:bdr w:val="none" w:sz="0" w:space="0" w:color="auto" w:frame="1"/>
        </w:rPr>
        <w:t>Забайкальский край, п. Досатуй, ул. Привокзальная, д. 2в</w:t>
      </w:r>
      <w:r w:rsidRPr="000378EA">
        <w:rPr>
          <w:rFonts w:ascii="Times New Roman" w:hAnsi="Times New Roman"/>
          <w:sz w:val="24"/>
          <w:szCs w:val="24"/>
        </w:rPr>
        <w:t>,</w:t>
      </w:r>
      <w:r w:rsidRPr="000378EA">
        <w:rPr>
          <w:rFonts w:ascii="Times New Roman" w:hAnsi="Times New Roman"/>
          <w:sz w:val="24"/>
          <w:szCs w:val="24"/>
          <w:lang w:eastAsia="ru-RU"/>
        </w:rPr>
        <w:t xml:space="preserve"> необходимо выполнить капитальный ремонт крыши</w:t>
      </w:r>
      <w:r>
        <w:rPr>
          <w:rFonts w:ascii="Times New Roman" w:hAnsi="Times New Roman"/>
          <w:sz w:val="24"/>
          <w:szCs w:val="24"/>
          <w:lang w:eastAsia="ru-RU"/>
        </w:rPr>
        <w:t xml:space="preserve">, </w:t>
      </w:r>
      <w:r w:rsidRPr="00671C51">
        <w:rPr>
          <w:rFonts w:ascii="Times New Roman" w:hAnsi="Times New Roman"/>
          <w:sz w:val="24"/>
          <w:szCs w:val="24"/>
        </w:rPr>
        <w:t xml:space="preserve">внутридомовых инженерных систем </w:t>
      </w:r>
      <w:r>
        <w:rPr>
          <w:rFonts w:ascii="Times New Roman" w:hAnsi="Times New Roman"/>
          <w:sz w:val="24"/>
          <w:szCs w:val="24"/>
        </w:rPr>
        <w:t>тепл</w:t>
      </w:r>
      <w:r w:rsidRPr="00671C51">
        <w:rPr>
          <w:rFonts w:ascii="Times New Roman" w:hAnsi="Times New Roman"/>
          <w:sz w:val="24"/>
          <w:szCs w:val="24"/>
        </w:rPr>
        <w:t>оснабжения</w:t>
      </w:r>
      <w:r>
        <w:rPr>
          <w:rFonts w:ascii="Times New Roman" w:hAnsi="Times New Roman"/>
          <w:sz w:val="24"/>
          <w:szCs w:val="24"/>
        </w:rPr>
        <w:t xml:space="preserve">, </w:t>
      </w:r>
      <w:r w:rsidRPr="00671C51">
        <w:rPr>
          <w:rFonts w:ascii="Times New Roman" w:hAnsi="Times New Roman"/>
          <w:sz w:val="24"/>
          <w:szCs w:val="24"/>
        </w:rPr>
        <w:t>электроснабжения</w:t>
      </w:r>
      <w:r w:rsidRPr="000378EA">
        <w:rPr>
          <w:rFonts w:ascii="Times New Roman" w:hAnsi="Times New Roman"/>
          <w:sz w:val="24"/>
          <w:szCs w:val="24"/>
        </w:rPr>
        <w:t>.</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3.2. При производстве работ подрядчик должен руководствоваться ГОСТ, СП, СНиП, ТУ и другими нормативными документами, утвержденными в Российской Федерации.  </w:t>
      </w:r>
    </w:p>
    <w:p w:rsidR="00DF3D89" w:rsidRPr="000378EA" w:rsidRDefault="00DF3D89" w:rsidP="00DF3D89">
      <w:pPr>
        <w:spacing w:after="0" w:line="240" w:lineRule="auto"/>
        <w:contextualSpacing/>
        <w:jc w:val="both"/>
        <w:textAlignment w:val="baseline"/>
        <w:rPr>
          <w:rFonts w:ascii="Times New Roman" w:hAnsi="Times New Roman"/>
          <w:sz w:val="24"/>
          <w:szCs w:val="24"/>
        </w:rPr>
      </w:pPr>
      <w:r w:rsidRPr="000378EA">
        <w:rPr>
          <w:rFonts w:ascii="Times New Roman" w:hAnsi="Times New Roman"/>
          <w:sz w:val="24"/>
          <w:szCs w:val="24"/>
          <w:lang w:eastAsia="ru-RU"/>
        </w:rPr>
        <w:t xml:space="preserve">            </w:t>
      </w:r>
      <w:r w:rsidRPr="000378EA">
        <w:rPr>
          <w:rFonts w:ascii="Times New Roman" w:hAnsi="Times New Roman"/>
          <w:sz w:val="24"/>
          <w:szCs w:val="24"/>
        </w:rPr>
        <w:t>3.3. Работы на объекте должны производиться в будние дни в период с 8.00 ч. по 21.00 ч. По письменному согласованию с Заказчиком работы могут проводиться в выходные и праздничные дни с учетом соответствующих требований законодательства РФ и Забайкальского края.</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3.4. Ответственность за соблюдение правил пожарной безопасности, охраны труда и санитарно-гигиенического режима на объекте возлагается на подрядчика. Должностное лицо, ответственное за соблюдение правил пожарной безопасности, охраны труда и санитарно-гигиенического режима, назначается приказом организации – Подрядчика. </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3.5. На скрытые работы должны оформляться акты скрытых работ, с обязательной фотофиксацией.</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3.6.  Особые условия:</w:t>
      </w:r>
    </w:p>
    <w:p w:rsidR="00DF3D89" w:rsidRPr="000378EA" w:rsidRDefault="00DF3D89" w:rsidP="00DF3D89">
      <w:pPr>
        <w:tabs>
          <w:tab w:val="left" w:pos="567"/>
        </w:tabs>
        <w:spacing w:after="0" w:line="240" w:lineRule="auto"/>
        <w:contextualSpacing/>
        <w:jc w:val="both"/>
        <w:textAlignment w:val="baseline"/>
        <w:rPr>
          <w:rFonts w:ascii="Times New Roman" w:hAnsi="Times New Roman"/>
          <w:bCs/>
          <w:sz w:val="24"/>
          <w:szCs w:val="24"/>
          <w:bdr w:val="none" w:sz="0" w:space="0" w:color="auto" w:frame="1"/>
          <w:lang w:eastAsia="ru-RU"/>
        </w:rPr>
      </w:pPr>
      <w:r w:rsidRPr="000378EA">
        <w:rPr>
          <w:rFonts w:ascii="Times New Roman" w:hAnsi="Times New Roman"/>
          <w:sz w:val="24"/>
          <w:szCs w:val="24"/>
          <w:lang w:eastAsia="ru-RU"/>
        </w:rPr>
        <w:t xml:space="preserve">            - до начала производства работ Подрядчик обязан разработать Проекты производства работ по капитальному ремонту крыши</w:t>
      </w:r>
      <w:r>
        <w:rPr>
          <w:rFonts w:ascii="Times New Roman" w:hAnsi="Times New Roman"/>
          <w:sz w:val="24"/>
          <w:szCs w:val="24"/>
          <w:lang w:eastAsia="ru-RU"/>
        </w:rPr>
        <w:t xml:space="preserve">, </w:t>
      </w:r>
      <w:r w:rsidRPr="00671C51">
        <w:rPr>
          <w:rFonts w:ascii="Times New Roman" w:hAnsi="Times New Roman"/>
          <w:sz w:val="24"/>
          <w:szCs w:val="24"/>
        </w:rPr>
        <w:t xml:space="preserve">внутридомовых инженерных систем </w:t>
      </w:r>
      <w:r>
        <w:rPr>
          <w:rFonts w:ascii="Times New Roman" w:hAnsi="Times New Roman"/>
          <w:sz w:val="24"/>
          <w:szCs w:val="24"/>
        </w:rPr>
        <w:t>тепл</w:t>
      </w:r>
      <w:r w:rsidRPr="00671C51">
        <w:rPr>
          <w:rFonts w:ascii="Times New Roman" w:hAnsi="Times New Roman"/>
          <w:sz w:val="24"/>
          <w:szCs w:val="24"/>
        </w:rPr>
        <w:t>оснабжения</w:t>
      </w:r>
      <w:r>
        <w:rPr>
          <w:rFonts w:ascii="Times New Roman" w:hAnsi="Times New Roman"/>
          <w:sz w:val="24"/>
          <w:szCs w:val="24"/>
        </w:rPr>
        <w:t xml:space="preserve">, </w:t>
      </w:r>
      <w:r w:rsidRPr="00671C51">
        <w:rPr>
          <w:rFonts w:ascii="Times New Roman" w:hAnsi="Times New Roman"/>
          <w:sz w:val="24"/>
          <w:szCs w:val="24"/>
        </w:rPr>
        <w:t>электроснабжения</w:t>
      </w:r>
      <w:r w:rsidRPr="000378EA">
        <w:rPr>
          <w:rFonts w:ascii="Times New Roman" w:hAnsi="Times New Roman"/>
          <w:bCs/>
          <w:sz w:val="24"/>
          <w:szCs w:val="24"/>
          <w:bdr w:val="none" w:sz="0" w:space="0" w:color="auto" w:frame="1"/>
          <w:lang w:eastAsia="ru-RU"/>
        </w:rPr>
        <w:t>.</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3.7. Проекты производства работ Подрядчик согласовывает с Заказчиком и организацией, осуществляющей строительный контроль.</w:t>
      </w:r>
    </w:p>
    <w:p w:rsidR="00DF3D89" w:rsidRPr="000378EA" w:rsidRDefault="00DF3D89" w:rsidP="00DF3D89">
      <w:pPr>
        <w:spacing w:after="0" w:line="240" w:lineRule="auto"/>
        <w:ind w:firstLine="709"/>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3.8. Не захламлять места общего пользования и придомовые территории. Подрядчик обязан с</w:t>
      </w:r>
      <w:r w:rsidRPr="000378EA">
        <w:rPr>
          <w:rFonts w:ascii="Times New Roman" w:hAnsi="Times New Roman"/>
          <w:sz w:val="24"/>
          <w:szCs w:val="24"/>
        </w:rPr>
        <w:t>воевременно, но не реже одного раза в неделю, за свой счет обеспечивать погрузку, транспортировку и утилизацию (передачу на полигон) строительного мусора. Не сбрасывать его с кровли и окон лестничных пролетов. Место утилизации строительного мусора согласовывается с органами местного самоуправления.</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3.9. </w:t>
      </w:r>
      <w:r w:rsidRPr="000378EA">
        <w:rPr>
          <w:rFonts w:ascii="Times New Roman" w:hAnsi="Times New Roman"/>
          <w:sz w:val="24"/>
          <w:szCs w:val="24"/>
        </w:rPr>
        <w:t xml:space="preserve">Согласно СП 48.13330.2011 Актуализированная редакция СНиП 12-01-2004 «Организация строительства» </w:t>
      </w:r>
      <w:r w:rsidRPr="000378EA">
        <w:rPr>
          <w:rStyle w:val="FontStyle56"/>
          <w:sz w:val="24"/>
          <w:szCs w:val="24"/>
        </w:rPr>
        <w:t xml:space="preserve">обеспечить информирование граждан, проживающих в многоквартирном доме, о планируемых мероприятиях по капитальному ремонту путем размещения </w:t>
      </w:r>
      <w:r w:rsidRPr="000378EA">
        <w:rPr>
          <w:rFonts w:ascii="Times New Roman" w:hAnsi="Times New Roman"/>
          <w:sz w:val="24"/>
          <w:szCs w:val="24"/>
        </w:rPr>
        <w:t>в доступном для просмотра месте в каждом подъезде</w:t>
      </w:r>
      <w:r w:rsidRPr="000378EA">
        <w:rPr>
          <w:rStyle w:val="FontStyle56"/>
          <w:sz w:val="24"/>
          <w:szCs w:val="24"/>
        </w:rPr>
        <w:t xml:space="preserve"> на многоквартирном доме информационной таблички - паспорта Объекта </w:t>
      </w:r>
      <w:r w:rsidRPr="000378EA">
        <w:rPr>
          <w:rFonts w:ascii="Times New Roman" w:hAnsi="Times New Roman"/>
          <w:sz w:val="24"/>
          <w:szCs w:val="24"/>
        </w:rPr>
        <w:t xml:space="preserve">с указанием: видов и сроков выполнения работ, наименований </w:t>
      </w:r>
      <w:r w:rsidRPr="000378EA">
        <w:rPr>
          <w:rStyle w:val="FontStyle56"/>
          <w:sz w:val="24"/>
          <w:szCs w:val="24"/>
        </w:rPr>
        <w:t>ЗАКАЗЧИКА</w:t>
      </w:r>
      <w:r w:rsidRPr="000378EA">
        <w:rPr>
          <w:rFonts w:ascii="Times New Roman" w:hAnsi="Times New Roman"/>
          <w:sz w:val="24"/>
          <w:szCs w:val="24"/>
        </w:rPr>
        <w:t xml:space="preserve">, ПОДРЯДЧИКА и его субподрядчиков (в случае наличия договоров субподряда), организации, осуществляющей строительный контроль, Ф.И.О. представителей </w:t>
      </w:r>
      <w:r w:rsidRPr="000378EA">
        <w:rPr>
          <w:rStyle w:val="FontStyle56"/>
          <w:sz w:val="24"/>
          <w:szCs w:val="24"/>
        </w:rPr>
        <w:t>ЗАКАЗЧИКА</w:t>
      </w:r>
      <w:r w:rsidRPr="000378EA">
        <w:rPr>
          <w:rFonts w:ascii="Times New Roman" w:hAnsi="Times New Roman"/>
          <w:sz w:val="24"/>
          <w:szCs w:val="24"/>
        </w:rPr>
        <w:t>, ПОДРЯДЧИКА, организации, осуществляющей строительный контроль, их контактных телефонов и уведомления о необходимости обеспечить доступ</w:t>
      </w:r>
      <w:r w:rsidRPr="000378EA">
        <w:rPr>
          <w:rFonts w:ascii="Times New Roman" w:hAnsi="Times New Roman"/>
          <w:sz w:val="24"/>
          <w:szCs w:val="24"/>
          <w:lang w:eastAsia="ru-RU"/>
        </w:rPr>
        <w:t xml:space="preserve">. </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3.10. Подрядчик обязан при выполнении подготовительных и ремонтных работ предусмотреть мероприятия по предотвращению порчи имущества собственников.</w:t>
      </w:r>
    </w:p>
    <w:p w:rsidR="00DF3D89" w:rsidRPr="000378EA" w:rsidRDefault="00DF3D89" w:rsidP="00DF3D89">
      <w:pPr>
        <w:spacing w:after="0" w:line="240" w:lineRule="auto"/>
        <w:contextualSpacing/>
        <w:jc w:val="both"/>
        <w:textAlignment w:val="baseline"/>
        <w:rPr>
          <w:rFonts w:ascii="Times New Roman" w:hAnsi="Times New Roman"/>
          <w:sz w:val="24"/>
          <w:szCs w:val="24"/>
        </w:rPr>
      </w:pPr>
      <w:r w:rsidRPr="000378EA">
        <w:rPr>
          <w:rFonts w:ascii="Times New Roman" w:hAnsi="Times New Roman"/>
          <w:sz w:val="24"/>
          <w:szCs w:val="24"/>
          <w:lang w:eastAsia="ru-RU"/>
        </w:rPr>
        <w:t xml:space="preserve">          </w:t>
      </w:r>
      <w:r w:rsidRPr="000378EA">
        <w:rPr>
          <w:rFonts w:ascii="Times New Roman" w:hAnsi="Times New Roman"/>
          <w:sz w:val="24"/>
          <w:szCs w:val="24"/>
        </w:rPr>
        <w:t>3.11. Условия производства работ:</w:t>
      </w:r>
    </w:p>
    <w:p w:rsidR="00DF3D89" w:rsidRPr="000378EA" w:rsidRDefault="00DF3D89" w:rsidP="00DF3D89">
      <w:pPr>
        <w:spacing w:after="0" w:line="240" w:lineRule="auto"/>
        <w:jc w:val="both"/>
        <w:rPr>
          <w:rFonts w:ascii="Times New Roman" w:hAnsi="Times New Roman"/>
          <w:sz w:val="24"/>
          <w:szCs w:val="24"/>
        </w:rPr>
      </w:pPr>
      <w:r w:rsidRPr="000378EA">
        <w:rPr>
          <w:rFonts w:ascii="Times New Roman" w:hAnsi="Times New Roman"/>
          <w:sz w:val="24"/>
          <w:szCs w:val="24"/>
          <w:lang w:eastAsia="ru-RU"/>
        </w:rPr>
        <w:t xml:space="preserve">          </w:t>
      </w:r>
      <w:r w:rsidRPr="000378EA">
        <w:rPr>
          <w:rFonts w:ascii="Times New Roman" w:hAnsi="Times New Roman"/>
          <w:sz w:val="24"/>
          <w:szCs w:val="24"/>
        </w:rPr>
        <w:t xml:space="preserve">3.11.1. Складские и бытовые помещения Заказчиком не предоставляются. </w:t>
      </w:r>
    </w:p>
    <w:p w:rsidR="00DF3D89" w:rsidRPr="000378EA" w:rsidRDefault="00DF3D89" w:rsidP="00DF3D89">
      <w:pPr>
        <w:tabs>
          <w:tab w:val="left" w:pos="567"/>
        </w:tabs>
        <w:spacing w:after="0" w:line="240" w:lineRule="auto"/>
        <w:contextualSpacing/>
        <w:jc w:val="both"/>
        <w:textAlignment w:val="baseline"/>
        <w:rPr>
          <w:rFonts w:ascii="Times New Roman" w:hAnsi="Times New Roman"/>
          <w:sz w:val="24"/>
          <w:szCs w:val="24"/>
        </w:rPr>
      </w:pPr>
      <w:r w:rsidRPr="000378EA">
        <w:rPr>
          <w:rFonts w:ascii="Times New Roman" w:hAnsi="Times New Roman"/>
          <w:sz w:val="24"/>
          <w:szCs w:val="24"/>
          <w:lang w:eastAsia="ru-RU"/>
        </w:rPr>
        <w:t xml:space="preserve">          </w:t>
      </w:r>
      <w:r w:rsidRPr="000378EA">
        <w:rPr>
          <w:rFonts w:ascii="Times New Roman" w:hAnsi="Times New Roman"/>
          <w:bCs/>
          <w:sz w:val="24"/>
          <w:szCs w:val="24"/>
          <w:bdr w:val="none" w:sz="0" w:space="0" w:color="auto" w:frame="1"/>
          <w:lang w:eastAsia="ru-RU"/>
        </w:rPr>
        <w:t xml:space="preserve">3.11.2. </w:t>
      </w:r>
      <w:r w:rsidRPr="000378EA">
        <w:rPr>
          <w:rFonts w:ascii="Times New Roman" w:hAnsi="Times New Roman"/>
          <w:sz w:val="24"/>
          <w:szCs w:val="24"/>
        </w:rPr>
        <w:t>Для обоснования стоимости фактически понесённых транспортных расходов на доставку материалов, необходимых для выполнения работ по настоящему договору, ПОДРЯДЧИК представляет ЗАКАЗЧИКУ:</w:t>
      </w:r>
    </w:p>
    <w:p w:rsidR="00DF3D89" w:rsidRPr="000378EA" w:rsidRDefault="00DF3D89" w:rsidP="00DF3D89">
      <w:pPr>
        <w:tabs>
          <w:tab w:val="left" w:pos="567"/>
        </w:tabs>
        <w:spacing w:after="0" w:line="240" w:lineRule="auto"/>
        <w:contextualSpacing/>
        <w:jc w:val="both"/>
        <w:textAlignment w:val="baseline"/>
        <w:rPr>
          <w:rFonts w:ascii="Times New Roman" w:hAnsi="Times New Roman"/>
          <w:sz w:val="24"/>
          <w:szCs w:val="24"/>
        </w:rPr>
      </w:pPr>
      <w:r w:rsidRPr="000378EA">
        <w:rPr>
          <w:rFonts w:ascii="Times New Roman" w:hAnsi="Times New Roman"/>
          <w:sz w:val="24"/>
          <w:szCs w:val="24"/>
          <w:lang w:eastAsia="ru-RU"/>
        </w:rPr>
        <w:t xml:space="preserve">          </w:t>
      </w:r>
      <w:r w:rsidRPr="000378EA">
        <w:rPr>
          <w:rFonts w:ascii="Times New Roman" w:hAnsi="Times New Roman"/>
          <w:sz w:val="24"/>
          <w:szCs w:val="24"/>
        </w:rPr>
        <w:t>1. Проект производства работ;</w:t>
      </w:r>
    </w:p>
    <w:p w:rsidR="00DF3D89" w:rsidRPr="000378EA" w:rsidRDefault="00DF3D89" w:rsidP="00DF3D89">
      <w:pPr>
        <w:tabs>
          <w:tab w:val="left" w:pos="567"/>
        </w:tabs>
        <w:spacing w:after="0" w:line="240" w:lineRule="auto"/>
        <w:contextualSpacing/>
        <w:jc w:val="both"/>
        <w:textAlignment w:val="baseline"/>
        <w:rPr>
          <w:rFonts w:ascii="Times New Roman" w:hAnsi="Times New Roman"/>
          <w:sz w:val="24"/>
          <w:szCs w:val="24"/>
        </w:rPr>
      </w:pPr>
      <w:r w:rsidRPr="000378EA">
        <w:rPr>
          <w:rFonts w:ascii="Times New Roman" w:hAnsi="Times New Roman"/>
          <w:sz w:val="24"/>
          <w:szCs w:val="24"/>
          <w:lang w:eastAsia="ru-RU"/>
        </w:rPr>
        <w:t xml:space="preserve">          </w:t>
      </w:r>
      <w:r w:rsidRPr="000378EA">
        <w:rPr>
          <w:rFonts w:ascii="Times New Roman" w:hAnsi="Times New Roman"/>
          <w:sz w:val="24"/>
          <w:szCs w:val="24"/>
        </w:rPr>
        <w:t>2. Транспортную схему доставки;</w:t>
      </w:r>
    </w:p>
    <w:p w:rsidR="00DF3D89" w:rsidRPr="000378EA" w:rsidRDefault="00DF3D89" w:rsidP="00DF3D89">
      <w:pPr>
        <w:tabs>
          <w:tab w:val="left" w:pos="567"/>
        </w:tabs>
        <w:spacing w:after="0" w:line="240" w:lineRule="auto"/>
        <w:contextualSpacing/>
        <w:jc w:val="both"/>
        <w:textAlignment w:val="baseline"/>
        <w:rPr>
          <w:rFonts w:ascii="Times New Roman" w:hAnsi="Times New Roman"/>
          <w:sz w:val="24"/>
          <w:szCs w:val="24"/>
        </w:rPr>
      </w:pPr>
      <w:r w:rsidRPr="000378EA">
        <w:rPr>
          <w:rFonts w:ascii="Times New Roman" w:hAnsi="Times New Roman"/>
          <w:sz w:val="24"/>
          <w:szCs w:val="24"/>
          <w:lang w:eastAsia="ru-RU"/>
        </w:rPr>
        <w:t xml:space="preserve">          </w:t>
      </w:r>
      <w:r w:rsidRPr="000378EA">
        <w:rPr>
          <w:rFonts w:ascii="Times New Roman" w:hAnsi="Times New Roman"/>
          <w:sz w:val="24"/>
          <w:szCs w:val="24"/>
        </w:rPr>
        <w:t>3. Расчёт массы материалов, дифференцированный по классам грузов;</w:t>
      </w:r>
    </w:p>
    <w:p w:rsidR="00DF3D89" w:rsidRPr="000378EA" w:rsidRDefault="00DF3D89" w:rsidP="00DF3D89">
      <w:pPr>
        <w:widowControl w:val="0"/>
        <w:tabs>
          <w:tab w:val="left" w:pos="709"/>
        </w:tabs>
        <w:autoSpaceDE w:val="0"/>
        <w:autoSpaceDN w:val="0"/>
        <w:adjustRightInd w:val="0"/>
        <w:spacing w:after="0" w:line="240" w:lineRule="auto"/>
        <w:ind w:right="-13"/>
        <w:jc w:val="both"/>
        <w:rPr>
          <w:rFonts w:ascii="Times New Roman" w:hAnsi="Times New Roman"/>
          <w:color w:val="000000"/>
          <w:sz w:val="24"/>
          <w:szCs w:val="24"/>
        </w:rPr>
      </w:pPr>
      <w:r w:rsidRPr="000378EA">
        <w:rPr>
          <w:rFonts w:ascii="Times New Roman" w:hAnsi="Times New Roman"/>
          <w:sz w:val="24"/>
          <w:szCs w:val="24"/>
          <w:lang w:eastAsia="ru-RU"/>
        </w:rPr>
        <w:t xml:space="preserve">          </w:t>
      </w:r>
      <w:r w:rsidRPr="000378EA">
        <w:rPr>
          <w:rFonts w:ascii="Times New Roman" w:hAnsi="Times New Roman"/>
          <w:sz w:val="24"/>
          <w:szCs w:val="24"/>
        </w:rPr>
        <w:t xml:space="preserve">4. </w:t>
      </w:r>
      <w:r w:rsidRPr="000378EA">
        <w:rPr>
          <w:rFonts w:ascii="Times New Roman" w:hAnsi="Times New Roman"/>
          <w:color w:val="000000"/>
          <w:sz w:val="24"/>
          <w:szCs w:val="24"/>
        </w:rPr>
        <w:t xml:space="preserve">Счета-фактуры; </w:t>
      </w:r>
    </w:p>
    <w:p w:rsidR="00DF3D89" w:rsidRPr="000378EA" w:rsidRDefault="00DF3D89" w:rsidP="00DF3D89">
      <w:pPr>
        <w:widowControl w:val="0"/>
        <w:tabs>
          <w:tab w:val="left" w:pos="709"/>
        </w:tabs>
        <w:autoSpaceDE w:val="0"/>
        <w:autoSpaceDN w:val="0"/>
        <w:adjustRightInd w:val="0"/>
        <w:spacing w:after="0" w:line="240" w:lineRule="auto"/>
        <w:ind w:right="-13"/>
        <w:jc w:val="both"/>
        <w:rPr>
          <w:rFonts w:ascii="Times New Roman" w:hAnsi="Times New Roman"/>
          <w:color w:val="000000"/>
          <w:sz w:val="24"/>
          <w:szCs w:val="24"/>
        </w:rPr>
      </w:pPr>
      <w:r w:rsidRPr="000378EA">
        <w:rPr>
          <w:rFonts w:ascii="Times New Roman" w:hAnsi="Times New Roman"/>
          <w:sz w:val="24"/>
          <w:szCs w:val="24"/>
          <w:lang w:eastAsia="ru-RU"/>
        </w:rPr>
        <w:t xml:space="preserve">          </w:t>
      </w:r>
      <w:r w:rsidRPr="000378EA">
        <w:rPr>
          <w:rFonts w:ascii="Times New Roman" w:hAnsi="Times New Roman"/>
          <w:color w:val="000000"/>
          <w:sz w:val="24"/>
          <w:szCs w:val="24"/>
        </w:rPr>
        <w:t>5. Товарные накладные;</w:t>
      </w:r>
    </w:p>
    <w:p w:rsidR="00DF3D89" w:rsidRPr="000378EA" w:rsidRDefault="00DF3D89" w:rsidP="00DF3D89">
      <w:pPr>
        <w:tabs>
          <w:tab w:val="left" w:pos="567"/>
        </w:tabs>
        <w:spacing w:after="0" w:line="240" w:lineRule="auto"/>
        <w:contextualSpacing/>
        <w:jc w:val="both"/>
        <w:textAlignment w:val="baseline"/>
        <w:rPr>
          <w:rFonts w:ascii="Times New Roman" w:hAnsi="Times New Roman"/>
          <w:color w:val="000000"/>
          <w:sz w:val="24"/>
          <w:szCs w:val="24"/>
        </w:rPr>
      </w:pPr>
      <w:r w:rsidRPr="000378EA">
        <w:rPr>
          <w:rFonts w:ascii="Times New Roman" w:hAnsi="Times New Roman"/>
          <w:sz w:val="24"/>
          <w:szCs w:val="24"/>
          <w:lang w:eastAsia="ru-RU"/>
        </w:rPr>
        <w:t xml:space="preserve">          </w:t>
      </w:r>
      <w:r w:rsidRPr="000378EA">
        <w:rPr>
          <w:rFonts w:ascii="Times New Roman" w:hAnsi="Times New Roman"/>
          <w:color w:val="000000"/>
          <w:sz w:val="24"/>
          <w:szCs w:val="24"/>
        </w:rPr>
        <w:t>6. Товарно-транспортную накладную или путевой лист.</w:t>
      </w:r>
    </w:p>
    <w:p w:rsidR="00DF3D89" w:rsidRPr="000378EA" w:rsidRDefault="00DF3D89" w:rsidP="00DF3D89">
      <w:pPr>
        <w:tabs>
          <w:tab w:val="left" w:pos="567"/>
        </w:tabs>
        <w:spacing w:after="0" w:line="240" w:lineRule="auto"/>
        <w:contextualSpacing/>
        <w:jc w:val="both"/>
        <w:textAlignment w:val="baseline"/>
        <w:rPr>
          <w:rFonts w:ascii="Times New Roman" w:hAnsi="Times New Roman"/>
          <w:color w:val="000000"/>
          <w:sz w:val="24"/>
          <w:szCs w:val="24"/>
        </w:rPr>
      </w:pPr>
    </w:p>
    <w:p w:rsidR="00DF3D89" w:rsidRPr="000378EA" w:rsidRDefault="00DF3D89" w:rsidP="00DF3D89">
      <w:pPr>
        <w:spacing w:after="0" w:line="240" w:lineRule="auto"/>
        <w:contextualSpacing/>
        <w:jc w:val="center"/>
        <w:textAlignment w:val="baseline"/>
        <w:rPr>
          <w:rFonts w:ascii="Times New Roman" w:hAnsi="Times New Roman"/>
          <w:b/>
          <w:sz w:val="24"/>
          <w:szCs w:val="24"/>
        </w:rPr>
      </w:pPr>
      <w:r w:rsidRPr="000378EA">
        <w:rPr>
          <w:rFonts w:ascii="Times New Roman" w:hAnsi="Times New Roman"/>
          <w:b/>
          <w:bCs/>
          <w:sz w:val="24"/>
          <w:szCs w:val="24"/>
          <w:bdr w:val="none" w:sz="0" w:space="0" w:color="auto" w:frame="1"/>
          <w:lang w:eastAsia="ru-RU"/>
        </w:rPr>
        <w:t>4.Материалы:</w:t>
      </w:r>
    </w:p>
    <w:p w:rsidR="00DF3D89" w:rsidRPr="000378EA" w:rsidRDefault="00DF3D89" w:rsidP="00DF3D89">
      <w:pPr>
        <w:spacing w:after="0" w:line="240" w:lineRule="auto"/>
        <w:jc w:val="both"/>
        <w:rPr>
          <w:rFonts w:ascii="Times New Roman" w:hAnsi="Times New Roman"/>
          <w:sz w:val="24"/>
          <w:szCs w:val="24"/>
          <w:lang w:eastAsia="ru-RU"/>
        </w:rPr>
      </w:pPr>
      <w:r w:rsidRPr="000378EA">
        <w:rPr>
          <w:rFonts w:ascii="Times New Roman" w:hAnsi="Times New Roman"/>
          <w:sz w:val="24"/>
          <w:szCs w:val="24"/>
          <w:lang w:eastAsia="ru-RU"/>
        </w:rPr>
        <w:t xml:space="preserve">          При производстве работ (оказании услуг) Подрядчик должен использовать материалы, имеющие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используемых при ремонтных и монтажных работах материалов и оборудования, которые предоставляются Заказчику.</w:t>
      </w:r>
    </w:p>
    <w:p w:rsidR="00DF3D89" w:rsidRPr="000378EA" w:rsidRDefault="00DF3D89" w:rsidP="00DF3D89">
      <w:pPr>
        <w:spacing w:after="0" w:line="240" w:lineRule="auto"/>
        <w:jc w:val="both"/>
        <w:rPr>
          <w:rFonts w:ascii="Times New Roman" w:hAnsi="Times New Roman"/>
          <w:sz w:val="24"/>
          <w:szCs w:val="24"/>
          <w:lang w:eastAsia="ru-RU"/>
        </w:rPr>
      </w:pPr>
      <w:r w:rsidRPr="000378EA">
        <w:rPr>
          <w:rFonts w:ascii="Times New Roman" w:hAnsi="Times New Roman"/>
          <w:sz w:val="24"/>
          <w:szCs w:val="24"/>
          <w:lang w:eastAsia="ru-RU"/>
        </w:rPr>
        <w:t xml:space="preserve">          Качество используемых материалов должно соответствовать действующим ГОСТ, СП, ТУ, СНиП и другим нормативным документам, утвержденным в Российской Федерации.</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Сроки эксплуатации оборудования – не менее указанных в паспорте завода-изготовителя.</w:t>
      </w:r>
    </w:p>
    <w:p w:rsidR="00DF3D89" w:rsidRPr="000378EA" w:rsidRDefault="00DF3D89" w:rsidP="00DF3D89">
      <w:pPr>
        <w:spacing w:after="0" w:line="240" w:lineRule="auto"/>
        <w:ind w:firstLine="567"/>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Материалы, используемые для выполнения капитального ремонта, согласовываются с Заказчиком до начала работ.</w:t>
      </w:r>
    </w:p>
    <w:p w:rsidR="00DF3D89" w:rsidRPr="000378EA" w:rsidRDefault="00DF3D89" w:rsidP="00DF3D89">
      <w:pPr>
        <w:spacing w:after="0" w:line="240" w:lineRule="auto"/>
        <w:ind w:left="4820" w:hanging="4820"/>
        <w:jc w:val="center"/>
        <w:textAlignment w:val="baseline"/>
        <w:rPr>
          <w:rFonts w:ascii="Times New Roman" w:hAnsi="Times New Roman"/>
          <w:b/>
          <w:bCs/>
          <w:sz w:val="24"/>
          <w:szCs w:val="24"/>
          <w:bdr w:val="none" w:sz="0" w:space="0" w:color="auto" w:frame="1"/>
          <w:lang w:eastAsia="ru-RU"/>
        </w:rPr>
      </w:pPr>
      <w:r w:rsidRPr="000378EA">
        <w:rPr>
          <w:rFonts w:ascii="Times New Roman" w:hAnsi="Times New Roman"/>
          <w:b/>
          <w:bCs/>
          <w:sz w:val="24"/>
          <w:szCs w:val="24"/>
          <w:bdr w:val="none" w:sz="0" w:space="0" w:color="auto" w:frame="1"/>
          <w:lang w:eastAsia="ru-RU"/>
        </w:rPr>
        <w:t>5.Качество работ:</w:t>
      </w:r>
    </w:p>
    <w:p w:rsidR="00DF3D89" w:rsidRPr="00671C51" w:rsidRDefault="00DF3D89" w:rsidP="00DF3D89">
      <w:pPr>
        <w:pStyle w:val="a8"/>
        <w:shd w:val="clear" w:color="auto" w:fill="FFFFFF"/>
        <w:spacing w:after="0" w:line="240" w:lineRule="auto"/>
        <w:ind w:left="0"/>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5.1. </w:t>
      </w:r>
      <w:r w:rsidRPr="00671C51">
        <w:rPr>
          <w:rFonts w:ascii="Times New Roman" w:hAnsi="Times New Roman"/>
          <w:sz w:val="24"/>
          <w:szCs w:val="24"/>
          <w:lang w:eastAsia="ru-RU"/>
        </w:rPr>
        <w:t xml:space="preserve">Технологию капитального ремонта </w:t>
      </w:r>
      <w:r w:rsidRPr="00671C51">
        <w:rPr>
          <w:rFonts w:ascii="Times New Roman" w:hAnsi="Times New Roman"/>
          <w:b/>
          <w:sz w:val="24"/>
          <w:szCs w:val="24"/>
          <w:lang w:eastAsia="ru-RU"/>
        </w:rPr>
        <w:t>системы теплоснабжения</w:t>
      </w:r>
      <w:r w:rsidRPr="00671C51">
        <w:rPr>
          <w:rFonts w:ascii="Times New Roman" w:hAnsi="Times New Roman"/>
          <w:sz w:val="24"/>
          <w:szCs w:val="24"/>
          <w:lang w:eastAsia="ru-RU"/>
        </w:rPr>
        <w:t xml:space="preserve"> выполнять в соответствии с:</w:t>
      </w:r>
    </w:p>
    <w:p w:rsidR="00DF3D89" w:rsidRPr="00671C51" w:rsidRDefault="00DF3D89" w:rsidP="00DF3D89">
      <w:pPr>
        <w:pStyle w:val="a8"/>
        <w:shd w:val="clear" w:color="auto" w:fill="FFFFFF"/>
        <w:spacing w:after="0" w:line="240" w:lineRule="auto"/>
        <w:ind w:left="0"/>
        <w:jc w:val="both"/>
        <w:textAlignment w:val="baseline"/>
        <w:rPr>
          <w:rFonts w:ascii="Times New Roman" w:hAnsi="Times New Roman"/>
          <w:sz w:val="24"/>
          <w:szCs w:val="24"/>
          <w:lang w:eastAsia="ru-RU"/>
        </w:rPr>
      </w:pPr>
      <w:r w:rsidRPr="00671C51">
        <w:rPr>
          <w:rFonts w:ascii="Times New Roman" w:hAnsi="Times New Roman"/>
          <w:sz w:val="24"/>
          <w:szCs w:val="24"/>
          <w:lang w:eastAsia="ru-RU"/>
        </w:rPr>
        <w:t>- СНиП 41-01-2003 «Отопление и кондиционирование»;</w:t>
      </w:r>
    </w:p>
    <w:p w:rsidR="00DF3D89" w:rsidRPr="00671C51" w:rsidRDefault="00DF3D89" w:rsidP="00DF3D89">
      <w:pPr>
        <w:pStyle w:val="a8"/>
        <w:shd w:val="clear" w:color="auto" w:fill="FFFFFF"/>
        <w:spacing w:after="0" w:line="240" w:lineRule="auto"/>
        <w:ind w:hanging="720"/>
        <w:jc w:val="both"/>
        <w:textAlignment w:val="baseline"/>
        <w:rPr>
          <w:rFonts w:ascii="Times New Roman" w:hAnsi="Times New Roman"/>
          <w:sz w:val="24"/>
          <w:szCs w:val="24"/>
          <w:lang w:eastAsia="ru-RU"/>
        </w:rPr>
      </w:pPr>
      <w:r w:rsidRPr="00671C51">
        <w:rPr>
          <w:rFonts w:ascii="Times New Roman" w:hAnsi="Times New Roman"/>
          <w:sz w:val="24"/>
          <w:szCs w:val="24"/>
          <w:lang w:eastAsia="ru-RU"/>
        </w:rPr>
        <w:t>- СНиП 3.04.01-87 «Изоляционные и отделочные покрытия»;</w:t>
      </w:r>
    </w:p>
    <w:p w:rsidR="00DF3D89" w:rsidRDefault="00DF3D89" w:rsidP="00DF3D89">
      <w:pPr>
        <w:pStyle w:val="a8"/>
        <w:spacing w:after="0" w:line="240" w:lineRule="auto"/>
        <w:ind w:left="0"/>
        <w:jc w:val="both"/>
        <w:textAlignment w:val="baseline"/>
        <w:rPr>
          <w:rFonts w:ascii="Times New Roman" w:hAnsi="Times New Roman"/>
          <w:sz w:val="24"/>
          <w:szCs w:val="24"/>
          <w:lang w:eastAsia="ru-RU"/>
        </w:rPr>
      </w:pPr>
      <w:r w:rsidRPr="00671C51">
        <w:rPr>
          <w:rFonts w:ascii="Times New Roman" w:hAnsi="Times New Roman"/>
          <w:sz w:val="24"/>
          <w:szCs w:val="24"/>
          <w:lang w:eastAsia="ru-RU"/>
        </w:rPr>
        <w:t>- СНиП 21-01-97* «Пожарная безопасность зданий и сооружений».</w:t>
      </w:r>
    </w:p>
    <w:p w:rsidR="00DF3D89" w:rsidRPr="00671C51" w:rsidRDefault="00DF3D89" w:rsidP="00DF3D89">
      <w:pPr>
        <w:shd w:val="clear" w:color="auto" w:fill="FFFFFF"/>
        <w:spacing w:after="0" w:line="240" w:lineRule="auto"/>
        <w:ind w:firstLine="709"/>
        <w:jc w:val="both"/>
        <w:textAlignment w:val="baseline"/>
        <w:rPr>
          <w:rFonts w:ascii="Times New Roman" w:hAnsi="Times New Roman"/>
          <w:sz w:val="24"/>
          <w:szCs w:val="24"/>
          <w:lang w:eastAsia="ru-RU"/>
        </w:rPr>
      </w:pPr>
      <w:r>
        <w:rPr>
          <w:rFonts w:ascii="Times New Roman" w:hAnsi="Times New Roman"/>
          <w:sz w:val="24"/>
          <w:szCs w:val="24"/>
          <w:lang w:eastAsia="ru-RU"/>
        </w:rPr>
        <w:t xml:space="preserve">5.2. </w:t>
      </w:r>
      <w:r w:rsidRPr="00671C51">
        <w:rPr>
          <w:rFonts w:ascii="Times New Roman" w:hAnsi="Times New Roman"/>
          <w:sz w:val="24"/>
          <w:szCs w:val="24"/>
          <w:lang w:eastAsia="ru-RU"/>
        </w:rPr>
        <w:t xml:space="preserve">Технологию капитального ремонта </w:t>
      </w:r>
      <w:r w:rsidRPr="00671C51">
        <w:rPr>
          <w:rFonts w:ascii="Times New Roman" w:hAnsi="Times New Roman"/>
          <w:b/>
          <w:sz w:val="24"/>
          <w:szCs w:val="24"/>
          <w:lang w:eastAsia="ru-RU"/>
        </w:rPr>
        <w:t>системы электроснабжения</w:t>
      </w:r>
      <w:r w:rsidRPr="00671C51">
        <w:rPr>
          <w:rFonts w:ascii="Times New Roman" w:hAnsi="Times New Roman"/>
          <w:sz w:val="24"/>
          <w:szCs w:val="24"/>
          <w:lang w:eastAsia="ru-RU"/>
        </w:rPr>
        <w:t xml:space="preserve"> выполнять в соответствии с:</w:t>
      </w:r>
    </w:p>
    <w:p w:rsidR="00DF3D89" w:rsidRPr="00671C51" w:rsidRDefault="00DF3D89" w:rsidP="00DF3D89">
      <w:pPr>
        <w:pStyle w:val="a8"/>
        <w:shd w:val="clear" w:color="auto" w:fill="FFFFFF"/>
        <w:spacing w:after="0" w:line="240" w:lineRule="auto"/>
        <w:ind w:left="0"/>
        <w:jc w:val="both"/>
        <w:textAlignment w:val="baseline"/>
        <w:rPr>
          <w:rFonts w:ascii="Times New Roman" w:hAnsi="Times New Roman"/>
          <w:sz w:val="24"/>
          <w:szCs w:val="24"/>
          <w:lang w:eastAsia="ru-RU"/>
        </w:rPr>
      </w:pPr>
      <w:r w:rsidRPr="00671C51">
        <w:rPr>
          <w:rFonts w:ascii="Times New Roman" w:hAnsi="Times New Roman"/>
          <w:sz w:val="24"/>
          <w:szCs w:val="24"/>
          <w:lang w:eastAsia="ru-RU"/>
        </w:rPr>
        <w:t>- ПУЭ;</w:t>
      </w:r>
    </w:p>
    <w:p w:rsidR="00DF3D89" w:rsidRPr="00671C51" w:rsidRDefault="00DF3D89" w:rsidP="00DF3D89">
      <w:pPr>
        <w:pStyle w:val="a8"/>
        <w:shd w:val="clear" w:color="auto" w:fill="FFFFFF"/>
        <w:spacing w:after="0" w:line="240" w:lineRule="auto"/>
        <w:ind w:left="0"/>
        <w:jc w:val="both"/>
        <w:textAlignment w:val="baseline"/>
        <w:rPr>
          <w:rFonts w:ascii="Times New Roman" w:hAnsi="Times New Roman"/>
          <w:sz w:val="24"/>
          <w:szCs w:val="24"/>
          <w:lang w:eastAsia="ru-RU"/>
        </w:rPr>
      </w:pPr>
      <w:r w:rsidRPr="00671C51">
        <w:rPr>
          <w:rFonts w:ascii="Times New Roman" w:hAnsi="Times New Roman"/>
          <w:sz w:val="24"/>
          <w:szCs w:val="24"/>
          <w:lang w:eastAsia="ru-RU"/>
        </w:rPr>
        <w:t>- СНиП 3.05.06-85 «Электротехнические устройства»;</w:t>
      </w:r>
    </w:p>
    <w:p w:rsidR="00DF3D89" w:rsidRPr="00671C51" w:rsidRDefault="00DF3D89" w:rsidP="00DF3D89">
      <w:pPr>
        <w:pStyle w:val="a8"/>
        <w:shd w:val="clear" w:color="auto" w:fill="FFFFFF"/>
        <w:spacing w:after="0" w:line="240" w:lineRule="auto"/>
        <w:ind w:hanging="720"/>
        <w:jc w:val="both"/>
        <w:textAlignment w:val="baseline"/>
        <w:rPr>
          <w:rFonts w:ascii="Times New Roman" w:hAnsi="Times New Roman"/>
          <w:sz w:val="24"/>
          <w:szCs w:val="24"/>
          <w:lang w:eastAsia="ru-RU"/>
        </w:rPr>
      </w:pPr>
      <w:r w:rsidRPr="00671C51">
        <w:rPr>
          <w:rFonts w:ascii="Times New Roman" w:hAnsi="Times New Roman"/>
          <w:sz w:val="24"/>
          <w:szCs w:val="24"/>
          <w:lang w:eastAsia="ru-RU"/>
        </w:rPr>
        <w:t>- СНиП 3.04.01-87 «Изоляционные и отделочные покрытия»;</w:t>
      </w:r>
    </w:p>
    <w:p w:rsidR="00DF3D89" w:rsidRDefault="00DF3D89" w:rsidP="00DF3D89">
      <w:pPr>
        <w:pStyle w:val="a8"/>
        <w:spacing w:after="0" w:line="240" w:lineRule="auto"/>
        <w:ind w:left="0"/>
        <w:jc w:val="both"/>
        <w:textAlignment w:val="baseline"/>
        <w:rPr>
          <w:rFonts w:ascii="Times New Roman" w:hAnsi="Times New Roman"/>
          <w:sz w:val="24"/>
          <w:szCs w:val="24"/>
          <w:lang w:eastAsia="ru-RU"/>
        </w:rPr>
      </w:pPr>
      <w:r w:rsidRPr="00671C51">
        <w:rPr>
          <w:rFonts w:ascii="Times New Roman" w:hAnsi="Times New Roman"/>
          <w:sz w:val="24"/>
          <w:szCs w:val="24"/>
          <w:lang w:eastAsia="ru-RU"/>
        </w:rPr>
        <w:t>- СНиП 21-01-97* «Пожарная безопасность зданий и сооружений».</w:t>
      </w:r>
    </w:p>
    <w:p w:rsidR="00DF3D89" w:rsidRPr="000378EA" w:rsidRDefault="00DF3D89" w:rsidP="00DF3D89">
      <w:pPr>
        <w:pStyle w:val="a8"/>
        <w:spacing w:after="0" w:line="240" w:lineRule="auto"/>
        <w:ind w:left="0" w:firstLine="567"/>
        <w:jc w:val="both"/>
        <w:textAlignment w:val="baseline"/>
        <w:rPr>
          <w:rFonts w:ascii="Times New Roman" w:hAnsi="Times New Roman"/>
          <w:sz w:val="24"/>
          <w:szCs w:val="24"/>
          <w:lang w:eastAsia="ru-RU"/>
        </w:rPr>
      </w:pPr>
      <w:r>
        <w:rPr>
          <w:rFonts w:ascii="Times New Roman" w:hAnsi="Times New Roman"/>
          <w:sz w:val="24"/>
          <w:szCs w:val="24"/>
          <w:lang w:eastAsia="ru-RU"/>
        </w:rPr>
        <w:t xml:space="preserve">5.3. </w:t>
      </w:r>
      <w:r w:rsidRPr="000378EA">
        <w:rPr>
          <w:rFonts w:ascii="Times New Roman" w:hAnsi="Times New Roman"/>
          <w:sz w:val="24"/>
          <w:szCs w:val="24"/>
          <w:lang w:eastAsia="ru-RU"/>
        </w:rPr>
        <w:t xml:space="preserve">Технологию по </w:t>
      </w:r>
      <w:r>
        <w:rPr>
          <w:rFonts w:ascii="Times New Roman" w:hAnsi="Times New Roman"/>
          <w:sz w:val="24"/>
          <w:szCs w:val="24"/>
          <w:lang w:eastAsia="ru-RU"/>
        </w:rPr>
        <w:t xml:space="preserve">капитальному ремонту </w:t>
      </w:r>
      <w:r w:rsidRPr="00FF4CEA">
        <w:rPr>
          <w:rFonts w:ascii="Times New Roman" w:hAnsi="Times New Roman"/>
          <w:b/>
          <w:sz w:val="24"/>
          <w:szCs w:val="24"/>
          <w:lang w:eastAsia="ru-RU"/>
        </w:rPr>
        <w:t>крыши</w:t>
      </w:r>
      <w:r w:rsidRPr="000378EA">
        <w:rPr>
          <w:rFonts w:ascii="Times New Roman" w:hAnsi="Times New Roman"/>
          <w:sz w:val="24"/>
          <w:szCs w:val="24"/>
          <w:lang w:eastAsia="ru-RU"/>
        </w:rPr>
        <w:t xml:space="preserve"> выполнять в соответствии с: </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xml:space="preserve">- СП 17.13330.2011 Кровли. Актуализированная редакция СНиП </w:t>
      </w:r>
      <w:r w:rsidRPr="000378EA">
        <w:rPr>
          <w:rFonts w:ascii="Times New Roman" w:hAnsi="Times New Roman"/>
          <w:sz w:val="24"/>
          <w:szCs w:val="24"/>
          <w:lang w:val="en-US" w:eastAsia="ru-RU"/>
        </w:rPr>
        <w:t>II</w:t>
      </w:r>
      <w:r w:rsidRPr="000378EA">
        <w:rPr>
          <w:rFonts w:ascii="Times New Roman" w:hAnsi="Times New Roman"/>
          <w:sz w:val="24"/>
          <w:szCs w:val="24"/>
          <w:lang w:eastAsia="ru-RU"/>
        </w:rPr>
        <w:t xml:space="preserve">-26-76; </w:t>
      </w:r>
    </w:p>
    <w:p w:rsidR="00DF3D89" w:rsidRPr="000378EA" w:rsidRDefault="00DF3D89" w:rsidP="00DF3D89">
      <w:pPr>
        <w:spacing w:after="0" w:line="240" w:lineRule="auto"/>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СНиП 41-01-2003 «Отопление и кондиционирование»;</w:t>
      </w:r>
    </w:p>
    <w:p w:rsidR="00DF3D89" w:rsidRPr="000378EA" w:rsidRDefault="00DF3D89" w:rsidP="00DF3D89">
      <w:pPr>
        <w:spacing w:after="0" w:line="240" w:lineRule="auto"/>
        <w:ind w:left="720" w:hanging="720"/>
        <w:contextualSpacing/>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СНиП 3.04.01-87 «Изоляционные и отделочные покрытия»;</w:t>
      </w:r>
    </w:p>
    <w:p w:rsidR="00DF3D89" w:rsidRPr="000378EA" w:rsidRDefault="00DF3D89" w:rsidP="00DF3D89">
      <w:pPr>
        <w:spacing w:after="0" w:line="240" w:lineRule="auto"/>
        <w:jc w:val="both"/>
        <w:textAlignment w:val="baseline"/>
        <w:rPr>
          <w:rFonts w:ascii="Times New Roman" w:hAnsi="Times New Roman"/>
          <w:sz w:val="24"/>
          <w:szCs w:val="24"/>
          <w:lang w:eastAsia="ru-RU"/>
        </w:rPr>
      </w:pPr>
      <w:r w:rsidRPr="000378EA">
        <w:rPr>
          <w:rFonts w:ascii="Times New Roman" w:hAnsi="Times New Roman"/>
          <w:sz w:val="24"/>
          <w:szCs w:val="24"/>
          <w:lang w:eastAsia="ru-RU"/>
        </w:rPr>
        <w:t>- СНиП 21-01-97* «Пожарная безопасность зданий и сооружений».</w:t>
      </w:r>
    </w:p>
    <w:p w:rsidR="00DF3D89" w:rsidRPr="000378EA" w:rsidRDefault="00DF3D89" w:rsidP="00DF3D89">
      <w:pPr>
        <w:pStyle w:val="a8"/>
        <w:spacing w:after="0" w:line="240" w:lineRule="auto"/>
        <w:ind w:left="0"/>
        <w:jc w:val="both"/>
        <w:textAlignment w:val="baseline"/>
        <w:rPr>
          <w:rFonts w:ascii="Times New Roman" w:hAnsi="Times New Roman"/>
          <w:sz w:val="24"/>
          <w:szCs w:val="24"/>
          <w:lang w:eastAsia="ru-RU"/>
        </w:rPr>
      </w:pPr>
      <w:r>
        <w:rPr>
          <w:rFonts w:ascii="Times New Roman" w:hAnsi="Times New Roman"/>
          <w:sz w:val="24"/>
          <w:szCs w:val="24"/>
          <w:lang w:eastAsia="ru-RU"/>
        </w:rPr>
        <w:t xml:space="preserve">          5.4</w:t>
      </w:r>
      <w:r w:rsidRPr="000378EA">
        <w:rPr>
          <w:rFonts w:ascii="Times New Roman" w:hAnsi="Times New Roman"/>
          <w:sz w:val="24"/>
          <w:szCs w:val="24"/>
          <w:lang w:eastAsia="ru-RU"/>
        </w:rPr>
        <w:t>. Срок предоставления гарантий качества: по результатам аукциона.</w:t>
      </w:r>
    </w:p>
    <w:p w:rsidR="00DF3D89" w:rsidRPr="000378EA" w:rsidRDefault="00DF3D89" w:rsidP="00DF3D89">
      <w:pPr>
        <w:spacing w:after="0" w:line="240" w:lineRule="auto"/>
        <w:jc w:val="both"/>
        <w:textAlignment w:val="baseline"/>
        <w:rPr>
          <w:rFonts w:ascii="Times New Roman" w:hAnsi="Times New Roman"/>
          <w:sz w:val="24"/>
          <w:szCs w:val="24"/>
          <w:lang w:eastAsia="ru-RU"/>
        </w:rPr>
      </w:pPr>
      <w:r>
        <w:rPr>
          <w:rFonts w:ascii="Times New Roman" w:hAnsi="Times New Roman"/>
          <w:sz w:val="24"/>
          <w:szCs w:val="24"/>
          <w:lang w:eastAsia="ru-RU"/>
        </w:rPr>
        <w:t xml:space="preserve">          5.5</w:t>
      </w:r>
      <w:r w:rsidRPr="000378EA">
        <w:rPr>
          <w:rFonts w:ascii="Times New Roman" w:hAnsi="Times New Roman"/>
          <w:sz w:val="24"/>
          <w:szCs w:val="24"/>
          <w:lang w:eastAsia="ru-RU"/>
        </w:rPr>
        <w:t xml:space="preserve">. Все работы выполнять в соответствии с соблюдением соответствующих глав строительных норм и правил по организации, производству и приемке работ. </w:t>
      </w:r>
    </w:p>
    <w:p w:rsidR="00DF3D89" w:rsidRPr="000378EA" w:rsidRDefault="00DF3D89" w:rsidP="00DF3D89">
      <w:pPr>
        <w:spacing w:after="0" w:line="240" w:lineRule="auto"/>
        <w:jc w:val="both"/>
        <w:textAlignment w:val="baseline"/>
        <w:rPr>
          <w:rFonts w:ascii="Times New Roman" w:hAnsi="Times New Roman"/>
          <w:sz w:val="24"/>
          <w:szCs w:val="24"/>
          <w:lang w:eastAsia="ru-RU"/>
        </w:rPr>
      </w:pPr>
      <w:r>
        <w:rPr>
          <w:rFonts w:ascii="Times New Roman" w:hAnsi="Times New Roman"/>
          <w:sz w:val="24"/>
          <w:szCs w:val="24"/>
          <w:lang w:eastAsia="ru-RU"/>
        </w:rPr>
        <w:t xml:space="preserve">          5.6</w:t>
      </w:r>
      <w:r w:rsidRPr="000378EA">
        <w:rPr>
          <w:rFonts w:ascii="Times New Roman" w:hAnsi="Times New Roman"/>
          <w:sz w:val="24"/>
          <w:szCs w:val="24"/>
          <w:lang w:eastAsia="ru-RU"/>
        </w:rPr>
        <w:t xml:space="preserve">. Подрядчик выполняет работы строго в соответствии с технологическими картами, согласованными с Заказчиком. Все материалы должны соответствовать сертификатам и паспортам качества на материалы. </w:t>
      </w:r>
    </w:p>
    <w:p w:rsidR="00DF3D89" w:rsidRPr="000378EA" w:rsidRDefault="00DF3D89" w:rsidP="00DF3D89">
      <w:pPr>
        <w:spacing w:after="0" w:line="240" w:lineRule="auto"/>
        <w:jc w:val="both"/>
        <w:textAlignment w:val="baseline"/>
        <w:rPr>
          <w:rFonts w:ascii="Times New Roman" w:hAnsi="Times New Roman"/>
          <w:sz w:val="24"/>
          <w:szCs w:val="24"/>
          <w:lang w:eastAsia="ru-RU"/>
        </w:rPr>
      </w:pPr>
    </w:p>
    <w:p w:rsidR="00DF3D89" w:rsidRPr="000378EA" w:rsidRDefault="00DF3D89" w:rsidP="00DF3D89">
      <w:pPr>
        <w:tabs>
          <w:tab w:val="left" w:pos="709"/>
        </w:tabs>
        <w:spacing w:after="0" w:line="240" w:lineRule="auto"/>
        <w:jc w:val="center"/>
        <w:rPr>
          <w:rFonts w:ascii="Times New Roman" w:hAnsi="Times New Roman"/>
          <w:sz w:val="24"/>
          <w:szCs w:val="24"/>
        </w:rPr>
      </w:pPr>
      <w:r w:rsidRPr="000378EA">
        <w:rPr>
          <w:rFonts w:ascii="Times New Roman" w:hAnsi="Times New Roman"/>
          <w:b/>
          <w:bCs/>
          <w:sz w:val="24"/>
          <w:szCs w:val="24"/>
        </w:rPr>
        <w:t>6. Общие требования к выполнению работ:</w:t>
      </w:r>
    </w:p>
    <w:p w:rsidR="00DF3D89" w:rsidRPr="000378EA" w:rsidRDefault="00DF3D89" w:rsidP="00DF3D89">
      <w:pPr>
        <w:widowControl w:val="0"/>
        <w:tabs>
          <w:tab w:val="left" w:pos="709"/>
          <w:tab w:val="left" w:pos="2565"/>
        </w:tabs>
        <w:suppressAutoHyphens/>
        <w:spacing w:after="0" w:line="240" w:lineRule="auto"/>
        <w:ind w:firstLine="567"/>
        <w:jc w:val="both"/>
        <w:rPr>
          <w:rFonts w:ascii="Times New Roman" w:hAnsi="Times New Roman"/>
          <w:sz w:val="24"/>
          <w:szCs w:val="24"/>
        </w:rPr>
      </w:pPr>
      <w:r w:rsidRPr="000378EA">
        <w:rPr>
          <w:rFonts w:ascii="Times New Roman" w:hAnsi="Times New Roman"/>
          <w:sz w:val="24"/>
          <w:szCs w:val="24"/>
        </w:rPr>
        <w:t>применяемые строительные материалы, изделия и оборудование должны соответствовать сметной документации, а также требованиям СанПин, ГОСТ, СНиП;</w:t>
      </w:r>
    </w:p>
    <w:p w:rsidR="00DF3D89" w:rsidRPr="000378EA" w:rsidRDefault="00DF3D89" w:rsidP="00DF3D89">
      <w:pPr>
        <w:widowControl w:val="0"/>
        <w:tabs>
          <w:tab w:val="left" w:pos="709"/>
          <w:tab w:val="left" w:pos="2565"/>
        </w:tabs>
        <w:suppressAutoHyphens/>
        <w:spacing w:after="0" w:line="240" w:lineRule="auto"/>
        <w:ind w:firstLine="567"/>
        <w:jc w:val="both"/>
        <w:rPr>
          <w:rFonts w:ascii="Times New Roman" w:hAnsi="Times New Roman"/>
          <w:sz w:val="24"/>
          <w:szCs w:val="24"/>
        </w:rPr>
      </w:pPr>
      <w:r w:rsidRPr="000378EA">
        <w:rPr>
          <w:rFonts w:ascii="Times New Roman" w:hAnsi="Times New Roman"/>
          <w:sz w:val="24"/>
          <w:szCs w:val="24"/>
        </w:rPr>
        <w:t>обязательно составление актов на скрытые работы с обязательной фотофиксацией;</w:t>
      </w:r>
    </w:p>
    <w:p w:rsidR="00DF3D89" w:rsidRPr="000378EA" w:rsidRDefault="00DF3D89" w:rsidP="00DF3D89">
      <w:pPr>
        <w:widowControl w:val="0"/>
        <w:tabs>
          <w:tab w:val="left" w:pos="709"/>
          <w:tab w:val="left" w:pos="2565"/>
        </w:tabs>
        <w:suppressAutoHyphens/>
        <w:spacing w:after="0" w:line="240" w:lineRule="auto"/>
        <w:ind w:firstLine="567"/>
        <w:jc w:val="both"/>
        <w:rPr>
          <w:rFonts w:ascii="Times New Roman" w:hAnsi="Times New Roman"/>
          <w:sz w:val="24"/>
          <w:szCs w:val="24"/>
        </w:rPr>
      </w:pPr>
      <w:r w:rsidRPr="000378EA">
        <w:rPr>
          <w:rFonts w:ascii="Times New Roman" w:hAnsi="Times New Roman"/>
          <w:sz w:val="24"/>
          <w:szCs w:val="24"/>
        </w:rPr>
        <w:t>применяемые строительные материалы, товары и оборудование должны быть новыми,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DF3D89" w:rsidRPr="000378EA" w:rsidRDefault="00DF3D89" w:rsidP="00DF3D89">
      <w:pPr>
        <w:widowControl w:val="0"/>
        <w:tabs>
          <w:tab w:val="left" w:pos="709"/>
          <w:tab w:val="left" w:pos="2565"/>
        </w:tabs>
        <w:suppressAutoHyphens/>
        <w:spacing w:after="0" w:line="240" w:lineRule="auto"/>
        <w:ind w:firstLine="567"/>
        <w:jc w:val="both"/>
        <w:rPr>
          <w:rFonts w:ascii="Times New Roman" w:hAnsi="Times New Roman"/>
          <w:sz w:val="24"/>
          <w:szCs w:val="24"/>
        </w:rPr>
      </w:pPr>
      <w:r w:rsidRPr="000378EA">
        <w:rPr>
          <w:rFonts w:ascii="Times New Roman" w:hAnsi="Times New Roman"/>
          <w:sz w:val="24"/>
          <w:szCs w:val="24"/>
        </w:rPr>
        <w:t>в случае, если в составе аукционной документации содержится документ «Перечень, количество и характеристики основных материалов и оборудования, необходимых для выполнения работ и (или) оказания услуг по капитальному ремонту общего имущества в многоквартирном доме», используемые товары и материалы должны соответствовать установленным техническим характеристикам;</w:t>
      </w:r>
    </w:p>
    <w:p w:rsidR="00DF3D89" w:rsidRPr="000378EA" w:rsidRDefault="00DF3D89" w:rsidP="00DF3D89">
      <w:pPr>
        <w:widowControl w:val="0"/>
        <w:suppressAutoHyphens/>
        <w:spacing w:after="0" w:line="240" w:lineRule="auto"/>
        <w:ind w:firstLine="567"/>
        <w:jc w:val="both"/>
        <w:rPr>
          <w:rFonts w:ascii="Times New Roman" w:hAnsi="Times New Roman"/>
          <w:sz w:val="24"/>
          <w:szCs w:val="24"/>
        </w:rPr>
      </w:pPr>
      <w:r w:rsidRPr="000378EA">
        <w:rPr>
          <w:rFonts w:ascii="Times New Roman" w:hAnsi="Times New Roman"/>
          <w:sz w:val="24"/>
          <w:szCs w:val="24"/>
        </w:rPr>
        <w:t>отключение существующих инженерных систем, сетей или отдельных их участков могут производиться только по предварительному согласованию с Заказчиком, предусмотреть возможность отключения отдельных их участков;</w:t>
      </w:r>
    </w:p>
    <w:p w:rsidR="00DF3D89" w:rsidRPr="000378EA" w:rsidRDefault="00DF3D89" w:rsidP="00DF3D89">
      <w:pPr>
        <w:spacing w:after="0" w:line="240" w:lineRule="auto"/>
        <w:ind w:firstLine="567"/>
        <w:jc w:val="both"/>
        <w:textAlignment w:val="baseline"/>
        <w:rPr>
          <w:rFonts w:ascii="Times New Roman" w:hAnsi="Times New Roman"/>
          <w:sz w:val="24"/>
          <w:szCs w:val="24"/>
        </w:rPr>
      </w:pPr>
      <w:r w:rsidRPr="000378EA">
        <w:rPr>
          <w:rFonts w:ascii="Times New Roman" w:hAnsi="Times New Roman"/>
          <w:sz w:val="24"/>
          <w:szCs w:val="24"/>
        </w:rPr>
        <w:t>при проведении работ затрагивающих проезжую часть, создать условия проезда служб экстренной помощи.</w:t>
      </w:r>
    </w:p>
    <w:p w:rsidR="00DF3D89" w:rsidRPr="000378EA" w:rsidRDefault="00DF3D89" w:rsidP="00DF3D89">
      <w:pPr>
        <w:spacing w:after="0" w:line="240" w:lineRule="auto"/>
        <w:ind w:firstLine="567"/>
        <w:jc w:val="both"/>
        <w:textAlignment w:val="baseline"/>
        <w:rPr>
          <w:rFonts w:ascii="Times New Roman" w:hAnsi="Times New Roman"/>
          <w:sz w:val="24"/>
          <w:szCs w:val="24"/>
          <w:lang w:eastAsia="ru-RU"/>
        </w:rPr>
      </w:pPr>
    </w:p>
    <w:p w:rsidR="00DF3D89" w:rsidRPr="000378EA" w:rsidRDefault="00DF3D89" w:rsidP="00DF3D89">
      <w:pPr>
        <w:spacing w:after="0" w:line="240" w:lineRule="auto"/>
        <w:jc w:val="center"/>
        <w:textAlignment w:val="baseline"/>
        <w:rPr>
          <w:rFonts w:ascii="Times New Roman" w:hAnsi="Times New Roman"/>
          <w:b/>
          <w:bCs/>
          <w:sz w:val="24"/>
          <w:szCs w:val="24"/>
          <w:bdr w:val="none" w:sz="0" w:space="0" w:color="auto" w:frame="1"/>
          <w:lang w:eastAsia="ru-RU"/>
        </w:rPr>
      </w:pPr>
      <w:r w:rsidRPr="000378EA">
        <w:rPr>
          <w:rFonts w:ascii="Times New Roman" w:hAnsi="Times New Roman"/>
          <w:b/>
          <w:bCs/>
          <w:sz w:val="24"/>
          <w:szCs w:val="24"/>
          <w:bdr w:val="none" w:sz="0" w:space="0" w:color="auto" w:frame="1"/>
          <w:lang w:eastAsia="ru-RU"/>
        </w:rPr>
        <w:t>7. Общие организационные вопросы:</w:t>
      </w:r>
    </w:p>
    <w:p w:rsidR="00DF3D89" w:rsidRPr="000378EA" w:rsidRDefault="00DF3D89" w:rsidP="00DF3D89">
      <w:pPr>
        <w:tabs>
          <w:tab w:val="left" w:pos="709"/>
        </w:tabs>
        <w:spacing w:after="0" w:line="240" w:lineRule="auto"/>
        <w:ind w:firstLine="709"/>
        <w:jc w:val="both"/>
        <w:rPr>
          <w:rFonts w:ascii="Times New Roman" w:hAnsi="Times New Roman"/>
          <w:sz w:val="24"/>
          <w:szCs w:val="24"/>
          <w:lang w:eastAsia="ru-RU"/>
        </w:rPr>
      </w:pPr>
      <w:r w:rsidRPr="000378EA">
        <w:rPr>
          <w:rFonts w:ascii="Times New Roman" w:hAnsi="Times New Roman"/>
          <w:sz w:val="24"/>
          <w:szCs w:val="24"/>
          <w:lang w:eastAsia="ru-RU"/>
        </w:rPr>
        <w:t>В случае нанесения материального ущерба при производстве ремонтных работ Заказчик и Подрядчик обязаны в течении 3-х рабочих дней составить акт осмотра и принять решение о возмещении ущерба.</w:t>
      </w:r>
    </w:p>
    <w:p w:rsidR="00DF3D89" w:rsidRPr="000378EA" w:rsidRDefault="00DF3D89" w:rsidP="00DF3D89">
      <w:pPr>
        <w:tabs>
          <w:tab w:val="left" w:pos="709"/>
        </w:tabs>
        <w:spacing w:after="0" w:line="240" w:lineRule="auto"/>
        <w:ind w:firstLine="709"/>
        <w:jc w:val="both"/>
        <w:rPr>
          <w:rFonts w:ascii="Times New Roman" w:hAnsi="Times New Roman"/>
          <w:sz w:val="24"/>
          <w:szCs w:val="24"/>
          <w:lang w:eastAsia="ru-RU"/>
        </w:rPr>
      </w:pPr>
      <w:r w:rsidRPr="000378EA">
        <w:rPr>
          <w:rFonts w:ascii="Times New Roman" w:hAnsi="Times New Roman"/>
          <w:sz w:val="24"/>
          <w:szCs w:val="24"/>
          <w:lang w:eastAsia="ru-RU"/>
        </w:rPr>
        <w:t>Подрядчик не имеет права менять в ходе ремонта ранее согласованную технологию и строительный материал без согласования с Заказчиком.</w:t>
      </w:r>
    </w:p>
    <w:p w:rsidR="00DF3D89" w:rsidRPr="000378EA" w:rsidRDefault="00DF3D89" w:rsidP="00DF3D89">
      <w:pPr>
        <w:tabs>
          <w:tab w:val="left" w:pos="709"/>
        </w:tabs>
        <w:spacing w:after="0" w:line="240" w:lineRule="auto"/>
        <w:ind w:firstLine="709"/>
        <w:jc w:val="both"/>
        <w:rPr>
          <w:rFonts w:ascii="Times New Roman" w:hAnsi="Times New Roman"/>
          <w:sz w:val="24"/>
          <w:szCs w:val="24"/>
          <w:lang w:eastAsia="ru-RU"/>
        </w:rPr>
      </w:pPr>
    </w:p>
    <w:p w:rsidR="00DF3D89" w:rsidRPr="000378EA" w:rsidRDefault="00DF3D89" w:rsidP="00DF3D89">
      <w:pPr>
        <w:tabs>
          <w:tab w:val="left" w:pos="709"/>
        </w:tabs>
        <w:spacing w:after="0" w:line="240" w:lineRule="auto"/>
        <w:jc w:val="center"/>
        <w:rPr>
          <w:rFonts w:ascii="Times New Roman" w:hAnsi="Times New Roman"/>
          <w:b/>
          <w:sz w:val="24"/>
          <w:szCs w:val="24"/>
          <w:lang w:eastAsia="ru-RU"/>
        </w:rPr>
      </w:pPr>
      <w:r w:rsidRPr="000378EA">
        <w:rPr>
          <w:rFonts w:ascii="Times New Roman" w:hAnsi="Times New Roman"/>
          <w:b/>
          <w:sz w:val="24"/>
          <w:szCs w:val="24"/>
          <w:lang w:eastAsia="ru-RU"/>
        </w:rPr>
        <w:t xml:space="preserve">8. </w:t>
      </w:r>
      <w:r w:rsidRPr="000378EA">
        <w:rPr>
          <w:rFonts w:ascii="Times New Roman" w:hAnsi="Times New Roman"/>
          <w:b/>
          <w:sz w:val="24"/>
          <w:szCs w:val="24"/>
          <w:lang w:eastAsia="ru-RU" w:bidi="ru-RU"/>
        </w:rPr>
        <w:t>Требования по обеспечению безопасности</w:t>
      </w:r>
    </w:p>
    <w:p w:rsidR="00DF3D89" w:rsidRPr="000378EA" w:rsidRDefault="00DF3D89" w:rsidP="00DF3D89">
      <w:pPr>
        <w:spacing w:after="0" w:line="240" w:lineRule="auto"/>
        <w:ind w:left="6" w:firstLine="561"/>
        <w:jc w:val="both"/>
        <w:rPr>
          <w:rFonts w:ascii="Times New Roman" w:hAnsi="Times New Roman"/>
          <w:sz w:val="24"/>
          <w:szCs w:val="24"/>
        </w:rPr>
      </w:pPr>
      <w:r w:rsidRPr="000378EA">
        <w:rPr>
          <w:rFonts w:ascii="Times New Roman" w:hAnsi="Times New Roman"/>
          <w:sz w:val="24"/>
          <w:szCs w:val="24"/>
        </w:rPr>
        <w:t xml:space="preserve">8.1. При проведении строительно-монтажных работ без вывода здания из эксплуатации выполнить мероприятия по безопасному проходу и проживанию жильцов согласно СНиП 12-03-2001 Безопасность труда в строительстве. Часть 1. Общие требования. </w:t>
      </w:r>
    </w:p>
    <w:p w:rsidR="00DF3D89" w:rsidRPr="000378EA" w:rsidRDefault="00DF3D89" w:rsidP="00DF3D89">
      <w:pPr>
        <w:spacing w:after="0" w:line="240" w:lineRule="auto"/>
        <w:ind w:left="6" w:firstLine="561"/>
        <w:jc w:val="both"/>
        <w:rPr>
          <w:rFonts w:ascii="Times New Roman" w:hAnsi="Times New Roman"/>
          <w:sz w:val="24"/>
          <w:szCs w:val="24"/>
        </w:rPr>
      </w:pPr>
      <w:r w:rsidRPr="000378EA">
        <w:rPr>
          <w:rFonts w:ascii="Times New Roman" w:hAnsi="Times New Roman"/>
          <w:sz w:val="24"/>
          <w:szCs w:val="24"/>
        </w:rPr>
        <w:t>8.2. До начала проведения работ оградить особо опасные места и обозначить их сигнальными лентами и знаками.</w:t>
      </w:r>
    </w:p>
    <w:p w:rsidR="00DF3D89" w:rsidRPr="000378EA" w:rsidRDefault="00DF3D89" w:rsidP="00DF3D89">
      <w:pPr>
        <w:spacing w:after="0" w:line="240" w:lineRule="auto"/>
        <w:ind w:left="6" w:firstLine="561"/>
        <w:jc w:val="both"/>
        <w:rPr>
          <w:rFonts w:ascii="Times New Roman" w:hAnsi="Times New Roman"/>
          <w:sz w:val="24"/>
          <w:szCs w:val="24"/>
        </w:rPr>
      </w:pPr>
      <w:r w:rsidRPr="000378EA">
        <w:rPr>
          <w:rFonts w:ascii="Times New Roman" w:hAnsi="Times New Roman"/>
          <w:sz w:val="24"/>
          <w:szCs w:val="24"/>
        </w:rPr>
        <w:t xml:space="preserve">8.3. При выполнении работ не создавать условий, мешающих нормальной жизнедеятельности жителей. </w:t>
      </w:r>
    </w:p>
    <w:p w:rsidR="0057728C" w:rsidRPr="0045378B" w:rsidRDefault="00DF3D89" w:rsidP="00DF3D89">
      <w:pPr>
        <w:spacing w:after="0" w:line="240" w:lineRule="auto"/>
        <w:ind w:firstLine="567"/>
        <w:rPr>
          <w:rFonts w:ascii="Times New Roman" w:hAnsi="Times New Roman"/>
          <w:sz w:val="24"/>
          <w:szCs w:val="24"/>
        </w:rPr>
      </w:pPr>
      <w:r w:rsidRPr="000378EA">
        <w:rPr>
          <w:rFonts w:ascii="Times New Roman" w:hAnsi="Times New Roman"/>
          <w:sz w:val="24"/>
          <w:szCs w:val="24"/>
        </w:rPr>
        <w:t>8.4. Заблаговременно оповещать жителей обо всех отключениях, связанных с выполнением работ.</w:t>
      </w:r>
    </w:p>
    <w:p w:rsidR="00151C3C" w:rsidRDefault="00151C3C" w:rsidP="00137464">
      <w:pPr>
        <w:tabs>
          <w:tab w:val="left" w:pos="709"/>
        </w:tabs>
        <w:spacing w:after="0" w:line="240" w:lineRule="auto"/>
        <w:jc w:val="both"/>
        <w:rPr>
          <w:rFonts w:ascii="Times New Roman" w:hAnsi="Times New Roman"/>
          <w:sz w:val="24"/>
          <w:szCs w:val="24"/>
        </w:rPr>
      </w:pPr>
    </w:p>
    <w:tbl>
      <w:tblPr>
        <w:tblW w:w="9498" w:type="dxa"/>
        <w:tblInd w:w="108" w:type="dxa"/>
        <w:tblLayout w:type="fixed"/>
        <w:tblLook w:val="0000" w:firstRow="0" w:lastRow="0" w:firstColumn="0" w:lastColumn="0" w:noHBand="0" w:noVBand="0"/>
      </w:tblPr>
      <w:tblGrid>
        <w:gridCol w:w="4962"/>
        <w:gridCol w:w="4536"/>
      </w:tblGrid>
      <w:tr w:rsidR="00137464" w:rsidRPr="00DC7FAA" w:rsidTr="00D66AFB">
        <w:trPr>
          <w:trHeight w:val="19"/>
        </w:trPr>
        <w:tc>
          <w:tcPr>
            <w:tcW w:w="4962" w:type="dxa"/>
            <w:tcBorders>
              <w:top w:val="nil"/>
              <w:left w:val="nil"/>
              <w:bottom w:val="nil"/>
              <w:right w:val="nil"/>
            </w:tcBorders>
          </w:tcPr>
          <w:p w:rsidR="00137464" w:rsidRDefault="00137464" w:rsidP="00D66AFB">
            <w:pPr>
              <w:widowControl w:val="0"/>
              <w:suppressAutoHyphens/>
              <w:autoSpaceDE w:val="0"/>
              <w:autoSpaceDN w:val="0"/>
              <w:adjustRightInd w:val="0"/>
              <w:spacing w:after="0" w:line="240" w:lineRule="auto"/>
              <w:ind w:right="567"/>
              <w:jc w:val="center"/>
              <w:rPr>
                <w:rFonts w:ascii="Times New Roman" w:hAnsi="Times New Roman"/>
                <w:sz w:val="24"/>
                <w:szCs w:val="24"/>
              </w:rPr>
            </w:pPr>
            <w:r>
              <w:rPr>
                <w:rFonts w:ascii="Times New Roman" w:hAnsi="Times New Roman"/>
                <w:sz w:val="24"/>
                <w:szCs w:val="24"/>
              </w:rPr>
              <w:t>ПОДРЯДЧИК</w:t>
            </w:r>
          </w:p>
          <w:p w:rsidR="00137464" w:rsidRDefault="00137464" w:rsidP="00D66AFB">
            <w:pPr>
              <w:widowControl w:val="0"/>
              <w:suppressAutoHyphens/>
              <w:autoSpaceDE w:val="0"/>
              <w:autoSpaceDN w:val="0"/>
              <w:adjustRightInd w:val="0"/>
              <w:spacing w:after="0" w:line="240" w:lineRule="auto"/>
              <w:ind w:right="33"/>
              <w:rPr>
                <w:rFonts w:ascii="Times New Roman" w:hAnsi="Times New Roman"/>
                <w:sz w:val="24"/>
                <w:szCs w:val="24"/>
              </w:rPr>
            </w:pPr>
            <w:r>
              <w:rPr>
                <w:rFonts w:ascii="Times New Roman" w:hAnsi="Times New Roman"/>
                <w:sz w:val="24"/>
                <w:szCs w:val="24"/>
              </w:rPr>
              <w:t>Общество с ограниченной ответственностью «УПРАВЛЯЮЩАЯ КОМПАНИЯ П. ПРИАРГУНСК»</w:t>
            </w:r>
          </w:p>
          <w:p w:rsidR="00137464" w:rsidRDefault="00137464" w:rsidP="00D66AFB">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р/сч 40702810974000032300</w:t>
            </w:r>
          </w:p>
          <w:p w:rsidR="00137464" w:rsidRDefault="00137464" w:rsidP="00D66AFB">
            <w:pPr>
              <w:widowControl w:val="0"/>
              <w:suppressAutoHyphens/>
              <w:autoSpaceDE w:val="0"/>
              <w:autoSpaceDN w:val="0"/>
              <w:adjustRightInd w:val="0"/>
              <w:spacing w:after="0" w:line="240" w:lineRule="auto"/>
              <w:ind w:right="317"/>
              <w:rPr>
                <w:rFonts w:ascii="Times New Roman" w:hAnsi="Times New Roman"/>
                <w:sz w:val="24"/>
                <w:szCs w:val="24"/>
              </w:rPr>
            </w:pPr>
            <w:r>
              <w:rPr>
                <w:rFonts w:ascii="Times New Roman" w:hAnsi="Times New Roman"/>
                <w:sz w:val="24"/>
                <w:szCs w:val="24"/>
              </w:rPr>
              <w:t xml:space="preserve">Отделение Сбербанка России г. Чита </w:t>
            </w:r>
          </w:p>
          <w:p w:rsidR="00137464" w:rsidRDefault="00137464" w:rsidP="00D66AFB">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Кор. Счет 30101810500000000637</w:t>
            </w:r>
          </w:p>
          <w:p w:rsidR="00137464" w:rsidRDefault="00137464" w:rsidP="00D66AFB">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ИНН 7518006734 КПП 751801001</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ОГРН 1097530000083 БИК 047601637</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 xml:space="preserve">Юридический адрес: 674310, Забайкальский край, Приаргунский район, пгт. Приаргунск, </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ул. Комсомольская, д. 2;</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Телефон: (30243)22654 (101)</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Фактический адрес: 674310, Забайкальский край, Приаргунский район, пгт. Приаргунск, ул. Комсомольская, д. 10, оф. 11;</w:t>
            </w:r>
          </w:p>
          <w:p w:rsidR="00137464" w:rsidRDefault="00137464" w:rsidP="00D66AFB">
            <w:pPr>
              <w:widowControl w:val="0"/>
              <w:tabs>
                <w:tab w:val="left" w:pos="4429"/>
                <w:tab w:val="left" w:pos="4462"/>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Телефон: (30243)2-26-33, </w:t>
            </w:r>
          </w:p>
          <w:p w:rsidR="00137464" w:rsidRDefault="00137464" w:rsidP="00D66AFB">
            <w:pPr>
              <w:widowControl w:val="0"/>
              <w:tabs>
                <w:tab w:val="left" w:pos="4429"/>
                <w:tab w:val="left" w:pos="4462"/>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факс: (30243)2-26-54</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Генеральный директор</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____________________В.А. Золотарев</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___</w:t>
            </w:r>
            <w:r>
              <w:rPr>
                <w:rFonts w:ascii="Times New Roman" w:hAnsi="Times New Roman"/>
                <w:sz w:val="24"/>
                <w:szCs w:val="24"/>
              </w:rPr>
              <w:t xml:space="preserve">» </w:t>
            </w:r>
            <w:r>
              <w:rPr>
                <w:rFonts w:ascii="Times New Roman" w:hAnsi="Times New Roman"/>
                <w:sz w:val="24"/>
                <w:szCs w:val="24"/>
                <w:u w:val="single"/>
              </w:rPr>
              <w:t xml:space="preserve">_______                             </w:t>
            </w:r>
            <w:r>
              <w:rPr>
                <w:rFonts w:ascii="Times New Roman" w:hAnsi="Times New Roman"/>
                <w:sz w:val="24"/>
                <w:szCs w:val="24"/>
              </w:rPr>
              <w:t>2018г.</w:t>
            </w:r>
          </w:p>
        </w:tc>
        <w:tc>
          <w:tcPr>
            <w:tcW w:w="4536" w:type="dxa"/>
            <w:tcBorders>
              <w:top w:val="nil"/>
              <w:left w:val="nil"/>
              <w:bottom w:val="nil"/>
              <w:right w:val="nil"/>
            </w:tcBorders>
          </w:tcPr>
          <w:p w:rsidR="00137464" w:rsidRDefault="00137464" w:rsidP="00D66AF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ЗАКАЗЧИК</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Забайкальский фонд капитального ремонта многоквартирных домов.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Р/сч 40603810274000029374</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Отделение №8600 Сбербанка России</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 Счет 30101810500000000637</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ИНН 7536986902 КПП 753601001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ОГРН 1137500000978 БИК 047601637</w:t>
            </w:r>
          </w:p>
          <w:p w:rsidR="00137464" w:rsidRDefault="00137464" w:rsidP="00D66AFB">
            <w:pPr>
              <w:shd w:val="clear" w:color="auto" w:fill="FFFFFF"/>
              <w:tabs>
                <w:tab w:val="left" w:pos="919"/>
              </w:tabs>
              <w:suppressAutoHyphens/>
              <w:autoSpaceDN w:val="0"/>
              <w:spacing w:after="0" w:line="240" w:lineRule="auto"/>
              <w:ind w:right="601"/>
              <w:jc w:val="both"/>
              <w:rPr>
                <w:rFonts w:ascii="Times New Roman" w:hAnsi="Times New Roman"/>
                <w:kern w:val="3"/>
                <w:sz w:val="24"/>
                <w:szCs w:val="24"/>
                <w:lang w:eastAsia="ru-RU"/>
              </w:rPr>
            </w:pPr>
            <w:r>
              <w:rPr>
                <w:rFonts w:ascii="Times New Roman" w:hAnsi="Times New Roman"/>
                <w:kern w:val="3"/>
                <w:sz w:val="24"/>
                <w:szCs w:val="24"/>
                <w:lang w:eastAsia="ru-RU"/>
              </w:rPr>
              <w:t xml:space="preserve">Юридический адрес: 672000, Забайкальский край, г. Чита, </w:t>
            </w:r>
          </w:p>
          <w:p w:rsidR="00137464" w:rsidRDefault="00137464" w:rsidP="00D66AFB">
            <w:pPr>
              <w:shd w:val="clear" w:color="auto" w:fill="FFFFFF"/>
              <w:tabs>
                <w:tab w:val="left" w:pos="919"/>
              </w:tabs>
              <w:suppressAutoHyphens/>
              <w:autoSpaceDN w:val="0"/>
              <w:spacing w:after="0" w:line="240" w:lineRule="auto"/>
              <w:ind w:right="601"/>
              <w:jc w:val="both"/>
              <w:rPr>
                <w:rFonts w:ascii="Times New Roman" w:hAnsi="Times New Roman"/>
                <w:kern w:val="3"/>
                <w:sz w:val="24"/>
                <w:szCs w:val="24"/>
                <w:lang w:eastAsia="ru-RU"/>
              </w:rPr>
            </w:pPr>
            <w:r>
              <w:rPr>
                <w:rFonts w:ascii="Times New Roman" w:hAnsi="Times New Roman"/>
                <w:kern w:val="3"/>
                <w:sz w:val="24"/>
                <w:szCs w:val="24"/>
                <w:lang w:eastAsia="ru-RU"/>
              </w:rPr>
              <w:t xml:space="preserve">ул. Амурская, д.106; </w:t>
            </w:r>
          </w:p>
          <w:p w:rsidR="00137464" w:rsidRDefault="00137464" w:rsidP="00D66AFB">
            <w:pPr>
              <w:widowControl w:val="0"/>
              <w:numPr>
                <w:ilvl w:val="0"/>
                <w:numId w:val="35"/>
              </w:numPr>
              <w:suppressAutoHyphens/>
              <w:autoSpaceDN w:val="0"/>
              <w:spacing w:after="0" w:line="240" w:lineRule="auto"/>
              <w:ind w:left="34" w:right="601" w:hanging="34"/>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eastAsia="ja-JP" w:bidi="fa-IR"/>
              </w:rPr>
              <w:t>Фактический</w:t>
            </w:r>
            <w:r>
              <w:rPr>
                <w:rFonts w:ascii="Times New Roman" w:hAnsi="Times New Roman"/>
                <w:kern w:val="3"/>
                <w:sz w:val="24"/>
                <w:szCs w:val="24"/>
                <w:lang w:val="de-DE" w:eastAsia="ja-JP" w:bidi="fa-IR"/>
              </w:rPr>
              <w:t xml:space="preserve"> адрес: 6720</w:t>
            </w:r>
            <w:r>
              <w:rPr>
                <w:rFonts w:ascii="Times New Roman" w:hAnsi="Times New Roman"/>
                <w:kern w:val="3"/>
                <w:sz w:val="24"/>
                <w:szCs w:val="24"/>
                <w:lang w:eastAsia="ja-JP" w:bidi="fa-IR"/>
              </w:rPr>
              <w:t>1</w:t>
            </w:r>
            <w:r>
              <w:rPr>
                <w:rFonts w:ascii="Times New Roman" w:hAnsi="Times New Roman"/>
                <w:kern w:val="3"/>
                <w:sz w:val="24"/>
                <w:szCs w:val="24"/>
                <w:lang w:val="de-DE" w:eastAsia="ja-JP" w:bidi="fa-IR"/>
              </w:rPr>
              <w:t xml:space="preserve">0, Забайкальский край, г. Чита, </w:t>
            </w:r>
          </w:p>
          <w:p w:rsidR="00137464" w:rsidRDefault="00137464" w:rsidP="00D66AFB">
            <w:pPr>
              <w:widowControl w:val="0"/>
              <w:numPr>
                <w:ilvl w:val="0"/>
                <w:numId w:val="35"/>
              </w:numPr>
              <w:suppressAutoHyphens/>
              <w:autoSpaceDN w:val="0"/>
              <w:spacing w:after="0" w:line="240" w:lineRule="auto"/>
              <w:ind w:left="34" w:right="601" w:hanging="34"/>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val="de-DE" w:eastAsia="ja-JP" w:bidi="fa-IR"/>
              </w:rPr>
              <w:t xml:space="preserve">ул. </w:t>
            </w:r>
            <w:r>
              <w:rPr>
                <w:rFonts w:ascii="Times New Roman" w:hAnsi="Times New Roman"/>
                <w:kern w:val="3"/>
                <w:sz w:val="24"/>
                <w:szCs w:val="24"/>
                <w:lang w:eastAsia="ja-JP" w:bidi="fa-IR"/>
              </w:rPr>
              <w:t>Забайкальского рабочего, д. 94;</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Телефон/факс: (302-2) 41-40-14</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Генеральный директор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 А.В. Никонюк</w:t>
            </w:r>
          </w:p>
          <w:p w:rsidR="00137464" w:rsidRDefault="00137464" w:rsidP="00D66A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___</w:t>
            </w:r>
            <w:r>
              <w:rPr>
                <w:rFonts w:ascii="Times New Roman" w:hAnsi="Times New Roman"/>
                <w:sz w:val="24"/>
                <w:szCs w:val="24"/>
              </w:rPr>
              <w:t>»</w:t>
            </w:r>
            <w:r>
              <w:rPr>
                <w:rFonts w:ascii="Times New Roman" w:hAnsi="Times New Roman"/>
                <w:sz w:val="24"/>
                <w:szCs w:val="24"/>
                <w:u w:val="single"/>
              </w:rPr>
              <w:t xml:space="preserve"> _______                                   </w:t>
            </w:r>
            <w:r>
              <w:rPr>
                <w:rFonts w:ascii="Times New Roman" w:hAnsi="Times New Roman"/>
                <w:sz w:val="24"/>
                <w:szCs w:val="24"/>
              </w:rPr>
              <w:t xml:space="preserve">2018 г.  </w:t>
            </w:r>
          </w:p>
        </w:tc>
      </w:tr>
    </w:tbl>
    <w:p w:rsidR="00137464" w:rsidRDefault="00137464" w:rsidP="00137464">
      <w:pPr>
        <w:tabs>
          <w:tab w:val="left" w:pos="709"/>
        </w:tabs>
        <w:spacing w:after="0" w:line="240" w:lineRule="auto"/>
        <w:jc w:val="both"/>
        <w:rPr>
          <w:rFonts w:ascii="Times New Roman" w:hAnsi="Times New Roman"/>
          <w:sz w:val="24"/>
          <w:szCs w:val="24"/>
        </w:rPr>
      </w:pPr>
    </w:p>
    <w:p w:rsidR="00137464" w:rsidRPr="0045378B" w:rsidRDefault="00137464" w:rsidP="00137464">
      <w:pPr>
        <w:tabs>
          <w:tab w:val="left" w:pos="709"/>
        </w:tabs>
        <w:spacing w:after="0" w:line="240" w:lineRule="auto"/>
        <w:jc w:val="both"/>
        <w:rPr>
          <w:rFonts w:ascii="Times New Roman" w:hAnsi="Times New Roman"/>
          <w:sz w:val="24"/>
          <w:szCs w:val="24"/>
        </w:rPr>
      </w:pPr>
    </w:p>
    <w:p w:rsidR="00334F65" w:rsidRPr="0045378B" w:rsidRDefault="00334F65" w:rsidP="00334F65">
      <w:pPr>
        <w:spacing w:after="0" w:line="240" w:lineRule="auto"/>
        <w:rPr>
          <w:rFonts w:ascii="Times New Roman" w:hAnsi="Times New Roman"/>
          <w:b/>
          <w:kern w:val="3"/>
          <w:sz w:val="24"/>
          <w:szCs w:val="24"/>
          <w:lang w:val="en-US"/>
        </w:rPr>
      </w:pPr>
      <w:r w:rsidRPr="0045378B">
        <w:rPr>
          <w:rFonts w:ascii="Times New Roman" w:hAnsi="Times New Roman"/>
          <w:b/>
          <w:kern w:val="3"/>
          <w:sz w:val="24"/>
          <w:szCs w:val="24"/>
          <w:lang w:val="en-US"/>
        </w:rPr>
        <w:br w:type="page"/>
      </w:r>
    </w:p>
    <w:p w:rsidR="00D27230" w:rsidRPr="0045378B" w:rsidRDefault="00D27230" w:rsidP="009774F5">
      <w:pPr>
        <w:widowControl w:val="0"/>
        <w:autoSpaceDE w:val="0"/>
        <w:autoSpaceDN w:val="0"/>
        <w:adjustRightInd w:val="0"/>
        <w:spacing w:after="0" w:line="240" w:lineRule="auto"/>
        <w:jc w:val="right"/>
        <w:rPr>
          <w:rFonts w:ascii="Times New Roman" w:hAnsi="Times New Roman"/>
          <w:b/>
          <w:kern w:val="3"/>
          <w:sz w:val="24"/>
          <w:szCs w:val="24"/>
        </w:rPr>
      </w:pPr>
      <w:r w:rsidRPr="0045378B">
        <w:rPr>
          <w:rFonts w:ascii="Times New Roman" w:hAnsi="Times New Roman"/>
          <w:b/>
          <w:kern w:val="3"/>
          <w:sz w:val="24"/>
          <w:szCs w:val="24"/>
        </w:rPr>
        <w:t>Приложение № 4</w:t>
      </w:r>
    </w:p>
    <w:p w:rsidR="00D27230" w:rsidRPr="0045378B" w:rsidRDefault="00D27230" w:rsidP="00D27230">
      <w:pPr>
        <w:widowControl w:val="0"/>
        <w:suppressAutoHyphens/>
        <w:autoSpaceDE w:val="0"/>
        <w:autoSpaceDN w:val="0"/>
        <w:adjustRightInd w:val="0"/>
        <w:spacing w:after="0" w:line="240" w:lineRule="auto"/>
        <w:jc w:val="right"/>
        <w:rPr>
          <w:rFonts w:ascii="Times New Roman" w:hAnsi="Times New Roman"/>
          <w:kern w:val="3"/>
          <w:sz w:val="24"/>
          <w:szCs w:val="24"/>
        </w:rPr>
      </w:pPr>
      <w:r w:rsidRPr="0045378B">
        <w:rPr>
          <w:rFonts w:ascii="Times New Roman" w:hAnsi="Times New Roman"/>
          <w:kern w:val="3"/>
          <w:sz w:val="24"/>
          <w:szCs w:val="24"/>
        </w:rPr>
        <w:t>к договору №</w:t>
      </w:r>
      <w:r w:rsidR="00137464">
        <w:rPr>
          <w:rFonts w:ascii="Times New Roman" w:hAnsi="Times New Roman"/>
          <w:kern w:val="3"/>
          <w:sz w:val="24"/>
          <w:szCs w:val="24"/>
        </w:rPr>
        <w:t xml:space="preserve"> </w:t>
      </w:r>
      <w:r w:rsidR="00137464" w:rsidRPr="00137464">
        <w:rPr>
          <w:rFonts w:ascii="Times New Roman" w:hAnsi="Times New Roman"/>
          <w:bCs/>
          <w:sz w:val="24"/>
          <w:szCs w:val="24"/>
        </w:rPr>
        <w:t>Д/КР/2018-44</w:t>
      </w:r>
    </w:p>
    <w:p w:rsidR="00D27230" w:rsidRPr="0045378B" w:rsidRDefault="00C219A1" w:rsidP="009E3C80">
      <w:pPr>
        <w:widowControl w:val="0"/>
        <w:suppressAutoHyphens/>
        <w:autoSpaceDE w:val="0"/>
        <w:autoSpaceDN w:val="0"/>
        <w:adjustRightInd w:val="0"/>
        <w:spacing w:after="0" w:line="240" w:lineRule="auto"/>
        <w:jc w:val="right"/>
        <w:rPr>
          <w:rFonts w:ascii="Times New Roman" w:hAnsi="Times New Roman"/>
          <w:kern w:val="3"/>
          <w:sz w:val="24"/>
          <w:szCs w:val="24"/>
        </w:rPr>
      </w:pPr>
      <w:r w:rsidRPr="0045378B">
        <w:rPr>
          <w:rFonts w:ascii="Times New Roman" w:hAnsi="Times New Roman"/>
          <w:kern w:val="3"/>
          <w:sz w:val="24"/>
          <w:szCs w:val="24"/>
        </w:rPr>
        <w:t>от «___»_________2018 г.</w:t>
      </w:r>
    </w:p>
    <w:p w:rsidR="0068240B" w:rsidRPr="0045378B" w:rsidRDefault="0068240B" w:rsidP="00BC26F4">
      <w:pPr>
        <w:widowControl w:val="0"/>
        <w:suppressAutoHyphens/>
        <w:autoSpaceDE w:val="0"/>
        <w:autoSpaceDN w:val="0"/>
        <w:adjustRightInd w:val="0"/>
        <w:spacing w:after="0" w:line="240" w:lineRule="auto"/>
        <w:jc w:val="center"/>
        <w:rPr>
          <w:rFonts w:ascii="Times New Roman" w:hAnsi="Times New Roman"/>
          <w:kern w:val="3"/>
          <w:sz w:val="24"/>
          <w:szCs w:val="24"/>
        </w:rPr>
      </w:pPr>
    </w:p>
    <w:p w:rsidR="001545E1" w:rsidRPr="00343402" w:rsidRDefault="001545E1" w:rsidP="001545E1">
      <w:pPr>
        <w:widowControl w:val="0"/>
        <w:suppressAutoHyphens/>
        <w:autoSpaceDE w:val="0"/>
        <w:autoSpaceDN w:val="0"/>
        <w:adjustRightInd w:val="0"/>
        <w:spacing w:after="0" w:line="240" w:lineRule="auto"/>
        <w:jc w:val="center"/>
        <w:rPr>
          <w:rFonts w:ascii="Times New Roman" w:hAnsi="Times New Roman"/>
          <w:kern w:val="3"/>
          <w:sz w:val="24"/>
          <w:szCs w:val="24"/>
        </w:rPr>
      </w:pPr>
      <w:r w:rsidRPr="00300BB7">
        <w:rPr>
          <w:rFonts w:ascii="Times New Roman" w:hAnsi="Times New Roman"/>
          <w:kern w:val="3"/>
          <w:sz w:val="24"/>
          <w:szCs w:val="24"/>
        </w:rPr>
        <w:t>Стандартное содержание</w:t>
      </w:r>
      <w:r w:rsidRPr="00343402">
        <w:rPr>
          <w:rFonts w:ascii="Times New Roman" w:hAnsi="Times New Roman"/>
          <w:color w:val="00B0F0"/>
          <w:kern w:val="3"/>
          <w:sz w:val="24"/>
          <w:szCs w:val="24"/>
        </w:rPr>
        <w:t xml:space="preserve"> </w:t>
      </w:r>
      <w:r w:rsidRPr="00343402">
        <w:rPr>
          <w:rFonts w:ascii="Times New Roman" w:hAnsi="Times New Roman"/>
          <w:kern w:val="3"/>
          <w:sz w:val="24"/>
          <w:szCs w:val="24"/>
        </w:rPr>
        <w:t>сдаточного дела</w:t>
      </w:r>
    </w:p>
    <w:p w:rsidR="001545E1" w:rsidRPr="00343402" w:rsidRDefault="001545E1" w:rsidP="001545E1">
      <w:pPr>
        <w:widowControl w:val="0"/>
        <w:suppressAutoHyphens/>
        <w:autoSpaceDE w:val="0"/>
        <w:autoSpaceDN w:val="0"/>
        <w:adjustRightInd w:val="0"/>
        <w:spacing w:after="0" w:line="240" w:lineRule="auto"/>
        <w:jc w:val="both"/>
        <w:rPr>
          <w:rFonts w:ascii="Times New Roman" w:hAnsi="Times New Roman"/>
          <w:kern w:val="3"/>
          <w:sz w:val="24"/>
          <w:szCs w:val="24"/>
        </w:rPr>
      </w:pPr>
    </w:p>
    <w:p w:rsidR="001545E1" w:rsidRPr="0045378B" w:rsidRDefault="001545E1" w:rsidP="001545E1">
      <w:pPr>
        <w:widowControl w:val="0"/>
        <w:suppressAutoHyphens/>
        <w:autoSpaceDE w:val="0"/>
        <w:autoSpaceDN w:val="0"/>
        <w:adjustRightInd w:val="0"/>
        <w:spacing w:after="0" w:line="240" w:lineRule="auto"/>
        <w:jc w:val="both"/>
        <w:rPr>
          <w:rFonts w:ascii="Times New Roman" w:hAnsi="Times New Roman"/>
          <w:kern w:val="3"/>
          <w:sz w:val="24"/>
          <w:szCs w:val="24"/>
        </w:rPr>
      </w:pPr>
      <w:r w:rsidRPr="0045378B">
        <w:rPr>
          <w:rFonts w:ascii="Times New Roman" w:hAnsi="Times New Roman"/>
          <w:kern w:val="3"/>
          <w:sz w:val="24"/>
          <w:szCs w:val="24"/>
        </w:rPr>
        <w:t xml:space="preserve">1. </w:t>
      </w:r>
      <w:r w:rsidRPr="00300BB7">
        <w:rPr>
          <w:rFonts w:ascii="Times New Roman" w:hAnsi="Times New Roman"/>
          <w:kern w:val="3"/>
          <w:sz w:val="24"/>
          <w:szCs w:val="24"/>
        </w:rPr>
        <w:t>Полное наименование и адрес Объекта капитального ремонта.</w:t>
      </w:r>
    </w:p>
    <w:p w:rsidR="001545E1" w:rsidRPr="0045378B" w:rsidRDefault="001545E1" w:rsidP="001545E1">
      <w:pPr>
        <w:widowControl w:val="0"/>
        <w:suppressAutoHyphens/>
        <w:autoSpaceDE w:val="0"/>
        <w:autoSpaceDN w:val="0"/>
        <w:adjustRightInd w:val="0"/>
        <w:spacing w:after="0" w:line="240" w:lineRule="auto"/>
        <w:jc w:val="both"/>
        <w:rPr>
          <w:rFonts w:ascii="Times New Roman" w:hAnsi="Times New Roman"/>
          <w:kern w:val="3"/>
          <w:sz w:val="24"/>
          <w:szCs w:val="24"/>
        </w:rPr>
      </w:pPr>
      <w:r w:rsidRPr="0045378B">
        <w:rPr>
          <w:rFonts w:ascii="Times New Roman" w:hAnsi="Times New Roman"/>
          <w:kern w:val="3"/>
          <w:sz w:val="24"/>
          <w:szCs w:val="24"/>
        </w:rPr>
        <w:t>2. Уведомление о начале вида (видов) работ по Объекту.</w:t>
      </w:r>
    </w:p>
    <w:p w:rsidR="001545E1" w:rsidRPr="0045378B" w:rsidRDefault="001545E1" w:rsidP="001545E1">
      <w:pPr>
        <w:widowControl w:val="0"/>
        <w:suppressAutoHyphens/>
        <w:autoSpaceDE w:val="0"/>
        <w:autoSpaceDN w:val="0"/>
        <w:adjustRightInd w:val="0"/>
        <w:spacing w:after="0" w:line="240" w:lineRule="auto"/>
        <w:jc w:val="both"/>
        <w:rPr>
          <w:rFonts w:ascii="Times New Roman" w:hAnsi="Times New Roman"/>
          <w:kern w:val="3"/>
          <w:sz w:val="24"/>
          <w:szCs w:val="24"/>
        </w:rPr>
      </w:pPr>
      <w:r w:rsidRPr="0045378B">
        <w:rPr>
          <w:rFonts w:ascii="Times New Roman" w:hAnsi="Times New Roman"/>
          <w:kern w:val="3"/>
          <w:sz w:val="24"/>
          <w:szCs w:val="24"/>
        </w:rPr>
        <w:t>3. Акт приёма-передачи объекта в капитальный ремонт.</w:t>
      </w:r>
    </w:p>
    <w:p w:rsidR="001545E1" w:rsidRPr="0045378B" w:rsidRDefault="001545E1" w:rsidP="001545E1">
      <w:pPr>
        <w:widowControl w:val="0"/>
        <w:suppressAutoHyphens/>
        <w:autoSpaceDE w:val="0"/>
        <w:autoSpaceDN w:val="0"/>
        <w:adjustRightInd w:val="0"/>
        <w:spacing w:after="0" w:line="240" w:lineRule="auto"/>
        <w:jc w:val="both"/>
        <w:rPr>
          <w:rFonts w:ascii="Times New Roman" w:hAnsi="Times New Roman"/>
          <w:kern w:val="3"/>
          <w:sz w:val="24"/>
          <w:szCs w:val="24"/>
        </w:rPr>
      </w:pPr>
      <w:r>
        <w:rPr>
          <w:rFonts w:ascii="Times New Roman" w:hAnsi="Times New Roman"/>
          <w:kern w:val="3"/>
          <w:sz w:val="24"/>
          <w:szCs w:val="24"/>
        </w:rPr>
        <w:t>4</w:t>
      </w:r>
      <w:r w:rsidRPr="0045378B">
        <w:rPr>
          <w:rFonts w:ascii="Times New Roman" w:hAnsi="Times New Roman"/>
          <w:kern w:val="3"/>
          <w:sz w:val="24"/>
          <w:szCs w:val="24"/>
        </w:rPr>
        <w:t>. Приказ о принятии объекта под надзор, должность и ФИО ответственного.</w:t>
      </w:r>
    </w:p>
    <w:p w:rsidR="001545E1" w:rsidRPr="0045378B" w:rsidRDefault="001545E1" w:rsidP="001545E1">
      <w:pPr>
        <w:widowControl w:val="0"/>
        <w:suppressAutoHyphens/>
        <w:autoSpaceDE w:val="0"/>
        <w:autoSpaceDN w:val="0"/>
        <w:adjustRightInd w:val="0"/>
        <w:spacing w:after="0" w:line="240" w:lineRule="auto"/>
        <w:jc w:val="both"/>
        <w:rPr>
          <w:rFonts w:ascii="Times New Roman" w:hAnsi="Times New Roman"/>
          <w:kern w:val="3"/>
          <w:sz w:val="24"/>
          <w:szCs w:val="24"/>
        </w:rPr>
      </w:pPr>
      <w:r>
        <w:rPr>
          <w:rFonts w:ascii="Times New Roman" w:hAnsi="Times New Roman"/>
          <w:kern w:val="3"/>
          <w:sz w:val="24"/>
          <w:szCs w:val="24"/>
        </w:rPr>
        <w:t>5</w:t>
      </w:r>
      <w:r w:rsidRPr="0045378B">
        <w:rPr>
          <w:rFonts w:ascii="Times New Roman" w:hAnsi="Times New Roman"/>
          <w:kern w:val="3"/>
          <w:sz w:val="24"/>
          <w:szCs w:val="24"/>
        </w:rPr>
        <w:t>. Уведомление об окончании вида (видов) работ на Объекте.</w:t>
      </w:r>
    </w:p>
    <w:p w:rsidR="001545E1" w:rsidRPr="00B8105F" w:rsidRDefault="001545E1" w:rsidP="001545E1">
      <w:pPr>
        <w:widowControl w:val="0"/>
        <w:suppressAutoHyphens/>
        <w:autoSpaceDE w:val="0"/>
        <w:autoSpaceDN w:val="0"/>
        <w:adjustRightInd w:val="0"/>
        <w:spacing w:after="0" w:line="240" w:lineRule="auto"/>
        <w:rPr>
          <w:rFonts w:ascii="Times New Roman" w:hAnsi="Times New Roman"/>
          <w:kern w:val="3"/>
          <w:sz w:val="24"/>
          <w:szCs w:val="24"/>
        </w:rPr>
      </w:pPr>
      <w:r>
        <w:rPr>
          <w:rFonts w:ascii="Times New Roman" w:hAnsi="Times New Roman"/>
          <w:kern w:val="3"/>
          <w:sz w:val="24"/>
          <w:szCs w:val="24"/>
        </w:rPr>
        <w:t>6</w:t>
      </w:r>
      <w:r w:rsidRPr="00B8105F">
        <w:rPr>
          <w:rFonts w:ascii="Times New Roman" w:hAnsi="Times New Roman"/>
          <w:kern w:val="3"/>
          <w:sz w:val="24"/>
          <w:szCs w:val="24"/>
        </w:rPr>
        <w:t>. Приказ о создании приёмочной комиссии.</w:t>
      </w:r>
    </w:p>
    <w:p w:rsidR="001545E1" w:rsidRPr="0045378B" w:rsidRDefault="001545E1" w:rsidP="001545E1">
      <w:pPr>
        <w:widowControl w:val="0"/>
        <w:suppressAutoHyphens/>
        <w:autoSpaceDE w:val="0"/>
        <w:autoSpaceDN w:val="0"/>
        <w:adjustRightInd w:val="0"/>
        <w:spacing w:after="0" w:line="240" w:lineRule="auto"/>
        <w:jc w:val="both"/>
        <w:rPr>
          <w:rFonts w:ascii="Times New Roman" w:hAnsi="Times New Roman"/>
          <w:kern w:val="3"/>
          <w:sz w:val="24"/>
          <w:szCs w:val="24"/>
        </w:rPr>
      </w:pPr>
      <w:r w:rsidRPr="0045378B">
        <w:rPr>
          <w:rFonts w:ascii="Times New Roman" w:hAnsi="Times New Roman"/>
          <w:kern w:val="3"/>
          <w:sz w:val="24"/>
          <w:szCs w:val="24"/>
        </w:rPr>
        <w:t>7. А</w:t>
      </w:r>
      <w:r w:rsidRPr="0045378B">
        <w:rPr>
          <w:rFonts w:ascii="Times New Roman" w:hAnsi="Times New Roman"/>
          <w:sz w:val="24"/>
          <w:szCs w:val="24"/>
        </w:rPr>
        <w:t>кт приема в эксплуатацию законченного капитальным ремонтом Объекта по виду (видам) работ – 4 экземпляра.</w:t>
      </w:r>
    </w:p>
    <w:p w:rsidR="001545E1" w:rsidRPr="0045378B" w:rsidRDefault="001545E1" w:rsidP="001545E1">
      <w:pPr>
        <w:widowControl w:val="0"/>
        <w:suppressAutoHyphens/>
        <w:autoSpaceDE w:val="0"/>
        <w:autoSpaceDN w:val="0"/>
        <w:adjustRightInd w:val="0"/>
        <w:spacing w:after="0" w:line="240" w:lineRule="auto"/>
        <w:jc w:val="both"/>
        <w:rPr>
          <w:rFonts w:ascii="Times New Roman" w:hAnsi="Times New Roman"/>
          <w:kern w:val="3"/>
          <w:sz w:val="24"/>
          <w:szCs w:val="24"/>
        </w:rPr>
      </w:pPr>
      <w:r w:rsidRPr="0045378B">
        <w:rPr>
          <w:rFonts w:ascii="Times New Roman" w:hAnsi="Times New Roman"/>
          <w:kern w:val="3"/>
          <w:sz w:val="24"/>
          <w:szCs w:val="24"/>
        </w:rPr>
        <w:t>8. Исполнительная документация (чертежи, исполнительные схемы, технические решения, протоколы испытаний и замеров) с приложением реестра.</w:t>
      </w:r>
    </w:p>
    <w:p w:rsidR="001545E1" w:rsidRPr="0045378B" w:rsidRDefault="001545E1" w:rsidP="001545E1">
      <w:pPr>
        <w:widowControl w:val="0"/>
        <w:suppressAutoHyphens/>
        <w:autoSpaceDE w:val="0"/>
        <w:autoSpaceDN w:val="0"/>
        <w:adjustRightInd w:val="0"/>
        <w:spacing w:after="0" w:line="240" w:lineRule="auto"/>
        <w:jc w:val="both"/>
        <w:rPr>
          <w:rFonts w:ascii="Times New Roman" w:hAnsi="Times New Roman"/>
          <w:kern w:val="3"/>
          <w:sz w:val="24"/>
          <w:szCs w:val="24"/>
        </w:rPr>
      </w:pPr>
      <w:r>
        <w:rPr>
          <w:rFonts w:ascii="Times New Roman" w:hAnsi="Times New Roman"/>
          <w:kern w:val="3"/>
          <w:sz w:val="24"/>
          <w:szCs w:val="24"/>
        </w:rPr>
        <w:t xml:space="preserve">9. </w:t>
      </w:r>
      <w:r w:rsidRPr="0045378B">
        <w:rPr>
          <w:rFonts w:ascii="Times New Roman" w:hAnsi="Times New Roman"/>
          <w:kern w:val="3"/>
          <w:sz w:val="24"/>
          <w:szCs w:val="24"/>
        </w:rPr>
        <w:t>Заверенные копии документов качества (паспортов, сертификатов) на примененные материалы с приложением реестра.</w:t>
      </w:r>
    </w:p>
    <w:p w:rsidR="001545E1" w:rsidRPr="0045378B" w:rsidRDefault="001545E1" w:rsidP="001545E1">
      <w:pPr>
        <w:widowControl w:val="0"/>
        <w:suppressAutoHyphens/>
        <w:autoSpaceDE w:val="0"/>
        <w:autoSpaceDN w:val="0"/>
        <w:adjustRightInd w:val="0"/>
        <w:spacing w:after="0" w:line="240" w:lineRule="auto"/>
        <w:jc w:val="both"/>
        <w:rPr>
          <w:rFonts w:ascii="Times New Roman" w:hAnsi="Times New Roman"/>
          <w:kern w:val="3"/>
          <w:sz w:val="24"/>
          <w:szCs w:val="24"/>
        </w:rPr>
      </w:pPr>
      <w:r w:rsidRPr="0045378B">
        <w:rPr>
          <w:rFonts w:ascii="Times New Roman" w:hAnsi="Times New Roman"/>
          <w:kern w:val="3"/>
          <w:sz w:val="24"/>
          <w:szCs w:val="24"/>
        </w:rPr>
        <w:t>10. Паспорта на смонтированное оборудование с приложением реестра. Акт приема-передачи смонтированного оборудования эксплуатирующей организацией.</w:t>
      </w:r>
    </w:p>
    <w:p w:rsidR="001545E1" w:rsidRPr="0045378B" w:rsidRDefault="001545E1" w:rsidP="001545E1">
      <w:pPr>
        <w:widowControl w:val="0"/>
        <w:suppressAutoHyphens/>
        <w:autoSpaceDE w:val="0"/>
        <w:autoSpaceDN w:val="0"/>
        <w:adjustRightInd w:val="0"/>
        <w:spacing w:after="0" w:line="240" w:lineRule="auto"/>
        <w:jc w:val="both"/>
        <w:rPr>
          <w:rFonts w:ascii="Times New Roman" w:hAnsi="Times New Roman"/>
          <w:kern w:val="3"/>
          <w:sz w:val="24"/>
          <w:szCs w:val="24"/>
        </w:rPr>
      </w:pPr>
      <w:r w:rsidRPr="0045378B">
        <w:rPr>
          <w:rFonts w:ascii="Times New Roman" w:hAnsi="Times New Roman"/>
          <w:kern w:val="3"/>
          <w:sz w:val="24"/>
          <w:szCs w:val="24"/>
        </w:rPr>
        <w:t>11. Акты освидетельствования скрытых работ, акты испытаний инженерных систем и оборудования с приложением реестра.</w:t>
      </w:r>
    </w:p>
    <w:p w:rsidR="001545E1" w:rsidRPr="0045378B" w:rsidRDefault="001545E1" w:rsidP="001545E1">
      <w:pPr>
        <w:widowControl w:val="0"/>
        <w:suppressAutoHyphens/>
        <w:autoSpaceDE w:val="0"/>
        <w:autoSpaceDN w:val="0"/>
        <w:adjustRightInd w:val="0"/>
        <w:spacing w:after="0" w:line="240" w:lineRule="auto"/>
        <w:jc w:val="both"/>
        <w:rPr>
          <w:rFonts w:ascii="Times New Roman" w:hAnsi="Times New Roman"/>
          <w:kern w:val="3"/>
          <w:sz w:val="24"/>
          <w:szCs w:val="24"/>
        </w:rPr>
      </w:pPr>
      <w:r w:rsidRPr="0045378B">
        <w:rPr>
          <w:rFonts w:ascii="Times New Roman" w:hAnsi="Times New Roman"/>
          <w:kern w:val="3"/>
          <w:sz w:val="24"/>
          <w:szCs w:val="24"/>
        </w:rPr>
        <w:t>12. Общий журнал работ, специальные журналы, журнал входного контроля качества материалов.</w:t>
      </w:r>
    </w:p>
    <w:p w:rsidR="001545E1" w:rsidRPr="0045378B" w:rsidRDefault="001545E1" w:rsidP="001545E1">
      <w:pPr>
        <w:widowControl w:val="0"/>
        <w:suppressAutoHyphens/>
        <w:autoSpaceDE w:val="0"/>
        <w:autoSpaceDN w:val="0"/>
        <w:adjustRightInd w:val="0"/>
        <w:spacing w:after="0" w:line="240" w:lineRule="auto"/>
        <w:jc w:val="both"/>
        <w:rPr>
          <w:rFonts w:ascii="Times New Roman" w:hAnsi="Times New Roman"/>
          <w:kern w:val="3"/>
          <w:sz w:val="24"/>
          <w:szCs w:val="24"/>
        </w:rPr>
      </w:pPr>
      <w:r w:rsidRPr="0045378B">
        <w:rPr>
          <w:rFonts w:ascii="Times New Roman" w:hAnsi="Times New Roman"/>
          <w:kern w:val="3"/>
          <w:sz w:val="24"/>
          <w:szCs w:val="24"/>
        </w:rPr>
        <w:t>1</w:t>
      </w:r>
      <w:r>
        <w:rPr>
          <w:rFonts w:ascii="Times New Roman" w:hAnsi="Times New Roman"/>
          <w:kern w:val="3"/>
          <w:sz w:val="24"/>
          <w:szCs w:val="24"/>
        </w:rPr>
        <w:t>3</w:t>
      </w:r>
      <w:r w:rsidRPr="0045378B">
        <w:rPr>
          <w:rFonts w:ascii="Times New Roman" w:hAnsi="Times New Roman"/>
          <w:kern w:val="3"/>
          <w:sz w:val="24"/>
          <w:szCs w:val="24"/>
        </w:rPr>
        <w:t xml:space="preserve">. Список ИТР участвовавших в ремонте; </w:t>
      </w:r>
      <w:r w:rsidRPr="00300BB7">
        <w:rPr>
          <w:rFonts w:ascii="Times New Roman" w:hAnsi="Times New Roman"/>
          <w:kern w:val="3"/>
          <w:sz w:val="24"/>
          <w:szCs w:val="24"/>
        </w:rPr>
        <w:t>заверенная копию приказа о назначении лица, ответственного за производство работ на объекте, за ведение общего и специальных журналов учета выполненных работ; заверенная</w:t>
      </w:r>
      <w:r w:rsidRPr="0045378B">
        <w:rPr>
          <w:rFonts w:ascii="Times New Roman" w:hAnsi="Times New Roman"/>
          <w:kern w:val="3"/>
          <w:sz w:val="24"/>
          <w:szCs w:val="24"/>
        </w:rPr>
        <w:t xml:space="preserve"> копию приказа о назначении лица, ответственного за осуществление строительного контроля на объекте.</w:t>
      </w:r>
    </w:p>
    <w:p w:rsidR="001545E1" w:rsidRPr="0045378B" w:rsidRDefault="001545E1" w:rsidP="001545E1">
      <w:pPr>
        <w:widowControl w:val="0"/>
        <w:suppressAutoHyphens/>
        <w:autoSpaceDE w:val="0"/>
        <w:autoSpaceDN w:val="0"/>
        <w:adjustRightInd w:val="0"/>
        <w:spacing w:after="0" w:line="240" w:lineRule="auto"/>
        <w:jc w:val="both"/>
        <w:rPr>
          <w:rFonts w:ascii="Times New Roman" w:eastAsia="Times New Roman" w:hAnsi="Times New Roman"/>
          <w:spacing w:val="-5"/>
          <w:sz w:val="24"/>
          <w:szCs w:val="24"/>
        </w:rPr>
      </w:pPr>
      <w:r w:rsidRPr="0045378B">
        <w:rPr>
          <w:rFonts w:ascii="Times New Roman" w:hAnsi="Times New Roman"/>
          <w:kern w:val="3"/>
          <w:sz w:val="24"/>
          <w:szCs w:val="24"/>
        </w:rPr>
        <w:t>1</w:t>
      </w:r>
      <w:r>
        <w:rPr>
          <w:rFonts w:ascii="Times New Roman" w:hAnsi="Times New Roman"/>
          <w:kern w:val="3"/>
          <w:sz w:val="24"/>
          <w:szCs w:val="24"/>
        </w:rPr>
        <w:t>4</w:t>
      </w:r>
      <w:r w:rsidRPr="0045378B">
        <w:rPr>
          <w:rFonts w:ascii="Times New Roman" w:hAnsi="Times New Roman"/>
          <w:kern w:val="3"/>
          <w:sz w:val="24"/>
          <w:szCs w:val="24"/>
        </w:rPr>
        <w:t xml:space="preserve">. Акт </w:t>
      </w:r>
      <w:r w:rsidRPr="0045378B">
        <w:rPr>
          <w:rFonts w:ascii="Times New Roman" w:eastAsia="Times New Roman" w:hAnsi="Times New Roman"/>
          <w:spacing w:val="-5"/>
          <w:sz w:val="24"/>
          <w:szCs w:val="24"/>
        </w:rPr>
        <w:t>обследования дополнительных работ.</w:t>
      </w:r>
    </w:p>
    <w:p w:rsidR="001545E1" w:rsidRPr="0045378B" w:rsidRDefault="001545E1" w:rsidP="001545E1">
      <w:pPr>
        <w:widowControl w:val="0"/>
        <w:suppressAutoHyphens/>
        <w:autoSpaceDE w:val="0"/>
        <w:autoSpaceDN w:val="0"/>
        <w:adjustRightInd w:val="0"/>
        <w:spacing w:after="0" w:line="240" w:lineRule="auto"/>
        <w:jc w:val="both"/>
        <w:rPr>
          <w:rFonts w:ascii="Times New Roman" w:hAnsi="Times New Roman"/>
          <w:sz w:val="24"/>
          <w:szCs w:val="24"/>
        </w:rPr>
      </w:pPr>
      <w:r w:rsidRPr="0045378B">
        <w:rPr>
          <w:rFonts w:ascii="Times New Roman" w:eastAsia="Times New Roman" w:hAnsi="Times New Roman"/>
          <w:spacing w:val="-5"/>
          <w:sz w:val="24"/>
          <w:szCs w:val="24"/>
        </w:rPr>
        <w:t>1</w:t>
      </w:r>
      <w:r>
        <w:rPr>
          <w:rFonts w:ascii="Times New Roman" w:eastAsia="Times New Roman" w:hAnsi="Times New Roman"/>
          <w:spacing w:val="-5"/>
          <w:sz w:val="24"/>
          <w:szCs w:val="24"/>
        </w:rPr>
        <w:t>5</w:t>
      </w:r>
      <w:r w:rsidRPr="0045378B">
        <w:rPr>
          <w:rFonts w:ascii="Times New Roman" w:eastAsia="Times New Roman" w:hAnsi="Times New Roman"/>
          <w:spacing w:val="-5"/>
          <w:sz w:val="24"/>
          <w:szCs w:val="24"/>
        </w:rPr>
        <w:t>.</w:t>
      </w:r>
      <w:r w:rsidRPr="0045378B">
        <w:rPr>
          <w:rFonts w:ascii="Times New Roman" w:hAnsi="Times New Roman"/>
          <w:sz w:val="24"/>
          <w:szCs w:val="24"/>
        </w:rPr>
        <w:t xml:space="preserve"> Акт приема-передачи в эксплуатацию общего имущества в отношении которого ведутся работы по капитальному ремонту от ПОДРЯДЧИКА обслуживающей организации (ТСЖ, УК)</w:t>
      </w:r>
    </w:p>
    <w:p w:rsidR="001545E1" w:rsidRPr="0045378B" w:rsidRDefault="001545E1" w:rsidP="001545E1">
      <w:pPr>
        <w:widowControl w:val="0"/>
        <w:suppressAutoHyphens/>
        <w:autoSpaceDE w:val="0"/>
        <w:autoSpaceDN w:val="0"/>
        <w:adjustRightInd w:val="0"/>
        <w:spacing w:after="0" w:line="240" w:lineRule="auto"/>
        <w:jc w:val="both"/>
        <w:rPr>
          <w:rStyle w:val="FontStyle56"/>
          <w:sz w:val="24"/>
          <w:szCs w:val="24"/>
        </w:rPr>
      </w:pPr>
      <w:r w:rsidRPr="0045378B">
        <w:rPr>
          <w:rFonts w:ascii="Times New Roman" w:eastAsia="Times New Roman" w:hAnsi="Times New Roman"/>
          <w:spacing w:val="-5"/>
          <w:sz w:val="24"/>
          <w:szCs w:val="24"/>
        </w:rPr>
        <w:t>1</w:t>
      </w:r>
      <w:r>
        <w:rPr>
          <w:rFonts w:ascii="Times New Roman" w:eastAsia="Times New Roman" w:hAnsi="Times New Roman"/>
          <w:spacing w:val="-5"/>
          <w:sz w:val="24"/>
          <w:szCs w:val="24"/>
        </w:rPr>
        <w:t>6</w:t>
      </w:r>
      <w:r w:rsidRPr="0045378B">
        <w:rPr>
          <w:rFonts w:ascii="Times New Roman" w:eastAsia="Times New Roman" w:hAnsi="Times New Roman"/>
          <w:spacing w:val="-5"/>
          <w:sz w:val="24"/>
          <w:szCs w:val="24"/>
        </w:rPr>
        <w:t xml:space="preserve">. </w:t>
      </w:r>
      <w:r w:rsidRPr="0045378B">
        <w:rPr>
          <w:rStyle w:val="FontStyle56"/>
          <w:sz w:val="24"/>
          <w:szCs w:val="24"/>
        </w:rPr>
        <w:t>Фотографии выполненных работ объекта капитального ремонта (по видам работ) до начала выполнения работ, в процессе выполнения работ и по завершению работ.</w:t>
      </w:r>
    </w:p>
    <w:p w:rsidR="001545E1" w:rsidRPr="0045378B" w:rsidRDefault="001545E1" w:rsidP="001545E1">
      <w:pPr>
        <w:widowControl w:val="0"/>
        <w:suppressAutoHyphens/>
        <w:autoSpaceDE w:val="0"/>
        <w:autoSpaceDN w:val="0"/>
        <w:adjustRightInd w:val="0"/>
        <w:spacing w:after="0" w:line="240" w:lineRule="auto"/>
        <w:jc w:val="both"/>
        <w:rPr>
          <w:rFonts w:ascii="Times New Roman" w:eastAsia="Times New Roman" w:hAnsi="Times New Roman"/>
          <w:color w:val="000000"/>
          <w:sz w:val="24"/>
          <w:szCs w:val="24"/>
          <w:lang w:eastAsia="ru-RU"/>
        </w:rPr>
      </w:pPr>
      <w:r>
        <w:rPr>
          <w:rStyle w:val="FontStyle56"/>
          <w:sz w:val="24"/>
          <w:szCs w:val="24"/>
        </w:rPr>
        <w:t>17</w:t>
      </w:r>
      <w:r w:rsidRPr="0045378B">
        <w:rPr>
          <w:rStyle w:val="FontStyle56"/>
          <w:sz w:val="24"/>
          <w:szCs w:val="24"/>
        </w:rPr>
        <w:t xml:space="preserve">. </w:t>
      </w:r>
      <w:r w:rsidRPr="0045378B">
        <w:rPr>
          <w:rFonts w:ascii="Times New Roman" w:eastAsia="Times New Roman" w:hAnsi="Times New Roman"/>
          <w:color w:val="000000"/>
          <w:sz w:val="24"/>
          <w:szCs w:val="24"/>
          <w:lang w:eastAsia="ru-RU"/>
        </w:rPr>
        <w:t>Заключение независимой пожарной экспертизы по проверке качества огнезащитной обработки деревянных конструкций (при применении деревянных конструкций)</w:t>
      </w:r>
    </w:p>
    <w:p w:rsidR="001545E1" w:rsidRPr="0045378B" w:rsidRDefault="001545E1" w:rsidP="001545E1">
      <w:pPr>
        <w:widowControl w:val="0"/>
        <w:suppressAutoHyphens/>
        <w:autoSpaceDE w:val="0"/>
        <w:autoSpaceDN w:val="0"/>
        <w:adjustRightInd w:val="0"/>
        <w:spacing w:after="0" w:line="240" w:lineRule="auto"/>
        <w:jc w:val="both"/>
        <w:rPr>
          <w:rFonts w:ascii="Times New Roman" w:hAnsi="Times New Roman"/>
          <w:sz w:val="24"/>
          <w:szCs w:val="24"/>
        </w:rPr>
      </w:pPr>
      <w:r w:rsidRPr="0045378B">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8</w:t>
      </w:r>
      <w:r w:rsidRPr="0045378B">
        <w:rPr>
          <w:rFonts w:ascii="Times New Roman" w:eastAsia="Times New Roman" w:hAnsi="Times New Roman"/>
          <w:color w:val="000000"/>
          <w:sz w:val="24"/>
          <w:szCs w:val="24"/>
          <w:lang w:eastAsia="ru-RU"/>
        </w:rPr>
        <w:t>. Акт о техническом состоянии вентиляционных и дымовентиляционных каналов (при ремонте крыши</w:t>
      </w:r>
      <w:r>
        <w:rPr>
          <w:rFonts w:ascii="Times New Roman" w:eastAsia="Times New Roman" w:hAnsi="Times New Roman"/>
          <w:color w:val="000000"/>
          <w:sz w:val="24"/>
          <w:szCs w:val="24"/>
          <w:lang w:eastAsia="ru-RU"/>
        </w:rPr>
        <w:t xml:space="preserve">, </w:t>
      </w:r>
      <w:r>
        <w:rPr>
          <w:rFonts w:ascii="Times New Roman" w:hAnsi="Times New Roman"/>
          <w:sz w:val="24"/>
          <w:szCs w:val="24"/>
        </w:rPr>
        <w:t>при необходимости</w:t>
      </w:r>
      <w:r w:rsidRPr="0045378B">
        <w:rPr>
          <w:rFonts w:ascii="Times New Roman" w:eastAsia="Times New Roman" w:hAnsi="Times New Roman"/>
          <w:color w:val="000000"/>
          <w:sz w:val="24"/>
          <w:szCs w:val="24"/>
          <w:lang w:eastAsia="ru-RU"/>
        </w:rPr>
        <w:t>)</w:t>
      </w:r>
      <w:r w:rsidRPr="0045378B">
        <w:rPr>
          <w:rFonts w:ascii="Times New Roman" w:hAnsi="Times New Roman"/>
          <w:bCs/>
          <w:sz w:val="24"/>
          <w:szCs w:val="24"/>
          <w:shd w:val="clear" w:color="auto" w:fill="FFFFFF"/>
        </w:rPr>
        <w:t xml:space="preserve">. </w:t>
      </w:r>
    </w:p>
    <w:p w:rsidR="001545E1" w:rsidRPr="0045378B" w:rsidRDefault="001545E1" w:rsidP="001545E1">
      <w:pPr>
        <w:widowControl w:val="0"/>
        <w:suppressAutoHyphens/>
        <w:autoSpaceDE w:val="0"/>
        <w:autoSpaceDN w:val="0"/>
        <w:adjustRightInd w:val="0"/>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19</w:t>
      </w:r>
      <w:r w:rsidRPr="0045378B">
        <w:rPr>
          <w:rFonts w:ascii="Times New Roman" w:hAnsi="Times New Roman"/>
          <w:bCs/>
          <w:sz w:val="24"/>
          <w:szCs w:val="24"/>
          <w:shd w:val="clear" w:color="auto" w:fill="FFFFFF"/>
        </w:rPr>
        <w:t xml:space="preserve">. </w:t>
      </w:r>
      <w:r w:rsidRPr="0045378B">
        <w:rPr>
          <w:rFonts w:ascii="Times New Roman" w:hAnsi="Times New Roman"/>
          <w:color w:val="000000" w:themeColor="text1"/>
          <w:sz w:val="24"/>
          <w:szCs w:val="24"/>
        </w:rPr>
        <w:t>Акты о приемке выполненных работ (по форме КС-2)</w:t>
      </w:r>
      <w:r w:rsidRPr="0045378B">
        <w:rPr>
          <w:rFonts w:ascii="Times New Roman" w:hAnsi="Times New Roman"/>
          <w:sz w:val="24"/>
          <w:szCs w:val="24"/>
        </w:rPr>
        <w:t xml:space="preserve"> – 4 экземпляра.</w:t>
      </w:r>
    </w:p>
    <w:p w:rsidR="001545E1" w:rsidRPr="0045378B" w:rsidRDefault="001545E1" w:rsidP="001545E1">
      <w:pPr>
        <w:widowControl w:val="0"/>
        <w:suppressAutoHyphens/>
        <w:autoSpaceDE w:val="0"/>
        <w:autoSpaceDN w:val="0"/>
        <w:adjustRightInd w:val="0"/>
        <w:spacing w:after="0" w:line="240" w:lineRule="auto"/>
        <w:jc w:val="both"/>
        <w:rPr>
          <w:rFonts w:ascii="Times New Roman" w:hAnsi="Times New Roman"/>
          <w:bCs/>
          <w:sz w:val="24"/>
          <w:szCs w:val="24"/>
          <w:shd w:val="clear" w:color="auto" w:fill="FFFFFF"/>
        </w:rPr>
      </w:pPr>
      <w:r w:rsidRPr="0045378B">
        <w:rPr>
          <w:rFonts w:ascii="Times New Roman" w:hAnsi="Times New Roman"/>
          <w:bCs/>
          <w:sz w:val="24"/>
          <w:szCs w:val="24"/>
          <w:shd w:val="clear" w:color="auto" w:fill="FFFFFF"/>
        </w:rPr>
        <w:t>2</w:t>
      </w:r>
      <w:r>
        <w:rPr>
          <w:rFonts w:ascii="Times New Roman" w:hAnsi="Times New Roman"/>
          <w:bCs/>
          <w:sz w:val="24"/>
          <w:szCs w:val="24"/>
          <w:shd w:val="clear" w:color="auto" w:fill="FFFFFF"/>
        </w:rPr>
        <w:t>0</w:t>
      </w:r>
      <w:r w:rsidRPr="0045378B">
        <w:rPr>
          <w:rFonts w:ascii="Times New Roman" w:hAnsi="Times New Roman"/>
          <w:bCs/>
          <w:sz w:val="24"/>
          <w:szCs w:val="24"/>
          <w:shd w:val="clear" w:color="auto" w:fill="FFFFFF"/>
        </w:rPr>
        <w:t xml:space="preserve">. </w:t>
      </w:r>
      <w:r w:rsidRPr="0045378B">
        <w:rPr>
          <w:rFonts w:ascii="Times New Roman" w:hAnsi="Times New Roman"/>
          <w:color w:val="000000" w:themeColor="text1"/>
          <w:sz w:val="24"/>
          <w:szCs w:val="24"/>
          <w:shd w:val="clear" w:color="auto" w:fill="FFFFFF"/>
        </w:rPr>
        <w:t>Справка о стоимости выполненных работ и затрат (по</w:t>
      </w:r>
      <w:r>
        <w:rPr>
          <w:rFonts w:ascii="Times New Roman" w:hAnsi="Times New Roman"/>
          <w:color w:val="000000" w:themeColor="text1"/>
          <w:sz w:val="24"/>
          <w:szCs w:val="24"/>
          <w:shd w:val="clear" w:color="auto" w:fill="FFFFFF"/>
        </w:rPr>
        <w:t xml:space="preserve"> </w:t>
      </w:r>
      <w:hyperlink r:id="rId10" w:history="1">
        <w:r w:rsidRPr="0045378B">
          <w:rPr>
            <w:rStyle w:val="a3"/>
            <w:rFonts w:ascii="Times New Roman" w:hAnsi="Times New Roman"/>
            <w:color w:val="000000" w:themeColor="text1"/>
            <w:sz w:val="24"/>
            <w:szCs w:val="24"/>
            <w:u w:val="none"/>
            <w:shd w:val="clear" w:color="auto" w:fill="FFFFFF"/>
          </w:rPr>
          <w:t>форме КС-3</w:t>
        </w:r>
      </w:hyperlink>
      <w:r w:rsidRPr="0045378B">
        <w:rPr>
          <w:rStyle w:val="a3"/>
          <w:rFonts w:ascii="Times New Roman" w:hAnsi="Times New Roman"/>
          <w:color w:val="000000" w:themeColor="text1"/>
          <w:sz w:val="24"/>
          <w:szCs w:val="24"/>
          <w:u w:val="none"/>
          <w:shd w:val="clear" w:color="auto" w:fill="FFFFFF"/>
        </w:rPr>
        <w:t>)</w:t>
      </w:r>
      <w:r w:rsidRPr="0045378B">
        <w:rPr>
          <w:rFonts w:ascii="Times New Roman" w:hAnsi="Times New Roman"/>
          <w:sz w:val="24"/>
          <w:szCs w:val="24"/>
        </w:rPr>
        <w:t xml:space="preserve"> – 4 экземпляра.</w:t>
      </w:r>
    </w:p>
    <w:p w:rsidR="001545E1" w:rsidRPr="0045378B" w:rsidRDefault="001545E1" w:rsidP="001545E1">
      <w:pPr>
        <w:widowControl w:val="0"/>
        <w:suppressAutoHyphens/>
        <w:autoSpaceDE w:val="0"/>
        <w:autoSpaceDN w:val="0"/>
        <w:adjustRightInd w:val="0"/>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21</w:t>
      </w:r>
      <w:r w:rsidRPr="0045378B">
        <w:rPr>
          <w:rFonts w:ascii="Times New Roman" w:hAnsi="Times New Roman"/>
          <w:bCs/>
          <w:sz w:val="24"/>
          <w:szCs w:val="24"/>
          <w:shd w:val="clear" w:color="auto" w:fill="FFFFFF"/>
        </w:rPr>
        <w:t>. График выполнения работ</w:t>
      </w:r>
    </w:p>
    <w:p w:rsidR="001545E1" w:rsidRPr="0045378B" w:rsidRDefault="001545E1" w:rsidP="001545E1">
      <w:pPr>
        <w:widowControl w:val="0"/>
        <w:suppressAutoHyphens/>
        <w:autoSpaceDE w:val="0"/>
        <w:autoSpaceDN w:val="0"/>
        <w:adjustRightInd w:val="0"/>
        <w:spacing w:after="0" w:line="240" w:lineRule="auto"/>
        <w:jc w:val="both"/>
        <w:rPr>
          <w:rFonts w:ascii="Times New Roman" w:hAnsi="Times New Roman"/>
          <w:bCs/>
          <w:sz w:val="24"/>
          <w:szCs w:val="24"/>
          <w:shd w:val="clear" w:color="auto" w:fill="FFFFFF"/>
        </w:rPr>
      </w:pPr>
      <w:r w:rsidRPr="0045378B">
        <w:rPr>
          <w:rFonts w:ascii="Times New Roman" w:hAnsi="Times New Roman"/>
          <w:bCs/>
          <w:sz w:val="24"/>
          <w:szCs w:val="24"/>
          <w:shd w:val="clear" w:color="auto" w:fill="FFFFFF"/>
        </w:rPr>
        <w:t>2</w:t>
      </w:r>
      <w:r>
        <w:rPr>
          <w:rFonts w:ascii="Times New Roman" w:hAnsi="Times New Roman"/>
          <w:bCs/>
          <w:sz w:val="24"/>
          <w:szCs w:val="24"/>
          <w:shd w:val="clear" w:color="auto" w:fill="FFFFFF"/>
        </w:rPr>
        <w:t>2</w:t>
      </w:r>
      <w:r w:rsidRPr="0045378B">
        <w:rPr>
          <w:rFonts w:ascii="Times New Roman" w:hAnsi="Times New Roman"/>
          <w:bCs/>
          <w:sz w:val="24"/>
          <w:szCs w:val="24"/>
          <w:shd w:val="clear" w:color="auto" w:fill="FFFFFF"/>
        </w:rPr>
        <w:t>. Проектная документация (в случае её разработки)</w:t>
      </w:r>
    </w:p>
    <w:p w:rsidR="001545E1" w:rsidRPr="00300BB7" w:rsidRDefault="001545E1" w:rsidP="001545E1">
      <w:pPr>
        <w:tabs>
          <w:tab w:val="left" w:pos="426"/>
        </w:tabs>
        <w:spacing w:after="0" w:line="240" w:lineRule="auto"/>
        <w:ind w:right="44"/>
        <w:jc w:val="both"/>
        <w:rPr>
          <w:rFonts w:ascii="Times New Roman" w:hAnsi="Times New Roman"/>
          <w:sz w:val="24"/>
          <w:szCs w:val="24"/>
        </w:rPr>
      </w:pPr>
      <w:r>
        <w:rPr>
          <w:rFonts w:ascii="Times New Roman" w:hAnsi="Times New Roman"/>
          <w:sz w:val="24"/>
          <w:szCs w:val="24"/>
        </w:rPr>
        <w:t xml:space="preserve">23. </w:t>
      </w:r>
      <w:r w:rsidRPr="00300BB7">
        <w:rPr>
          <w:rFonts w:ascii="Times New Roman" w:hAnsi="Times New Roman"/>
          <w:sz w:val="24"/>
          <w:szCs w:val="24"/>
        </w:rPr>
        <w:t>Акт приемки молниезащиты и заземления с полным пакетом документов и копия лицензии организации, производимой этот вид работ(при необходимости).</w:t>
      </w:r>
    </w:p>
    <w:p w:rsidR="001545E1" w:rsidRPr="00300BB7" w:rsidRDefault="001545E1" w:rsidP="001545E1">
      <w:pPr>
        <w:widowControl w:val="0"/>
        <w:tabs>
          <w:tab w:val="left" w:pos="426"/>
          <w:tab w:val="left" w:pos="993"/>
        </w:tabs>
        <w:suppressAutoHyphens/>
        <w:autoSpaceDE w:val="0"/>
        <w:autoSpaceDN w:val="0"/>
        <w:adjustRightInd w:val="0"/>
        <w:spacing w:after="0" w:line="240" w:lineRule="auto"/>
        <w:ind w:right="-144"/>
        <w:jc w:val="both"/>
        <w:rPr>
          <w:rFonts w:ascii="Times New Roman" w:hAnsi="Times New Roman"/>
          <w:kern w:val="3"/>
          <w:sz w:val="24"/>
          <w:szCs w:val="24"/>
        </w:rPr>
      </w:pPr>
      <w:r>
        <w:rPr>
          <w:rFonts w:ascii="Times New Roman" w:hAnsi="Times New Roman"/>
          <w:kern w:val="3"/>
          <w:sz w:val="24"/>
          <w:szCs w:val="24"/>
        </w:rPr>
        <w:t xml:space="preserve">24. </w:t>
      </w:r>
      <w:r w:rsidRPr="00300BB7">
        <w:rPr>
          <w:rFonts w:ascii="Times New Roman" w:hAnsi="Times New Roman"/>
          <w:kern w:val="3"/>
          <w:sz w:val="24"/>
          <w:szCs w:val="24"/>
        </w:rPr>
        <w:t>Опись содержания папки.</w:t>
      </w:r>
    </w:p>
    <w:p w:rsidR="001545E1" w:rsidRPr="00122B57" w:rsidRDefault="001545E1" w:rsidP="001545E1">
      <w:pPr>
        <w:pStyle w:val="a8"/>
        <w:widowControl w:val="0"/>
        <w:tabs>
          <w:tab w:val="left" w:pos="426"/>
        </w:tabs>
        <w:suppressAutoHyphens/>
        <w:autoSpaceDE w:val="0"/>
        <w:autoSpaceDN w:val="0"/>
        <w:adjustRightInd w:val="0"/>
        <w:spacing w:after="0" w:line="240" w:lineRule="auto"/>
        <w:rPr>
          <w:rStyle w:val="16"/>
          <w:rFonts w:ascii="Times New Roman" w:hAnsi="Times New Roman"/>
          <w:kern w:val="3"/>
          <w:sz w:val="24"/>
          <w:szCs w:val="24"/>
        </w:rPr>
      </w:pPr>
    </w:p>
    <w:p w:rsidR="001545E1" w:rsidRPr="00300BB7" w:rsidRDefault="001545E1" w:rsidP="001545E1">
      <w:pPr>
        <w:widowControl w:val="0"/>
        <w:suppressAutoHyphens/>
        <w:autoSpaceDE w:val="0"/>
        <w:autoSpaceDN w:val="0"/>
        <w:adjustRightInd w:val="0"/>
        <w:spacing w:after="0" w:line="240" w:lineRule="auto"/>
        <w:ind w:firstLine="567"/>
        <w:jc w:val="both"/>
        <w:rPr>
          <w:rStyle w:val="16"/>
          <w:rFonts w:ascii="Times New Roman" w:hAnsi="Times New Roman"/>
          <w:sz w:val="24"/>
          <w:szCs w:val="24"/>
        </w:rPr>
      </w:pPr>
      <w:r w:rsidRPr="00300BB7">
        <w:rPr>
          <w:rStyle w:val="16"/>
          <w:rFonts w:ascii="Times New Roman" w:hAnsi="Times New Roman"/>
          <w:sz w:val="24"/>
          <w:szCs w:val="24"/>
        </w:rPr>
        <w:t>Все документы, составляемые ПОДРЯДЧИКОМ в ходе выполнения работ, входящие в указанное стандартное содержание сдаточного дела, ПОДРЯДЧИК предоставляет</w:t>
      </w:r>
      <w:r>
        <w:rPr>
          <w:rStyle w:val="16"/>
          <w:rFonts w:ascii="Times New Roman" w:hAnsi="Times New Roman"/>
          <w:sz w:val="24"/>
          <w:szCs w:val="24"/>
        </w:rPr>
        <w:t xml:space="preserve"> </w:t>
      </w:r>
      <w:r w:rsidRPr="00300BB7">
        <w:rPr>
          <w:rStyle w:val="16"/>
          <w:rFonts w:ascii="Times New Roman" w:hAnsi="Times New Roman"/>
          <w:sz w:val="24"/>
          <w:szCs w:val="24"/>
        </w:rPr>
        <w:t>в бумажном виде и в отсканированном виде на электронном носителе в формате *</w:t>
      </w:r>
      <w:r w:rsidRPr="00300BB7">
        <w:rPr>
          <w:rStyle w:val="16"/>
          <w:rFonts w:ascii="Times New Roman" w:hAnsi="Times New Roman"/>
          <w:sz w:val="24"/>
          <w:szCs w:val="24"/>
          <w:lang w:val="en-US"/>
        </w:rPr>
        <w:t>pdf</w:t>
      </w:r>
      <w:r w:rsidRPr="00300BB7">
        <w:rPr>
          <w:rStyle w:val="16"/>
          <w:rFonts w:ascii="Times New Roman" w:hAnsi="Times New Roman"/>
          <w:sz w:val="24"/>
          <w:szCs w:val="24"/>
        </w:rPr>
        <w:t>.</w:t>
      </w:r>
    </w:p>
    <w:p w:rsidR="001545E1" w:rsidRPr="0045378B" w:rsidRDefault="001545E1" w:rsidP="001545E1">
      <w:pPr>
        <w:widowControl w:val="0"/>
        <w:suppressAutoHyphens/>
        <w:autoSpaceDE w:val="0"/>
        <w:autoSpaceDN w:val="0"/>
        <w:adjustRightInd w:val="0"/>
        <w:spacing w:after="0" w:line="240" w:lineRule="auto"/>
        <w:ind w:firstLine="567"/>
        <w:rPr>
          <w:rStyle w:val="16"/>
          <w:rFonts w:ascii="Times New Roman" w:hAnsi="Times New Roman"/>
          <w:color w:val="000000"/>
          <w:sz w:val="24"/>
          <w:szCs w:val="24"/>
        </w:rPr>
      </w:pPr>
    </w:p>
    <w:p w:rsidR="001545E1" w:rsidRPr="0045378B" w:rsidRDefault="001545E1" w:rsidP="001545E1">
      <w:pPr>
        <w:widowControl w:val="0"/>
        <w:suppressAutoHyphens/>
        <w:autoSpaceDE w:val="0"/>
        <w:autoSpaceDN w:val="0"/>
        <w:adjustRightInd w:val="0"/>
        <w:spacing w:after="0" w:line="240" w:lineRule="auto"/>
        <w:jc w:val="center"/>
        <w:rPr>
          <w:rFonts w:ascii="Times New Roman" w:hAnsi="Times New Roman"/>
          <w:color w:val="000000"/>
          <w:sz w:val="24"/>
          <w:szCs w:val="24"/>
        </w:rPr>
      </w:pPr>
      <w:r w:rsidRPr="0045378B">
        <w:rPr>
          <w:rStyle w:val="16"/>
          <w:rFonts w:ascii="Times New Roman" w:hAnsi="Times New Roman"/>
          <w:color w:val="000000"/>
          <w:sz w:val="24"/>
          <w:szCs w:val="24"/>
        </w:rPr>
        <w:t>Требования к сканированным документам</w:t>
      </w:r>
      <w:r>
        <w:rPr>
          <w:rStyle w:val="16"/>
          <w:rFonts w:ascii="Times New Roman" w:hAnsi="Times New Roman"/>
          <w:color w:val="000000"/>
          <w:sz w:val="24"/>
          <w:szCs w:val="24"/>
        </w:rPr>
        <w:t>:</w:t>
      </w:r>
    </w:p>
    <w:p w:rsidR="001545E1" w:rsidRPr="00037145" w:rsidRDefault="001545E1" w:rsidP="001545E1">
      <w:pPr>
        <w:shd w:val="clear" w:color="auto" w:fill="FFFFFF"/>
        <w:spacing w:after="0" w:line="240" w:lineRule="auto"/>
        <w:ind w:firstLine="567"/>
        <w:jc w:val="both"/>
        <w:rPr>
          <w:rFonts w:ascii="Times New Roman" w:eastAsia="Times New Roman" w:hAnsi="Times New Roman"/>
          <w:sz w:val="24"/>
          <w:szCs w:val="24"/>
          <w:lang w:eastAsia="ru-RU"/>
        </w:rPr>
      </w:pPr>
      <w:r w:rsidRPr="00037145">
        <w:rPr>
          <w:rFonts w:ascii="Times New Roman" w:eastAsia="Times New Roman" w:hAnsi="Times New Roman"/>
          <w:sz w:val="24"/>
          <w:szCs w:val="24"/>
          <w:lang w:eastAsia="ru-RU"/>
        </w:rPr>
        <w:t xml:space="preserve">Электронные образы документов в формате </w:t>
      </w:r>
      <w:r w:rsidRPr="00037145">
        <w:rPr>
          <w:rStyle w:val="16"/>
          <w:rFonts w:ascii="Times New Roman" w:hAnsi="Times New Roman"/>
          <w:sz w:val="24"/>
          <w:szCs w:val="24"/>
          <w:lang w:val="en-US"/>
        </w:rPr>
        <w:t>pdf</w:t>
      </w:r>
      <w:r w:rsidRPr="00037145">
        <w:rPr>
          <w:rStyle w:val="16"/>
          <w:rFonts w:ascii="Times New Roman" w:hAnsi="Times New Roman"/>
          <w:sz w:val="24"/>
          <w:szCs w:val="24"/>
        </w:rPr>
        <w:t>, сканированные в режиме полной цветопередачи;</w:t>
      </w:r>
    </w:p>
    <w:p w:rsidR="001545E1" w:rsidRPr="0045378B" w:rsidRDefault="001545E1" w:rsidP="001545E1">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45378B">
        <w:rPr>
          <w:rFonts w:ascii="Times New Roman" w:eastAsia="Times New Roman" w:hAnsi="Times New Roman"/>
          <w:color w:val="000000"/>
          <w:sz w:val="24"/>
          <w:szCs w:val="24"/>
          <w:lang w:eastAsia="ru-RU"/>
        </w:rPr>
        <w:t>Название файла должно совпадать с его содержимым;</w:t>
      </w:r>
    </w:p>
    <w:p w:rsidR="001545E1" w:rsidRPr="0045378B" w:rsidRDefault="001545E1" w:rsidP="001545E1">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45378B">
        <w:rPr>
          <w:rFonts w:ascii="Times New Roman" w:eastAsia="Times New Roman" w:hAnsi="Times New Roman"/>
          <w:color w:val="000000"/>
          <w:sz w:val="24"/>
          <w:szCs w:val="24"/>
          <w:lang w:eastAsia="ru-RU"/>
        </w:rPr>
        <w:t>Если документ содержит несколько страниц, то он должен быть прикреплен в виде одного многостраничного pdf-файла, недопустимо прикрепление отдельных pdf-документов на каждую страницу;</w:t>
      </w:r>
    </w:p>
    <w:p w:rsidR="001545E1" w:rsidRPr="0045378B" w:rsidRDefault="001545E1" w:rsidP="001545E1">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45378B">
        <w:rPr>
          <w:rFonts w:ascii="Times New Roman" w:eastAsia="Times New Roman" w:hAnsi="Times New Roman"/>
          <w:color w:val="000000"/>
          <w:sz w:val="24"/>
          <w:szCs w:val="24"/>
          <w:lang w:eastAsia="ru-RU"/>
        </w:rPr>
        <w:t>Рекомендуемое разрешение при сканировании документа - 300 dpi;</w:t>
      </w:r>
    </w:p>
    <w:p w:rsidR="001545E1" w:rsidRPr="0045378B" w:rsidRDefault="001545E1" w:rsidP="001545E1">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45378B">
        <w:rPr>
          <w:rFonts w:ascii="Times New Roman" w:eastAsia="Times New Roman" w:hAnsi="Times New Roman"/>
          <w:color w:val="000000"/>
          <w:sz w:val="24"/>
          <w:szCs w:val="24"/>
          <w:lang w:eastAsia="ru-RU"/>
        </w:rPr>
        <w:t>Текст отсканированного документа должен располагаться прямо, изображение должно быть четким и хорошо читаемым как при просмотре на экране компьютера, так и при печати;</w:t>
      </w:r>
    </w:p>
    <w:p w:rsidR="001545E1" w:rsidRPr="0045378B" w:rsidRDefault="001545E1" w:rsidP="001545E1">
      <w:pPr>
        <w:shd w:val="clear" w:color="auto" w:fill="FFFFFF"/>
        <w:spacing w:after="0" w:line="240" w:lineRule="auto"/>
        <w:ind w:firstLine="567"/>
        <w:jc w:val="both"/>
        <w:rPr>
          <w:rStyle w:val="16"/>
          <w:rFonts w:ascii="Times New Roman" w:eastAsia="Times New Roman" w:hAnsi="Times New Roman"/>
          <w:color w:val="000000"/>
          <w:sz w:val="24"/>
          <w:szCs w:val="24"/>
          <w:lang w:eastAsia="ru-RU"/>
        </w:rPr>
      </w:pPr>
      <w:r w:rsidRPr="0045378B">
        <w:rPr>
          <w:rFonts w:ascii="Times New Roman" w:eastAsia="Times New Roman" w:hAnsi="Times New Roman"/>
          <w:color w:val="000000"/>
          <w:sz w:val="24"/>
          <w:szCs w:val="24"/>
          <w:lang w:eastAsia="ru-RU"/>
        </w:rPr>
        <w:t>Страницы отсканированного документа должны идти по порядку, документ не должен содержать пустых страниц, недопустимо прикрепление документа, где изображение повернуто, либо перевёрнуто.</w:t>
      </w:r>
    </w:p>
    <w:p w:rsidR="001545E1" w:rsidRDefault="001545E1" w:rsidP="001545E1">
      <w:pPr>
        <w:widowControl w:val="0"/>
        <w:suppressAutoHyphens/>
        <w:autoSpaceDE w:val="0"/>
        <w:autoSpaceDN w:val="0"/>
        <w:adjustRightInd w:val="0"/>
        <w:spacing w:after="120" w:line="240" w:lineRule="auto"/>
        <w:rPr>
          <w:rFonts w:ascii="Times New Roman" w:hAnsi="Times New Roman"/>
          <w:kern w:val="3"/>
          <w:sz w:val="24"/>
          <w:szCs w:val="24"/>
        </w:rPr>
      </w:pPr>
    </w:p>
    <w:tbl>
      <w:tblPr>
        <w:tblW w:w="9498" w:type="dxa"/>
        <w:tblInd w:w="108" w:type="dxa"/>
        <w:tblLayout w:type="fixed"/>
        <w:tblLook w:val="0000" w:firstRow="0" w:lastRow="0" w:firstColumn="0" w:lastColumn="0" w:noHBand="0" w:noVBand="0"/>
      </w:tblPr>
      <w:tblGrid>
        <w:gridCol w:w="4962"/>
        <w:gridCol w:w="4536"/>
      </w:tblGrid>
      <w:tr w:rsidR="00137464" w:rsidRPr="00DC7FAA" w:rsidTr="00D66AFB">
        <w:trPr>
          <w:trHeight w:val="19"/>
        </w:trPr>
        <w:tc>
          <w:tcPr>
            <w:tcW w:w="4962" w:type="dxa"/>
            <w:tcBorders>
              <w:top w:val="nil"/>
              <w:left w:val="nil"/>
              <w:bottom w:val="nil"/>
              <w:right w:val="nil"/>
            </w:tcBorders>
          </w:tcPr>
          <w:p w:rsidR="00137464" w:rsidRDefault="00137464" w:rsidP="00D66AFB">
            <w:pPr>
              <w:widowControl w:val="0"/>
              <w:suppressAutoHyphens/>
              <w:autoSpaceDE w:val="0"/>
              <w:autoSpaceDN w:val="0"/>
              <w:adjustRightInd w:val="0"/>
              <w:spacing w:after="0" w:line="240" w:lineRule="auto"/>
              <w:ind w:right="567"/>
              <w:jc w:val="center"/>
              <w:rPr>
                <w:rFonts w:ascii="Times New Roman" w:hAnsi="Times New Roman"/>
                <w:sz w:val="24"/>
                <w:szCs w:val="24"/>
              </w:rPr>
            </w:pPr>
            <w:r>
              <w:rPr>
                <w:rFonts w:ascii="Times New Roman" w:hAnsi="Times New Roman"/>
                <w:sz w:val="24"/>
                <w:szCs w:val="24"/>
              </w:rPr>
              <w:t>ПОДРЯДЧИК</w:t>
            </w:r>
          </w:p>
          <w:p w:rsidR="00137464" w:rsidRDefault="00137464" w:rsidP="00D66AFB">
            <w:pPr>
              <w:widowControl w:val="0"/>
              <w:suppressAutoHyphens/>
              <w:autoSpaceDE w:val="0"/>
              <w:autoSpaceDN w:val="0"/>
              <w:adjustRightInd w:val="0"/>
              <w:spacing w:after="0" w:line="240" w:lineRule="auto"/>
              <w:ind w:right="33"/>
              <w:rPr>
                <w:rFonts w:ascii="Times New Roman" w:hAnsi="Times New Roman"/>
                <w:sz w:val="24"/>
                <w:szCs w:val="24"/>
              </w:rPr>
            </w:pPr>
            <w:r>
              <w:rPr>
                <w:rFonts w:ascii="Times New Roman" w:hAnsi="Times New Roman"/>
                <w:sz w:val="24"/>
                <w:szCs w:val="24"/>
              </w:rPr>
              <w:t>Общество с ограниченной ответственностью «УПРАВЛЯЮЩАЯ КОМПАНИЯ П. ПРИАРГУНСК»</w:t>
            </w:r>
          </w:p>
          <w:p w:rsidR="00137464" w:rsidRDefault="00137464" w:rsidP="00D66AFB">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р/сч 40702810974000032300</w:t>
            </w:r>
          </w:p>
          <w:p w:rsidR="00137464" w:rsidRDefault="00137464" w:rsidP="00D66AFB">
            <w:pPr>
              <w:widowControl w:val="0"/>
              <w:suppressAutoHyphens/>
              <w:autoSpaceDE w:val="0"/>
              <w:autoSpaceDN w:val="0"/>
              <w:adjustRightInd w:val="0"/>
              <w:spacing w:after="0" w:line="240" w:lineRule="auto"/>
              <w:ind w:right="317"/>
              <w:rPr>
                <w:rFonts w:ascii="Times New Roman" w:hAnsi="Times New Roman"/>
                <w:sz w:val="24"/>
                <w:szCs w:val="24"/>
              </w:rPr>
            </w:pPr>
            <w:r>
              <w:rPr>
                <w:rFonts w:ascii="Times New Roman" w:hAnsi="Times New Roman"/>
                <w:sz w:val="24"/>
                <w:szCs w:val="24"/>
              </w:rPr>
              <w:t xml:space="preserve">Отделение Сбербанка России г. Чита </w:t>
            </w:r>
          </w:p>
          <w:p w:rsidR="00137464" w:rsidRDefault="00137464" w:rsidP="00D66AFB">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Кор. Счет 30101810500000000637</w:t>
            </w:r>
          </w:p>
          <w:p w:rsidR="00137464" w:rsidRDefault="00137464" w:rsidP="00D66AFB">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ИНН 7518006734 КПП 751801001</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ОГРН 1097530000083 БИК 047601637</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 xml:space="preserve">Юридический адрес: 674310, Забайкальский край, Приаргунский район, пгт. Приаргунск, </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ул. Комсомольская, д. 2;</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Телефон: (30243)22654 (101)</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Фактический адрес: 674310, Забайкальский край, Приаргунский район, пгт. Приаргунск, ул. Комсомольская, д. 10, оф. 11;</w:t>
            </w:r>
          </w:p>
          <w:p w:rsidR="00137464" w:rsidRDefault="00137464" w:rsidP="00D66AFB">
            <w:pPr>
              <w:widowControl w:val="0"/>
              <w:tabs>
                <w:tab w:val="left" w:pos="4429"/>
                <w:tab w:val="left" w:pos="4462"/>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Телефон: (30243)2-26-33, </w:t>
            </w:r>
          </w:p>
          <w:p w:rsidR="00137464" w:rsidRDefault="00137464" w:rsidP="00D66AFB">
            <w:pPr>
              <w:widowControl w:val="0"/>
              <w:tabs>
                <w:tab w:val="left" w:pos="4429"/>
                <w:tab w:val="left" w:pos="4462"/>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факс: (30243)2-26-54</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Генеральный директор</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____________________В.А. Золотарев</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___</w:t>
            </w:r>
            <w:r>
              <w:rPr>
                <w:rFonts w:ascii="Times New Roman" w:hAnsi="Times New Roman"/>
                <w:sz w:val="24"/>
                <w:szCs w:val="24"/>
              </w:rPr>
              <w:t xml:space="preserve">» </w:t>
            </w:r>
            <w:r>
              <w:rPr>
                <w:rFonts w:ascii="Times New Roman" w:hAnsi="Times New Roman"/>
                <w:sz w:val="24"/>
                <w:szCs w:val="24"/>
                <w:u w:val="single"/>
              </w:rPr>
              <w:t xml:space="preserve">_______                             </w:t>
            </w:r>
            <w:r>
              <w:rPr>
                <w:rFonts w:ascii="Times New Roman" w:hAnsi="Times New Roman"/>
                <w:sz w:val="24"/>
                <w:szCs w:val="24"/>
              </w:rPr>
              <w:t>2018г.</w:t>
            </w:r>
          </w:p>
        </w:tc>
        <w:tc>
          <w:tcPr>
            <w:tcW w:w="4536" w:type="dxa"/>
            <w:tcBorders>
              <w:top w:val="nil"/>
              <w:left w:val="nil"/>
              <w:bottom w:val="nil"/>
              <w:right w:val="nil"/>
            </w:tcBorders>
          </w:tcPr>
          <w:p w:rsidR="00137464" w:rsidRDefault="00137464" w:rsidP="00D66AF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ЗАКАЗЧИК</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Забайкальский фонд капитального ремонта многоквартирных домов.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Р/сч 40603810274000029374</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Отделение №8600 Сбербанка России</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 Счет 30101810500000000637</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ИНН 7536986902 КПП 753601001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ОГРН 1137500000978 БИК 047601637</w:t>
            </w:r>
          </w:p>
          <w:p w:rsidR="00137464" w:rsidRDefault="00137464" w:rsidP="00D66AFB">
            <w:pPr>
              <w:shd w:val="clear" w:color="auto" w:fill="FFFFFF"/>
              <w:tabs>
                <w:tab w:val="left" w:pos="919"/>
              </w:tabs>
              <w:suppressAutoHyphens/>
              <w:autoSpaceDN w:val="0"/>
              <w:spacing w:after="0" w:line="240" w:lineRule="auto"/>
              <w:ind w:right="601"/>
              <w:jc w:val="both"/>
              <w:rPr>
                <w:rFonts w:ascii="Times New Roman" w:hAnsi="Times New Roman"/>
                <w:kern w:val="3"/>
                <w:sz w:val="24"/>
                <w:szCs w:val="24"/>
                <w:lang w:eastAsia="ru-RU"/>
              </w:rPr>
            </w:pPr>
            <w:r>
              <w:rPr>
                <w:rFonts w:ascii="Times New Roman" w:hAnsi="Times New Roman"/>
                <w:kern w:val="3"/>
                <w:sz w:val="24"/>
                <w:szCs w:val="24"/>
                <w:lang w:eastAsia="ru-RU"/>
              </w:rPr>
              <w:t xml:space="preserve">Юридический адрес: 672000, Забайкальский край, г. Чита, </w:t>
            </w:r>
          </w:p>
          <w:p w:rsidR="00137464" w:rsidRDefault="00137464" w:rsidP="00D66AFB">
            <w:pPr>
              <w:shd w:val="clear" w:color="auto" w:fill="FFFFFF"/>
              <w:tabs>
                <w:tab w:val="left" w:pos="919"/>
              </w:tabs>
              <w:suppressAutoHyphens/>
              <w:autoSpaceDN w:val="0"/>
              <w:spacing w:after="0" w:line="240" w:lineRule="auto"/>
              <w:ind w:right="601"/>
              <w:jc w:val="both"/>
              <w:rPr>
                <w:rFonts w:ascii="Times New Roman" w:hAnsi="Times New Roman"/>
                <w:kern w:val="3"/>
                <w:sz w:val="24"/>
                <w:szCs w:val="24"/>
                <w:lang w:eastAsia="ru-RU"/>
              </w:rPr>
            </w:pPr>
            <w:r>
              <w:rPr>
                <w:rFonts w:ascii="Times New Roman" w:hAnsi="Times New Roman"/>
                <w:kern w:val="3"/>
                <w:sz w:val="24"/>
                <w:szCs w:val="24"/>
                <w:lang w:eastAsia="ru-RU"/>
              </w:rPr>
              <w:t xml:space="preserve">ул. Амурская, д.106; </w:t>
            </w:r>
          </w:p>
          <w:p w:rsidR="00137464" w:rsidRDefault="00137464" w:rsidP="00D66AFB">
            <w:pPr>
              <w:widowControl w:val="0"/>
              <w:numPr>
                <w:ilvl w:val="0"/>
                <w:numId w:val="35"/>
              </w:numPr>
              <w:suppressAutoHyphens/>
              <w:autoSpaceDN w:val="0"/>
              <w:spacing w:after="0" w:line="240" w:lineRule="auto"/>
              <w:ind w:left="34" w:right="601" w:hanging="34"/>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eastAsia="ja-JP" w:bidi="fa-IR"/>
              </w:rPr>
              <w:t>Фактический</w:t>
            </w:r>
            <w:r>
              <w:rPr>
                <w:rFonts w:ascii="Times New Roman" w:hAnsi="Times New Roman"/>
                <w:kern w:val="3"/>
                <w:sz w:val="24"/>
                <w:szCs w:val="24"/>
                <w:lang w:val="de-DE" w:eastAsia="ja-JP" w:bidi="fa-IR"/>
              </w:rPr>
              <w:t xml:space="preserve"> адрес: 6720</w:t>
            </w:r>
            <w:r>
              <w:rPr>
                <w:rFonts w:ascii="Times New Roman" w:hAnsi="Times New Roman"/>
                <w:kern w:val="3"/>
                <w:sz w:val="24"/>
                <w:szCs w:val="24"/>
                <w:lang w:eastAsia="ja-JP" w:bidi="fa-IR"/>
              </w:rPr>
              <w:t>1</w:t>
            </w:r>
            <w:r>
              <w:rPr>
                <w:rFonts w:ascii="Times New Roman" w:hAnsi="Times New Roman"/>
                <w:kern w:val="3"/>
                <w:sz w:val="24"/>
                <w:szCs w:val="24"/>
                <w:lang w:val="de-DE" w:eastAsia="ja-JP" w:bidi="fa-IR"/>
              </w:rPr>
              <w:t xml:space="preserve">0, Забайкальский край, г. Чита, </w:t>
            </w:r>
          </w:p>
          <w:p w:rsidR="00137464" w:rsidRDefault="00137464" w:rsidP="00D66AFB">
            <w:pPr>
              <w:widowControl w:val="0"/>
              <w:numPr>
                <w:ilvl w:val="0"/>
                <w:numId w:val="35"/>
              </w:numPr>
              <w:suppressAutoHyphens/>
              <w:autoSpaceDN w:val="0"/>
              <w:spacing w:after="0" w:line="240" w:lineRule="auto"/>
              <w:ind w:left="34" w:right="601" w:hanging="34"/>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val="de-DE" w:eastAsia="ja-JP" w:bidi="fa-IR"/>
              </w:rPr>
              <w:t xml:space="preserve">ул. </w:t>
            </w:r>
            <w:r>
              <w:rPr>
                <w:rFonts w:ascii="Times New Roman" w:hAnsi="Times New Roman"/>
                <w:kern w:val="3"/>
                <w:sz w:val="24"/>
                <w:szCs w:val="24"/>
                <w:lang w:eastAsia="ja-JP" w:bidi="fa-IR"/>
              </w:rPr>
              <w:t>Забайкальского рабочего, д. 94;</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Телефон/факс: (302-2) 41-40-14</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Генеральный директор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 А.В. Никонюк</w:t>
            </w:r>
          </w:p>
          <w:p w:rsidR="00137464" w:rsidRDefault="00137464" w:rsidP="00D66A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___</w:t>
            </w:r>
            <w:r>
              <w:rPr>
                <w:rFonts w:ascii="Times New Roman" w:hAnsi="Times New Roman"/>
                <w:sz w:val="24"/>
                <w:szCs w:val="24"/>
              </w:rPr>
              <w:t>»</w:t>
            </w:r>
            <w:r>
              <w:rPr>
                <w:rFonts w:ascii="Times New Roman" w:hAnsi="Times New Roman"/>
                <w:sz w:val="24"/>
                <w:szCs w:val="24"/>
                <w:u w:val="single"/>
              </w:rPr>
              <w:t xml:space="preserve"> _______                                   </w:t>
            </w:r>
            <w:r>
              <w:rPr>
                <w:rFonts w:ascii="Times New Roman" w:hAnsi="Times New Roman"/>
                <w:sz w:val="24"/>
                <w:szCs w:val="24"/>
              </w:rPr>
              <w:t xml:space="preserve">2018 г.  </w:t>
            </w:r>
          </w:p>
        </w:tc>
      </w:tr>
    </w:tbl>
    <w:p w:rsidR="00137464" w:rsidRDefault="00137464" w:rsidP="001545E1">
      <w:pPr>
        <w:widowControl w:val="0"/>
        <w:suppressAutoHyphens/>
        <w:autoSpaceDE w:val="0"/>
        <w:autoSpaceDN w:val="0"/>
        <w:adjustRightInd w:val="0"/>
        <w:spacing w:after="120" w:line="240" w:lineRule="auto"/>
        <w:rPr>
          <w:rFonts w:ascii="Times New Roman" w:hAnsi="Times New Roman"/>
          <w:kern w:val="3"/>
          <w:sz w:val="24"/>
          <w:szCs w:val="24"/>
        </w:rPr>
      </w:pPr>
    </w:p>
    <w:p w:rsidR="00137464" w:rsidRPr="0045378B" w:rsidRDefault="00137464" w:rsidP="001545E1">
      <w:pPr>
        <w:widowControl w:val="0"/>
        <w:suppressAutoHyphens/>
        <w:autoSpaceDE w:val="0"/>
        <w:autoSpaceDN w:val="0"/>
        <w:adjustRightInd w:val="0"/>
        <w:spacing w:after="120" w:line="240" w:lineRule="auto"/>
        <w:rPr>
          <w:rFonts w:ascii="Times New Roman" w:hAnsi="Times New Roman"/>
          <w:kern w:val="3"/>
          <w:sz w:val="24"/>
          <w:szCs w:val="24"/>
        </w:rPr>
      </w:pPr>
    </w:p>
    <w:p w:rsidR="001545E1" w:rsidRPr="0045378B" w:rsidRDefault="001545E1" w:rsidP="001545E1">
      <w:pPr>
        <w:widowControl w:val="0"/>
        <w:suppressAutoHyphens/>
        <w:autoSpaceDE w:val="0"/>
        <w:autoSpaceDN w:val="0"/>
        <w:adjustRightInd w:val="0"/>
        <w:spacing w:after="0" w:line="240" w:lineRule="auto"/>
        <w:jc w:val="right"/>
        <w:rPr>
          <w:rFonts w:ascii="Times New Roman" w:hAnsi="Times New Roman"/>
          <w:b/>
          <w:kern w:val="3"/>
          <w:sz w:val="24"/>
          <w:szCs w:val="24"/>
        </w:rPr>
      </w:pPr>
      <w:r w:rsidRPr="0045378B">
        <w:rPr>
          <w:rFonts w:ascii="Times New Roman" w:hAnsi="Times New Roman"/>
          <w:kern w:val="3"/>
          <w:sz w:val="24"/>
          <w:szCs w:val="24"/>
        </w:rPr>
        <w:br w:type="page"/>
      </w:r>
    </w:p>
    <w:p w:rsidR="001545E1" w:rsidRPr="0045378B" w:rsidRDefault="001545E1" w:rsidP="001545E1">
      <w:pPr>
        <w:widowControl w:val="0"/>
        <w:suppressAutoHyphens/>
        <w:autoSpaceDE w:val="0"/>
        <w:autoSpaceDN w:val="0"/>
        <w:adjustRightInd w:val="0"/>
        <w:spacing w:after="0" w:line="240" w:lineRule="auto"/>
        <w:jc w:val="right"/>
        <w:rPr>
          <w:rFonts w:ascii="Times New Roman" w:hAnsi="Times New Roman"/>
          <w:b/>
          <w:kern w:val="3"/>
          <w:sz w:val="24"/>
          <w:szCs w:val="24"/>
        </w:rPr>
      </w:pPr>
      <w:r w:rsidRPr="0045378B">
        <w:rPr>
          <w:rFonts w:ascii="Times New Roman" w:hAnsi="Times New Roman"/>
          <w:b/>
          <w:kern w:val="3"/>
          <w:sz w:val="24"/>
          <w:szCs w:val="24"/>
        </w:rPr>
        <w:t>Приложение № 5</w:t>
      </w:r>
    </w:p>
    <w:p w:rsidR="001545E1" w:rsidRPr="0045378B" w:rsidRDefault="001545E1" w:rsidP="001545E1">
      <w:pPr>
        <w:widowControl w:val="0"/>
        <w:suppressAutoHyphens/>
        <w:autoSpaceDE w:val="0"/>
        <w:autoSpaceDN w:val="0"/>
        <w:adjustRightInd w:val="0"/>
        <w:spacing w:after="0" w:line="240" w:lineRule="auto"/>
        <w:jc w:val="right"/>
        <w:rPr>
          <w:rFonts w:ascii="Times New Roman" w:hAnsi="Times New Roman"/>
          <w:kern w:val="3"/>
          <w:sz w:val="24"/>
          <w:szCs w:val="24"/>
        </w:rPr>
      </w:pPr>
      <w:r w:rsidRPr="0045378B">
        <w:rPr>
          <w:rFonts w:ascii="Times New Roman" w:hAnsi="Times New Roman"/>
          <w:kern w:val="3"/>
          <w:sz w:val="24"/>
          <w:szCs w:val="24"/>
        </w:rPr>
        <w:t>к договору №</w:t>
      </w:r>
      <w:r w:rsidR="00137464">
        <w:rPr>
          <w:rFonts w:ascii="Times New Roman" w:hAnsi="Times New Roman"/>
          <w:kern w:val="3"/>
          <w:sz w:val="24"/>
          <w:szCs w:val="24"/>
        </w:rPr>
        <w:t xml:space="preserve"> </w:t>
      </w:r>
      <w:r w:rsidR="00137464" w:rsidRPr="00137464">
        <w:rPr>
          <w:rFonts w:ascii="Times New Roman" w:hAnsi="Times New Roman"/>
          <w:bCs/>
          <w:sz w:val="24"/>
          <w:szCs w:val="24"/>
        </w:rPr>
        <w:t>Д/КР/2018-44</w:t>
      </w:r>
    </w:p>
    <w:p w:rsidR="001545E1" w:rsidRPr="0045378B" w:rsidRDefault="001545E1" w:rsidP="001545E1">
      <w:pPr>
        <w:widowControl w:val="0"/>
        <w:suppressAutoHyphens/>
        <w:autoSpaceDE w:val="0"/>
        <w:autoSpaceDN w:val="0"/>
        <w:adjustRightInd w:val="0"/>
        <w:spacing w:after="0" w:line="240" w:lineRule="auto"/>
        <w:jc w:val="right"/>
        <w:rPr>
          <w:rFonts w:ascii="Times New Roman" w:hAnsi="Times New Roman"/>
          <w:kern w:val="3"/>
          <w:sz w:val="24"/>
          <w:szCs w:val="24"/>
        </w:rPr>
      </w:pPr>
      <w:r w:rsidRPr="0045378B">
        <w:rPr>
          <w:rFonts w:ascii="Times New Roman" w:hAnsi="Times New Roman"/>
          <w:kern w:val="3"/>
          <w:sz w:val="24"/>
          <w:szCs w:val="24"/>
        </w:rPr>
        <w:t>от «___»_________2018 г.</w:t>
      </w:r>
    </w:p>
    <w:p w:rsidR="001545E1" w:rsidRPr="0045378B" w:rsidRDefault="001545E1" w:rsidP="001545E1">
      <w:pPr>
        <w:widowControl w:val="0"/>
        <w:tabs>
          <w:tab w:val="left" w:pos="-7797"/>
        </w:tabs>
        <w:autoSpaceDE w:val="0"/>
        <w:autoSpaceDN w:val="0"/>
        <w:adjustRightInd w:val="0"/>
        <w:spacing w:after="0" w:line="240" w:lineRule="auto"/>
        <w:jc w:val="center"/>
        <w:rPr>
          <w:rFonts w:ascii="Times New Roman" w:hAnsi="Times New Roman"/>
          <w:b/>
          <w:bCs/>
          <w:sz w:val="24"/>
          <w:szCs w:val="24"/>
        </w:rPr>
      </w:pPr>
      <w:r w:rsidRPr="0045378B">
        <w:rPr>
          <w:rFonts w:ascii="Times New Roman" w:hAnsi="Times New Roman"/>
          <w:b/>
          <w:bCs/>
          <w:sz w:val="24"/>
          <w:szCs w:val="24"/>
        </w:rPr>
        <w:t>А К Т</w:t>
      </w:r>
    </w:p>
    <w:p w:rsidR="001545E1" w:rsidRPr="0045378B" w:rsidRDefault="001545E1" w:rsidP="001545E1">
      <w:pPr>
        <w:widowControl w:val="0"/>
        <w:tabs>
          <w:tab w:val="left" w:pos="709"/>
        </w:tabs>
        <w:autoSpaceDE w:val="0"/>
        <w:autoSpaceDN w:val="0"/>
        <w:adjustRightInd w:val="0"/>
        <w:spacing w:after="0" w:line="240" w:lineRule="auto"/>
        <w:jc w:val="center"/>
        <w:rPr>
          <w:rFonts w:ascii="Times New Roman" w:hAnsi="Times New Roman"/>
          <w:sz w:val="24"/>
          <w:szCs w:val="24"/>
        </w:rPr>
      </w:pPr>
      <w:r w:rsidRPr="0045378B">
        <w:rPr>
          <w:rFonts w:ascii="Times New Roman" w:hAnsi="Times New Roman"/>
          <w:sz w:val="24"/>
          <w:szCs w:val="24"/>
        </w:rPr>
        <w:t>приема в эксплуатацию законченного капитальным ремонтом Объекта</w:t>
      </w:r>
    </w:p>
    <w:p w:rsidR="001545E1" w:rsidRPr="0045378B" w:rsidRDefault="001545E1" w:rsidP="001545E1">
      <w:pPr>
        <w:widowControl w:val="0"/>
        <w:tabs>
          <w:tab w:val="left" w:pos="709"/>
        </w:tabs>
        <w:autoSpaceDE w:val="0"/>
        <w:autoSpaceDN w:val="0"/>
        <w:adjustRightInd w:val="0"/>
        <w:spacing w:after="0" w:line="240" w:lineRule="auto"/>
        <w:jc w:val="center"/>
        <w:rPr>
          <w:rFonts w:ascii="Times New Roman" w:hAnsi="Times New Roman"/>
          <w:b/>
          <w:bCs/>
          <w:sz w:val="24"/>
          <w:szCs w:val="24"/>
        </w:rPr>
      </w:pPr>
      <w:r w:rsidRPr="0045378B">
        <w:rPr>
          <w:rFonts w:ascii="Times New Roman" w:hAnsi="Times New Roman"/>
          <w:sz w:val="24"/>
          <w:szCs w:val="24"/>
        </w:rPr>
        <w:t xml:space="preserve"> по виду (видам) работ</w:t>
      </w:r>
    </w:p>
    <w:p w:rsidR="001545E1" w:rsidRPr="0045378B" w:rsidRDefault="001545E1" w:rsidP="001545E1">
      <w:pPr>
        <w:widowControl w:val="0"/>
        <w:tabs>
          <w:tab w:val="left" w:pos="709"/>
          <w:tab w:val="right" w:pos="9921"/>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г. __________                                                          «____» ________2018г.</w:t>
      </w:r>
    </w:p>
    <w:p w:rsidR="001545E1" w:rsidRPr="0045378B" w:rsidRDefault="001545E1" w:rsidP="001545E1">
      <w:pPr>
        <w:widowControl w:val="0"/>
        <w:tabs>
          <w:tab w:val="left" w:pos="709"/>
        </w:tabs>
        <w:autoSpaceDE w:val="0"/>
        <w:autoSpaceDN w:val="0"/>
        <w:adjustRightInd w:val="0"/>
        <w:spacing w:after="0" w:line="240" w:lineRule="auto"/>
        <w:ind w:firstLine="567"/>
        <w:jc w:val="both"/>
        <w:rPr>
          <w:rFonts w:ascii="Times New Roman" w:hAnsi="Times New Roman"/>
          <w:b/>
          <w:bCs/>
          <w:sz w:val="24"/>
          <w:szCs w:val="24"/>
        </w:rPr>
      </w:pPr>
    </w:p>
    <w:p w:rsidR="001545E1" w:rsidRPr="0045378B" w:rsidRDefault="001545E1" w:rsidP="001545E1">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b/>
          <w:bCs/>
          <w:sz w:val="24"/>
          <w:szCs w:val="24"/>
        </w:rPr>
        <w:t xml:space="preserve">Забайкальский фонд капитального ремонта многоквартирных домов, </w:t>
      </w:r>
      <w:r w:rsidRPr="0045378B">
        <w:rPr>
          <w:rFonts w:ascii="Times New Roman" w:hAnsi="Times New Roman"/>
          <w:sz w:val="24"/>
          <w:szCs w:val="24"/>
        </w:rPr>
        <w:t>именуемое в дальнейшем</w:t>
      </w:r>
      <w:r>
        <w:rPr>
          <w:rFonts w:ascii="Times New Roman" w:hAnsi="Times New Roman"/>
          <w:sz w:val="24"/>
          <w:szCs w:val="24"/>
        </w:rPr>
        <w:t xml:space="preserve"> </w:t>
      </w:r>
      <w:r w:rsidRPr="0045378B">
        <w:rPr>
          <w:rFonts w:ascii="Times New Roman" w:hAnsi="Times New Roman"/>
          <w:b/>
          <w:bCs/>
          <w:sz w:val="24"/>
          <w:szCs w:val="24"/>
        </w:rPr>
        <w:t xml:space="preserve">«ЗАКАЗЧИК», </w:t>
      </w:r>
      <w:r w:rsidRPr="0045378B">
        <w:rPr>
          <w:rFonts w:ascii="Times New Roman" w:hAnsi="Times New Roman"/>
          <w:sz w:val="24"/>
          <w:szCs w:val="24"/>
        </w:rPr>
        <w:t xml:space="preserve">в лице _____________________, действующего на основании _________________, с одной стороны, и ________________________, именуемое(ая) в дальнейшем </w:t>
      </w:r>
      <w:r w:rsidRPr="0045378B">
        <w:rPr>
          <w:rFonts w:ascii="Times New Roman" w:hAnsi="Times New Roman"/>
          <w:b/>
          <w:bCs/>
          <w:sz w:val="24"/>
          <w:szCs w:val="24"/>
        </w:rPr>
        <w:t xml:space="preserve">«ПОДРЯДЧИК», </w:t>
      </w:r>
      <w:r>
        <w:rPr>
          <w:rFonts w:ascii="Times New Roman" w:hAnsi="Times New Roman"/>
          <w:sz w:val="24"/>
          <w:szCs w:val="24"/>
        </w:rPr>
        <w:t>в лице ____</w:t>
      </w:r>
      <w:r w:rsidRPr="0045378B">
        <w:rPr>
          <w:rFonts w:ascii="Times New Roman" w:hAnsi="Times New Roman"/>
          <w:sz w:val="24"/>
          <w:szCs w:val="24"/>
        </w:rPr>
        <w:t>__________________________, действующего на основании ____________, с другой стороны, совместно именуемые «стороны», составили настоящий акт о нижеследующем:</w:t>
      </w:r>
    </w:p>
    <w:p w:rsidR="001545E1" w:rsidRPr="0045378B" w:rsidRDefault="001545E1" w:rsidP="001545E1">
      <w:pPr>
        <w:widowControl w:val="0"/>
        <w:tabs>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b/>
          <w:bCs/>
          <w:sz w:val="24"/>
          <w:szCs w:val="24"/>
        </w:rPr>
        <w:t>Объект</w:t>
      </w:r>
      <w:r w:rsidRPr="0045378B">
        <w:rPr>
          <w:rFonts w:ascii="Times New Roman" w:hAnsi="Times New Roman"/>
          <w:sz w:val="24"/>
          <w:szCs w:val="24"/>
        </w:rPr>
        <w:t xml:space="preserve">: ____________________________________________________________________, </w:t>
      </w:r>
    </w:p>
    <w:p w:rsidR="001545E1" w:rsidRPr="0045378B" w:rsidRDefault="001545E1" w:rsidP="001545E1">
      <w:pPr>
        <w:widowControl w:val="0"/>
        <w:tabs>
          <w:tab w:val="left" w:pos="709"/>
        </w:tabs>
        <w:autoSpaceDE w:val="0"/>
        <w:autoSpaceDN w:val="0"/>
        <w:adjustRightInd w:val="0"/>
        <w:spacing w:after="0" w:line="240" w:lineRule="auto"/>
        <w:ind w:firstLine="567"/>
        <w:jc w:val="center"/>
        <w:rPr>
          <w:rFonts w:ascii="Times New Roman" w:hAnsi="Times New Roman"/>
          <w:i/>
          <w:iCs/>
          <w:sz w:val="24"/>
          <w:szCs w:val="24"/>
        </w:rPr>
      </w:pPr>
      <w:r w:rsidRPr="0045378B">
        <w:rPr>
          <w:rFonts w:ascii="Times New Roman" w:hAnsi="Times New Roman"/>
          <w:i/>
          <w:iCs/>
          <w:sz w:val="24"/>
          <w:szCs w:val="24"/>
        </w:rPr>
        <w:t>(наименование объекта указывать согласно п.1.1. договора)</w:t>
      </w:r>
    </w:p>
    <w:p w:rsidR="001545E1" w:rsidRPr="0045378B" w:rsidRDefault="001545E1" w:rsidP="001545E1">
      <w:pPr>
        <w:widowControl w:val="0"/>
        <w:tabs>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расположенный по адресу: _______________________________________________ на основании договора о проведении капитального ремонта № _____________ от «____»_________201__г. (далее – договор) находился в ремонте в период с «____»___________201__года по «_____»___________201___года, что составляет ________календарных дней.</w:t>
      </w:r>
    </w:p>
    <w:p w:rsidR="001545E1" w:rsidRPr="0045378B" w:rsidRDefault="001545E1" w:rsidP="001545E1">
      <w:pPr>
        <w:pStyle w:val="Style2"/>
        <w:widowControl/>
        <w:tabs>
          <w:tab w:val="left" w:leader="underscore" w:pos="7181"/>
        </w:tabs>
        <w:spacing w:before="5" w:line="250" w:lineRule="exact"/>
      </w:pPr>
      <w:r w:rsidRPr="0045378B">
        <w:rPr>
          <w:b/>
        </w:rPr>
        <w:t>ПОДРЯДЧИК</w:t>
      </w:r>
      <w:r w:rsidRPr="0045378B">
        <w:t xml:space="preserve"> выполнил на Объекте капитального ремонта следующие виды работ:</w:t>
      </w:r>
    </w:p>
    <w:p w:rsidR="001545E1" w:rsidRPr="0045378B" w:rsidRDefault="001545E1" w:rsidP="001545E1">
      <w:pPr>
        <w:pStyle w:val="Style2"/>
        <w:widowControl/>
        <w:tabs>
          <w:tab w:val="left" w:leader="underscore" w:pos="7181"/>
        </w:tabs>
        <w:spacing w:before="5" w:line="250" w:lineRule="exact"/>
        <w:rPr>
          <w:rStyle w:val="FontStyle59"/>
          <w:sz w:val="24"/>
          <w:szCs w:val="24"/>
        </w:rPr>
      </w:pPr>
      <w:r w:rsidRPr="0045378B">
        <w:t xml:space="preserve">__________________________________________________________________________________________________________________________________________________________      </w:t>
      </w:r>
      <w:r w:rsidRPr="0045378B">
        <w:rPr>
          <w:rStyle w:val="FontStyle59"/>
          <w:sz w:val="24"/>
          <w:szCs w:val="24"/>
        </w:rPr>
        <w:t>(указать виды работ)</w:t>
      </w:r>
    </w:p>
    <w:p w:rsidR="001545E1" w:rsidRPr="0045378B" w:rsidRDefault="001545E1" w:rsidP="001545E1">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45378B">
        <w:rPr>
          <w:rFonts w:ascii="Times New Roman" w:hAnsi="Times New Roman"/>
          <w:sz w:val="24"/>
          <w:szCs w:val="24"/>
        </w:rPr>
        <w:t xml:space="preserve">Предусмотренные условиями договора работы по ремонту выполнены полностью (не полностью) </w:t>
      </w:r>
      <w:r w:rsidRPr="0045378B">
        <w:rPr>
          <w:rFonts w:ascii="Times New Roman" w:hAnsi="Times New Roman"/>
          <w:i/>
          <w:iCs/>
          <w:sz w:val="24"/>
          <w:szCs w:val="24"/>
        </w:rPr>
        <w:t>/подчеркнуть</w:t>
      </w:r>
      <w:r w:rsidRPr="0045378B">
        <w:rPr>
          <w:rFonts w:ascii="Times New Roman" w:hAnsi="Times New Roman"/>
          <w:sz w:val="24"/>
          <w:szCs w:val="24"/>
        </w:rPr>
        <w:t xml:space="preserve">/ </w:t>
      </w:r>
    </w:p>
    <w:p w:rsidR="001545E1" w:rsidRPr="0045378B" w:rsidRDefault="001545E1" w:rsidP="001545E1">
      <w:pPr>
        <w:widowControl w:val="0"/>
        <w:tabs>
          <w:tab w:val="left" w:pos="709"/>
        </w:tabs>
        <w:autoSpaceDE w:val="0"/>
        <w:autoSpaceDN w:val="0"/>
        <w:adjustRightInd w:val="0"/>
        <w:spacing w:after="0" w:line="240" w:lineRule="auto"/>
        <w:jc w:val="both"/>
        <w:rPr>
          <w:rFonts w:ascii="Times New Roman" w:hAnsi="Times New Roman"/>
          <w:sz w:val="24"/>
          <w:szCs w:val="24"/>
        </w:rPr>
      </w:pPr>
      <w:r w:rsidRPr="0045378B">
        <w:rPr>
          <w:rFonts w:ascii="Times New Roman" w:hAnsi="Times New Roman"/>
          <w:sz w:val="24"/>
          <w:szCs w:val="24"/>
        </w:rPr>
        <w:t>____________________________________________________________________________________________________________________________________________________________</w:t>
      </w:r>
    </w:p>
    <w:p w:rsidR="001545E1" w:rsidRPr="0045378B" w:rsidRDefault="001545E1" w:rsidP="001545E1">
      <w:pPr>
        <w:widowControl w:val="0"/>
        <w:tabs>
          <w:tab w:val="left" w:pos="709"/>
          <w:tab w:val="right" w:pos="9921"/>
        </w:tabs>
        <w:autoSpaceDE w:val="0"/>
        <w:autoSpaceDN w:val="0"/>
        <w:adjustRightInd w:val="0"/>
        <w:spacing w:after="0" w:line="240" w:lineRule="auto"/>
        <w:jc w:val="center"/>
        <w:rPr>
          <w:rFonts w:ascii="Times New Roman" w:hAnsi="Times New Roman"/>
          <w:i/>
          <w:iCs/>
          <w:sz w:val="24"/>
          <w:szCs w:val="24"/>
          <w:vertAlign w:val="superscript"/>
        </w:rPr>
      </w:pPr>
      <w:r w:rsidRPr="0045378B">
        <w:rPr>
          <w:rFonts w:ascii="Times New Roman" w:hAnsi="Times New Roman"/>
          <w:i/>
          <w:iCs/>
          <w:sz w:val="24"/>
          <w:szCs w:val="24"/>
          <w:vertAlign w:val="superscript"/>
        </w:rPr>
        <w:t>(в случае не полного выполнения работ, указать - какие работы не выполнены, обнаружены дефекты, недостатки)</w:t>
      </w:r>
    </w:p>
    <w:p w:rsidR="001545E1" w:rsidRPr="0045378B" w:rsidRDefault="001545E1" w:rsidP="001545E1">
      <w:pPr>
        <w:widowControl w:val="0"/>
        <w:tabs>
          <w:tab w:val="left" w:pos="709"/>
          <w:tab w:val="right" w:pos="9921"/>
        </w:tabs>
        <w:autoSpaceDE w:val="0"/>
        <w:autoSpaceDN w:val="0"/>
        <w:adjustRightInd w:val="0"/>
        <w:spacing w:after="0" w:line="240" w:lineRule="auto"/>
        <w:jc w:val="both"/>
        <w:rPr>
          <w:rFonts w:ascii="Times New Roman" w:hAnsi="Times New Roman"/>
          <w:i/>
          <w:iCs/>
          <w:sz w:val="24"/>
          <w:szCs w:val="24"/>
        </w:rPr>
      </w:pPr>
    </w:p>
    <w:tbl>
      <w:tblPr>
        <w:tblW w:w="20294" w:type="dxa"/>
        <w:tblInd w:w="108" w:type="dxa"/>
        <w:tblLayout w:type="fixed"/>
        <w:tblLook w:val="0000" w:firstRow="0" w:lastRow="0" w:firstColumn="0" w:lastColumn="0" w:noHBand="0" w:noVBand="0"/>
      </w:tblPr>
      <w:tblGrid>
        <w:gridCol w:w="4902"/>
        <w:gridCol w:w="5021"/>
        <w:gridCol w:w="5193"/>
        <w:gridCol w:w="5178"/>
      </w:tblGrid>
      <w:tr w:rsidR="001545E1" w:rsidRPr="0045378B" w:rsidTr="005E3DCC">
        <w:trPr>
          <w:trHeight w:val="80"/>
        </w:trPr>
        <w:tc>
          <w:tcPr>
            <w:tcW w:w="4902" w:type="dxa"/>
            <w:tcBorders>
              <w:top w:val="nil"/>
              <w:left w:val="nil"/>
              <w:bottom w:val="nil"/>
              <w:right w:val="nil"/>
            </w:tcBorders>
          </w:tcPr>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sz w:val="24"/>
                <w:szCs w:val="24"/>
              </w:rPr>
            </w:pPr>
            <w:r w:rsidRPr="0045378B">
              <w:rPr>
                <w:rFonts w:ascii="Times New Roman" w:hAnsi="Times New Roman"/>
                <w:sz w:val="24"/>
                <w:szCs w:val="24"/>
              </w:rPr>
              <w:t>ПО ОКОНЧАНИИ РЕМОНТА ОБЪЕКТ ПРОШЕЛ ИСПЫТАНИЯ И СДАН В ЭКСПЛУАТАЦИЮ.</w:t>
            </w:r>
          </w:p>
          <w:p w:rsidR="001545E1" w:rsidRPr="0045378B" w:rsidRDefault="001545E1" w:rsidP="005E3DCC">
            <w:pPr>
              <w:widowControl w:val="0"/>
              <w:tabs>
                <w:tab w:val="left" w:pos="709"/>
              </w:tabs>
              <w:autoSpaceDE w:val="0"/>
              <w:autoSpaceDN w:val="0"/>
              <w:adjustRightInd w:val="0"/>
              <w:spacing w:after="0" w:line="240" w:lineRule="auto"/>
              <w:jc w:val="center"/>
              <w:rPr>
                <w:rFonts w:ascii="Times New Roman" w:hAnsi="Times New Roman"/>
                <w:sz w:val="24"/>
                <w:szCs w:val="24"/>
              </w:rPr>
            </w:pP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b/>
                <w:bCs/>
                <w:sz w:val="24"/>
                <w:szCs w:val="24"/>
              </w:rPr>
            </w:pPr>
            <w:r w:rsidRPr="0045378B">
              <w:rPr>
                <w:rFonts w:ascii="Times New Roman" w:hAnsi="Times New Roman"/>
                <w:b/>
                <w:bCs/>
                <w:sz w:val="24"/>
                <w:szCs w:val="24"/>
              </w:rPr>
              <w:t>СДАЛ ПОДРЯДЧИК:</w:t>
            </w: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sz w:val="24"/>
                <w:szCs w:val="24"/>
              </w:rPr>
            </w:pP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b/>
                <w:bCs/>
                <w:sz w:val="24"/>
                <w:szCs w:val="24"/>
              </w:rPr>
            </w:pPr>
            <w:r w:rsidRPr="0045378B">
              <w:rPr>
                <w:rFonts w:ascii="Times New Roman" w:hAnsi="Times New Roman"/>
                <w:b/>
                <w:bCs/>
                <w:sz w:val="24"/>
                <w:szCs w:val="24"/>
              </w:rPr>
              <w:t>_________________________/____________/</w:t>
            </w: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b/>
                <w:bCs/>
                <w:sz w:val="24"/>
                <w:szCs w:val="24"/>
              </w:rPr>
            </w:pP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b/>
                <w:bCs/>
                <w:sz w:val="24"/>
                <w:szCs w:val="24"/>
              </w:rPr>
            </w:pPr>
            <w:r w:rsidRPr="0045378B">
              <w:rPr>
                <w:rFonts w:ascii="Times New Roman" w:hAnsi="Times New Roman"/>
                <w:sz w:val="24"/>
                <w:szCs w:val="24"/>
              </w:rPr>
              <w:t>м.п.</w:t>
            </w: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b/>
                <w:bCs/>
                <w:sz w:val="24"/>
                <w:szCs w:val="24"/>
              </w:rPr>
            </w:pP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b/>
                <w:bCs/>
                <w:sz w:val="24"/>
                <w:szCs w:val="24"/>
              </w:rPr>
            </w:pPr>
            <w:r w:rsidRPr="0045378B">
              <w:rPr>
                <w:rFonts w:ascii="Times New Roman" w:hAnsi="Times New Roman"/>
                <w:b/>
                <w:bCs/>
                <w:sz w:val="24"/>
                <w:szCs w:val="24"/>
              </w:rPr>
              <w:t>СОГЛАСОВАНО ПРЕДСТАВИТЕЛЬ СОБСТВЕННИКОВ ПОМЕЩЕНИЙ В МНОГОКВАРТИРНОМ ДОМЕ:</w:t>
            </w: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b/>
                <w:bCs/>
                <w:sz w:val="24"/>
                <w:szCs w:val="24"/>
              </w:rPr>
            </w:pPr>
            <w:r w:rsidRPr="0045378B">
              <w:rPr>
                <w:rFonts w:ascii="Times New Roman" w:hAnsi="Times New Roman"/>
                <w:b/>
                <w:bCs/>
                <w:sz w:val="24"/>
                <w:szCs w:val="24"/>
              </w:rPr>
              <w:t>________________________/______________</w:t>
            </w: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b/>
                <w:bCs/>
                <w:sz w:val="24"/>
                <w:szCs w:val="24"/>
              </w:rPr>
            </w:pP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b/>
                <w:bCs/>
                <w:sz w:val="24"/>
                <w:szCs w:val="24"/>
              </w:rPr>
            </w:pPr>
            <w:r w:rsidRPr="0045378B">
              <w:rPr>
                <w:rFonts w:ascii="Times New Roman" w:hAnsi="Times New Roman"/>
                <w:b/>
                <w:bCs/>
                <w:sz w:val="24"/>
                <w:szCs w:val="24"/>
              </w:rPr>
              <w:t>________________________/______________</w:t>
            </w: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b/>
                <w:bCs/>
                <w:sz w:val="24"/>
                <w:szCs w:val="24"/>
              </w:rPr>
            </w:pP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b/>
                <w:bCs/>
                <w:sz w:val="24"/>
                <w:szCs w:val="24"/>
              </w:rPr>
            </w:pPr>
          </w:p>
        </w:tc>
        <w:tc>
          <w:tcPr>
            <w:tcW w:w="5021" w:type="dxa"/>
            <w:tcBorders>
              <w:top w:val="nil"/>
              <w:left w:val="nil"/>
              <w:bottom w:val="nil"/>
              <w:right w:val="nil"/>
            </w:tcBorders>
          </w:tcPr>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b/>
                <w:bCs/>
                <w:sz w:val="24"/>
                <w:szCs w:val="24"/>
              </w:rPr>
            </w:pPr>
            <w:r w:rsidRPr="0045378B">
              <w:rPr>
                <w:rFonts w:ascii="Times New Roman" w:hAnsi="Times New Roman"/>
                <w:b/>
                <w:bCs/>
                <w:sz w:val="24"/>
                <w:szCs w:val="24"/>
              </w:rPr>
              <w:t>СОГЛАСОВАНО ПРЕДСТАВИТЕЛЬ ОРГАНА МЕСТНОГО САМОУПРАВЛЕНИЯ:</w:t>
            </w: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b/>
                <w:bCs/>
                <w:sz w:val="24"/>
                <w:szCs w:val="24"/>
              </w:rPr>
            </w:pPr>
            <w:r w:rsidRPr="0045378B">
              <w:rPr>
                <w:rFonts w:ascii="Times New Roman" w:hAnsi="Times New Roman"/>
                <w:b/>
                <w:bCs/>
                <w:sz w:val="24"/>
                <w:szCs w:val="24"/>
              </w:rPr>
              <w:t>_________________________/______________/</w:t>
            </w: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b/>
                <w:bCs/>
                <w:sz w:val="24"/>
                <w:szCs w:val="24"/>
              </w:rPr>
            </w:pP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bCs/>
                <w:sz w:val="24"/>
                <w:szCs w:val="24"/>
              </w:rPr>
            </w:pPr>
            <w:r w:rsidRPr="0045378B">
              <w:rPr>
                <w:rFonts w:ascii="Times New Roman" w:hAnsi="Times New Roman"/>
                <w:bCs/>
                <w:sz w:val="24"/>
                <w:szCs w:val="24"/>
              </w:rPr>
              <w:t>м.п.</w:t>
            </w: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b/>
                <w:bCs/>
                <w:sz w:val="24"/>
                <w:szCs w:val="24"/>
              </w:rPr>
            </w:pP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sz w:val="24"/>
                <w:szCs w:val="24"/>
              </w:rPr>
            </w:pPr>
            <w:r w:rsidRPr="0045378B">
              <w:rPr>
                <w:rFonts w:ascii="Times New Roman" w:hAnsi="Times New Roman"/>
                <w:b/>
                <w:bCs/>
                <w:sz w:val="24"/>
                <w:szCs w:val="24"/>
              </w:rPr>
              <w:t>ПРИНЯЛА ОРГАНИЗАЦИЯ, ОСУЩЕСТВЛЯЮЩАЯ СТРОИТЕЛЬНЫЙ КОНТРОЛЬ:</w:t>
            </w: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b/>
                <w:bCs/>
                <w:sz w:val="24"/>
                <w:szCs w:val="24"/>
              </w:rPr>
            </w:pPr>
            <w:r w:rsidRPr="0045378B">
              <w:rPr>
                <w:rFonts w:ascii="Times New Roman" w:hAnsi="Times New Roman"/>
                <w:b/>
                <w:bCs/>
                <w:sz w:val="24"/>
                <w:szCs w:val="24"/>
              </w:rPr>
              <w:t>_________________________/______________/</w:t>
            </w: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b/>
                <w:bCs/>
                <w:sz w:val="24"/>
                <w:szCs w:val="24"/>
              </w:rPr>
            </w:pP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sz w:val="24"/>
                <w:szCs w:val="24"/>
              </w:rPr>
            </w:pPr>
            <w:r w:rsidRPr="0045378B">
              <w:rPr>
                <w:rFonts w:ascii="Times New Roman" w:hAnsi="Times New Roman"/>
                <w:sz w:val="24"/>
                <w:szCs w:val="24"/>
              </w:rPr>
              <w:t>м.п.</w:t>
            </w: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b/>
                <w:bCs/>
                <w:sz w:val="24"/>
                <w:szCs w:val="24"/>
              </w:rPr>
            </w:pP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b/>
                <w:bCs/>
                <w:sz w:val="24"/>
                <w:szCs w:val="24"/>
              </w:rPr>
            </w:pPr>
            <w:r w:rsidRPr="0045378B">
              <w:rPr>
                <w:rFonts w:ascii="Times New Roman" w:hAnsi="Times New Roman"/>
                <w:b/>
                <w:bCs/>
                <w:sz w:val="24"/>
                <w:szCs w:val="24"/>
              </w:rPr>
              <w:t>ПРИНЯЛ ЗАКАЗЧИК:</w:t>
            </w: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b/>
                <w:bCs/>
                <w:sz w:val="24"/>
                <w:szCs w:val="24"/>
              </w:rPr>
            </w:pPr>
            <w:r w:rsidRPr="0045378B">
              <w:rPr>
                <w:rFonts w:ascii="Times New Roman" w:hAnsi="Times New Roman"/>
                <w:b/>
                <w:bCs/>
                <w:sz w:val="24"/>
                <w:szCs w:val="24"/>
              </w:rPr>
              <w:t>_________________________/______________</w:t>
            </w: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sz w:val="24"/>
                <w:szCs w:val="24"/>
              </w:rPr>
            </w:pPr>
            <w:r w:rsidRPr="0045378B">
              <w:rPr>
                <w:rFonts w:ascii="Times New Roman" w:hAnsi="Times New Roman"/>
                <w:sz w:val="24"/>
                <w:szCs w:val="24"/>
              </w:rPr>
              <w:t>м.п.</w:t>
            </w:r>
          </w:p>
        </w:tc>
        <w:tc>
          <w:tcPr>
            <w:tcW w:w="5193" w:type="dxa"/>
            <w:tcBorders>
              <w:top w:val="nil"/>
              <w:left w:val="nil"/>
              <w:bottom w:val="nil"/>
              <w:right w:val="nil"/>
            </w:tcBorders>
          </w:tcPr>
          <w:p w:rsidR="001545E1" w:rsidRPr="0045378B" w:rsidRDefault="001545E1" w:rsidP="005E3DCC">
            <w:pPr>
              <w:widowControl w:val="0"/>
              <w:tabs>
                <w:tab w:val="left" w:pos="709"/>
              </w:tabs>
              <w:autoSpaceDE w:val="0"/>
              <w:autoSpaceDN w:val="0"/>
              <w:adjustRightInd w:val="0"/>
              <w:spacing w:after="0" w:line="240" w:lineRule="auto"/>
              <w:jc w:val="center"/>
              <w:rPr>
                <w:rFonts w:ascii="Times New Roman" w:hAnsi="Times New Roman"/>
                <w:b/>
                <w:bCs/>
                <w:sz w:val="24"/>
                <w:szCs w:val="24"/>
              </w:rPr>
            </w:pPr>
            <w:r w:rsidRPr="0045378B">
              <w:rPr>
                <w:rFonts w:ascii="Times New Roman" w:hAnsi="Times New Roman"/>
                <w:b/>
                <w:bCs/>
                <w:sz w:val="24"/>
                <w:szCs w:val="24"/>
              </w:rPr>
              <w:t>СДАЛ ПОДРЯДЧИК:</w:t>
            </w:r>
          </w:p>
          <w:p w:rsidR="001545E1" w:rsidRPr="0045378B" w:rsidRDefault="001545E1" w:rsidP="005E3DCC">
            <w:pPr>
              <w:widowControl w:val="0"/>
              <w:tabs>
                <w:tab w:val="left" w:pos="709"/>
              </w:tabs>
              <w:autoSpaceDE w:val="0"/>
              <w:autoSpaceDN w:val="0"/>
              <w:adjustRightInd w:val="0"/>
              <w:spacing w:after="0" w:line="240" w:lineRule="auto"/>
              <w:ind w:right="-149"/>
              <w:rPr>
                <w:rFonts w:ascii="Times New Roman" w:hAnsi="Times New Roman"/>
                <w:b/>
                <w:bCs/>
                <w:sz w:val="24"/>
                <w:szCs w:val="24"/>
              </w:rPr>
            </w:pPr>
          </w:p>
          <w:p w:rsidR="001545E1" w:rsidRPr="0045378B" w:rsidRDefault="001545E1" w:rsidP="005E3DCC">
            <w:pPr>
              <w:widowControl w:val="0"/>
              <w:tabs>
                <w:tab w:val="left" w:pos="709"/>
              </w:tabs>
              <w:autoSpaceDE w:val="0"/>
              <w:autoSpaceDN w:val="0"/>
              <w:adjustRightInd w:val="0"/>
              <w:spacing w:after="0" w:line="240" w:lineRule="auto"/>
              <w:ind w:right="-149"/>
              <w:rPr>
                <w:rFonts w:ascii="Times New Roman" w:hAnsi="Times New Roman"/>
                <w:b/>
                <w:bCs/>
                <w:sz w:val="24"/>
                <w:szCs w:val="24"/>
              </w:rPr>
            </w:pPr>
          </w:p>
          <w:p w:rsidR="001545E1" w:rsidRPr="0045378B" w:rsidRDefault="001545E1" w:rsidP="005E3DCC">
            <w:pPr>
              <w:widowControl w:val="0"/>
              <w:tabs>
                <w:tab w:val="left" w:pos="709"/>
              </w:tabs>
              <w:autoSpaceDE w:val="0"/>
              <w:autoSpaceDN w:val="0"/>
              <w:adjustRightInd w:val="0"/>
              <w:spacing w:after="0" w:line="240" w:lineRule="auto"/>
              <w:ind w:right="-149"/>
              <w:rPr>
                <w:rFonts w:ascii="Times New Roman" w:hAnsi="Times New Roman"/>
                <w:sz w:val="24"/>
                <w:szCs w:val="24"/>
              </w:rPr>
            </w:pPr>
          </w:p>
          <w:p w:rsidR="001545E1" w:rsidRPr="0045378B" w:rsidRDefault="001545E1" w:rsidP="005E3DCC">
            <w:pPr>
              <w:widowControl w:val="0"/>
              <w:tabs>
                <w:tab w:val="left" w:pos="709"/>
              </w:tabs>
              <w:autoSpaceDE w:val="0"/>
              <w:autoSpaceDN w:val="0"/>
              <w:adjustRightInd w:val="0"/>
              <w:spacing w:after="0" w:line="240" w:lineRule="auto"/>
              <w:ind w:right="-149"/>
              <w:rPr>
                <w:rFonts w:ascii="Times New Roman" w:hAnsi="Times New Roman"/>
                <w:sz w:val="24"/>
                <w:szCs w:val="24"/>
              </w:rPr>
            </w:pPr>
          </w:p>
          <w:p w:rsidR="001545E1" w:rsidRPr="0045378B" w:rsidRDefault="001545E1" w:rsidP="005E3DCC">
            <w:pPr>
              <w:widowControl w:val="0"/>
              <w:tabs>
                <w:tab w:val="left" w:pos="709"/>
              </w:tabs>
              <w:autoSpaceDE w:val="0"/>
              <w:autoSpaceDN w:val="0"/>
              <w:adjustRightInd w:val="0"/>
              <w:spacing w:after="0" w:line="240" w:lineRule="auto"/>
              <w:ind w:right="-149"/>
              <w:rPr>
                <w:rFonts w:ascii="Times New Roman" w:hAnsi="Times New Roman"/>
                <w:sz w:val="24"/>
                <w:szCs w:val="24"/>
              </w:rPr>
            </w:pP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b/>
                <w:bCs/>
                <w:sz w:val="24"/>
                <w:szCs w:val="24"/>
              </w:rPr>
            </w:pPr>
          </w:p>
        </w:tc>
        <w:tc>
          <w:tcPr>
            <w:tcW w:w="5178" w:type="dxa"/>
            <w:tcBorders>
              <w:top w:val="nil"/>
              <w:left w:val="nil"/>
              <w:bottom w:val="nil"/>
              <w:right w:val="nil"/>
            </w:tcBorders>
          </w:tcPr>
          <w:p w:rsidR="001545E1" w:rsidRPr="0045378B" w:rsidRDefault="001545E1" w:rsidP="005E3DCC">
            <w:pPr>
              <w:widowControl w:val="0"/>
              <w:tabs>
                <w:tab w:val="left" w:pos="709"/>
              </w:tabs>
              <w:autoSpaceDE w:val="0"/>
              <w:autoSpaceDN w:val="0"/>
              <w:adjustRightInd w:val="0"/>
              <w:spacing w:after="0" w:line="240" w:lineRule="auto"/>
              <w:jc w:val="center"/>
              <w:rPr>
                <w:rFonts w:ascii="Times New Roman" w:hAnsi="Times New Roman"/>
                <w:b/>
                <w:bCs/>
                <w:sz w:val="24"/>
                <w:szCs w:val="24"/>
              </w:rPr>
            </w:pPr>
            <w:r w:rsidRPr="0045378B">
              <w:rPr>
                <w:rFonts w:ascii="Times New Roman" w:hAnsi="Times New Roman"/>
                <w:b/>
                <w:bCs/>
                <w:sz w:val="24"/>
                <w:szCs w:val="24"/>
              </w:rPr>
              <w:t>СДАЛ ПОДРЯДЧИК:</w:t>
            </w:r>
          </w:p>
          <w:p w:rsidR="001545E1" w:rsidRPr="0045378B" w:rsidRDefault="001545E1" w:rsidP="005E3DCC">
            <w:pPr>
              <w:widowControl w:val="0"/>
              <w:tabs>
                <w:tab w:val="left" w:pos="709"/>
              </w:tabs>
              <w:autoSpaceDE w:val="0"/>
              <w:autoSpaceDN w:val="0"/>
              <w:adjustRightInd w:val="0"/>
              <w:spacing w:after="0" w:line="240" w:lineRule="auto"/>
              <w:ind w:right="-149"/>
              <w:rPr>
                <w:rFonts w:ascii="Times New Roman" w:hAnsi="Times New Roman"/>
                <w:b/>
                <w:bCs/>
                <w:sz w:val="24"/>
                <w:szCs w:val="24"/>
              </w:rPr>
            </w:pPr>
          </w:p>
          <w:p w:rsidR="001545E1" w:rsidRPr="0045378B" w:rsidRDefault="001545E1" w:rsidP="005E3DCC">
            <w:pPr>
              <w:widowControl w:val="0"/>
              <w:tabs>
                <w:tab w:val="left" w:pos="709"/>
              </w:tabs>
              <w:autoSpaceDE w:val="0"/>
              <w:autoSpaceDN w:val="0"/>
              <w:adjustRightInd w:val="0"/>
              <w:spacing w:after="0" w:line="240" w:lineRule="auto"/>
              <w:ind w:right="-149"/>
              <w:rPr>
                <w:rFonts w:ascii="Times New Roman" w:hAnsi="Times New Roman"/>
                <w:b/>
                <w:bCs/>
                <w:sz w:val="24"/>
                <w:szCs w:val="24"/>
              </w:rPr>
            </w:pPr>
          </w:p>
          <w:p w:rsidR="001545E1" w:rsidRPr="0045378B" w:rsidRDefault="001545E1" w:rsidP="005E3DCC">
            <w:pPr>
              <w:widowControl w:val="0"/>
              <w:tabs>
                <w:tab w:val="left" w:pos="709"/>
              </w:tabs>
              <w:autoSpaceDE w:val="0"/>
              <w:autoSpaceDN w:val="0"/>
              <w:adjustRightInd w:val="0"/>
              <w:spacing w:after="0" w:line="240" w:lineRule="auto"/>
              <w:ind w:right="-149"/>
              <w:rPr>
                <w:rFonts w:ascii="Times New Roman" w:hAnsi="Times New Roman"/>
                <w:sz w:val="24"/>
                <w:szCs w:val="24"/>
              </w:rPr>
            </w:pPr>
          </w:p>
          <w:p w:rsidR="001545E1" w:rsidRPr="0045378B" w:rsidRDefault="001545E1" w:rsidP="005E3DCC">
            <w:pPr>
              <w:widowControl w:val="0"/>
              <w:tabs>
                <w:tab w:val="left" w:pos="709"/>
              </w:tabs>
              <w:autoSpaceDE w:val="0"/>
              <w:autoSpaceDN w:val="0"/>
              <w:adjustRightInd w:val="0"/>
              <w:spacing w:after="0" w:line="240" w:lineRule="auto"/>
              <w:ind w:right="-149"/>
              <w:rPr>
                <w:rFonts w:ascii="Times New Roman" w:hAnsi="Times New Roman"/>
                <w:b/>
                <w:bCs/>
                <w:sz w:val="24"/>
                <w:szCs w:val="24"/>
              </w:rPr>
            </w:pPr>
            <w:r w:rsidRPr="0045378B">
              <w:rPr>
                <w:rFonts w:ascii="Times New Roman" w:hAnsi="Times New Roman"/>
                <w:b/>
                <w:bCs/>
                <w:sz w:val="24"/>
                <w:szCs w:val="24"/>
              </w:rPr>
              <w:t>_________________________/______________/</w:t>
            </w:r>
          </w:p>
          <w:p w:rsidR="001545E1" w:rsidRPr="0045378B" w:rsidRDefault="001545E1" w:rsidP="005E3DCC">
            <w:pPr>
              <w:widowControl w:val="0"/>
              <w:tabs>
                <w:tab w:val="left" w:pos="709"/>
              </w:tabs>
              <w:autoSpaceDE w:val="0"/>
              <w:autoSpaceDN w:val="0"/>
              <w:adjustRightInd w:val="0"/>
              <w:spacing w:after="0" w:line="240" w:lineRule="auto"/>
              <w:ind w:right="-149"/>
              <w:rPr>
                <w:rFonts w:ascii="Times New Roman" w:hAnsi="Times New Roman"/>
                <w:b/>
                <w:bCs/>
                <w:sz w:val="24"/>
                <w:szCs w:val="24"/>
              </w:rPr>
            </w:pPr>
          </w:p>
          <w:p w:rsidR="001545E1" w:rsidRPr="0045378B" w:rsidRDefault="001545E1" w:rsidP="005E3DCC">
            <w:pPr>
              <w:widowControl w:val="0"/>
              <w:tabs>
                <w:tab w:val="left" w:pos="709"/>
              </w:tabs>
              <w:autoSpaceDE w:val="0"/>
              <w:autoSpaceDN w:val="0"/>
              <w:adjustRightInd w:val="0"/>
              <w:spacing w:after="0" w:line="240" w:lineRule="auto"/>
              <w:rPr>
                <w:rFonts w:ascii="Times New Roman" w:hAnsi="Times New Roman"/>
                <w:sz w:val="24"/>
                <w:szCs w:val="24"/>
              </w:rPr>
            </w:pPr>
            <w:r w:rsidRPr="0045378B">
              <w:rPr>
                <w:rFonts w:ascii="Times New Roman" w:hAnsi="Times New Roman"/>
                <w:sz w:val="24"/>
                <w:szCs w:val="24"/>
              </w:rPr>
              <w:t>м.п.</w:t>
            </w:r>
          </w:p>
          <w:p w:rsidR="001545E1" w:rsidRPr="0045378B" w:rsidRDefault="001545E1" w:rsidP="005E3DCC">
            <w:pPr>
              <w:widowControl w:val="0"/>
              <w:tabs>
                <w:tab w:val="left" w:pos="709"/>
              </w:tabs>
              <w:autoSpaceDE w:val="0"/>
              <w:autoSpaceDN w:val="0"/>
              <w:adjustRightInd w:val="0"/>
              <w:spacing w:after="0" w:line="240" w:lineRule="auto"/>
              <w:ind w:right="-149"/>
              <w:rPr>
                <w:rFonts w:ascii="Times New Roman" w:hAnsi="Times New Roman"/>
                <w:b/>
                <w:bCs/>
                <w:sz w:val="24"/>
                <w:szCs w:val="24"/>
              </w:rPr>
            </w:pPr>
          </w:p>
          <w:p w:rsidR="001545E1" w:rsidRPr="0045378B" w:rsidRDefault="001545E1" w:rsidP="005E3DCC">
            <w:pPr>
              <w:widowControl w:val="0"/>
              <w:tabs>
                <w:tab w:val="left" w:pos="709"/>
              </w:tabs>
              <w:autoSpaceDE w:val="0"/>
              <w:autoSpaceDN w:val="0"/>
              <w:adjustRightInd w:val="0"/>
              <w:spacing w:after="0" w:line="240" w:lineRule="auto"/>
              <w:ind w:right="-149"/>
              <w:rPr>
                <w:rFonts w:ascii="Times New Roman" w:hAnsi="Times New Roman"/>
                <w:b/>
                <w:bCs/>
                <w:sz w:val="24"/>
                <w:szCs w:val="24"/>
              </w:rPr>
            </w:pPr>
          </w:p>
          <w:p w:rsidR="001545E1" w:rsidRPr="0045378B" w:rsidRDefault="001545E1" w:rsidP="005E3DCC">
            <w:pPr>
              <w:widowControl w:val="0"/>
              <w:tabs>
                <w:tab w:val="left" w:pos="709"/>
              </w:tabs>
              <w:autoSpaceDE w:val="0"/>
              <w:autoSpaceDN w:val="0"/>
              <w:adjustRightInd w:val="0"/>
              <w:spacing w:after="0" w:line="240" w:lineRule="auto"/>
              <w:ind w:right="-149"/>
              <w:rPr>
                <w:rFonts w:ascii="Times New Roman" w:hAnsi="Times New Roman"/>
                <w:b/>
                <w:bCs/>
                <w:sz w:val="24"/>
                <w:szCs w:val="24"/>
              </w:rPr>
            </w:pPr>
          </w:p>
        </w:tc>
      </w:tr>
    </w:tbl>
    <w:p w:rsidR="001545E1" w:rsidRPr="0045378B" w:rsidRDefault="001545E1" w:rsidP="001545E1">
      <w:pPr>
        <w:widowControl w:val="0"/>
        <w:autoSpaceDE w:val="0"/>
        <w:autoSpaceDN w:val="0"/>
        <w:adjustRightInd w:val="0"/>
        <w:spacing w:line="252" w:lineRule="auto"/>
        <w:jc w:val="right"/>
        <w:rPr>
          <w:rFonts w:ascii="Times New Roman" w:hAnsi="Times New Roman"/>
          <w:b/>
          <w:kern w:val="3"/>
          <w:sz w:val="24"/>
          <w:szCs w:val="24"/>
        </w:rPr>
      </w:pPr>
    </w:p>
    <w:p w:rsidR="001545E1" w:rsidRPr="0045378B" w:rsidRDefault="001545E1" w:rsidP="001545E1">
      <w:pPr>
        <w:widowControl w:val="0"/>
        <w:autoSpaceDE w:val="0"/>
        <w:autoSpaceDN w:val="0"/>
        <w:adjustRightInd w:val="0"/>
        <w:spacing w:line="252" w:lineRule="auto"/>
        <w:jc w:val="right"/>
        <w:rPr>
          <w:rFonts w:ascii="Times New Roman" w:hAnsi="Times New Roman"/>
          <w:b/>
          <w:kern w:val="3"/>
          <w:sz w:val="24"/>
          <w:szCs w:val="24"/>
        </w:rPr>
      </w:pPr>
      <w:r w:rsidRPr="0045378B">
        <w:rPr>
          <w:rFonts w:ascii="Times New Roman" w:hAnsi="Times New Roman"/>
          <w:b/>
          <w:kern w:val="3"/>
          <w:sz w:val="24"/>
          <w:szCs w:val="24"/>
        </w:rPr>
        <w:br w:type="page"/>
        <w:t>Приложение № 6</w:t>
      </w:r>
    </w:p>
    <w:p w:rsidR="001545E1" w:rsidRPr="0045378B" w:rsidRDefault="001545E1" w:rsidP="001545E1">
      <w:pPr>
        <w:widowControl w:val="0"/>
        <w:suppressAutoHyphens/>
        <w:autoSpaceDE w:val="0"/>
        <w:autoSpaceDN w:val="0"/>
        <w:adjustRightInd w:val="0"/>
        <w:spacing w:after="0" w:line="240" w:lineRule="auto"/>
        <w:jc w:val="right"/>
        <w:rPr>
          <w:rFonts w:ascii="Times New Roman" w:hAnsi="Times New Roman"/>
          <w:kern w:val="3"/>
          <w:sz w:val="24"/>
          <w:szCs w:val="24"/>
        </w:rPr>
      </w:pPr>
      <w:r w:rsidRPr="0045378B">
        <w:rPr>
          <w:rFonts w:ascii="Times New Roman" w:hAnsi="Times New Roman"/>
          <w:kern w:val="3"/>
          <w:sz w:val="24"/>
          <w:szCs w:val="24"/>
        </w:rPr>
        <w:t>к договору №</w:t>
      </w:r>
      <w:r w:rsidR="00137464">
        <w:rPr>
          <w:rFonts w:ascii="Times New Roman" w:hAnsi="Times New Roman"/>
          <w:kern w:val="3"/>
          <w:sz w:val="24"/>
          <w:szCs w:val="24"/>
        </w:rPr>
        <w:t xml:space="preserve"> </w:t>
      </w:r>
      <w:r w:rsidR="00137464" w:rsidRPr="00137464">
        <w:rPr>
          <w:rFonts w:ascii="Times New Roman" w:hAnsi="Times New Roman"/>
          <w:bCs/>
          <w:sz w:val="24"/>
          <w:szCs w:val="24"/>
        </w:rPr>
        <w:t>Д/КР/2018-44</w:t>
      </w:r>
    </w:p>
    <w:p w:rsidR="001545E1" w:rsidRPr="0045378B" w:rsidRDefault="001545E1" w:rsidP="001545E1">
      <w:pPr>
        <w:widowControl w:val="0"/>
        <w:suppressAutoHyphens/>
        <w:autoSpaceDE w:val="0"/>
        <w:autoSpaceDN w:val="0"/>
        <w:adjustRightInd w:val="0"/>
        <w:spacing w:after="0" w:line="240" w:lineRule="auto"/>
        <w:jc w:val="right"/>
        <w:rPr>
          <w:rFonts w:ascii="Times New Roman" w:hAnsi="Times New Roman"/>
          <w:kern w:val="3"/>
          <w:sz w:val="24"/>
          <w:szCs w:val="24"/>
        </w:rPr>
      </w:pPr>
      <w:r w:rsidRPr="0045378B">
        <w:rPr>
          <w:rFonts w:ascii="Times New Roman" w:hAnsi="Times New Roman"/>
          <w:kern w:val="3"/>
          <w:sz w:val="24"/>
          <w:szCs w:val="24"/>
        </w:rPr>
        <w:t>от «___»_________2018 г.</w:t>
      </w:r>
    </w:p>
    <w:p w:rsidR="001545E1" w:rsidRPr="0045378B" w:rsidRDefault="001545E1" w:rsidP="001545E1">
      <w:pPr>
        <w:pStyle w:val="afd"/>
        <w:jc w:val="center"/>
        <w:rPr>
          <w:rFonts w:ascii="Times New Roman" w:eastAsia="Times New Roman" w:hAnsi="Times New Roman"/>
          <w:bCs/>
          <w:sz w:val="24"/>
          <w:szCs w:val="24"/>
        </w:rPr>
      </w:pPr>
    </w:p>
    <w:p w:rsidR="001545E1" w:rsidRPr="0045378B" w:rsidRDefault="001545E1" w:rsidP="001545E1">
      <w:pPr>
        <w:pStyle w:val="afd"/>
        <w:jc w:val="center"/>
        <w:rPr>
          <w:rFonts w:ascii="Times New Roman" w:eastAsia="Times New Roman" w:hAnsi="Times New Roman"/>
          <w:bCs/>
          <w:sz w:val="24"/>
          <w:szCs w:val="24"/>
        </w:rPr>
      </w:pPr>
      <w:r w:rsidRPr="0045378B">
        <w:rPr>
          <w:rFonts w:ascii="Times New Roman" w:eastAsia="Times New Roman" w:hAnsi="Times New Roman"/>
          <w:bCs/>
          <w:sz w:val="24"/>
          <w:szCs w:val="24"/>
        </w:rPr>
        <w:t>Акт №</w:t>
      </w:r>
    </w:p>
    <w:p w:rsidR="001545E1" w:rsidRPr="0045378B" w:rsidRDefault="001545E1" w:rsidP="001545E1">
      <w:pPr>
        <w:spacing w:after="0" w:line="240" w:lineRule="auto"/>
        <w:jc w:val="center"/>
        <w:rPr>
          <w:rFonts w:ascii="Times New Roman" w:eastAsia="Times New Roman" w:hAnsi="Times New Roman"/>
          <w:b/>
          <w:bCs/>
          <w:sz w:val="24"/>
          <w:szCs w:val="24"/>
        </w:rPr>
      </w:pPr>
      <w:r w:rsidRPr="0045378B">
        <w:rPr>
          <w:rFonts w:ascii="Times New Roman" w:eastAsia="Times New Roman" w:hAnsi="Times New Roman"/>
          <w:b/>
          <w:bCs/>
          <w:sz w:val="24"/>
          <w:szCs w:val="24"/>
        </w:rPr>
        <w:t>рабочей комиссии о готовности к предъявлению приемочной комиссии законченного</w:t>
      </w:r>
    </w:p>
    <w:p w:rsidR="001545E1" w:rsidRPr="0045378B" w:rsidRDefault="001545E1" w:rsidP="001545E1">
      <w:pPr>
        <w:spacing w:after="0" w:line="240" w:lineRule="auto"/>
        <w:jc w:val="center"/>
        <w:rPr>
          <w:rFonts w:ascii="Times New Roman" w:hAnsi="Times New Roman"/>
          <w:sz w:val="24"/>
          <w:szCs w:val="24"/>
        </w:rPr>
      </w:pPr>
      <w:r w:rsidRPr="0045378B">
        <w:rPr>
          <w:rFonts w:ascii="Times New Roman" w:eastAsia="Times New Roman" w:hAnsi="Times New Roman"/>
          <w:b/>
          <w:bCs/>
          <w:sz w:val="24"/>
          <w:szCs w:val="24"/>
        </w:rPr>
        <w:t>капитальным ремонтом жилого здания</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 </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г.________                                                                                     «___» __________2018г.</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 </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Рабочая комиссия, назначенная___________________________________________________________________</w:t>
      </w:r>
    </w:p>
    <w:p w:rsidR="001545E1" w:rsidRPr="0045378B" w:rsidRDefault="001545E1" w:rsidP="001545E1">
      <w:pPr>
        <w:spacing w:after="0" w:line="240" w:lineRule="auto"/>
        <w:jc w:val="center"/>
        <w:rPr>
          <w:rFonts w:ascii="Times New Roman" w:hAnsi="Times New Roman"/>
          <w:sz w:val="24"/>
          <w:szCs w:val="24"/>
        </w:rPr>
      </w:pPr>
      <w:r w:rsidRPr="0045378B">
        <w:rPr>
          <w:rFonts w:ascii="Times New Roman" w:eastAsia="Times New Roman" w:hAnsi="Times New Roman"/>
          <w:i/>
          <w:iCs/>
          <w:sz w:val="24"/>
          <w:szCs w:val="24"/>
        </w:rPr>
        <w:t>(Наименование организации,</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iCs/>
          <w:sz w:val="24"/>
          <w:szCs w:val="24"/>
        </w:rPr>
        <w:t>_____________________________________________________________________________</w:t>
      </w:r>
    </w:p>
    <w:p w:rsidR="001545E1" w:rsidRPr="0045378B" w:rsidRDefault="001545E1" w:rsidP="001545E1">
      <w:pPr>
        <w:spacing w:after="0" w:line="240" w:lineRule="auto"/>
        <w:jc w:val="center"/>
        <w:rPr>
          <w:rFonts w:ascii="Times New Roman" w:hAnsi="Times New Roman"/>
          <w:sz w:val="24"/>
          <w:szCs w:val="24"/>
        </w:rPr>
      </w:pPr>
      <w:r w:rsidRPr="0045378B">
        <w:rPr>
          <w:rFonts w:ascii="Times New Roman" w:eastAsia="Times New Roman" w:hAnsi="Times New Roman"/>
          <w:i/>
          <w:iCs/>
          <w:sz w:val="24"/>
          <w:szCs w:val="24"/>
        </w:rPr>
        <w:t>назначившей рабочую комиссию)</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распоряжением (приказом) № ___ от «___» __________</w:t>
      </w:r>
      <w:r w:rsidRPr="0045378B">
        <w:rPr>
          <w:rFonts w:ascii="Times New Roman" w:eastAsia="Times New Roman" w:hAnsi="Times New Roman"/>
          <w:sz w:val="24"/>
          <w:szCs w:val="24"/>
          <w:lang w:val="en-US"/>
        </w:rPr>
        <w:t> </w:t>
      </w:r>
      <w:r w:rsidRPr="0045378B">
        <w:rPr>
          <w:rFonts w:ascii="Times New Roman" w:eastAsia="Times New Roman" w:hAnsi="Times New Roman"/>
          <w:sz w:val="24"/>
          <w:szCs w:val="24"/>
        </w:rPr>
        <w:t>20 __ г. </w:t>
      </w:r>
    </w:p>
    <w:p w:rsidR="001545E1" w:rsidRPr="0045378B" w:rsidRDefault="001545E1" w:rsidP="001545E1">
      <w:pPr>
        <w:spacing w:after="0" w:line="240" w:lineRule="auto"/>
        <w:rPr>
          <w:rFonts w:ascii="Times New Roman" w:eastAsia="Times New Roman" w:hAnsi="Times New Roman"/>
          <w:sz w:val="24"/>
          <w:szCs w:val="24"/>
        </w:rPr>
      </w:pPr>
      <w:r w:rsidRPr="0045378B">
        <w:rPr>
          <w:rFonts w:ascii="Times New Roman" w:eastAsia="Times New Roman" w:hAnsi="Times New Roman"/>
          <w:sz w:val="24"/>
          <w:szCs w:val="24"/>
        </w:rPr>
        <w:t>в составе:</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председателя-представителя заказчика _____________________________________________________________________________</w:t>
      </w:r>
    </w:p>
    <w:p w:rsidR="001545E1" w:rsidRPr="0045378B" w:rsidRDefault="001545E1" w:rsidP="001545E1">
      <w:pPr>
        <w:spacing w:after="0" w:line="240" w:lineRule="auto"/>
        <w:jc w:val="center"/>
        <w:rPr>
          <w:rFonts w:ascii="Times New Roman" w:hAnsi="Times New Roman"/>
          <w:sz w:val="24"/>
          <w:szCs w:val="24"/>
        </w:rPr>
      </w:pPr>
      <w:r w:rsidRPr="0045378B">
        <w:rPr>
          <w:rFonts w:ascii="Times New Roman" w:eastAsia="Times New Roman" w:hAnsi="Times New Roman"/>
          <w:i/>
          <w:iCs/>
          <w:sz w:val="24"/>
          <w:szCs w:val="24"/>
        </w:rPr>
        <w:t>(Фамилия, и. о., должность)</w:t>
      </w:r>
    </w:p>
    <w:p w:rsidR="001545E1" w:rsidRPr="0045378B" w:rsidRDefault="001545E1" w:rsidP="001545E1">
      <w:pPr>
        <w:spacing w:after="0" w:line="240" w:lineRule="auto"/>
        <w:rPr>
          <w:rFonts w:ascii="Times New Roman" w:eastAsia="Times New Roman" w:hAnsi="Times New Roman"/>
          <w:sz w:val="24"/>
          <w:szCs w:val="24"/>
        </w:rPr>
      </w:pPr>
      <w:r w:rsidRPr="0045378B">
        <w:rPr>
          <w:rFonts w:ascii="Times New Roman" w:eastAsia="Times New Roman" w:hAnsi="Times New Roman"/>
          <w:iCs/>
          <w:sz w:val="24"/>
          <w:szCs w:val="24"/>
        </w:rPr>
        <w:t>_____________________________________________________________________________</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членов комиссии</w:t>
      </w:r>
      <w:r w:rsidRPr="0045378B">
        <w:rPr>
          <w:rFonts w:ascii="Times New Roman" w:eastAsia="Times New Roman" w:hAnsi="Times New Roman"/>
          <w:sz w:val="24"/>
          <w:szCs w:val="24"/>
          <w:lang w:val="en-US"/>
        </w:rPr>
        <w:t> </w:t>
      </w:r>
      <w:r w:rsidRPr="0045378B">
        <w:rPr>
          <w:rFonts w:ascii="Times New Roman" w:eastAsia="Times New Roman" w:hAnsi="Times New Roman"/>
          <w:sz w:val="24"/>
          <w:szCs w:val="24"/>
        </w:rPr>
        <w:t>— представителей:</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подрядчика</w:t>
      </w:r>
      <w:r w:rsidRPr="0045378B">
        <w:rPr>
          <w:rFonts w:ascii="Times New Roman" w:eastAsia="Times New Roman" w:hAnsi="Times New Roman"/>
          <w:sz w:val="24"/>
          <w:szCs w:val="24"/>
          <w:lang w:val="en-US"/>
        </w:rPr>
        <w:t> </w:t>
      </w:r>
      <w:r w:rsidRPr="0045378B">
        <w:rPr>
          <w:rFonts w:ascii="Times New Roman" w:eastAsia="Times New Roman" w:hAnsi="Times New Roman"/>
          <w:sz w:val="24"/>
          <w:szCs w:val="24"/>
        </w:rPr>
        <w:t>___________________________________________________________________</w:t>
      </w:r>
    </w:p>
    <w:p w:rsidR="001545E1" w:rsidRPr="0045378B" w:rsidRDefault="001545E1" w:rsidP="001545E1">
      <w:pPr>
        <w:spacing w:after="0" w:line="240" w:lineRule="auto"/>
        <w:jc w:val="center"/>
        <w:rPr>
          <w:rFonts w:ascii="Times New Roman" w:hAnsi="Times New Roman"/>
          <w:sz w:val="24"/>
          <w:szCs w:val="24"/>
        </w:rPr>
      </w:pPr>
      <w:r w:rsidRPr="0045378B">
        <w:rPr>
          <w:rFonts w:ascii="Times New Roman" w:eastAsia="Times New Roman" w:hAnsi="Times New Roman"/>
          <w:i/>
          <w:iCs/>
          <w:sz w:val="24"/>
          <w:szCs w:val="24"/>
        </w:rPr>
        <w:t>(фамилия, и. о., должность)</w:t>
      </w:r>
    </w:p>
    <w:p w:rsidR="001545E1" w:rsidRPr="0045378B" w:rsidRDefault="001545E1" w:rsidP="001545E1">
      <w:pPr>
        <w:spacing w:after="0" w:line="240" w:lineRule="auto"/>
        <w:rPr>
          <w:rFonts w:ascii="Times New Roman" w:eastAsia="Times New Roman" w:hAnsi="Times New Roman"/>
          <w:sz w:val="24"/>
          <w:szCs w:val="24"/>
        </w:rPr>
      </w:pPr>
      <w:r w:rsidRPr="0045378B">
        <w:rPr>
          <w:rFonts w:ascii="Times New Roman" w:eastAsia="Times New Roman" w:hAnsi="Times New Roman"/>
          <w:sz w:val="24"/>
          <w:szCs w:val="24"/>
        </w:rPr>
        <w:t>_____________________________________________________________________________</w:t>
      </w:r>
    </w:p>
    <w:p w:rsidR="001545E1" w:rsidRPr="0045378B" w:rsidRDefault="001545E1" w:rsidP="001545E1">
      <w:pPr>
        <w:spacing w:after="0" w:line="240" w:lineRule="auto"/>
        <w:rPr>
          <w:rFonts w:ascii="Times New Roman" w:eastAsia="Times New Roman" w:hAnsi="Times New Roman"/>
          <w:sz w:val="24"/>
          <w:szCs w:val="24"/>
        </w:rPr>
      </w:pPr>
      <w:r w:rsidRPr="0045378B">
        <w:rPr>
          <w:rFonts w:ascii="Times New Roman" w:eastAsia="Times New Roman" w:hAnsi="Times New Roman"/>
          <w:sz w:val="24"/>
          <w:szCs w:val="24"/>
        </w:rPr>
        <w:t> управляющей организации _____________________________________________________________________________</w:t>
      </w:r>
    </w:p>
    <w:p w:rsidR="001545E1" w:rsidRPr="0045378B" w:rsidRDefault="001545E1" w:rsidP="001545E1">
      <w:pPr>
        <w:spacing w:after="0" w:line="240" w:lineRule="auto"/>
        <w:jc w:val="center"/>
        <w:rPr>
          <w:rFonts w:ascii="Times New Roman" w:hAnsi="Times New Roman"/>
          <w:sz w:val="24"/>
          <w:szCs w:val="24"/>
        </w:rPr>
      </w:pPr>
      <w:r w:rsidRPr="0045378B">
        <w:rPr>
          <w:rFonts w:ascii="Times New Roman" w:eastAsia="Times New Roman" w:hAnsi="Times New Roman"/>
          <w:i/>
          <w:iCs/>
          <w:sz w:val="24"/>
          <w:szCs w:val="24"/>
        </w:rPr>
        <w:t>(фамилия, и. о., должность)</w:t>
      </w:r>
    </w:p>
    <w:p w:rsidR="001545E1" w:rsidRPr="0045378B" w:rsidRDefault="001545E1" w:rsidP="001545E1">
      <w:pPr>
        <w:spacing w:after="0" w:line="240" w:lineRule="auto"/>
        <w:rPr>
          <w:rFonts w:ascii="Times New Roman" w:eastAsia="Times New Roman" w:hAnsi="Times New Roman"/>
          <w:sz w:val="24"/>
          <w:szCs w:val="24"/>
        </w:rPr>
      </w:pPr>
      <w:r w:rsidRPr="0045378B">
        <w:rPr>
          <w:rFonts w:ascii="Times New Roman" w:eastAsia="Times New Roman" w:hAnsi="Times New Roman"/>
          <w:sz w:val="24"/>
          <w:szCs w:val="24"/>
        </w:rPr>
        <w:t>_____________________________________________________________________________</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органов местного самоуправления _____________________________________________________________________________</w:t>
      </w:r>
    </w:p>
    <w:p w:rsidR="001545E1" w:rsidRPr="0045378B" w:rsidRDefault="001545E1" w:rsidP="001545E1">
      <w:pPr>
        <w:spacing w:after="0" w:line="240" w:lineRule="auto"/>
        <w:jc w:val="center"/>
        <w:rPr>
          <w:rFonts w:ascii="Times New Roman" w:hAnsi="Times New Roman"/>
          <w:sz w:val="24"/>
          <w:szCs w:val="24"/>
        </w:rPr>
      </w:pPr>
      <w:r w:rsidRPr="0045378B">
        <w:rPr>
          <w:rFonts w:ascii="Times New Roman" w:eastAsia="Times New Roman" w:hAnsi="Times New Roman"/>
          <w:i/>
          <w:iCs/>
          <w:sz w:val="24"/>
          <w:szCs w:val="24"/>
        </w:rPr>
        <w:t>(фамилии, и. о., должность)</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____________________________________________________________________________</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собственника _____________________________________________________________________________</w:t>
      </w:r>
    </w:p>
    <w:p w:rsidR="001545E1" w:rsidRPr="0045378B" w:rsidRDefault="001545E1" w:rsidP="001545E1">
      <w:pPr>
        <w:spacing w:after="0" w:line="240" w:lineRule="auto"/>
        <w:jc w:val="center"/>
        <w:rPr>
          <w:rFonts w:ascii="Times New Roman" w:hAnsi="Times New Roman"/>
          <w:sz w:val="24"/>
          <w:szCs w:val="24"/>
        </w:rPr>
      </w:pPr>
      <w:r w:rsidRPr="0045378B">
        <w:rPr>
          <w:rFonts w:ascii="Times New Roman" w:eastAsia="Times New Roman" w:hAnsi="Times New Roman"/>
          <w:i/>
          <w:iCs/>
          <w:sz w:val="24"/>
          <w:szCs w:val="24"/>
        </w:rPr>
        <w:t>(фамилия.и. о., № КВ.)</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_____________________________________________________________________________</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собственника _____________________________________________________________________________</w:t>
      </w:r>
    </w:p>
    <w:p w:rsidR="001545E1" w:rsidRPr="0045378B" w:rsidRDefault="001545E1" w:rsidP="001545E1">
      <w:pPr>
        <w:spacing w:after="0" w:line="240" w:lineRule="auto"/>
        <w:jc w:val="center"/>
        <w:rPr>
          <w:rFonts w:ascii="Times New Roman" w:hAnsi="Times New Roman"/>
          <w:sz w:val="24"/>
          <w:szCs w:val="24"/>
        </w:rPr>
      </w:pPr>
      <w:r w:rsidRPr="0045378B">
        <w:rPr>
          <w:rFonts w:ascii="Times New Roman" w:eastAsia="Times New Roman" w:hAnsi="Times New Roman"/>
          <w:i/>
          <w:iCs/>
          <w:sz w:val="24"/>
          <w:szCs w:val="24"/>
        </w:rPr>
        <w:t>(фамилия, и.о., № КВ.)</w:t>
      </w:r>
    </w:p>
    <w:p w:rsidR="001545E1" w:rsidRPr="0045378B" w:rsidRDefault="001545E1" w:rsidP="001545E1">
      <w:pPr>
        <w:spacing w:after="0" w:line="240" w:lineRule="auto"/>
        <w:rPr>
          <w:rFonts w:ascii="Times New Roman" w:eastAsia="Times New Roman" w:hAnsi="Times New Roman"/>
          <w:sz w:val="24"/>
          <w:szCs w:val="24"/>
        </w:rPr>
      </w:pPr>
      <w:r w:rsidRPr="0045378B">
        <w:rPr>
          <w:rFonts w:ascii="Times New Roman" w:eastAsia="Times New Roman" w:hAnsi="Times New Roman"/>
          <w:sz w:val="24"/>
          <w:szCs w:val="24"/>
        </w:rPr>
        <w:t>_____________________________________________________________________________</w:t>
      </w:r>
    </w:p>
    <w:p w:rsidR="001545E1" w:rsidRPr="0045378B" w:rsidRDefault="001545E1" w:rsidP="001545E1">
      <w:pPr>
        <w:spacing w:after="0" w:line="240" w:lineRule="auto"/>
        <w:rPr>
          <w:rFonts w:ascii="Times New Roman" w:eastAsia="Times New Roman" w:hAnsi="Times New Roman"/>
          <w:sz w:val="24"/>
          <w:szCs w:val="24"/>
        </w:rPr>
      </w:pPr>
      <w:r w:rsidRPr="0045378B">
        <w:rPr>
          <w:rFonts w:ascii="Times New Roman" w:eastAsia="Times New Roman" w:hAnsi="Times New Roman"/>
          <w:sz w:val="24"/>
          <w:szCs w:val="24"/>
        </w:rPr>
        <w:t>специализированных эксплуатационных организаций (предприятий) _____________________________________________________________________________</w:t>
      </w:r>
    </w:p>
    <w:p w:rsidR="001545E1" w:rsidRPr="0045378B" w:rsidRDefault="001545E1" w:rsidP="001545E1">
      <w:pPr>
        <w:spacing w:after="0" w:line="240" w:lineRule="auto"/>
        <w:rPr>
          <w:rFonts w:ascii="Times New Roman" w:eastAsia="Times New Roman" w:hAnsi="Times New Roman"/>
          <w:sz w:val="24"/>
          <w:szCs w:val="24"/>
        </w:rPr>
      </w:pPr>
    </w:p>
    <w:p w:rsidR="001545E1" w:rsidRPr="0045378B" w:rsidRDefault="001545E1" w:rsidP="001545E1">
      <w:pPr>
        <w:spacing w:after="0" w:line="240" w:lineRule="auto"/>
        <w:rPr>
          <w:rFonts w:ascii="Times New Roman" w:eastAsia="Times New Roman" w:hAnsi="Times New Roman"/>
          <w:sz w:val="24"/>
          <w:szCs w:val="24"/>
        </w:rPr>
      </w:pPr>
      <w:r w:rsidRPr="0045378B">
        <w:rPr>
          <w:rFonts w:ascii="Times New Roman" w:eastAsia="Times New Roman" w:hAnsi="Times New Roman"/>
          <w:sz w:val="24"/>
          <w:szCs w:val="24"/>
        </w:rPr>
        <w:t>_____________________________________________________________________________</w:t>
      </w:r>
    </w:p>
    <w:p w:rsidR="001545E1" w:rsidRPr="0045378B" w:rsidRDefault="001545E1" w:rsidP="001545E1">
      <w:pPr>
        <w:spacing w:after="0" w:line="240" w:lineRule="auto"/>
        <w:jc w:val="center"/>
        <w:rPr>
          <w:rFonts w:ascii="Times New Roman" w:hAnsi="Times New Roman"/>
          <w:sz w:val="24"/>
          <w:szCs w:val="24"/>
        </w:rPr>
      </w:pPr>
      <w:r w:rsidRPr="0045378B">
        <w:rPr>
          <w:rFonts w:ascii="Times New Roman" w:eastAsia="Times New Roman" w:hAnsi="Times New Roman"/>
          <w:i/>
          <w:iCs/>
          <w:sz w:val="24"/>
          <w:szCs w:val="24"/>
        </w:rPr>
        <w:t>(фамилия, и. о., должность)</w:t>
      </w:r>
    </w:p>
    <w:p w:rsidR="001545E1" w:rsidRPr="0045378B" w:rsidRDefault="001545E1" w:rsidP="001545E1">
      <w:pPr>
        <w:spacing w:after="0" w:line="240" w:lineRule="auto"/>
        <w:rPr>
          <w:rFonts w:ascii="Times New Roman" w:eastAsia="Times New Roman" w:hAnsi="Times New Roman"/>
          <w:sz w:val="24"/>
          <w:szCs w:val="24"/>
          <w:u w:val="single"/>
        </w:rPr>
      </w:pPr>
      <w:r w:rsidRPr="0045378B">
        <w:rPr>
          <w:rFonts w:ascii="Times New Roman" w:eastAsia="Times New Roman" w:hAnsi="Times New Roman"/>
          <w:sz w:val="24"/>
          <w:szCs w:val="24"/>
        </w:rPr>
        <w:t> Руководствуясь правилами приемки в эксплуатацию законченных капитальным ремонтом жилых зданий  </w:t>
      </w:r>
      <w:r w:rsidRPr="0045378B">
        <w:rPr>
          <w:rFonts w:ascii="Times New Roman" w:eastAsia="Times New Roman" w:hAnsi="Times New Roman"/>
          <w:sz w:val="24"/>
          <w:szCs w:val="24"/>
          <w:u w:val="single"/>
        </w:rPr>
        <w:t>    ВСН 42-85 (р)     </w:t>
      </w:r>
    </w:p>
    <w:p w:rsidR="001545E1" w:rsidRPr="0045378B" w:rsidRDefault="001545E1" w:rsidP="001545E1">
      <w:pPr>
        <w:spacing w:after="0" w:line="240" w:lineRule="auto"/>
        <w:rPr>
          <w:rFonts w:ascii="Times New Roman" w:eastAsia="Times New Roman" w:hAnsi="Times New Roman"/>
          <w:sz w:val="24"/>
          <w:szCs w:val="24"/>
          <w:u w:val="single"/>
        </w:rPr>
      </w:pPr>
    </w:p>
    <w:p w:rsidR="001545E1" w:rsidRPr="0045378B" w:rsidRDefault="001545E1" w:rsidP="001545E1">
      <w:pPr>
        <w:spacing w:after="0" w:line="240" w:lineRule="auto"/>
        <w:rPr>
          <w:rFonts w:ascii="Times New Roman" w:eastAsia="Times New Roman" w:hAnsi="Times New Roman"/>
          <w:sz w:val="24"/>
          <w:szCs w:val="24"/>
          <w:u w:val="single"/>
        </w:rPr>
      </w:pPr>
    </w:p>
    <w:p w:rsidR="001545E1" w:rsidRPr="0045378B" w:rsidRDefault="001545E1" w:rsidP="001545E1">
      <w:pPr>
        <w:spacing w:after="0" w:line="240" w:lineRule="auto"/>
        <w:rPr>
          <w:rFonts w:ascii="Times New Roman" w:eastAsia="Times New Roman" w:hAnsi="Times New Roman"/>
          <w:sz w:val="24"/>
          <w:szCs w:val="24"/>
          <w:u w:val="single"/>
        </w:rPr>
      </w:pPr>
    </w:p>
    <w:p w:rsidR="001545E1" w:rsidRPr="0045378B" w:rsidRDefault="001545E1" w:rsidP="001545E1">
      <w:pPr>
        <w:spacing w:after="0" w:line="240" w:lineRule="auto"/>
        <w:rPr>
          <w:rFonts w:ascii="Times New Roman" w:eastAsia="Times New Roman" w:hAnsi="Times New Roman"/>
          <w:sz w:val="24"/>
          <w:szCs w:val="24"/>
          <w:u w:val="single"/>
        </w:rPr>
      </w:pPr>
    </w:p>
    <w:p w:rsidR="001545E1" w:rsidRPr="0045378B" w:rsidRDefault="001545E1" w:rsidP="001545E1">
      <w:pPr>
        <w:spacing w:after="0" w:line="240" w:lineRule="auto"/>
        <w:rPr>
          <w:rFonts w:ascii="Times New Roman" w:eastAsia="Times New Roman" w:hAnsi="Times New Roman"/>
          <w:sz w:val="24"/>
          <w:szCs w:val="24"/>
        </w:rPr>
      </w:pPr>
    </w:p>
    <w:p w:rsidR="001545E1" w:rsidRPr="0045378B" w:rsidRDefault="001545E1" w:rsidP="001545E1">
      <w:pPr>
        <w:spacing w:after="0" w:line="240" w:lineRule="auto"/>
        <w:rPr>
          <w:rFonts w:ascii="Times New Roman" w:eastAsia="Times New Roman" w:hAnsi="Times New Roman"/>
          <w:sz w:val="24"/>
          <w:szCs w:val="24"/>
        </w:rPr>
      </w:pPr>
    </w:p>
    <w:p w:rsidR="001545E1" w:rsidRPr="0045378B" w:rsidRDefault="001545E1" w:rsidP="001545E1">
      <w:pPr>
        <w:spacing w:after="0" w:line="240" w:lineRule="auto"/>
        <w:rPr>
          <w:rFonts w:ascii="Times New Roman" w:eastAsia="Times New Roman" w:hAnsi="Times New Roman"/>
          <w:sz w:val="24"/>
          <w:szCs w:val="24"/>
        </w:rPr>
      </w:pPr>
    </w:p>
    <w:p w:rsidR="001545E1" w:rsidRPr="0045378B" w:rsidRDefault="001545E1" w:rsidP="001545E1">
      <w:pPr>
        <w:spacing w:after="0" w:line="240" w:lineRule="auto"/>
        <w:jc w:val="center"/>
        <w:rPr>
          <w:rFonts w:ascii="Times New Roman" w:hAnsi="Times New Roman"/>
          <w:b/>
          <w:sz w:val="24"/>
          <w:szCs w:val="24"/>
        </w:rPr>
      </w:pPr>
      <w:r w:rsidRPr="0045378B">
        <w:rPr>
          <w:rFonts w:ascii="Times New Roman" w:eastAsia="Times New Roman" w:hAnsi="Times New Roman"/>
          <w:b/>
          <w:sz w:val="24"/>
          <w:szCs w:val="24"/>
        </w:rPr>
        <w:t>УСТАНОВИЛА:</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b/>
          <w:bCs/>
          <w:sz w:val="24"/>
          <w:szCs w:val="24"/>
        </w:rPr>
        <w:t>1.</w:t>
      </w:r>
      <w:r w:rsidRPr="0045378B">
        <w:rPr>
          <w:rFonts w:ascii="Times New Roman" w:eastAsia="Times New Roman" w:hAnsi="Times New Roman"/>
          <w:sz w:val="24"/>
          <w:szCs w:val="24"/>
        </w:rPr>
        <w:t> Подрядчиком ______________________________________________________________________</w:t>
      </w:r>
    </w:p>
    <w:p w:rsidR="001545E1" w:rsidRPr="0045378B" w:rsidRDefault="001545E1" w:rsidP="001545E1">
      <w:pPr>
        <w:spacing w:after="0" w:line="240" w:lineRule="auto"/>
        <w:jc w:val="center"/>
        <w:rPr>
          <w:rFonts w:ascii="Times New Roman" w:hAnsi="Times New Roman"/>
          <w:sz w:val="24"/>
          <w:szCs w:val="24"/>
        </w:rPr>
      </w:pPr>
      <w:r w:rsidRPr="0045378B">
        <w:rPr>
          <w:rFonts w:ascii="Times New Roman" w:eastAsia="Times New Roman" w:hAnsi="Times New Roman"/>
          <w:i/>
          <w:iCs/>
          <w:sz w:val="24"/>
          <w:szCs w:val="24"/>
        </w:rPr>
        <w:t>(Наименование)</w:t>
      </w:r>
    </w:p>
    <w:p w:rsidR="001545E1" w:rsidRPr="0045378B" w:rsidRDefault="001545E1" w:rsidP="001545E1">
      <w:pPr>
        <w:spacing w:after="0" w:line="240" w:lineRule="auto"/>
        <w:rPr>
          <w:rFonts w:ascii="Times New Roman" w:eastAsia="Times New Roman" w:hAnsi="Times New Roman"/>
          <w:sz w:val="24"/>
          <w:szCs w:val="24"/>
        </w:rPr>
      </w:pPr>
      <w:r w:rsidRPr="0045378B">
        <w:rPr>
          <w:rFonts w:ascii="Times New Roman" w:eastAsia="Times New Roman" w:hAnsi="Times New Roman"/>
          <w:b/>
          <w:bCs/>
          <w:sz w:val="24"/>
          <w:szCs w:val="24"/>
        </w:rPr>
        <w:t>_____________________________________________________________________________</w:t>
      </w:r>
    </w:p>
    <w:p w:rsidR="001545E1" w:rsidRPr="0045378B" w:rsidRDefault="001545E1" w:rsidP="001545E1">
      <w:pPr>
        <w:spacing w:after="0" w:line="240" w:lineRule="auto"/>
        <w:rPr>
          <w:rFonts w:ascii="Times New Roman" w:eastAsia="Times New Roman" w:hAnsi="Times New Roman"/>
          <w:sz w:val="24"/>
          <w:szCs w:val="24"/>
        </w:rPr>
      </w:pPr>
      <w:r w:rsidRPr="0045378B">
        <w:rPr>
          <w:rFonts w:ascii="Times New Roman" w:eastAsia="Times New Roman" w:hAnsi="Times New Roman"/>
          <w:sz w:val="24"/>
          <w:szCs w:val="24"/>
        </w:rPr>
        <w:t>предъявлено к приемке в эксплуатацию законченное капитальным ремонтом жилое здание</w:t>
      </w:r>
    </w:p>
    <w:p w:rsidR="001545E1" w:rsidRPr="0045378B" w:rsidRDefault="001545E1" w:rsidP="001545E1">
      <w:pPr>
        <w:spacing w:after="0" w:line="240" w:lineRule="auto"/>
        <w:rPr>
          <w:rFonts w:ascii="Times New Roman" w:eastAsia="Times New Roman" w:hAnsi="Times New Roman"/>
          <w:sz w:val="24"/>
          <w:szCs w:val="24"/>
        </w:rPr>
      </w:pPr>
    </w:p>
    <w:p w:rsidR="001545E1" w:rsidRPr="0045378B" w:rsidRDefault="001545E1" w:rsidP="001545E1">
      <w:pPr>
        <w:spacing w:after="0" w:line="240" w:lineRule="auto"/>
        <w:rPr>
          <w:rFonts w:ascii="Times New Roman" w:eastAsia="Times New Roman" w:hAnsi="Times New Roman"/>
          <w:sz w:val="24"/>
          <w:szCs w:val="24"/>
        </w:rPr>
      </w:pPr>
      <w:r w:rsidRPr="0045378B">
        <w:rPr>
          <w:rFonts w:ascii="Times New Roman" w:eastAsia="Times New Roman" w:hAnsi="Times New Roman"/>
          <w:sz w:val="24"/>
          <w:szCs w:val="24"/>
        </w:rPr>
        <w:t>_____________________________________________________________________________</w:t>
      </w:r>
    </w:p>
    <w:p w:rsidR="001545E1" w:rsidRPr="0045378B" w:rsidRDefault="001545E1" w:rsidP="001545E1">
      <w:pPr>
        <w:spacing w:after="0" w:line="240" w:lineRule="auto"/>
        <w:jc w:val="center"/>
        <w:rPr>
          <w:rFonts w:ascii="Times New Roman" w:hAnsi="Times New Roman"/>
          <w:sz w:val="24"/>
          <w:szCs w:val="24"/>
        </w:rPr>
      </w:pPr>
      <w:r w:rsidRPr="0045378B">
        <w:rPr>
          <w:rFonts w:ascii="Times New Roman" w:eastAsia="Times New Roman" w:hAnsi="Times New Roman"/>
          <w:i/>
          <w:iCs/>
          <w:sz w:val="24"/>
          <w:szCs w:val="24"/>
        </w:rPr>
        <w:t>(Точный адрес жилого здания)</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 </w:t>
      </w:r>
      <w:r w:rsidRPr="0045378B">
        <w:rPr>
          <w:rFonts w:ascii="Times New Roman" w:eastAsia="Times New Roman" w:hAnsi="Times New Roman"/>
          <w:b/>
          <w:bCs/>
          <w:sz w:val="24"/>
          <w:szCs w:val="24"/>
        </w:rPr>
        <w:t>2.</w:t>
      </w:r>
      <w:r w:rsidRPr="0045378B">
        <w:rPr>
          <w:rFonts w:ascii="Times New Roman" w:eastAsia="Times New Roman" w:hAnsi="Times New Roman"/>
          <w:sz w:val="24"/>
          <w:szCs w:val="24"/>
        </w:rPr>
        <w:t> Капитальный ремонт осуществлялся подрядчиком, выполнившим __________________</w:t>
      </w:r>
    </w:p>
    <w:p w:rsidR="001545E1" w:rsidRPr="0045378B" w:rsidRDefault="001545E1" w:rsidP="001545E1">
      <w:pPr>
        <w:spacing w:after="0" w:line="240" w:lineRule="auto"/>
        <w:rPr>
          <w:rFonts w:ascii="Times New Roman" w:eastAsia="Times New Roman" w:hAnsi="Times New Roman"/>
          <w:sz w:val="24"/>
          <w:szCs w:val="24"/>
        </w:rPr>
      </w:pP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_____________________________________________________________________________</w:t>
      </w:r>
    </w:p>
    <w:p w:rsidR="001545E1" w:rsidRPr="0045378B" w:rsidRDefault="001545E1" w:rsidP="001545E1">
      <w:pPr>
        <w:spacing w:after="0" w:line="240" w:lineRule="auto"/>
        <w:jc w:val="center"/>
        <w:rPr>
          <w:rFonts w:ascii="Times New Roman" w:eastAsia="Times New Roman" w:hAnsi="Times New Roman"/>
          <w:sz w:val="24"/>
          <w:szCs w:val="24"/>
        </w:rPr>
      </w:pPr>
      <w:r w:rsidRPr="0045378B">
        <w:rPr>
          <w:rFonts w:ascii="Times New Roman" w:eastAsia="Times New Roman" w:hAnsi="Times New Roman"/>
          <w:i/>
          <w:iCs/>
          <w:sz w:val="24"/>
          <w:szCs w:val="24"/>
        </w:rPr>
        <w:t>(Указать виды работ)</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 </w:t>
      </w:r>
      <w:r w:rsidRPr="0045378B">
        <w:rPr>
          <w:rFonts w:ascii="Times New Roman" w:eastAsia="Times New Roman" w:hAnsi="Times New Roman"/>
          <w:b/>
          <w:bCs/>
          <w:sz w:val="24"/>
          <w:szCs w:val="24"/>
        </w:rPr>
        <w:t>3.</w:t>
      </w:r>
      <w:r w:rsidRPr="0045378B">
        <w:rPr>
          <w:rFonts w:ascii="Times New Roman" w:eastAsia="Times New Roman" w:hAnsi="Times New Roman"/>
          <w:sz w:val="24"/>
          <w:szCs w:val="24"/>
        </w:rPr>
        <w:t> Проектно-сметная документация на капитальный ремонт разработана _____________________________________________________________________________</w:t>
      </w:r>
    </w:p>
    <w:p w:rsidR="001545E1" w:rsidRPr="0045378B" w:rsidRDefault="001545E1" w:rsidP="001545E1">
      <w:pPr>
        <w:spacing w:after="0" w:line="240" w:lineRule="auto"/>
        <w:rPr>
          <w:rFonts w:ascii="Times New Roman" w:eastAsia="Times New Roman" w:hAnsi="Times New Roman"/>
          <w:sz w:val="24"/>
          <w:szCs w:val="24"/>
        </w:rPr>
      </w:pPr>
    </w:p>
    <w:p w:rsidR="001545E1" w:rsidRPr="0045378B" w:rsidRDefault="001545E1" w:rsidP="001545E1">
      <w:pPr>
        <w:spacing w:after="0" w:line="240" w:lineRule="auto"/>
        <w:rPr>
          <w:rFonts w:ascii="Times New Roman" w:eastAsia="Times New Roman" w:hAnsi="Times New Roman"/>
          <w:sz w:val="24"/>
          <w:szCs w:val="24"/>
        </w:rPr>
      </w:pPr>
      <w:r w:rsidRPr="0045378B">
        <w:rPr>
          <w:rFonts w:ascii="Times New Roman" w:eastAsia="Times New Roman" w:hAnsi="Times New Roman"/>
          <w:sz w:val="24"/>
          <w:szCs w:val="24"/>
        </w:rPr>
        <w:t>_____________________________________________________________________________</w:t>
      </w:r>
    </w:p>
    <w:p w:rsidR="001545E1" w:rsidRPr="0045378B" w:rsidRDefault="001545E1" w:rsidP="001545E1">
      <w:pPr>
        <w:spacing w:after="0" w:line="240" w:lineRule="auto"/>
        <w:jc w:val="center"/>
        <w:rPr>
          <w:rFonts w:ascii="Times New Roman" w:hAnsi="Times New Roman"/>
          <w:sz w:val="24"/>
          <w:szCs w:val="24"/>
        </w:rPr>
      </w:pPr>
      <w:r w:rsidRPr="0045378B">
        <w:rPr>
          <w:rFonts w:ascii="Times New Roman" w:eastAsia="Times New Roman" w:hAnsi="Times New Roman"/>
          <w:i/>
          <w:iCs/>
          <w:sz w:val="24"/>
          <w:szCs w:val="24"/>
        </w:rPr>
        <w:t>(Указать наименование проектной организации)</w:t>
      </w:r>
    </w:p>
    <w:p w:rsidR="001545E1" w:rsidRPr="0045378B" w:rsidRDefault="001545E1" w:rsidP="001545E1">
      <w:pPr>
        <w:spacing w:after="0" w:line="240" w:lineRule="auto"/>
        <w:rPr>
          <w:rFonts w:ascii="Times New Roman" w:eastAsia="Times New Roman" w:hAnsi="Times New Roman"/>
          <w:sz w:val="24"/>
          <w:szCs w:val="24"/>
        </w:rPr>
      </w:pPr>
      <w:r w:rsidRPr="0045378B">
        <w:rPr>
          <w:rFonts w:ascii="Times New Roman" w:eastAsia="Times New Roman" w:hAnsi="Times New Roman"/>
          <w:iCs/>
          <w:sz w:val="24"/>
          <w:szCs w:val="24"/>
        </w:rPr>
        <w:t xml:space="preserve">_______________________________________________________ </w:t>
      </w:r>
      <w:r w:rsidRPr="0045378B">
        <w:rPr>
          <w:rFonts w:ascii="Times New Roman" w:eastAsia="Times New Roman" w:hAnsi="Times New Roman"/>
          <w:sz w:val="24"/>
          <w:szCs w:val="24"/>
        </w:rPr>
        <w:t>«___» __________20 __ г.</w:t>
      </w:r>
    </w:p>
    <w:p w:rsidR="001545E1" w:rsidRPr="0045378B" w:rsidRDefault="001545E1" w:rsidP="001545E1">
      <w:pPr>
        <w:spacing w:after="0" w:line="240" w:lineRule="auto"/>
        <w:jc w:val="both"/>
        <w:rPr>
          <w:rFonts w:ascii="Times New Roman" w:hAnsi="Times New Roman"/>
          <w:sz w:val="24"/>
          <w:szCs w:val="24"/>
        </w:rPr>
      </w:pPr>
      <w:r w:rsidRPr="0045378B">
        <w:rPr>
          <w:rFonts w:ascii="Times New Roman" w:hAnsi="Times New Roman"/>
          <w:sz w:val="24"/>
          <w:szCs w:val="24"/>
        </w:rPr>
        <w:t> </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b/>
          <w:bCs/>
          <w:sz w:val="24"/>
          <w:szCs w:val="24"/>
        </w:rPr>
        <w:t>4.</w:t>
      </w:r>
      <w:r w:rsidRPr="0045378B">
        <w:rPr>
          <w:rFonts w:ascii="Times New Roman" w:eastAsia="Times New Roman" w:hAnsi="Times New Roman"/>
          <w:sz w:val="24"/>
          <w:szCs w:val="24"/>
        </w:rPr>
        <w:t> Ремонтные работы осуществлены в сроки:</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начало работ «___» __________20 __ г., окончание работ «___» __________20 __ г.</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 </w:t>
      </w:r>
    </w:p>
    <w:p w:rsidR="001545E1" w:rsidRPr="0045378B" w:rsidRDefault="001545E1" w:rsidP="001545E1">
      <w:pPr>
        <w:spacing w:after="0" w:line="240" w:lineRule="auto"/>
        <w:jc w:val="both"/>
        <w:rPr>
          <w:rFonts w:ascii="Times New Roman" w:eastAsia="Times New Roman" w:hAnsi="Times New Roman"/>
          <w:sz w:val="24"/>
          <w:szCs w:val="24"/>
        </w:rPr>
      </w:pPr>
      <w:r w:rsidRPr="0045378B">
        <w:rPr>
          <w:rFonts w:ascii="Times New Roman" w:eastAsia="Times New Roman" w:hAnsi="Times New Roman"/>
          <w:b/>
          <w:bCs/>
          <w:sz w:val="24"/>
          <w:szCs w:val="24"/>
        </w:rPr>
        <w:t>5.</w:t>
      </w:r>
      <w:r w:rsidRPr="0045378B">
        <w:rPr>
          <w:rFonts w:ascii="Times New Roman" w:eastAsia="Times New Roman" w:hAnsi="Times New Roman"/>
          <w:sz w:val="24"/>
          <w:szCs w:val="24"/>
        </w:rPr>
        <w:t> Рабочей комиссии представлена документация в объеме, предусмотренном договором подряда</w:t>
      </w:r>
      <w:r w:rsidRPr="0045378B">
        <w:rPr>
          <w:rFonts w:ascii="Times New Roman" w:hAnsi="Times New Roman"/>
          <w:sz w:val="24"/>
          <w:szCs w:val="24"/>
        </w:rPr>
        <w:t xml:space="preserve"> о проведении капитального ремонта</w:t>
      </w:r>
      <w:r w:rsidRPr="0045378B">
        <w:rPr>
          <w:rFonts w:ascii="Times New Roman" w:eastAsia="Times New Roman" w:hAnsi="Times New Roman"/>
          <w:sz w:val="24"/>
          <w:szCs w:val="24"/>
        </w:rPr>
        <w:t xml:space="preserve"> и перечисленная в приложении № ___ к настоящему акту.</w:t>
      </w:r>
    </w:p>
    <w:p w:rsidR="001545E1" w:rsidRPr="0045378B" w:rsidRDefault="001545E1" w:rsidP="001545E1">
      <w:pPr>
        <w:spacing w:after="0" w:line="240" w:lineRule="auto"/>
        <w:rPr>
          <w:rFonts w:ascii="Times New Roman" w:eastAsia="Times New Roman" w:hAnsi="Times New Roman"/>
          <w:sz w:val="24"/>
          <w:szCs w:val="24"/>
        </w:rPr>
      </w:pPr>
      <w:r w:rsidRPr="0045378B">
        <w:rPr>
          <w:rFonts w:ascii="Times New Roman" w:eastAsia="Times New Roman" w:hAnsi="Times New Roman"/>
          <w:b/>
          <w:bCs/>
          <w:sz w:val="24"/>
          <w:szCs w:val="24"/>
        </w:rPr>
        <w:t>6.</w:t>
      </w:r>
      <w:r w:rsidRPr="0045378B">
        <w:rPr>
          <w:rFonts w:ascii="Times New Roman" w:eastAsia="Times New Roman" w:hAnsi="Times New Roman"/>
          <w:b/>
          <w:bCs/>
          <w:sz w:val="24"/>
          <w:szCs w:val="24"/>
          <w:lang w:val="en-US"/>
        </w:rPr>
        <w:t> </w:t>
      </w:r>
      <w:r w:rsidRPr="0045378B">
        <w:rPr>
          <w:rFonts w:ascii="Times New Roman" w:eastAsia="Times New Roman" w:hAnsi="Times New Roman"/>
          <w:sz w:val="24"/>
          <w:szCs w:val="24"/>
        </w:rPr>
        <w:t>Предъявленное жилое здание имеет следующие показатели: _____________________________________________________________________________</w:t>
      </w:r>
    </w:p>
    <w:p w:rsidR="001545E1" w:rsidRPr="0045378B" w:rsidRDefault="001545E1" w:rsidP="001545E1">
      <w:pPr>
        <w:spacing w:after="0" w:line="240" w:lineRule="auto"/>
        <w:rPr>
          <w:rFonts w:ascii="Times New Roman" w:eastAsia="Times New Roman" w:hAnsi="Times New Roman"/>
          <w:sz w:val="24"/>
          <w:szCs w:val="24"/>
        </w:rPr>
      </w:pPr>
    </w:p>
    <w:p w:rsidR="001545E1" w:rsidRPr="0045378B" w:rsidRDefault="001545E1" w:rsidP="001545E1">
      <w:pPr>
        <w:spacing w:after="0" w:line="240" w:lineRule="auto"/>
        <w:rPr>
          <w:rFonts w:ascii="Times New Roman" w:eastAsia="Times New Roman" w:hAnsi="Times New Roman"/>
          <w:sz w:val="24"/>
          <w:szCs w:val="24"/>
        </w:rPr>
      </w:pPr>
      <w:r w:rsidRPr="0045378B">
        <w:rPr>
          <w:rFonts w:ascii="Times New Roman" w:eastAsia="Times New Roman" w:hAnsi="Times New Roman"/>
          <w:sz w:val="24"/>
          <w:szCs w:val="24"/>
        </w:rPr>
        <w:t>____________________________________________________________________________</w:t>
      </w:r>
    </w:p>
    <w:p w:rsidR="001545E1" w:rsidRPr="0045378B" w:rsidRDefault="001545E1" w:rsidP="001545E1">
      <w:pPr>
        <w:spacing w:after="0" w:line="240" w:lineRule="auto"/>
        <w:jc w:val="center"/>
        <w:rPr>
          <w:rFonts w:ascii="Times New Roman" w:eastAsia="Times New Roman" w:hAnsi="Times New Roman"/>
          <w:sz w:val="24"/>
          <w:szCs w:val="24"/>
        </w:rPr>
      </w:pPr>
      <w:r w:rsidRPr="0045378B">
        <w:rPr>
          <w:rFonts w:ascii="Times New Roman" w:eastAsia="Times New Roman" w:hAnsi="Times New Roman"/>
          <w:i/>
          <w:iCs/>
          <w:sz w:val="24"/>
          <w:szCs w:val="24"/>
        </w:rPr>
        <w:t>(Указать общую площадь или другие показатели, предусмотренные</w:t>
      </w:r>
    </w:p>
    <w:p w:rsidR="001545E1" w:rsidRPr="0045378B" w:rsidRDefault="001545E1" w:rsidP="001545E1">
      <w:pPr>
        <w:spacing w:after="0" w:line="240" w:lineRule="auto"/>
        <w:rPr>
          <w:rFonts w:ascii="Times New Roman" w:eastAsia="Times New Roman" w:hAnsi="Times New Roman"/>
          <w:sz w:val="24"/>
          <w:szCs w:val="24"/>
        </w:rPr>
      </w:pPr>
      <w:r w:rsidRPr="0045378B">
        <w:rPr>
          <w:rFonts w:ascii="Times New Roman" w:eastAsia="Times New Roman" w:hAnsi="Times New Roman"/>
          <w:sz w:val="24"/>
          <w:szCs w:val="24"/>
        </w:rPr>
        <w:t>_____________________________________________________________________________</w:t>
      </w:r>
    </w:p>
    <w:p w:rsidR="001545E1" w:rsidRPr="0045378B" w:rsidRDefault="001545E1" w:rsidP="001545E1">
      <w:pPr>
        <w:spacing w:after="0" w:line="240" w:lineRule="auto"/>
        <w:jc w:val="center"/>
        <w:rPr>
          <w:rFonts w:ascii="Times New Roman" w:hAnsi="Times New Roman"/>
          <w:sz w:val="24"/>
          <w:szCs w:val="24"/>
        </w:rPr>
      </w:pPr>
      <w:r w:rsidRPr="0045378B">
        <w:rPr>
          <w:rFonts w:ascii="Times New Roman" w:eastAsia="Times New Roman" w:hAnsi="Times New Roman"/>
          <w:i/>
          <w:iCs/>
          <w:sz w:val="24"/>
          <w:szCs w:val="24"/>
        </w:rPr>
        <w:t>проектом и планом)</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i/>
          <w:iCs/>
          <w:sz w:val="24"/>
          <w:szCs w:val="24"/>
        </w:rPr>
        <w:t> </w:t>
      </w:r>
      <w:r w:rsidRPr="0045378B">
        <w:rPr>
          <w:rFonts w:ascii="Times New Roman" w:eastAsia="Times New Roman" w:hAnsi="Times New Roman"/>
          <w:b/>
          <w:bCs/>
          <w:sz w:val="24"/>
          <w:szCs w:val="24"/>
        </w:rPr>
        <w:t>7</w:t>
      </w:r>
      <w:r w:rsidRPr="0045378B">
        <w:rPr>
          <w:rFonts w:ascii="Times New Roman" w:eastAsia="Times New Roman" w:hAnsi="Times New Roman"/>
          <w:b/>
          <w:bCs/>
          <w:i/>
          <w:iCs/>
          <w:sz w:val="24"/>
          <w:szCs w:val="24"/>
        </w:rPr>
        <w:t>.</w:t>
      </w:r>
      <w:r w:rsidRPr="0045378B">
        <w:rPr>
          <w:rFonts w:ascii="Times New Roman" w:eastAsia="Times New Roman" w:hAnsi="Times New Roman"/>
          <w:sz w:val="24"/>
          <w:szCs w:val="24"/>
        </w:rPr>
        <w:t> Архитектурно-строительные решения по предъявленному жилому зданию характеризуются следующими данными: _____________________________________________________________________________</w:t>
      </w:r>
    </w:p>
    <w:p w:rsidR="001545E1" w:rsidRPr="0045378B" w:rsidRDefault="001545E1" w:rsidP="001545E1">
      <w:pPr>
        <w:spacing w:after="0" w:line="240" w:lineRule="auto"/>
        <w:jc w:val="center"/>
        <w:rPr>
          <w:rFonts w:ascii="Times New Roman" w:eastAsia="Times New Roman" w:hAnsi="Times New Roman"/>
          <w:sz w:val="24"/>
          <w:szCs w:val="24"/>
        </w:rPr>
      </w:pPr>
      <w:r w:rsidRPr="0045378B">
        <w:rPr>
          <w:rFonts w:ascii="Times New Roman" w:eastAsia="Times New Roman" w:hAnsi="Times New Roman"/>
          <w:i/>
          <w:iCs/>
          <w:sz w:val="24"/>
          <w:szCs w:val="24"/>
        </w:rPr>
        <w:t>(Указать кратко технические характеристики по планировке,</w:t>
      </w:r>
    </w:p>
    <w:p w:rsidR="001545E1" w:rsidRPr="0045378B" w:rsidRDefault="001545E1" w:rsidP="001545E1">
      <w:pPr>
        <w:spacing w:after="0" w:line="240" w:lineRule="auto"/>
        <w:rPr>
          <w:rFonts w:ascii="Times New Roman" w:eastAsia="Times New Roman" w:hAnsi="Times New Roman"/>
          <w:sz w:val="24"/>
          <w:szCs w:val="24"/>
        </w:rPr>
      </w:pPr>
      <w:r w:rsidRPr="0045378B">
        <w:rPr>
          <w:rFonts w:ascii="Times New Roman" w:eastAsia="Times New Roman" w:hAnsi="Times New Roman"/>
          <w:sz w:val="24"/>
          <w:szCs w:val="24"/>
        </w:rPr>
        <w:t>_____________________________________________________________________________</w:t>
      </w:r>
    </w:p>
    <w:p w:rsidR="001545E1" w:rsidRPr="0045378B" w:rsidRDefault="001545E1" w:rsidP="001545E1">
      <w:pPr>
        <w:spacing w:after="0" w:line="240" w:lineRule="auto"/>
        <w:jc w:val="center"/>
        <w:rPr>
          <w:rFonts w:ascii="Times New Roman" w:eastAsia="Times New Roman" w:hAnsi="Times New Roman"/>
          <w:sz w:val="24"/>
          <w:szCs w:val="24"/>
        </w:rPr>
      </w:pPr>
      <w:r w:rsidRPr="0045378B">
        <w:rPr>
          <w:rFonts w:ascii="Times New Roman" w:eastAsia="Times New Roman" w:hAnsi="Times New Roman"/>
          <w:i/>
          <w:iCs/>
          <w:sz w:val="24"/>
          <w:szCs w:val="24"/>
        </w:rPr>
        <w:t>этажности, основным материалам и конструкциям, инженерному</w:t>
      </w:r>
    </w:p>
    <w:p w:rsidR="001545E1" w:rsidRPr="0045378B" w:rsidRDefault="001545E1" w:rsidP="001545E1">
      <w:pPr>
        <w:spacing w:after="0" w:line="240" w:lineRule="auto"/>
        <w:rPr>
          <w:rFonts w:ascii="Times New Roman" w:eastAsia="Times New Roman" w:hAnsi="Times New Roman"/>
          <w:sz w:val="24"/>
          <w:szCs w:val="24"/>
        </w:rPr>
      </w:pPr>
      <w:r w:rsidRPr="0045378B">
        <w:rPr>
          <w:rFonts w:ascii="Times New Roman" w:eastAsia="Times New Roman" w:hAnsi="Times New Roman"/>
          <w:sz w:val="24"/>
          <w:szCs w:val="24"/>
        </w:rPr>
        <w:t>_____________________________________________________________________________</w:t>
      </w:r>
    </w:p>
    <w:p w:rsidR="001545E1" w:rsidRPr="0045378B" w:rsidRDefault="001545E1" w:rsidP="001545E1">
      <w:pPr>
        <w:spacing w:after="0" w:line="240" w:lineRule="auto"/>
        <w:jc w:val="center"/>
        <w:rPr>
          <w:rFonts w:ascii="Times New Roman" w:eastAsia="Times New Roman" w:hAnsi="Times New Roman"/>
          <w:sz w:val="24"/>
          <w:szCs w:val="24"/>
        </w:rPr>
      </w:pPr>
      <w:r w:rsidRPr="0045378B">
        <w:rPr>
          <w:rFonts w:ascii="Times New Roman" w:eastAsia="Times New Roman" w:hAnsi="Times New Roman"/>
          <w:i/>
          <w:iCs/>
          <w:sz w:val="24"/>
          <w:szCs w:val="24"/>
        </w:rPr>
        <w:t>оборудованию до и после капитального ремонта — при выполнении ремонта с заменой конструкций)</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i/>
          <w:iCs/>
          <w:sz w:val="24"/>
          <w:szCs w:val="24"/>
        </w:rPr>
        <w:t> </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b/>
          <w:bCs/>
          <w:sz w:val="24"/>
          <w:szCs w:val="24"/>
        </w:rPr>
        <w:t>8.</w:t>
      </w:r>
      <w:r w:rsidRPr="0045378B">
        <w:rPr>
          <w:rFonts w:ascii="Times New Roman" w:eastAsia="Times New Roman" w:hAnsi="Times New Roman"/>
          <w:sz w:val="24"/>
          <w:szCs w:val="24"/>
        </w:rPr>
        <w:t> Имеющиеся дефекты и недоделки, изложенные в приложении № ___ к настоящему акту должны быть устранены до «___» __________20 __ г.</w:t>
      </w:r>
    </w:p>
    <w:p w:rsidR="001545E1" w:rsidRPr="0045378B" w:rsidRDefault="001545E1" w:rsidP="001545E1">
      <w:pPr>
        <w:spacing w:after="0" w:line="240" w:lineRule="auto"/>
        <w:rPr>
          <w:rFonts w:ascii="Times New Roman" w:eastAsia="Times New Roman" w:hAnsi="Times New Roman"/>
          <w:sz w:val="24"/>
          <w:szCs w:val="24"/>
        </w:rPr>
      </w:pPr>
      <w:r w:rsidRPr="0045378B">
        <w:rPr>
          <w:rFonts w:ascii="Times New Roman" w:eastAsia="Times New Roman" w:hAnsi="Times New Roman"/>
          <w:b/>
          <w:bCs/>
          <w:sz w:val="24"/>
          <w:szCs w:val="24"/>
        </w:rPr>
        <w:t>9.</w:t>
      </w:r>
      <w:r w:rsidRPr="0045378B">
        <w:rPr>
          <w:rFonts w:ascii="Times New Roman" w:eastAsia="Times New Roman" w:hAnsi="Times New Roman"/>
          <w:sz w:val="24"/>
          <w:szCs w:val="24"/>
        </w:rPr>
        <w:t> Сметная стоимость капитального ремонта по утвержденной сметной документации ______(_____________________________________________________________) руб.</w:t>
      </w:r>
    </w:p>
    <w:p w:rsidR="001545E1" w:rsidRPr="0045378B" w:rsidRDefault="001545E1" w:rsidP="001545E1">
      <w:pPr>
        <w:spacing w:after="0" w:line="240" w:lineRule="auto"/>
        <w:jc w:val="center"/>
        <w:rPr>
          <w:rFonts w:ascii="Times New Roman" w:eastAsia="Times New Roman" w:hAnsi="Times New Roman"/>
          <w:sz w:val="24"/>
          <w:szCs w:val="24"/>
        </w:rPr>
      </w:pPr>
      <w:r w:rsidRPr="0045378B">
        <w:rPr>
          <w:rFonts w:ascii="Times New Roman" w:eastAsia="Times New Roman" w:hAnsi="Times New Roman"/>
          <w:i/>
          <w:iCs/>
          <w:sz w:val="24"/>
          <w:szCs w:val="24"/>
        </w:rPr>
        <w:t xml:space="preserve">                                                             (Прописью)</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 </w:t>
      </w:r>
      <w:r w:rsidRPr="0045378B">
        <w:rPr>
          <w:rFonts w:ascii="Times New Roman" w:eastAsia="Times New Roman" w:hAnsi="Times New Roman"/>
          <w:b/>
          <w:bCs/>
          <w:sz w:val="24"/>
          <w:szCs w:val="24"/>
        </w:rPr>
        <w:t>10.</w:t>
      </w:r>
      <w:r w:rsidRPr="0045378B">
        <w:rPr>
          <w:rFonts w:ascii="Times New Roman" w:eastAsia="Times New Roman" w:hAnsi="Times New Roman"/>
          <w:sz w:val="24"/>
          <w:szCs w:val="24"/>
        </w:rPr>
        <w:t> На основании осмотра предъявленного жилого здания в натуре и ознакомления с соответствующей документацией устанавливается (по прил. 1</w:t>
      </w:r>
      <w:r w:rsidRPr="0045378B">
        <w:rPr>
          <w:rFonts w:ascii="Times New Roman" w:eastAsia="Times New Roman" w:hAnsi="Times New Roman"/>
          <w:sz w:val="24"/>
          <w:szCs w:val="24"/>
          <w:u w:val="single"/>
        </w:rPr>
        <w:t>      ВСН 42-85(р)     </w:t>
      </w:r>
      <w:r w:rsidRPr="0045378B">
        <w:rPr>
          <w:rFonts w:ascii="Times New Roman" w:eastAsia="Times New Roman" w:hAnsi="Times New Roman"/>
          <w:sz w:val="24"/>
          <w:szCs w:val="24"/>
        </w:rPr>
        <w:t>) оценка качества</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__________________________________________________________________________</w:t>
      </w:r>
    </w:p>
    <w:p w:rsidR="001545E1" w:rsidRPr="0045378B" w:rsidRDefault="001545E1" w:rsidP="001545E1">
      <w:pPr>
        <w:spacing w:after="0" w:line="240" w:lineRule="auto"/>
        <w:jc w:val="center"/>
        <w:rPr>
          <w:rFonts w:ascii="Times New Roman" w:hAnsi="Times New Roman"/>
          <w:sz w:val="24"/>
          <w:szCs w:val="24"/>
        </w:rPr>
      </w:pPr>
      <w:r w:rsidRPr="0045378B">
        <w:rPr>
          <w:rFonts w:ascii="Times New Roman" w:eastAsia="Times New Roman" w:hAnsi="Times New Roman"/>
          <w:i/>
          <w:iCs/>
          <w:sz w:val="24"/>
          <w:szCs w:val="24"/>
        </w:rPr>
        <w:t>(Отлично, хорошо, удовлетворительно)</w:t>
      </w:r>
    </w:p>
    <w:p w:rsidR="001545E1" w:rsidRPr="0045378B" w:rsidRDefault="001545E1" w:rsidP="001545E1">
      <w:pPr>
        <w:spacing w:after="0" w:line="240" w:lineRule="auto"/>
        <w:jc w:val="center"/>
        <w:rPr>
          <w:rFonts w:ascii="Times New Roman" w:eastAsia="Times New Roman" w:hAnsi="Times New Roman"/>
          <w:b/>
          <w:sz w:val="24"/>
          <w:szCs w:val="24"/>
        </w:rPr>
      </w:pPr>
    </w:p>
    <w:p w:rsidR="001545E1" w:rsidRPr="0045378B" w:rsidRDefault="001545E1" w:rsidP="001545E1">
      <w:pPr>
        <w:spacing w:after="0" w:line="240" w:lineRule="auto"/>
        <w:jc w:val="center"/>
        <w:rPr>
          <w:rFonts w:ascii="Times New Roman" w:eastAsia="Times New Roman" w:hAnsi="Times New Roman"/>
          <w:b/>
          <w:sz w:val="24"/>
          <w:szCs w:val="24"/>
        </w:rPr>
      </w:pPr>
    </w:p>
    <w:p w:rsidR="001545E1" w:rsidRPr="0045378B" w:rsidRDefault="001545E1" w:rsidP="001545E1">
      <w:pPr>
        <w:spacing w:after="0" w:line="240" w:lineRule="auto"/>
        <w:jc w:val="center"/>
        <w:rPr>
          <w:rFonts w:ascii="Times New Roman" w:hAnsi="Times New Roman"/>
          <w:b/>
          <w:sz w:val="24"/>
          <w:szCs w:val="24"/>
        </w:rPr>
      </w:pPr>
      <w:r w:rsidRPr="0045378B">
        <w:rPr>
          <w:rFonts w:ascii="Times New Roman" w:eastAsia="Times New Roman" w:hAnsi="Times New Roman"/>
          <w:b/>
          <w:sz w:val="24"/>
          <w:szCs w:val="24"/>
        </w:rPr>
        <w:t>РЕШЕНИЕ РАБОЧЕЙ КОМИССИИ</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Законченное капитальным ремонтом жилое здание</w:t>
      </w:r>
      <w:r w:rsidRPr="0045378B">
        <w:rPr>
          <w:rFonts w:ascii="Times New Roman" w:eastAsia="Times New Roman" w:hAnsi="Times New Roman"/>
          <w:sz w:val="24"/>
          <w:szCs w:val="24"/>
          <w:lang w:val="en-US"/>
        </w:rPr>
        <w:t> </w:t>
      </w:r>
      <w:r w:rsidRPr="0045378B">
        <w:rPr>
          <w:rFonts w:ascii="Times New Roman" w:eastAsia="Times New Roman" w:hAnsi="Times New Roman"/>
          <w:sz w:val="24"/>
          <w:szCs w:val="24"/>
        </w:rPr>
        <w:t>_______________________________________________________________________</w:t>
      </w:r>
    </w:p>
    <w:p w:rsidR="001545E1" w:rsidRPr="0045378B" w:rsidRDefault="001545E1" w:rsidP="001545E1">
      <w:pPr>
        <w:spacing w:after="0" w:line="240" w:lineRule="auto"/>
        <w:rPr>
          <w:rFonts w:ascii="Times New Roman" w:hAnsi="Times New Roman"/>
          <w:sz w:val="24"/>
          <w:szCs w:val="24"/>
        </w:rPr>
      </w:pPr>
    </w:p>
    <w:p w:rsidR="001545E1" w:rsidRPr="0045378B" w:rsidRDefault="001545E1" w:rsidP="001545E1">
      <w:pPr>
        <w:spacing w:after="0" w:line="240" w:lineRule="auto"/>
        <w:rPr>
          <w:rFonts w:ascii="Times New Roman" w:eastAsia="Times New Roman" w:hAnsi="Times New Roman"/>
          <w:sz w:val="24"/>
          <w:szCs w:val="24"/>
        </w:rPr>
      </w:pPr>
      <w:r w:rsidRPr="0045378B">
        <w:rPr>
          <w:rFonts w:ascii="Times New Roman" w:eastAsia="Times New Roman" w:hAnsi="Times New Roman"/>
          <w:iCs/>
          <w:sz w:val="24"/>
          <w:szCs w:val="24"/>
        </w:rPr>
        <w:t>_____________________________________________________________________________</w:t>
      </w:r>
    </w:p>
    <w:p w:rsidR="001545E1" w:rsidRPr="0045378B" w:rsidRDefault="001545E1" w:rsidP="001545E1">
      <w:pPr>
        <w:spacing w:after="0" w:line="240" w:lineRule="auto"/>
        <w:jc w:val="center"/>
        <w:rPr>
          <w:rFonts w:ascii="Times New Roman" w:hAnsi="Times New Roman"/>
          <w:sz w:val="24"/>
          <w:szCs w:val="24"/>
        </w:rPr>
      </w:pPr>
      <w:r w:rsidRPr="0045378B">
        <w:rPr>
          <w:rFonts w:ascii="Times New Roman" w:eastAsia="Times New Roman" w:hAnsi="Times New Roman"/>
          <w:i/>
          <w:iCs/>
          <w:sz w:val="24"/>
          <w:szCs w:val="24"/>
        </w:rPr>
        <w:t>(Точный адрес жилого здания)</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считать готовым к предъявлению приемочной комиссии.</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 </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Председатель рабочей комиссии</w:t>
      </w:r>
      <w:r w:rsidRPr="0045378B">
        <w:rPr>
          <w:rFonts w:ascii="Times New Roman" w:eastAsia="Times New Roman" w:hAnsi="Times New Roman"/>
          <w:sz w:val="24"/>
          <w:szCs w:val="24"/>
          <w:lang w:val="en-US"/>
        </w:rPr>
        <w:t> </w:t>
      </w:r>
      <w:r w:rsidRPr="0045378B">
        <w:rPr>
          <w:rFonts w:ascii="Times New Roman" w:eastAsia="Times New Roman" w:hAnsi="Times New Roman"/>
          <w:sz w:val="24"/>
          <w:szCs w:val="24"/>
        </w:rPr>
        <w:t>_____________________________________________________________________</w:t>
      </w:r>
    </w:p>
    <w:p w:rsidR="001545E1" w:rsidRPr="0045378B" w:rsidRDefault="001545E1" w:rsidP="001545E1">
      <w:pPr>
        <w:spacing w:after="0" w:line="240" w:lineRule="auto"/>
        <w:jc w:val="center"/>
        <w:rPr>
          <w:rFonts w:ascii="Times New Roman" w:hAnsi="Times New Roman"/>
          <w:sz w:val="24"/>
          <w:szCs w:val="24"/>
        </w:rPr>
      </w:pPr>
      <w:r w:rsidRPr="0045378B">
        <w:rPr>
          <w:rFonts w:ascii="Times New Roman" w:eastAsia="Times New Roman" w:hAnsi="Times New Roman"/>
          <w:i/>
          <w:iCs/>
          <w:sz w:val="24"/>
          <w:szCs w:val="24"/>
        </w:rPr>
        <w:t>(Подпись, фамилия, и. о.)</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Член комиссии</w:t>
      </w:r>
      <w:r w:rsidRPr="0045378B">
        <w:rPr>
          <w:rFonts w:ascii="Times New Roman" w:eastAsia="Times New Roman" w:hAnsi="Times New Roman"/>
          <w:sz w:val="24"/>
          <w:szCs w:val="24"/>
          <w:lang w:val="en-US"/>
        </w:rPr>
        <w:t> </w:t>
      </w:r>
      <w:r w:rsidRPr="0045378B">
        <w:rPr>
          <w:rFonts w:ascii="Times New Roman" w:eastAsia="Times New Roman" w:hAnsi="Times New Roman"/>
          <w:sz w:val="24"/>
          <w:szCs w:val="24"/>
        </w:rPr>
        <w:t>_____________________________________________________________________</w:t>
      </w:r>
    </w:p>
    <w:p w:rsidR="001545E1" w:rsidRPr="0045378B" w:rsidRDefault="001545E1" w:rsidP="001545E1">
      <w:pPr>
        <w:spacing w:after="0" w:line="240" w:lineRule="auto"/>
        <w:jc w:val="center"/>
        <w:rPr>
          <w:rFonts w:ascii="Times New Roman" w:hAnsi="Times New Roman"/>
          <w:sz w:val="24"/>
          <w:szCs w:val="24"/>
        </w:rPr>
      </w:pPr>
      <w:r w:rsidRPr="0045378B">
        <w:rPr>
          <w:rFonts w:ascii="Times New Roman" w:eastAsia="Times New Roman" w:hAnsi="Times New Roman"/>
          <w:i/>
          <w:iCs/>
          <w:sz w:val="24"/>
          <w:szCs w:val="24"/>
        </w:rPr>
        <w:t>(Подпись, фамилия, и.о.)</w:t>
      </w:r>
    </w:p>
    <w:p w:rsidR="001545E1" w:rsidRPr="0045378B" w:rsidRDefault="001545E1" w:rsidP="001545E1">
      <w:pPr>
        <w:spacing w:after="0" w:line="240" w:lineRule="auto"/>
        <w:rPr>
          <w:rFonts w:ascii="Times New Roman" w:eastAsia="Times New Roman" w:hAnsi="Times New Roman"/>
          <w:sz w:val="24"/>
          <w:szCs w:val="24"/>
        </w:rPr>
      </w:pPr>
      <w:r w:rsidRPr="0045378B">
        <w:rPr>
          <w:rFonts w:ascii="Times New Roman" w:eastAsia="Times New Roman" w:hAnsi="Times New Roman"/>
          <w:sz w:val="24"/>
          <w:szCs w:val="24"/>
        </w:rPr>
        <w:t>Член комиссии _____________________________________________________________________________</w:t>
      </w:r>
    </w:p>
    <w:p w:rsidR="001545E1" w:rsidRPr="0045378B" w:rsidRDefault="001545E1" w:rsidP="001545E1">
      <w:pPr>
        <w:spacing w:after="0" w:line="240" w:lineRule="auto"/>
        <w:jc w:val="center"/>
        <w:rPr>
          <w:rFonts w:ascii="Times New Roman" w:eastAsia="Times New Roman" w:hAnsi="Times New Roman"/>
          <w:i/>
          <w:sz w:val="24"/>
          <w:szCs w:val="24"/>
        </w:rPr>
      </w:pPr>
      <w:r w:rsidRPr="0045378B">
        <w:rPr>
          <w:rFonts w:ascii="Times New Roman" w:eastAsia="Times New Roman" w:hAnsi="Times New Roman"/>
          <w:i/>
          <w:sz w:val="24"/>
          <w:szCs w:val="24"/>
        </w:rPr>
        <w:t>(Подпись, фамилия, и.о.)</w:t>
      </w:r>
    </w:p>
    <w:p w:rsidR="001545E1" w:rsidRPr="0045378B" w:rsidRDefault="001545E1" w:rsidP="001545E1">
      <w:pPr>
        <w:spacing w:after="0" w:line="240" w:lineRule="auto"/>
        <w:rPr>
          <w:rFonts w:ascii="Times New Roman" w:eastAsia="Times New Roman" w:hAnsi="Times New Roman"/>
          <w:sz w:val="24"/>
          <w:szCs w:val="24"/>
        </w:rPr>
      </w:pPr>
      <w:r w:rsidRPr="0045378B">
        <w:rPr>
          <w:rFonts w:ascii="Times New Roman" w:eastAsia="Times New Roman" w:hAnsi="Times New Roman"/>
          <w:sz w:val="24"/>
          <w:szCs w:val="24"/>
        </w:rPr>
        <w:t>Член комиссии _____________________________________________________________________________</w:t>
      </w:r>
    </w:p>
    <w:p w:rsidR="001545E1" w:rsidRPr="0045378B" w:rsidRDefault="001545E1" w:rsidP="001545E1">
      <w:pPr>
        <w:spacing w:after="0" w:line="240" w:lineRule="auto"/>
        <w:jc w:val="center"/>
        <w:rPr>
          <w:rFonts w:ascii="Times New Roman" w:eastAsia="Times New Roman" w:hAnsi="Times New Roman"/>
          <w:i/>
          <w:sz w:val="24"/>
          <w:szCs w:val="24"/>
        </w:rPr>
      </w:pPr>
      <w:r w:rsidRPr="0045378B">
        <w:rPr>
          <w:rFonts w:ascii="Times New Roman" w:eastAsia="Times New Roman" w:hAnsi="Times New Roman"/>
          <w:i/>
          <w:sz w:val="24"/>
          <w:szCs w:val="24"/>
        </w:rPr>
        <w:t>(Подпись, фамилия, и.о.)</w:t>
      </w:r>
    </w:p>
    <w:p w:rsidR="001545E1" w:rsidRPr="0045378B" w:rsidRDefault="001545E1" w:rsidP="001545E1">
      <w:pPr>
        <w:spacing w:after="0" w:line="240" w:lineRule="auto"/>
        <w:rPr>
          <w:rFonts w:ascii="Times New Roman" w:eastAsia="Times New Roman" w:hAnsi="Times New Roman"/>
          <w:sz w:val="24"/>
          <w:szCs w:val="24"/>
        </w:rPr>
      </w:pPr>
      <w:r w:rsidRPr="0045378B">
        <w:rPr>
          <w:rFonts w:ascii="Times New Roman" w:eastAsia="Times New Roman" w:hAnsi="Times New Roman"/>
          <w:sz w:val="24"/>
          <w:szCs w:val="24"/>
        </w:rPr>
        <w:t>Член комиссии _____________________________________________________________________________</w:t>
      </w:r>
    </w:p>
    <w:p w:rsidR="001545E1" w:rsidRPr="0045378B" w:rsidRDefault="001545E1" w:rsidP="001545E1">
      <w:pPr>
        <w:spacing w:after="0" w:line="240" w:lineRule="auto"/>
        <w:jc w:val="center"/>
        <w:rPr>
          <w:rFonts w:ascii="Times New Roman" w:eastAsia="Times New Roman" w:hAnsi="Times New Roman"/>
          <w:i/>
          <w:sz w:val="24"/>
          <w:szCs w:val="24"/>
        </w:rPr>
      </w:pPr>
      <w:r w:rsidRPr="0045378B">
        <w:rPr>
          <w:rFonts w:ascii="Times New Roman" w:eastAsia="Times New Roman" w:hAnsi="Times New Roman"/>
          <w:i/>
          <w:sz w:val="24"/>
          <w:szCs w:val="24"/>
        </w:rPr>
        <w:t>(Подпись, фамилия, и.о.)</w:t>
      </w:r>
    </w:p>
    <w:p w:rsidR="001545E1" w:rsidRPr="0045378B" w:rsidRDefault="001545E1" w:rsidP="001545E1">
      <w:pPr>
        <w:spacing w:after="0" w:line="240" w:lineRule="auto"/>
        <w:rPr>
          <w:rFonts w:ascii="Times New Roman" w:eastAsia="Times New Roman" w:hAnsi="Times New Roman"/>
          <w:sz w:val="24"/>
          <w:szCs w:val="24"/>
        </w:rPr>
      </w:pPr>
      <w:r w:rsidRPr="0045378B">
        <w:rPr>
          <w:rFonts w:ascii="Times New Roman" w:eastAsia="Times New Roman" w:hAnsi="Times New Roman"/>
          <w:sz w:val="24"/>
          <w:szCs w:val="24"/>
        </w:rPr>
        <w:t>Член комиссии _____________________________________________________________________________</w:t>
      </w:r>
    </w:p>
    <w:p w:rsidR="001545E1" w:rsidRPr="0045378B" w:rsidRDefault="001545E1" w:rsidP="001545E1">
      <w:pPr>
        <w:spacing w:after="0" w:line="240" w:lineRule="auto"/>
        <w:jc w:val="center"/>
        <w:rPr>
          <w:rFonts w:ascii="Times New Roman" w:eastAsia="Times New Roman" w:hAnsi="Times New Roman"/>
          <w:i/>
          <w:sz w:val="24"/>
          <w:szCs w:val="24"/>
        </w:rPr>
      </w:pPr>
      <w:r w:rsidRPr="0045378B">
        <w:rPr>
          <w:rFonts w:ascii="Times New Roman" w:eastAsia="Times New Roman" w:hAnsi="Times New Roman"/>
          <w:i/>
          <w:sz w:val="24"/>
          <w:szCs w:val="24"/>
        </w:rPr>
        <w:t>(Подпись, фамилия, и.о.)</w:t>
      </w:r>
    </w:p>
    <w:p w:rsidR="001545E1" w:rsidRPr="0045378B" w:rsidRDefault="001545E1" w:rsidP="001545E1">
      <w:pPr>
        <w:spacing w:after="0" w:line="240" w:lineRule="auto"/>
        <w:rPr>
          <w:rFonts w:ascii="Times New Roman" w:eastAsia="Times New Roman" w:hAnsi="Times New Roman"/>
          <w:sz w:val="24"/>
          <w:szCs w:val="24"/>
        </w:rPr>
      </w:pPr>
      <w:r w:rsidRPr="0045378B">
        <w:rPr>
          <w:rFonts w:ascii="Times New Roman" w:eastAsia="Times New Roman" w:hAnsi="Times New Roman"/>
          <w:sz w:val="24"/>
          <w:szCs w:val="24"/>
        </w:rPr>
        <w:t>Член комиссии _____________________________________________________________________________</w:t>
      </w:r>
    </w:p>
    <w:p w:rsidR="001545E1" w:rsidRPr="0045378B" w:rsidRDefault="001545E1" w:rsidP="001545E1">
      <w:pPr>
        <w:spacing w:after="0" w:line="240" w:lineRule="auto"/>
        <w:jc w:val="center"/>
        <w:rPr>
          <w:rFonts w:ascii="Times New Roman" w:eastAsia="Times New Roman" w:hAnsi="Times New Roman"/>
          <w:i/>
          <w:sz w:val="24"/>
          <w:szCs w:val="24"/>
        </w:rPr>
      </w:pPr>
      <w:r w:rsidRPr="0045378B">
        <w:rPr>
          <w:rFonts w:ascii="Times New Roman" w:eastAsia="Times New Roman" w:hAnsi="Times New Roman"/>
          <w:i/>
          <w:sz w:val="24"/>
          <w:szCs w:val="24"/>
        </w:rPr>
        <w:t>(Подпись, фамилия, и.о.)</w:t>
      </w:r>
    </w:p>
    <w:p w:rsidR="001545E1" w:rsidRPr="0045378B" w:rsidRDefault="001545E1" w:rsidP="001545E1">
      <w:pPr>
        <w:pStyle w:val="a8"/>
        <w:shd w:val="clear" w:color="auto" w:fill="FFFFFF"/>
        <w:spacing w:after="0" w:line="240" w:lineRule="auto"/>
        <w:ind w:left="426"/>
        <w:jc w:val="right"/>
        <w:textAlignment w:val="baseline"/>
        <w:rPr>
          <w:rFonts w:ascii="Times New Roman" w:hAnsi="Times New Roman"/>
          <w:b/>
          <w:sz w:val="24"/>
          <w:szCs w:val="24"/>
        </w:rPr>
      </w:pPr>
      <w:r w:rsidRPr="0045378B">
        <w:rPr>
          <w:rFonts w:ascii="Times New Roman" w:hAnsi="Times New Roman"/>
          <w:b/>
          <w:sz w:val="24"/>
          <w:szCs w:val="24"/>
        </w:rPr>
        <w:br w:type="page"/>
      </w:r>
    </w:p>
    <w:p w:rsidR="001545E1" w:rsidRPr="0045378B" w:rsidRDefault="001545E1" w:rsidP="001545E1">
      <w:pPr>
        <w:pStyle w:val="a8"/>
        <w:shd w:val="clear" w:color="auto" w:fill="FFFFFF"/>
        <w:spacing w:after="0" w:line="240" w:lineRule="auto"/>
        <w:ind w:left="426"/>
        <w:jc w:val="right"/>
        <w:textAlignment w:val="baseline"/>
        <w:rPr>
          <w:rFonts w:ascii="Times New Roman" w:hAnsi="Times New Roman"/>
          <w:b/>
          <w:sz w:val="24"/>
          <w:szCs w:val="24"/>
        </w:rPr>
      </w:pPr>
      <w:r w:rsidRPr="0045378B">
        <w:rPr>
          <w:rFonts w:ascii="Times New Roman" w:hAnsi="Times New Roman"/>
          <w:b/>
          <w:sz w:val="24"/>
          <w:szCs w:val="24"/>
        </w:rPr>
        <w:t>Приложение № 7</w:t>
      </w:r>
    </w:p>
    <w:p w:rsidR="001545E1" w:rsidRPr="0045378B" w:rsidRDefault="001545E1" w:rsidP="001545E1">
      <w:pPr>
        <w:pStyle w:val="a8"/>
        <w:shd w:val="clear" w:color="auto" w:fill="FFFFFF"/>
        <w:spacing w:after="0" w:line="240" w:lineRule="auto"/>
        <w:ind w:left="426"/>
        <w:jc w:val="right"/>
        <w:textAlignment w:val="baseline"/>
        <w:rPr>
          <w:rFonts w:ascii="Times New Roman" w:hAnsi="Times New Roman"/>
          <w:sz w:val="24"/>
          <w:szCs w:val="24"/>
        </w:rPr>
      </w:pPr>
      <w:r w:rsidRPr="0045378B">
        <w:rPr>
          <w:rFonts w:ascii="Times New Roman" w:hAnsi="Times New Roman"/>
          <w:sz w:val="24"/>
          <w:szCs w:val="24"/>
        </w:rPr>
        <w:t>к договору №</w:t>
      </w:r>
      <w:r w:rsidR="00137464">
        <w:rPr>
          <w:rFonts w:ascii="Times New Roman" w:hAnsi="Times New Roman"/>
          <w:sz w:val="24"/>
          <w:szCs w:val="24"/>
        </w:rPr>
        <w:t xml:space="preserve"> </w:t>
      </w:r>
      <w:r w:rsidR="00137464" w:rsidRPr="00137464">
        <w:rPr>
          <w:rFonts w:ascii="Times New Roman" w:hAnsi="Times New Roman"/>
          <w:bCs/>
          <w:sz w:val="24"/>
          <w:szCs w:val="24"/>
        </w:rPr>
        <w:t>Д/КР/2018-44</w:t>
      </w:r>
    </w:p>
    <w:p w:rsidR="001545E1" w:rsidRPr="0045378B" w:rsidRDefault="001545E1" w:rsidP="001545E1">
      <w:pPr>
        <w:tabs>
          <w:tab w:val="left" w:pos="284"/>
        </w:tabs>
        <w:suppressAutoHyphens/>
        <w:jc w:val="right"/>
        <w:rPr>
          <w:rFonts w:ascii="Times New Roman" w:hAnsi="Times New Roman"/>
          <w:sz w:val="24"/>
          <w:szCs w:val="24"/>
        </w:rPr>
      </w:pPr>
      <w:r w:rsidRPr="0045378B">
        <w:rPr>
          <w:rFonts w:ascii="Times New Roman" w:hAnsi="Times New Roman"/>
          <w:sz w:val="24"/>
          <w:szCs w:val="24"/>
        </w:rPr>
        <w:t>от «___»_________2018 г.</w:t>
      </w:r>
    </w:p>
    <w:p w:rsidR="001545E1" w:rsidRPr="0045378B" w:rsidRDefault="001545E1" w:rsidP="001545E1">
      <w:pPr>
        <w:shd w:val="clear" w:color="auto" w:fill="FFFFFF"/>
        <w:spacing w:after="0" w:line="240" w:lineRule="auto"/>
        <w:jc w:val="center"/>
        <w:rPr>
          <w:rFonts w:ascii="Times New Roman" w:eastAsia="Times New Roman" w:hAnsi="Times New Roman"/>
          <w:b/>
          <w:sz w:val="24"/>
          <w:szCs w:val="24"/>
        </w:rPr>
      </w:pPr>
      <w:r w:rsidRPr="0045378B">
        <w:rPr>
          <w:rFonts w:ascii="Times New Roman" w:eastAsia="Times New Roman" w:hAnsi="Times New Roman"/>
          <w:b/>
          <w:sz w:val="24"/>
          <w:szCs w:val="24"/>
        </w:rPr>
        <w:t>Акт № __</w:t>
      </w:r>
    </w:p>
    <w:p w:rsidR="001545E1" w:rsidRPr="0045378B" w:rsidRDefault="001545E1" w:rsidP="001545E1">
      <w:pPr>
        <w:spacing w:after="0" w:line="240" w:lineRule="auto"/>
        <w:jc w:val="center"/>
        <w:rPr>
          <w:rFonts w:ascii="Times New Roman" w:eastAsia="Times New Roman" w:hAnsi="Times New Roman"/>
          <w:sz w:val="24"/>
          <w:szCs w:val="24"/>
        </w:rPr>
      </w:pPr>
      <w:r w:rsidRPr="0045378B">
        <w:rPr>
          <w:rFonts w:ascii="Times New Roman" w:eastAsia="Times New Roman" w:hAnsi="Times New Roman"/>
          <w:b/>
          <w:spacing w:val="-5"/>
          <w:sz w:val="24"/>
          <w:szCs w:val="24"/>
        </w:rPr>
        <w:t>обследования дополнительных работ</w:t>
      </w:r>
    </w:p>
    <w:p w:rsidR="001545E1" w:rsidRPr="0045378B" w:rsidRDefault="001545E1" w:rsidP="001545E1">
      <w:pPr>
        <w:spacing w:after="0" w:line="240" w:lineRule="auto"/>
        <w:rPr>
          <w:rFonts w:ascii="Times New Roman" w:hAnsi="Times New Roman"/>
          <w:sz w:val="24"/>
          <w:szCs w:val="24"/>
        </w:rPr>
      </w:pPr>
      <w:r w:rsidRPr="0045378B">
        <w:rPr>
          <w:rFonts w:ascii="Times New Roman" w:eastAsia="Times New Roman" w:hAnsi="Times New Roman"/>
          <w:sz w:val="24"/>
          <w:szCs w:val="24"/>
        </w:rPr>
        <w:t>г.________                                                                                     «___» __________2018г.</w:t>
      </w:r>
    </w:p>
    <w:p w:rsidR="001545E1" w:rsidRPr="0045378B" w:rsidRDefault="001545E1" w:rsidP="001545E1">
      <w:pPr>
        <w:shd w:val="clear" w:color="auto" w:fill="FFFFFF"/>
        <w:spacing w:after="0" w:line="240" w:lineRule="auto"/>
        <w:jc w:val="both"/>
        <w:rPr>
          <w:rFonts w:ascii="Times New Roman" w:eastAsia="Times New Roman" w:hAnsi="Times New Roman"/>
          <w:bCs/>
          <w:spacing w:val="-4"/>
          <w:sz w:val="24"/>
          <w:szCs w:val="24"/>
        </w:rPr>
      </w:pPr>
    </w:p>
    <w:p w:rsidR="001545E1" w:rsidRPr="0045378B" w:rsidRDefault="001545E1" w:rsidP="001545E1">
      <w:pPr>
        <w:shd w:val="clear" w:color="auto" w:fill="FFFFFF"/>
        <w:spacing w:after="0" w:line="240" w:lineRule="auto"/>
        <w:jc w:val="both"/>
        <w:rPr>
          <w:rFonts w:ascii="Times New Roman" w:eastAsia="Times New Roman" w:hAnsi="Times New Roman"/>
          <w:bCs/>
          <w:iCs/>
          <w:spacing w:val="-4"/>
          <w:sz w:val="24"/>
          <w:szCs w:val="24"/>
          <w:u w:val="single"/>
        </w:rPr>
      </w:pPr>
      <w:r w:rsidRPr="0045378B">
        <w:rPr>
          <w:rFonts w:ascii="Times New Roman" w:eastAsia="Times New Roman" w:hAnsi="Times New Roman"/>
          <w:bCs/>
          <w:spacing w:val="-4"/>
          <w:sz w:val="24"/>
          <w:szCs w:val="24"/>
        </w:rPr>
        <w:t xml:space="preserve">Объект: </w:t>
      </w:r>
      <w:r w:rsidRPr="0045378B">
        <w:rPr>
          <w:rFonts w:ascii="Times New Roman" w:eastAsia="Times New Roman" w:hAnsi="Times New Roman"/>
          <w:bCs/>
          <w:iCs/>
          <w:spacing w:val="-4"/>
          <w:sz w:val="24"/>
          <w:szCs w:val="24"/>
          <w:u w:val="single"/>
        </w:rPr>
        <w:t>_____________________________________________________________________________</w:t>
      </w:r>
    </w:p>
    <w:p w:rsidR="001545E1" w:rsidRPr="0045378B" w:rsidRDefault="001545E1" w:rsidP="001545E1">
      <w:pPr>
        <w:shd w:val="clear" w:color="auto" w:fill="FFFFFF"/>
        <w:spacing w:after="0" w:line="240" w:lineRule="auto"/>
        <w:ind w:left="326"/>
        <w:jc w:val="both"/>
        <w:rPr>
          <w:rFonts w:ascii="Times New Roman" w:hAnsi="Times New Roman"/>
          <w:sz w:val="24"/>
          <w:szCs w:val="24"/>
          <w:vertAlign w:val="superscript"/>
        </w:rPr>
      </w:pPr>
      <w:r w:rsidRPr="0045378B">
        <w:rPr>
          <w:rFonts w:ascii="Times New Roman" w:eastAsia="Times New Roman" w:hAnsi="Times New Roman"/>
          <w:bCs/>
          <w:i/>
          <w:iCs/>
          <w:spacing w:val="-4"/>
          <w:sz w:val="24"/>
          <w:szCs w:val="24"/>
          <w:vertAlign w:val="superscript"/>
        </w:rPr>
        <w:t>Наименование объекта, адрес</w:t>
      </w:r>
    </w:p>
    <w:p w:rsidR="001545E1" w:rsidRPr="0045378B" w:rsidRDefault="001545E1" w:rsidP="001545E1">
      <w:pPr>
        <w:shd w:val="clear" w:color="auto" w:fill="FFFFFF"/>
        <w:spacing w:after="0" w:line="240" w:lineRule="auto"/>
        <w:ind w:left="100"/>
        <w:jc w:val="both"/>
        <w:rPr>
          <w:rFonts w:ascii="Times New Roman" w:hAnsi="Times New Roman"/>
          <w:sz w:val="24"/>
          <w:szCs w:val="24"/>
        </w:rPr>
      </w:pPr>
      <w:r w:rsidRPr="0045378B">
        <w:rPr>
          <w:rFonts w:ascii="Times New Roman" w:eastAsia="Times New Roman" w:hAnsi="Times New Roman"/>
          <w:spacing w:val="-4"/>
          <w:sz w:val="24"/>
          <w:szCs w:val="24"/>
        </w:rPr>
        <w:t xml:space="preserve"> Мы, нижеподписавшиеся, уполномоченные представители:</w:t>
      </w:r>
    </w:p>
    <w:p w:rsidR="001545E1" w:rsidRPr="0045378B" w:rsidRDefault="001545E1" w:rsidP="001545E1">
      <w:pPr>
        <w:shd w:val="clear" w:color="auto" w:fill="FFFFFF"/>
        <w:tabs>
          <w:tab w:val="left" w:leader="underscore" w:pos="3249"/>
        </w:tabs>
        <w:spacing w:after="0" w:line="240" w:lineRule="auto"/>
        <w:ind w:left="194"/>
        <w:jc w:val="both"/>
        <w:rPr>
          <w:rFonts w:ascii="Times New Roman" w:eastAsia="Times New Roman" w:hAnsi="Times New Roman"/>
          <w:spacing w:val="-10"/>
          <w:sz w:val="24"/>
          <w:szCs w:val="24"/>
        </w:rPr>
      </w:pPr>
    </w:p>
    <w:p w:rsidR="001545E1" w:rsidRPr="0045378B" w:rsidRDefault="001545E1" w:rsidP="001545E1">
      <w:pPr>
        <w:shd w:val="clear" w:color="auto" w:fill="FFFFFF"/>
        <w:tabs>
          <w:tab w:val="left" w:leader="underscore" w:pos="3249"/>
        </w:tabs>
        <w:spacing w:after="0" w:line="240" w:lineRule="auto"/>
        <w:ind w:left="194"/>
        <w:jc w:val="both"/>
        <w:rPr>
          <w:rFonts w:ascii="Times New Roman" w:eastAsia="Times New Roman" w:hAnsi="Times New Roman"/>
          <w:spacing w:val="-10"/>
          <w:sz w:val="24"/>
          <w:szCs w:val="24"/>
        </w:rPr>
      </w:pPr>
      <w:r w:rsidRPr="0045378B">
        <w:rPr>
          <w:rFonts w:ascii="Times New Roman" w:eastAsia="Times New Roman" w:hAnsi="Times New Roman"/>
          <w:spacing w:val="-10"/>
          <w:sz w:val="24"/>
          <w:szCs w:val="24"/>
        </w:rPr>
        <w:t xml:space="preserve">Заказчика: </w:t>
      </w:r>
      <w:r w:rsidRPr="0045378B">
        <w:rPr>
          <w:rFonts w:ascii="Times New Roman" w:eastAsia="Times New Roman" w:hAnsi="Times New Roman"/>
          <w:sz w:val="24"/>
          <w:szCs w:val="24"/>
        </w:rPr>
        <w:t>__________________________________________________________________</w:t>
      </w:r>
    </w:p>
    <w:p w:rsidR="001545E1" w:rsidRPr="0045378B" w:rsidRDefault="001545E1" w:rsidP="001545E1">
      <w:pPr>
        <w:shd w:val="clear" w:color="auto" w:fill="FFFFFF"/>
        <w:tabs>
          <w:tab w:val="left" w:leader="underscore" w:pos="3249"/>
        </w:tabs>
        <w:spacing w:after="0" w:line="240" w:lineRule="auto"/>
        <w:ind w:left="194"/>
        <w:jc w:val="both"/>
        <w:rPr>
          <w:rFonts w:ascii="Times New Roman" w:eastAsia="Times New Roman" w:hAnsi="Times New Roman"/>
          <w:i/>
          <w:spacing w:val="-10"/>
          <w:sz w:val="24"/>
          <w:szCs w:val="24"/>
          <w:vertAlign w:val="superscript"/>
        </w:rPr>
      </w:pPr>
      <w:r w:rsidRPr="0045378B">
        <w:rPr>
          <w:rFonts w:ascii="Times New Roman" w:eastAsia="Times New Roman" w:hAnsi="Times New Roman"/>
          <w:i/>
          <w:spacing w:val="-10"/>
          <w:sz w:val="24"/>
          <w:szCs w:val="24"/>
          <w:vertAlign w:val="superscript"/>
        </w:rPr>
        <w:t>(организация, должность, ФИО)</w:t>
      </w:r>
    </w:p>
    <w:p w:rsidR="001545E1" w:rsidRPr="0045378B" w:rsidRDefault="001545E1" w:rsidP="001545E1">
      <w:pPr>
        <w:shd w:val="clear" w:color="auto" w:fill="FFFFFF"/>
        <w:tabs>
          <w:tab w:val="left" w:leader="underscore" w:pos="3249"/>
        </w:tabs>
        <w:spacing w:after="0" w:line="240" w:lineRule="auto"/>
        <w:ind w:left="194"/>
        <w:jc w:val="both"/>
        <w:rPr>
          <w:rFonts w:ascii="Times New Roman" w:eastAsia="Times New Roman" w:hAnsi="Times New Roman"/>
          <w:spacing w:val="-6"/>
          <w:sz w:val="24"/>
          <w:szCs w:val="24"/>
        </w:rPr>
      </w:pPr>
      <w:r w:rsidRPr="0045378B">
        <w:rPr>
          <w:rFonts w:ascii="Times New Roman" w:eastAsia="Times New Roman" w:hAnsi="Times New Roman"/>
          <w:spacing w:val="-6"/>
          <w:sz w:val="24"/>
          <w:szCs w:val="24"/>
        </w:rPr>
        <w:t xml:space="preserve">Подрядчика: </w:t>
      </w:r>
      <w:r w:rsidRPr="0045378B">
        <w:rPr>
          <w:rFonts w:ascii="Times New Roman" w:eastAsia="Times New Roman" w:hAnsi="Times New Roman"/>
          <w:sz w:val="24"/>
          <w:szCs w:val="24"/>
        </w:rPr>
        <w:t>_________________________________________________________________</w:t>
      </w:r>
    </w:p>
    <w:p w:rsidR="001545E1" w:rsidRPr="0045378B" w:rsidRDefault="001545E1" w:rsidP="001545E1">
      <w:pPr>
        <w:shd w:val="clear" w:color="auto" w:fill="FFFFFF"/>
        <w:tabs>
          <w:tab w:val="left" w:leader="underscore" w:pos="3249"/>
        </w:tabs>
        <w:spacing w:after="0" w:line="240" w:lineRule="auto"/>
        <w:ind w:left="194"/>
        <w:jc w:val="both"/>
        <w:rPr>
          <w:rFonts w:ascii="Times New Roman" w:eastAsia="Times New Roman" w:hAnsi="Times New Roman"/>
          <w:i/>
          <w:spacing w:val="-10"/>
          <w:sz w:val="24"/>
          <w:szCs w:val="24"/>
          <w:vertAlign w:val="superscript"/>
        </w:rPr>
      </w:pPr>
      <w:r w:rsidRPr="0045378B">
        <w:rPr>
          <w:rFonts w:ascii="Times New Roman" w:eastAsia="Times New Roman" w:hAnsi="Times New Roman"/>
          <w:i/>
          <w:spacing w:val="-10"/>
          <w:sz w:val="24"/>
          <w:szCs w:val="24"/>
          <w:vertAlign w:val="superscript"/>
        </w:rPr>
        <w:t>(организация, должность, ФИО)</w:t>
      </w:r>
    </w:p>
    <w:p w:rsidR="001545E1" w:rsidRPr="0045378B" w:rsidRDefault="001545E1" w:rsidP="001545E1">
      <w:pPr>
        <w:shd w:val="clear" w:color="auto" w:fill="FFFFFF"/>
        <w:tabs>
          <w:tab w:val="left" w:leader="underscore" w:pos="6424"/>
        </w:tabs>
        <w:spacing w:after="0" w:line="240" w:lineRule="auto"/>
        <w:rPr>
          <w:rFonts w:ascii="Times New Roman" w:eastAsia="Times New Roman" w:hAnsi="Times New Roman"/>
          <w:sz w:val="24"/>
          <w:szCs w:val="24"/>
        </w:rPr>
      </w:pPr>
      <w:r w:rsidRPr="0045378B">
        <w:rPr>
          <w:rFonts w:ascii="Times New Roman" w:eastAsia="Times New Roman" w:hAnsi="Times New Roman"/>
          <w:sz w:val="24"/>
          <w:szCs w:val="24"/>
        </w:rPr>
        <w:t xml:space="preserve">  Организации, осуществляющей строительный контроль: ______________________________________________________________________________</w:t>
      </w:r>
    </w:p>
    <w:p w:rsidR="001545E1" w:rsidRPr="0045378B" w:rsidRDefault="001545E1" w:rsidP="001545E1">
      <w:pPr>
        <w:shd w:val="clear" w:color="auto" w:fill="FFFFFF"/>
        <w:tabs>
          <w:tab w:val="left" w:leader="underscore" w:pos="3249"/>
        </w:tabs>
        <w:spacing w:after="0" w:line="240" w:lineRule="auto"/>
        <w:ind w:left="194"/>
        <w:rPr>
          <w:rFonts w:ascii="Times New Roman" w:eastAsia="Times New Roman" w:hAnsi="Times New Roman"/>
          <w:i/>
          <w:spacing w:val="-10"/>
          <w:sz w:val="24"/>
          <w:szCs w:val="24"/>
          <w:vertAlign w:val="superscript"/>
        </w:rPr>
      </w:pPr>
      <w:r w:rsidRPr="0045378B">
        <w:rPr>
          <w:rFonts w:ascii="Times New Roman" w:eastAsia="Times New Roman" w:hAnsi="Times New Roman"/>
          <w:i/>
          <w:spacing w:val="-10"/>
          <w:sz w:val="24"/>
          <w:szCs w:val="24"/>
          <w:vertAlign w:val="superscript"/>
        </w:rPr>
        <w:t>(организация, должность, ФИО)</w:t>
      </w:r>
    </w:p>
    <w:p w:rsidR="001545E1" w:rsidRPr="0045378B" w:rsidRDefault="001545E1" w:rsidP="001545E1">
      <w:pPr>
        <w:shd w:val="clear" w:color="auto" w:fill="FFFFFF"/>
        <w:tabs>
          <w:tab w:val="left" w:leader="underscore" w:pos="6424"/>
        </w:tabs>
        <w:spacing w:after="0" w:line="240" w:lineRule="auto"/>
        <w:rPr>
          <w:rFonts w:ascii="Times New Roman" w:eastAsia="Times New Roman" w:hAnsi="Times New Roman"/>
          <w:spacing w:val="-3"/>
          <w:sz w:val="24"/>
          <w:szCs w:val="24"/>
        </w:rPr>
      </w:pPr>
      <w:r w:rsidRPr="0045378B">
        <w:rPr>
          <w:rFonts w:ascii="Times New Roman" w:eastAsia="Times New Roman" w:hAnsi="Times New Roman"/>
          <w:sz w:val="24"/>
          <w:szCs w:val="24"/>
        </w:rPr>
        <w:t xml:space="preserve">  П</w:t>
      </w:r>
      <w:r w:rsidRPr="0045378B">
        <w:rPr>
          <w:rFonts w:ascii="Times New Roman" w:eastAsia="Times New Roman" w:hAnsi="Times New Roman"/>
          <w:spacing w:val="-3"/>
          <w:sz w:val="24"/>
          <w:szCs w:val="24"/>
        </w:rPr>
        <w:t xml:space="preserve">роектной организации: </w:t>
      </w:r>
      <w:r w:rsidRPr="0045378B">
        <w:rPr>
          <w:rFonts w:ascii="Times New Roman" w:eastAsia="Times New Roman" w:hAnsi="Times New Roman"/>
          <w:sz w:val="24"/>
          <w:szCs w:val="24"/>
        </w:rPr>
        <w:t>________________________________________________________</w:t>
      </w:r>
    </w:p>
    <w:p w:rsidR="001545E1" w:rsidRPr="0045378B" w:rsidRDefault="001545E1" w:rsidP="001545E1">
      <w:pPr>
        <w:shd w:val="clear" w:color="auto" w:fill="FFFFFF"/>
        <w:tabs>
          <w:tab w:val="left" w:leader="underscore" w:pos="3249"/>
        </w:tabs>
        <w:spacing w:after="0" w:line="240" w:lineRule="auto"/>
        <w:ind w:left="194"/>
        <w:rPr>
          <w:rFonts w:ascii="Times New Roman" w:eastAsia="Times New Roman" w:hAnsi="Times New Roman"/>
          <w:i/>
          <w:spacing w:val="-10"/>
          <w:sz w:val="24"/>
          <w:szCs w:val="24"/>
          <w:vertAlign w:val="superscript"/>
        </w:rPr>
      </w:pPr>
      <w:r w:rsidRPr="0045378B">
        <w:rPr>
          <w:rFonts w:ascii="Times New Roman" w:eastAsia="Times New Roman" w:hAnsi="Times New Roman"/>
          <w:i/>
          <w:spacing w:val="-10"/>
          <w:sz w:val="24"/>
          <w:szCs w:val="24"/>
          <w:vertAlign w:val="superscript"/>
        </w:rPr>
        <w:t>(организация, должность, ФИО)</w:t>
      </w:r>
    </w:p>
    <w:p w:rsidR="001545E1" w:rsidRPr="0045378B" w:rsidRDefault="001545E1" w:rsidP="001545E1">
      <w:pPr>
        <w:shd w:val="clear" w:color="auto" w:fill="FFFFFF"/>
        <w:tabs>
          <w:tab w:val="left" w:leader="underscore" w:pos="6424"/>
        </w:tabs>
        <w:spacing w:after="0" w:line="240" w:lineRule="auto"/>
        <w:rPr>
          <w:rFonts w:ascii="Times New Roman" w:eastAsia="Times New Roman" w:hAnsi="Times New Roman"/>
          <w:sz w:val="24"/>
          <w:szCs w:val="24"/>
        </w:rPr>
      </w:pPr>
      <w:r w:rsidRPr="0045378B">
        <w:rPr>
          <w:rFonts w:ascii="Times New Roman" w:eastAsia="Times New Roman" w:hAnsi="Times New Roman"/>
          <w:sz w:val="24"/>
          <w:szCs w:val="24"/>
        </w:rPr>
        <w:t xml:space="preserve">  Органа местного самоуправления: _______________________________________________</w:t>
      </w:r>
    </w:p>
    <w:p w:rsidR="001545E1" w:rsidRPr="0045378B" w:rsidRDefault="001545E1" w:rsidP="001545E1">
      <w:pPr>
        <w:shd w:val="clear" w:color="auto" w:fill="FFFFFF"/>
        <w:tabs>
          <w:tab w:val="left" w:leader="underscore" w:pos="3249"/>
        </w:tabs>
        <w:spacing w:after="0" w:line="240" w:lineRule="auto"/>
        <w:ind w:left="194"/>
        <w:rPr>
          <w:rFonts w:ascii="Times New Roman" w:eastAsia="Times New Roman" w:hAnsi="Times New Roman"/>
          <w:i/>
          <w:spacing w:val="-10"/>
          <w:sz w:val="24"/>
          <w:szCs w:val="24"/>
          <w:vertAlign w:val="superscript"/>
        </w:rPr>
      </w:pPr>
      <w:r w:rsidRPr="0045378B">
        <w:rPr>
          <w:rFonts w:ascii="Times New Roman" w:eastAsia="Times New Roman" w:hAnsi="Times New Roman"/>
          <w:i/>
          <w:spacing w:val="-10"/>
          <w:sz w:val="24"/>
          <w:szCs w:val="24"/>
          <w:vertAlign w:val="superscript"/>
        </w:rPr>
        <w:t>(организация, должность, ФИО)</w:t>
      </w:r>
    </w:p>
    <w:p w:rsidR="001545E1" w:rsidRPr="0045378B" w:rsidRDefault="001545E1" w:rsidP="001545E1">
      <w:pPr>
        <w:shd w:val="clear" w:color="auto" w:fill="FFFFFF"/>
        <w:spacing w:after="0" w:line="240" w:lineRule="auto"/>
        <w:ind w:left="25" w:right="851"/>
        <w:rPr>
          <w:rFonts w:ascii="Times New Roman" w:eastAsia="Times New Roman" w:hAnsi="Times New Roman"/>
          <w:sz w:val="24"/>
          <w:szCs w:val="24"/>
        </w:rPr>
      </w:pPr>
      <w:r w:rsidRPr="0045378B">
        <w:rPr>
          <w:rFonts w:ascii="Times New Roman" w:eastAsia="Times New Roman" w:hAnsi="Times New Roman"/>
          <w:sz w:val="24"/>
          <w:szCs w:val="24"/>
        </w:rPr>
        <w:t>составили настоящий акт о том, что:</w:t>
      </w:r>
    </w:p>
    <w:p w:rsidR="001545E1" w:rsidRPr="0045378B" w:rsidRDefault="001545E1" w:rsidP="001545E1">
      <w:pPr>
        <w:pStyle w:val="a8"/>
        <w:numPr>
          <w:ilvl w:val="0"/>
          <w:numId w:val="9"/>
        </w:numPr>
        <w:shd w:val="clear" w:color="auto" w:fill="FFFFFF"/>
        <w:tabs>
          <w:tab w:val="left" w:pos="284"/>
          <w:tab w:val="left" w:pos="567"/>
          <w:tab w:val="left" w:pos="993"/>
          <w:tab w:val="left" w:pos="1276"/>
          <w:tab w:val="left" w:pos="1418"/>
        </w:tabs>
        <w:spacing w:after="0" w:line="240" w:lineRule="auto"/>
        <w:ind w:left="0" w:firstLine="0"/>
        <w:jc w:val="both"/>
        <w:rPr>
          <w:rFonts w:ascii="Times New Roman" w:hAnsi="Times New Roman"/>
          <w:sz w:val="24"/>
          <w:szCs w:val="24"/>
          <w:lang w:bidi="ru-RU"/>
        </w:rPr>
      </w:pPr>
      <w:r w:rsidRPr="0045378B">
        <w:rPr>
          <w:rFonts w:ascii="Times New Roman" w:hAnsi="Times New Roman"/>
          <w:sz w:val="24"/>
          <w:szCs w:val="24"/>
          <w:lang w:bidi="ru-RU"/>
        </w:rPr>
        <w:t>При выполнении строительно-монтажных работ по договору №_____________________ от _____________201</w:t>
      </w:r>
      <w:r w:rsidRPr="0045378B">
        <w:rPr>
          <w:rFonts w:ascii="Times New Roman" w:hAnsi="Times New Roman"/>
          <w:sz w:val="24"/>
          <w:szCs w:val="24"/>
          <w:lang w:bidi="ru-RU"/>
        </w:rPr>
        <w:softHyphen/>
      </w:r>
      <w:r w:rsidRPr="0045378B">
        <w:rPr>
          <w:rFonts w:ascii="Times New Roman" w:hAnsi="Times New Roman"/>
          <w:sz w:val="24"/>
          <w:szCs w:val="24"/>
          <w:lang w:bidi="ru-RU"/>
        </w:rPr>
        <w:softHyphen/>
      </w:r>
      <w:r w:rsidRPr="0045378B">
        <w:rPr>
          <w:rFonts w:ascii="Times New Roman" w:hAnsi="Times New Roman"/>
          <w:sz w:val="24"/>
          <w:szCs w:val="24"/>
          <w:lang w:bidi="ru-RU"/>
        </w:rPr>
        <w:softHyphen/>
      </w:r>
      <w:r w:rsidRPr="0045378B">
        <w:rPr>
          <w:rFonts w:ascii="Times New Roman" w:hAnsi="Times New Roman"/>
          <w:sz w:val="24"/>
          <w:szCs w:val="24"/>
          <w:lang w:bidi="ru-RU"/>
        </w:rPr>
        <w:softHyphen/>
      </w:r>
      <w:r w:rsidRPr="0045378B">
        <w:rPr>
          <w:rFonts w:ascii="Times New Roman" w:hAnsi="Times New Roman"/>
          <w:sz w:val="24"/>
          <w:szCs w:val="24"/>
          <w:lang w:bidi="ru-RU"/>
        </w:rPr>
        <w:softHyphen/>
        <w:t>__г. возникла необходимость выполнения дополнительных работ в связи с</w:t>
      </w:r>
    </w:p>
    <w:p w:rsidR="001545E1" w:rsidRPr="0045378B" w:rsidRDefault="001545E1" w:rsidP="001545E1">
      <w:pPr>
        <w:pStyle w:val="a8"/>
        <w:shd w:val="clear" w:color="auto" w:fill="FFFFFF"/>
        <w:tabs>
          <w:tab w:val="left" w:pos="1276"/>
          <w:tab w:val="left" w:pos="1418"/>
        </w:tabs>
        <w:spacing w:after="0" w:line="240" w:lineRule="auto"/>
        <w:ind w:left="0"/>
        <w:jc w:val="both"/>
        <w:rPr>
          <w:rFonts w:ascii="Times New Roman" w:hAnsi="Times New Roman"/>
          <w:sz w:val="24"/>
          <w:szCs w:val="24"/>
        </w:rPr>
      </w:pPr>
      <w:r w:rsidRPr="0045378B">
        <w:rPr>
          <w:rFonts w:ascii="Times New Roman" w:hAnsi="Times New Roman"/>
          <w:sz w:val="24"/>
          <w:szCs w:val="24"/>
        </w:rPr>
        <w:t xml:space="preserve">______________________________________________________________________________ </w:t>
      </w:r>
    </w:p>
    <w:p w:rsidR="001545E1" w:rsidRPr="0045378B" w:rsidRDefault="001545E1" w:rsidP="001545E1">
      <w:pPr>
        <w:shd w:val="clear" w:color="auto" w:fill="FFFFFF"/>
        <w:spacing w:after="0" w:line="240" w:lineRule="auto"/>
        <w:ind w:left="25"/>
        <w:jc w:val="both"/>
        <w:rPr>
          <w:rFonts w:ascii="Times New Roman" w:hAnsi="Times New Roman"/>
          <w:i/>
          <w:sz w:val="24"/>
          <w:szCs w:val="24"/>
        </w:rPr>
      </w:pPr>
      <w:r w:rsidRPr="0045378B">
        <w:rPr>
          <w:rFonts w:ascii="Times New Roman" w:hAnsi="Times New Roman"/>
          <w:i/>
          <w:sz w:val="24"/>
          <w:szCs w:val="24"/>
        </w:rPr>
        <w:t>(указать причины необходимости выполнения дополнительных работ)</w:t>
      </w:r>
    </w:p>
    <w:tbl>
      <w:tblPr>
        <w:tblW w:w="493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43"/>
        <w:gridCol w:w="4330"/>
        <w:gridCol w:w="1069"/>
        <w:gridCol w:w="1553"/>
        <w:gridCol w:w="1704"/>
      </w:tblGrid>
      <w:tr w:rsidR="001545E1" w:rsidRPr="0045378B" w:rsidTr="005E3DCC">
        <w:trPr>
          <w:trHeight w:val="1065"/>
          <w:jc w:val="center"/>
        </w:trPr>
        <w:tc>
          <w:tcPr>
            <w:tcW w:w="346" w:type="pct"/>
            <w:shd w:val="clear" w:color="auto" w:fill="FFFFFF"/>
            <w:vAlign w:val="center"/>
          </w:tcPr>
          <w:p w:rsidR="001545E1" w:rsidRPr="0045378B" w:rsidRDefault="001545E1" w:rsidP="005E3DCC">
            <w:pPr>
              <w:shd w:val="clear" w:color="auto" w:fill="FFFFFF"/>
              <w:spacing w:after="0" w:line="240" w:lineRule="auto"/>
              <w:ind w:left="213"/>
              <w:jc w:val="both"/>
              <w:rPr>
                <w:rFonts w:ascii="Times New Roman" w:hAnsi="Times New Roman"/>
                <w:sz w:val="24"/>
                <w:szCs w:val="24"/>
              </w:rPr>
            </w:pPr>
            <w:r w:rsidRPr="0045378B">
              <w:rPr>
                <w:rFonts w:ascii="Times New Roman" w:eastAsia="Times New Roman" w:hAnsi="Times New Roman"/>
                <w:bCs/>
                <w:sz w:val="24"/>
                <w:szCs w:val="24"/>
              </w:rPr>
              <w:t>№ п/п</w:t>
            </w:r>
          </w:p>
        </w:tc>
        <w:tc>
          <w:tcPr>
            <w:tcW w:w="2328" w:type="pct"/>
            <w:shd w:val="clear" w:color="auto" w:fill="FFFFFF"/>
            <w:vAlign w:val="center"/>
          </w:tcPr>
          <w:p w:rsidR="001545E1" w:rsidRPr="0045378B" w:rsidRDefault="001545E1" w:rsidP="005E3DCC">
            <w:pPr>
              <w:shd w:val="clear" w:color="auto" w:fill="FFFFFF"/>
              <w:spacing w:after="0" w:line="240" w:lineRule="auto"/>
              <w:ind w:left="207" w:right="188"/>
              <w:jc w:val="both"/>
              <w:rPr>
                <w:rFonts w:ascii="Times New Roman" w:hAnsi="Times New Roman"/>
                <w:sz w:val="24"/>
                <w:szCs w:val="24"/>
              </w:rPr>
            </w:pPr>
            <w:r w:rsidRPr="0045378B">
              <w:rPr>
                <w:rFonts w:ascii="Times New Roman" w:eastAsia="Times New Roman" w:hAnsi="Times New Roman"/>
                <w:sz w:val="24"/>
                <w:szCs w:val="24"/>
              </w:rPr>
              <w:t>Наименование работ, материалов (формулы подсчета их объемов)</w:t>
            </w:r>
          </w:p>
        </w:tc>
        <w:tc>
          <w:tcPr>
            <w:tcW w:w="575" w:type="pct"/>
            <w:shd w:val="clear" w:color="auto" w:fill="FFFFFF"/>
            <w:vAlign w:val="center"/>
          </w:tcPr>
          <w:p w:rsidR="001545E1" w:rsidRPr="0045378B" w:rsidRDefault="001545E1" w:rsidP="005E3DCC">
            <w:pPr>
              <w:shd w:val="clear" w:color="auto" w:fill="FFFFFF"/>
              <w:spacing w:after="0" w:line="240" w:lineRule="auto"/>
              <w:jc w:val="both"/>
              <w:rPr>
                <w:rFonts w:ascii="Times New Roman" w:hAnsi="Times New Roman"/>
                <w:sz w:val="24"/>
                <w:szCs w:val="24"/>
              </w:rPr>
            </w:pPr>
            <w:r w:rsidRPr="0045378B">
              <w:rPr>
                <w:rFonts w:ascii="Times New Roman" w:eastAsia="Times New Roman" w:hAnsi="Times New Roman"/>
                <w:bCs/>
                <w:sz w:val="24"/>
                <w:szCs w:val="24"/>
              </w:rPr>
              <w:t>Единица</w:t>
            </w:r>
          </w:p>
          <w:p w:rsidR="001545E1" w:rsidRPr="0045378B" w:rsidRDefault="001545E1" w:rsidP="005E3DCC">
            <w:pPr>
              <w:shd w:val="clear" w:color="auto" w:fill="FFFFFF"/>
              <w:spacing w:after="0" w:line="240" w:lineRule="auto"/>
              <w:ind w:right="25"/>
              <w:jc w:val="both"/>
              <w:rPr>
                <w:rFonts w:ascii="Times New Roman" w:hAnsi="Times New Roman"/>
                <w:sz w:val="24"/>
                <w:szCs w:val="24"/>
              </w:rPr>
            </w:pPr>
            <w:r w:rsidRPr="0045378B">
              <w:rPr>
                <w:rFonts w:ascii="Times New Roman" w:eastAsia="Times New Roman" w:hAnsi="Times New Roman"/>
                <w:bCs/>
                <w:sz w:val="24"/>
                <w:szCs w:val="24"/>
              </w:rPr>
              <w:t>измерения</w:t>
            </w:r>
          </w:p>
        </w:tc>
        <w:tc>
          <w:tcPr>
            <w:tcW w:w="835" w:type="pct"/>
            <w:shd w:val="clear" w:color="auto" w:fill="FFFFFF"/>
            <w:vAlign w:val="center"/>
          </w:tcPr>
          <w:p w:rsidR="001545E1" w:rsidRPr="0045378B" w:rsidRDefault="001545E1" w:rsidP="005E3DCC">
            <w:pPr>
              <w:shd w:val="clear" w:color="auto" w:fill="FFFFFF"/>
              <w:spacing w:after="0" w:line="240" w:lineRule="auto"/>
              <w:ind w:right="25"/>
              <w:jc w:val="both"/>
              <w:rPr>
                <w:rFonts w:ascii="Times New Roman" w:hAnsi="Times New Roman"/>
                <w:sz w:val="24"/>
                <w:szCs w:val="24"/>
              </w:rPr>
            </w:pPr>
            <w:r w:rsidRPr="0045378B">
              <w:rPr>
                <w:rFonts w:ascii="Times New Roman" w:eastAsia="Times New Roman" w:hAnsi="Times New Roman"/>
                <w:bCs/>
                <w:spacing w:val="-9"/>
                <w:sz w:val="24"/>
                <w:szCs w:val="24"/>
              </w:rPr>
              <w:t>Объем работ</w:t>
            </w:r>
          </w:p>
        </w:tc>
        <w:tc>
          <w:tcPr>
            <w:tcW w:w="916" w:type="pct"/>
            <w:shd w:val="clear" w:color="auto" w:fill="FFFFFF"/>
            <w:vAlign w:val="center"/>
          </w:tcPr>
          <w:p w:rsidR="001545E1" w:rsidRPr="0045378B" w:rsidRDefault="001545E1" w:rsidP="005E3DCC">
            <w:pPr>
              <w:shd w:val="clear" w:color="auto" w:fill="FFFFFF"/>
              <w:spacing w:after="0" w:line="240" w:lineRule="auto"/>
              <w:jc w:val="both"/>
              <w:rPr>
                <w:rFonts w:ascii="Times New Roman" w:hAnsi="Times New Roman"/>
                <w:sz w:val="24"/>
                <w:szCs w:val="24"/>
              </w:rPr>
            </w:pPr>
            <w:r w:rsidRPr="0045378B">
              <w:rPr>
                <w:rFonts w:ascii="Times New Roman" w:eastAsia="Times New Roman" w:hAnsi="Times New Roman"/>
                <w:bCs/>
                <w:spacing w:val="-14"/>
                <w:sz w:val="24"/>
                <w:szCs w:val="24"/>
              </w:rPr>
              <w:t>Примечание</w:t>
            </w:r>
          </w:p>
        </w:tc>
      </w:tr>
      <w:tr w:rsidR="001545E1" w:rsidRPr="0045378B" w:rsidTr="005E3DCC">
        <w:trPr>
          <w:trHeight w:hRule="exact" w:val="277"/>
          <w:jc w:val="center"/>
        </w:trPr>
        <w:tc>
          <w:tcPr>
            <w:tcW w:w="346" w:type="pct"/>
            <w:shd w:val="clear" w:color="auto" w:fill="FFFFFF"/>
            <w:vAlign w:val="center"/>
          </w:tcPr>
          <w:p w:rsidR="001545E1" w:rsidRPr="0045378B" w:rsidRDefault="001545E1" w:rsidP="005E3DCC">
            <w:pPr>
              <w:shd w:val="clear" w:color="auto" w:fill="FFFFFF"/>
              <w:spacing w:after="0" w:line="240" w:lineRule="auto"/>
              <w:ind w:left="376"/>
              <w:jc w:val="both"/>
              <w:rPr>
                <w:rFonts w:ascii="Times New Roman" w:hAnsi="Times New Roman"/>
                <w:sz w:val="24"/>
                <w:szCs w:val="24"/>
              </w:rPr>
            </w:pPr>
            <w:r w:rsidRPr="0045378B">
              <w:rPr>
                <w:rFonts w:ascii="Times New Roman" w:hAnsi="Times New Roman"/>
                <w:sz w:val="24"/>
                <w:szCs w:val="24"/>
              </w:rPr>
              <w:t>1</w:t>
            </w:r>
          </w:p>
        </w:tc>
        <w:tc>
          <w:tcPr>
            <w:tcW w:w="2328" w:type="pct"/>
            <w:shd w:val="clear" w:color="auto" w:fill="FFFFFF"/>
            <w:vAlign w:val="center"/>
          </w:tcPr>
          <w:p w:rsidR="001545E1" w:rsidRPr="0045378B" w:rsidRDefault="001545E1" w:rsidP="005E3DCC">
            <w:pPr>
              <w:shd w:val="clear" w:color="auto" w:fill="FFFFFF"/>
              <w:spacing w:after="0" w:line="240" w:lineRule="auto"/>
              <w:jc w:val="both"/>
              <w:rPr>
                <w:rFonts w:ascii="Times New Roman" w:hAnsi="Times New Roman"/>
                <w:sz w:val="24"/>
                <w:szCs w:val="24"/>
              </w:rPr>
            </w:pPr>
            <w:r w:rsidRPr="0045378B">
              <w:rPr>
                <w:rFonts w:ascii="Times New Roman" w:hAnsi="Times New Roman"/>
                <w:sz w:val="24"/>
                <w:szCs w:val="24"/>
              </w:rPr>
              <w:t>2</w:t>
            </w:r>
          </w:p>
        </w:tc>
        <w:tc>
          <w:tcPr>
            <w:tcW w:w="575" w:type="pct"/>
            <w:shd w:val="clear" w:color="auto" w:fill="FFFFFF"/>
            <w:vAlign w:val="center"/>
          </w:tcPr>
          <w:p w:rsidR="001545E1" w:rsidRPr="0045378B" w:rsidRDefault="001545E1" w:rsidP="005E3DCC">
            <w:pPr>
              <w:shd w:val="clear" w:color="auto" w:fill="FFFFFF"/>
              <w:spacing w:after="0" w:line="240" w:lineRule="auto"/>
              <w:jc w:val="both"/>
              <w:rPr>
                <w:rFonts w:ascii="Times New Roman" w:hAnsi="Times New Roman"/>
                <w:sz w:val="24"/>
                <w:szCs w:val="24"/>
              </w:rPr>
            </w:pPr>
            <w:r w:rsidRPr="0045378B">
              <w:rPr>
                <w:rFonts w:ascii="Times New Roman" w:hAnsi="Times New Roman"/>
                <w:sz w:val="24"/>
                <w:szCs w:val="24"/>
              </w:rPr>
              <w:t>3</w:t>
            </w:r>
          </w:p>
        </w:tc>
        <w:tc>
          <w:tcPr>
            <w:tcW w:w="835" w:type="pct"/>
            <w:shd w:val="clear" w:color="auto" w:fill="FFFFFF"/>
            <w:vAlign w:val="center"/>
          </w:tcPr>
          <w:p w:rsidR="001545E1" w:rsidRPr="0045378B" w:rsidRDefault="001545E1" w:rsidP="005E3DCC">
            <w:pPr>
              <w:shd w:val="clear" w:color="auto" w:fill="FFFFFF"/>
              <w:spacing w:after="0" w:line="240" w:lineRule="auto"/>
              <w:jc w:val="both"/>
              <w:rPr>
                <w:rFonts w:ascii="Times New Roman" w:hAnsi="Times New Roman"/>
                <w:sz w:val="24"/>
                <w:szCs w:val="24"/>
              </w:rPr>
            </w:pPr>
            <w:r w:rsidRPr="0045378B">
              <w:rPr>
                <w:rFonts w:ascii="Times New Roman" w:hAnsi="Times New Roman"/>
                <w:sz w:val="24"/>
                <w:szCs w:val="24"/>
              </w:rPr>
              <w:t>4</w:t>
            </w:r>
          </w:p>
        </w:tc>
        <w:tc>
          <w:tcPr>
            <w:tcW w:w="916" w:type="pct"/>
            <w:shd w:val="clear" w:color="auto" w:fill="FFFFFF"/>
            <w:vAlign w:val="center"/>
          </w:tcPr>
          <w:p w:rsidR="001545E1" w:rsidRPr="0045378B" w:rsidRDefault="001545E1" w:rsidP="005E3DCC">
            <w:pPr>
              <w:shd w:val="clear" w:color="auto" w:fill="FFFFFF"/>
              <w:spacing w:after="0" w:line="240" w:lineRule="auto"/>
              <w:jc w:val="both"/>
              <w:rPr>
                <w:rFonts w:ascii="Times New Roman" w:hAnsi="Times New Roman"/>
                <w:sz w:val="24"/>
                <w:szCs w:val="24"/>
              </w:rPr>
            </w:pPr>
            <w:r w:rsidRPr="0045378B">
              <w:rPr>
                <w:rFonts w:ascii="Times New Roman" w:hAnsi="Times New Roman"/>
                <w:sz w:val="24"/>
                <w:szCs w:val="24"/>
              </w:rPr>
              <w:t>5</w:t>
            </w:r>
          </w:p>
        </w:tc>
      </w:tr>
      <w:tr w:rsidR="001545E1" w:rsidRPr="0045378B" w:rsidTr="005E3DCC">
        <w:trPr>
          <w:trHeight w:hRule="exact" w:val="870"/>
          <w:jc w:val="center"/>
        </w:trPr>
        <w:tc>
          <w:tcPr>
            <w:tcW w:w="346" w:type="pct"/>
            <w:shd w:val="clear" w:color="auto" w:fill="FFFFFF"/>
            <w:vAlign w:val="center"/>
          </w:tcPr>
          <w:p w:rsidR="001545E1" w:rsidRPr="0045378B" w:rsidRDefault="001545E1" w:rsidP="005E3DCC">
            <w:pPr>
              <w:shd w:val="clear" w:color="auto" w:fill="FFFFFF"/>
              <w:spacing w:after="0" w:line="240" w:lineRule="auto"/>
              <w:ind w:left="351"/>
              <w:jc w:val="both"/>
              <w:rPr>
                <w:rFonts w:ascii="Times New Roman" w:hAnsi="Times New Roman"/>
                <w:sz w:val="24"/>
                <w:szCs w:val="24"/>
              </w:rPr>
            </w:pPr>
          </w:p>
        </w:tc>
        <w:tc>
          <w:tcPr>
            <w:tcW w:w="2328" w:type="pct"/>
            <w:shd w:val="clear" w:color="auto" w:fill="FFFFFF"/>
            <w:vAlign w:val="center"/>
          </w:tcPr>
          <w:p w:rsidR="001545E1" w:rsidRPr="0045378B" w:rsidRDefault="001545E1" w:rsidP="005E3DCC">
            <w:pPr>
              <w:shd w:val="clear" w:color="auto" w:fill="FFFFFF"/>
              <w:spacing w:after="0" w:line="240" w:lineRule="auto"/>
              <w:ind w:firstLine="19"/>
              <w:jc w:val="both"/>
              <w:rPr>
                <w:rFonts w:ascii="Times New Roman" w:hAnsi="Times New Roman"/>
                <w:sz w:val="24"/>
                <w:szCs w:val="24"/>
              </w:rPr>
            </w:pPr>
            <w:r w:rsidRPr="0045378B">
              <w:rPr>
                <w:rFonts w:ascii="Times New Roman" w:hAnsi="Times New Roman"/>
                <w:sz w:val="24"/>
                <w:szCs w:val="24"/>
              </w:rPr>
              <w:t>Раздел: Исключаемые работы</w:t>
            </w:r>
          </w:p>
        </w:tc>
        <w:tc>
          <w:tcPr>
            <w:tcW w:w="575" w:type="pct"/>
            <w:shd w:val="clear" w:color="auto" w:fill="FFFFFF"/>
            <w:vAlign w:val="center"/>
          </w:tcPr>
          <w:p w:rsidR="001545E1" w:rsidRPr="0045378B" w:rsidRDefault="001545E1" w:rsidP="005E3DCC">
            <w:pPr>
              <w:shd w:val="clear" w:color="auto" w:fill="FFFFFF"/>
              <w:spacing w:after="0" w:line="240" w:lineRule="auto"/>
              <w:jc w:val="both"/>
              <w:rPr>
                <w:rFonts w:ascii="Times New Roman" w:hAnsi="Times New Roman"/>
                <w:sz w:val="24"/>
                <w:szCs w:val="24"/>
              </w:rPr>
            </w:pPr>
          </w:p>
        </w:tc>
        <w:tc>
          <w:tcPr>
            <w:tcW w:w="835" w:type="pct"/>
            <w:shd w:val="clear" w:color="auto" w:fill="FFFFFF"/>
            <w:vAlign w:val="center"/>
          </w:tcPr>
          <w:p w:rsidR="001545E1" w:rsidRPr="0045378B" w:rsidRDefault="001545E1" w:rsidP="005E3DCC">
            <w:pPr>
              <w:shd w:val="clear" w:color="auto" w:fill="FFFFFF"/>
              <w:spacing w:after="0" w:line="240" w:lineRule="auto"/>
              <w:ind w:left="507"/>
              <w:jc w:val="both"/>
              <w:rPr>
                <w:rFonts w:ascii="Times New Roman" w:hAnsi="Times New Roman"/>
                <w:sz w:val="24"/>
                <w:szCs w:val="24"/>
              </w:rPr>
            </w:pPr>
          </w:p>
        </w:tc>
        <w:tc>
          <w:tcPr>
            <w:tcW w:w="916" w:type="pct"/>
            <w:shd w:val="clear" w:color="auto" w:fill="FFFFFF"/>
            <w:vAlign w:val="center"/>
          </w:tcPr>
          <w:p w:rsidR="001545E1" w:rsidRPr="0045378B" w:rsidRDefault="001545E1" w:rsidP="005E3DCC">
            <w:pPr>
              <w:shd w:val="clear" w:color="auto" w:fill="FFFFFF"/>
              <w:spacing w:after="0" w:line="240" w:lineRule="auto"/>
              <w:jc w:val="both"/>
              <w:rPr>
                <w:rFonts w:ascii="Times New Roman" w:hAnsi="Times New Roman"/>
                <w:sz w:val="24"/>
                <w:szCs w:val="24"/>
              </w:rPr>
            </w:pPr>
          </w:p>
        </w:tc>
      </w:tr>
      <w:tr w:rsidR="001545E1" w:rsidRPr="0045378B" w:rsidTr="005E3DCC">
        <w:trPr>
          <w:trHeight w:hRule="exact" w:val="713"/>
          <w:jc w:val="center"/>
        </w:trPr>
        <w:tc>
          <w:tcPr>
            <w:tcW w:w="346" w:type="pct"/>
            <w:shd w:val="clear" w:color="auto" w:fill="FFFFFF"/>
            <w:vAlign w:val="center"/>
          </w:tcPr>
          <w:p w:rsidR="001545E1" w:rsidRPr="0045378B" w:rsidRDefault="001545E1" w:rsidP="005E3DCC">
            <w:pPr>
              <w:shd w:val="clear" w:color="auto" w:fill="FFFFFF"/>
              <w:spacing w:after="0" w:line="240" w:lineRule="auto"/>
              <w:ind w:left="351"/>
              <w:jc w:val="both"/>
              <w:rPr>
                <w:rFonts w:ascii="Times New Roman" w:hAnsi="Times New Roman"/>
                <w:sz w:val="24"/>
                <w:szCs w:val="24"/>
              </w:rPr>
            </w:pPr>
          </w:p>
        </w:tc>
        <w:tc>
          <w:tcPr>
            <w:tcW w:w="2328" w:type="pct"/>
            <w:shd w:val="clear" w:color="auto" w:fill="FFFFFF"/>
            <w:vAlign w:val="center"/>
          </w:tcPr>
          <w:p w:rsidR="001545E1" w:rsidRPr="0045378B" w:rsidRDefault="001545E1" w:rsidP="005E3DCC">
            <w:pPr>
              <w:shd w:val="clear" w:color="auto" w:fill="FFFFFF"/>
              <w:spacing w:after="0" w:line="240" w:lineRule="auto"/>
              <w:ind w:firstLine="19"/>
              <w:jc w:val="both"/>
              <w:rPr>
                <w:rFonts w:ascii="Times New Roman" w:hAnsi="Times New Roman"/>
                <w:sz w:val="24"/>
                <w:szCs w:val="24"/>
              </w:rPr>
            </w:pPr>
          </w:p>
        </w:tc>
        <w:tc>
          <w:tcPr>
            <w:tcW w:w="575" w:type="pct"/>
            <w:shd w:val="clear" w:color="auto" w:fill="FFFFFF"/>
            <w:vAlign w:val="center"/>
          </w:tcPr>
          <w:p w:rsidR="001545E1" w:rsidRPr="0045378B" w:rsidRDefault="001545E1" w:rsidP="005E3DCC">
            <w:pPr>
              <w:shd w:val="clear" w:color="auto" w:fill="FFFFFF"/>
              <w:spacing w:after="0" w:line="240" w:lineRule="auto"/>
              <w:jc w:val="both"/>
              <w:rPr>
                <w:rFonts w:ascii="Times New Roman" w:hAnsi="Times New Roman"/>
                <w:sz w:val="24"/>
                <w:szCs w:val="24"/>
              </w:rPr>
            </w:pPr>
          </w:p>
        </w:tc>
        <w:tc>
          <w:tcPr>
            <w:tcW w:w="835" w:type="pct"/>
            <w:shd w:val="clear" w:color="auto" w:fill="FFFFFF"/>
            <w:vAlign w:val="center"/>
          </w:tcPr>
          <w:p w:rsidR="001545E1" w:rsidRPr="0045378B" w:rsidRDefault="001545E1" w:rsidP="005E3DCC">
            <w:pPr>
              <w:shd w:val="clear" w:color="auto" w:fill="FFFFFF"/>
              <w:spacing w:after="0" w:line="240" w:lineRule="auto"/>
              <w:ind w:left="507"/>
              <w:jc w:val="both"/>
              <w:rPr>
                <w:rFonts w:ascii="Times New Roman" w:hAnsi="Times New Roman"/>
                <w:sz w:val="24"/>
                <w:szCs w:val="24"/>
              </w:rPr>
            </w:pPr>
          </w:p>
        </w:tc>
        <w:tc>
          <w:tcPr>
            <w:tcW w:w="916" w:type="pct"/>
            <w:shd w:val="clear" w:color="auto" w:fill="FFFFFF"/>
            <w:vAlign w:val="center"/>
          </w:tcPr>
          <w:p w:rsidR="001545E1" w:rsidRPr="0045378B" w:rsidRDefault="001545E1" w:rsidP="005E3DCC">
            <w:pPr>
              <w:shd w:val="clear" w:color="auto" w:fill="FFFFFF"/>
              <w:spacing w:after="0" w:line="240" w:lineRule="auto"/>
              <w:jc w:val="both"/>
              <w:rPr>
                <w:rFonts w:ascii="Times New Roman" w:hAnsi="Times New Roman"/>
                <w:sz w:val="24"/>
                <w:szCs w:val="24"/>
              </w:rPr>
            </w:pPr>
          </w:p>
        </w:tc>
      </w:tr>
      <w:tr w:rsidR="001545E1" w:rsidRPr="0045378B" w:rsidTr="005E3DCC">
        <w:trPr>
          <w:trHeight w:hRule="exact" w:val="709"/>
          <w:jc w:val="center"/>
        </w:trPr>
        <w:tc>
          <w:tcPr>
            <w:tcW w:w="346" w:type="pct"/>
            <w:shd w:val="clear" w:color="auto" w:fill="FFFFFF"/>
            <w:vAlign w:val="center"/>
          </w:tcPr>
          <w:p w:rsidR="001545E1" w:rsidRPr="0045378B" w:rsidRDefault="001545E1" w:rsidP="005E3DCC">
            <w:pPr>
              <w:shd w:val="clear" w:color="auto" w:fill="FFFFFF"/>
              <w:spacing w:after="0" w:line="240" w:lineRule="auto"/>
              <w:ind w:left="351"/>
              <w:jc w:val="both"/>
              <w:rPr>
                <w:rFonts w:ascii="Times New Roman" w:hAnsi="Times New Roman"/>
                <w:sz w:val="24"/>
                <w:szCs w:val="24"/>
              </w:rPr>
            </w:pPr>
          </w:p>
        </w:tc>
        <w:tc>
          <w:tcPr>
            <w:tcW w:w="2328" w:type="pct"/>
            <w:shd w:val="clear" w:color="auto" w:fill="FFFFFF"/>
            <w:vAlign w:val="center"/>
          </w:tcPr>
          <w:p w:rsidR="001545E1" w:rsidRPr="0045378B" w:rsidRDefault="001545E1" w:rsidP="005E3DCC">
            <w:pPr>
              <w:shd w:val="clear" w:color="auto" w:fill="FFFFFF"/>
              <w:spacing w:after="0" w:line="240" w:lineRule="auto"/>
              <w:ind w:firstLine="19"/>
              <w:jc w:val="both"/>
              <w:rPr>
                <w:rFonts w:ascii="Times New Roman" w:hAnsi="Times New Roman"/>
                <w:sz w:val="24"/>
                <w:szCs w:val="24"/>
              </w:rPr>
            </w:pPr>
            <w:r w:rsidRPr="0045378B">
              <w:rPr>
                <w:rFonts w:ascii="Times New Roman" w:hAnsi="Times New Roman"/>
                <w:sz w:val="24"/>
                <w:szCs w:val="24"/>
              </w:rPr>
              <w:t>Раздел: Дополнительные работы</w:t>
            </w:r>
          </w:p>
        </w:tc>
        <w:tc>
          <w:tcPr>
            <w:tcW w:w="575" w:type="pct"/>
            <w:shd w:val="clear" w:color="auto" w:fill="FFFFFF"/>
            <w:vAlign w:val="center"/>
          </w:tcPr>
          <w:p w:rsidR="001545E1" w:rsidRPr="0045378B" w:rsidRDefault="001545E1" w:rsidP="005E3DCC">
            <w:pPr>
              <w:shd w:val="clear" w:color="auto" w:fill="FFFFFF"/>
              <w:spacing w:after="0" w:line="240" w:lineRule="auto"/>
              <w:jc w:val="both"/>
              <w:rPr>
                <w:rFonts w:ascii="Times New Roman" w:hAnsi="Times New Roman"/>
                <w:sz w:val="24"/>
                <w:szCs w:val="24"/>
              </w:rPr>
            </w:pPr>
          </w:p>
        </w:tc>
        <w:tc>
          <w:tcPr>
            <w:tcW w:w="835" w:type="pct"/>
            <w:shd w:val="clear" w:color="auto" w:fill="FFFFFF"/>
            <w:vAlign w:val="center"/>
          </w:tcPr>
          <w:p w:rsidR="001545E1" w:rsidRPr="0045378B" w:rsidRDefault="001545E1" w:rsidP="005E3DCC">
            <w:pPr>
              <w:shd w:val="clear" w:color="auto" w:fill="FFFFFF"/>
              <w:spacing w:after="0" w:line="240" w:lineRule="auto"/>
              <w:ind w:left="507"/>
              <w:jc w:val="both"/>
              <w:rPr>
                <w:rFonts w:ascii="Times New Roman" w:hAnsi="Times New Roman"/>
                <w:sz w:val="24"/>
                <w:szCs w:val="24"/>
              </w:rPr>
            </w:pPr>
          </w:p>
        </w:tc>
        <w:tc>
          <w:tcPr>
            <w:tcW w:w="916" w:type="pct"/>
            <w:shd w:val="clear" w:color="auto" w:fill="FFFFFF"/>
            <w:vAlign w:val="center"/>
          </w:tcPr>
          <w:p w:rsidR="001545E1" w:rsidRPr="0045378B" w:rsidRDefault="001545E1" w:rsidP="005E3DCC">
            <w:pPr>
              <w:shd w:val="clear" w:color="auto" w:fill="FFFFFF"/>
              <w:spacing w:after="0" w:line="240" w:lineRule="auto"/>
              <w:jc w:val="both"/>
              <w:rPr>
                <w:rFonts w:ascii="Times New Roman" w:hAnsi="Times New Roman"/>
                <w:sz w:val="24"/>
                <w:szCs w:val="24"/>
              </w:rPr>
            </w:pPr>
          </w:p>
        </w:tc>
      </w:tr>
      <w:tr w:rsidR="001545E1" w:rsidRPr="0045378B" w:rsidTr="005E3DCC">
        <w:trPr>
          <w:trHeight w:hRule="exact" w:val="570"/>
          <w:jc w:val="center"/>
        </w:trPr>
        <w:tc>
          <w:tcPr>
            <w:tcW w:w="346" w:type="pct"/>
            <w:shd w:val="clear" w:color="auto" w:fill="FFFFFF"/>
            <w:vAlign w:val="center"/>
          </w:tcPr>
          <w:p w:rsidR="001545E1" w:rsidRPr="0045378B" w:rsidRDefault="001545E1" w:rsidP="005E3DCC">
            <w:pPr>
              <w:shd w:val="clear" w:color="auto" w:fill="FFFFFF"/>
              <w:spacing w:after="0" w:line="240" w:lineRule="auto"/>
              <w:ind w:left="351"/>
              <w:jc w:val="both"/>
              <w:rPr>
                <w:rFonts w:ascii="Times New Roman" w:hAnsi="Times New Roman"/>
                <w:sz w:val="24"/>
                <w:szCs w:val="24"/>
              </w:rPr>
            </w:pPr>
          </w:p>
        </w:tc>
        <w:tc>
          <w:tcPr>
            <w:tcW w:w="2328" w:type="pct"/>
            <w:shd w:val="clear" w:color="auto" w:fill="FFFFFF"/>
            <w:vAlign w:val="center"/>
          </w:tcPr>
          <w:p w:rsidR="001545E1" w:rsidRPr="0045378B" w:rsidRDefault="001545E1" w:rsidP="005E3DCC">
            <w:pPr>
              <w:shd w:val="clear" w:color="auto" w:fill="FFFFFF"/>
              <w:spacing w:after="0" w:line="240" w:lineRule="auto"/>
              <w:ind w:firstLine="19"/>
              <w:jc w:val="both"/>
              <w:rPr>
                <w:rFonts w:ascii="Times New Roman" w:hAnsi="Times New Roman"/>
                <w:sz w:val="24"/>
                <w:szCs w:val="24"/>
              </w:rPr>
            </w:pPr>
          </w:p>
        </w:tc>
        <w:tc>
          <w:tcPr>
            <w:tcW w:w="575" w:type="pct"/>
            <w:shd w:val="clear" w:color="auto" w:fill="FFFFFF"/>
            <w:vAlign w:val="center"/>
          </w:tcPr>
          <w:p w:rsidR="001545E1" w:rsidRPr="0045378B" w:rsidRDefault="001545E1" w:rsidP="005E3DCC">
            <w:pPr>
              <w:shd w:val="clear" w:color="auto" w:fill="FFFFFF"/>
              <w:spacing w:after="0" w:line="240" w:lineRule="auto"/>
              <w:jc w:val="both"/>
              <w:rPr>
                <w:rFonts w:ascii="Times New Roman" w:hAnsi="Times New Roman"/>
                <w:sz w:val="24"/>
                <w:szCs w:val="24"/>
              </w:rPr>
            </w:pPr>
          </w:p>
        </w:tc>
        <w:tc>
          <w:tcPr>
            <w:tcW w:w="835" w:type="pct"/>
            <w:shd w:val="clear" w:color="auto" w:fill="FFFFFF"/>
            <w:vAlign w:val="center"/>
          </w:tcPr>
          <w:p w:rsidR="001545E1" w:rsidRPr="0045378B" w:rsidRDefault="001545E1" w:rsidP="005E3DCC">
            <w:pPr>
              <w:shd w:val="clear" w:color="auto" w:fill="FFFFFF"/>
              <w:spacing w:after="0" w:line="240" w:lineRule="auto"/>
              <w:ind w:left="507"/>
              <w:jc w:val="both"/>
              <w:rPr>
                <w:rFonts w:ascii="Times New Roman" w:hAnsi="Times New Roman"/>
                <w:sz w:val="24"/>
                <w:szCs w:val="24"/>
              </w:rPr>
            </w:pPr>
          </w:p>
        </w:tc>
        <w:tc>
          <w:tcPr>
            <w:tcW w:w="916" w:type="pct"/>
            <w:shd w:val="clear" w:color="auto" w:fill="FFFFFF"/>
            <w:vAlign w:val="center"/>
          </w:tcPr>
          <w:p w:rsidR="001545E1" w:rsidRPr="0045378B" w:rsidRDefault="001545E1" w:rsidP="005E3DCC">
            <w:pPr>
              <w:shd w:val="clear" w:color="auto" w:fill="FFFFFF"/>
              <w:spacing w:after="0" w:line="240" w:lineRule="auto"/>
              <w:jc w:val="both"/>
              <w:rPr>
                <w:rFonts w:ascii="Times New Roman" w:hAnsi="Times New Roman"/>
                <w:sz w:val="24"/>
                <w:szCs w:val="24"/>
              </w:rPr>
            </w:pPr>
          </w:p>
          <w:p w:rsidR="001545E1" w:rsidRPr="0045378B" w:rsidRDefault="001545E1" w:rsidP="005E3DCC">
            <w:pPr>
              <w:shd w:val="clear" w:color="auto" w:fill="FFFFFF"/>
              <w:spacing w:after="0" w:line="240" w:lineRule="auto"/>
              <w:jc w:val="both"/>
              <w:rPr>
                <w:rFonts w:ascii="Times New Roman" w:hAnsi="Times New Roman"/>
                <w:sz w:val="24"/>
                <w:szCs w:val="24"/>
              </w:rPr>
            </w:pPr>
          </w:p>
          <w:p w:rsidR="001545E1" w:rsidRPr="0045378B" w:rsidRDefault="001545E1" w:rsidP="005E3DCC">
            <w:pPr>
              <w:shd w:val="clear" w:color="auto" w:fill="FFFFFF"/>
              <w:spacing w:after="0" w:line="240" w:lineRule="auto"/>
              <w:jc w:val="both"/>
              <w:rPr>
                <w:rFonts w:ascii="Times New Roman" w:hAnsi="Times New Roman"/>
                <w:sz w:val="24"/>
                <w:szCs w:val="24"/>
              </w:rPr>
            </w:pPr>
          </w:p>
        </w:tc>
      </w:tr>
      <w:tr w:rsidR="001545E1" w:rsidRPr="0045378B" w:rsidTr="005E3DCC">
        <w:trPr>
          <w:trHeight w:hRule="exact" w:val="717"/>
          <w:jc w:val="center"/>
        </w:trPr>
        <w:tc>
          <w:tcPr>
            <w:tcW w:w="346" w:type="pct"/>
            <w:shd w:val="clear" w:color="auto" w:fill="FFFFFF"/>
            <w:vAlign w:val="center"/>
          </w:tcPr>
          <w:p w:rsidR="001545E1" w:rsidRPr="0045378B" w:rsidRDefault="001545E1" w:rsidP="005E3DCC">
            <w:pPr>
              <w:shd w:val="clear" w:color="auto" w:fill="FFFFFF"/>
              <w:spacing w:after="0" w:line="240" w:lineRule="auto"/>
              <w:ind w:left="351"/>
              <w:jc w:val="both"/>
              <w:rPr>
                <w:rFonts w:ascii="Times New Roman" w:hAnsi="Times New Roman"/>
                <w:sz w:val="24"/>
                <w:szCs w:val="24"/>
              </w:rPr>
            </w:pPr>
          </w:p>
        </w:tc>
        <w:tc>
          <w:tcPr>
            <w:tcW w:w="2328" w:type="pct"/>
            <w:shd w:val="clear" w:color="auto" w:fill="FFFFFF"/>
            <w:vAlign w:val="center"/>
          </w:tcPr>
          <w:p w:rsidR="001545E1" w:rsidRPr="0045378B" w:rsidRDefault="001545E1" w:rsidP="005E3DCC">
            <w:pPr>
              <w:shd w:val="clear" w:color="auto" w:fill="FFFFFF"/>
              <w:spacing w:after="0" w:line="240" w:lineRule="auto"/>
              <w:ind w:firstLine="19"/>
              <w:jc w:val="both"/>
              <w:rPr>
                <w:rFonts w:ascii="Times New Roman" w:hAnsi="Times New Roman"/>
                <w:sz w:val="24"/>
                <w:szCs w:val="24"/>
              </w:rPr>
            </w:pPr>
          </w:p>
        </w:tc>
        <w:tc>
          <w:tcPr>
            <w:tcW w:w="575" w:type="pct"/>
            <w:shd w:val="clear" w:color="auto" w:fill="FFFFFF"/>
            <w:vAlign w:val="center"/>
          </w:tcPr>
          <w:p w:rsidR="001545E1" w:rsidRPr="0045378B" w:rsidRDefault="001545E1" w:rsidP="005E3DCC">
            <w:pPr>
              <w:shd w:val="clear" w:color="auto" w:fill="FFFFFF"/>
              <w:spacing w:after="0" w:line="240" w:lineRule="auto"/>
              <w:jc w:val="both"/>
              <w:rPr>
                <w:rFonts w:ascii="Times New Roman" w:hAnsi="Times New Roman"/>
                <w:sz w:val="24"/>
                <w:szCs w:val="24"/>
              </w:rPr>
            </w:pPr>
          </w:p>
        </w:tc>
        <w:tc>
          <w:tcPr>
            <w:tcW w:w="835" w:type="pct"/>
            <w:shd w:val="clear" w:color="auto" w:fill="FFFFFF"/>
            <w:vAlign w:val="center"/>
          </w:tcPr>
          <w:p w:rsidR="001545E1" w:rsidRPr="0045378B" w:rsidRDefault="001545E1" w:rsidP="005E3DCC">
            <w:pPr>
              <w:shd w:val="clear" w:color="auto" w:fill="FFFFFF"/>
              <w:spacing w:after="0" w:line="240" w:lineRule="auto"/>
              <w:ind w:left="507"/>
              <w:jc w:val="both"/>
              <w:rPr>
                <w:rFonts w:ascii="Times New Roman" w:hAnsi="Times New Roman"/>
                <w:sz w:val="24"/>
                <w:szCs w:val="24"/>
              </w:rPr>
            </w:pPr>
          </w:p>
        </w:tc>
        <w:tc>
          <w:tcPr>
            <w:tcW w:w="916" w:type="pct"/>
            <w:shd w:val="clear" w:color="auto" w:fill="FFFFFF"/>
            <w:vAlign w:val="center"/>
          </w:tcPr>
          <w:p w:rsidR="001545E1" w:rsidRPr="0045378B" w:rsidRDefault="001545E1" w:rsidP="005E3DCC">
            <w:pPr>
              <w:shd w:val="clear" w:color="auto" w:fill="FFFFFF"/>
              <w:spacing w:after="0" w:line="240" w:lineRule="auto"/>
              <w:jc w:val="both"/>
              <w:rPr>
                <w:rFonts w:ascii="Times New Roman" w:hAnsi="Times New Roman"/>
                <w:sz w:val="24"/>
                <w:szCs w:val="24"/>
              </w:rPr>
            </w:pPr>
          </w:p>
          <w:p w:rsidR="001545E1" w:rsidRPr="0045378B" w:rsidRDefault="001545E1" w:rsidP="005E3DCC">
            <w:pPr>
              <w:shd w:val="clear" w:color="auto" w:fill="FFFFFF"/>
              <w:spacing w:after="0" w:line="240" w:lineRule="auto"/>
              <w:jc w:val="both"/>
              <w:rPr>
                <w:rFonts w:ascii="Times New Roman" w:hAnsi="Times New Roman"/>
                <w:sz w:val="24"/>
                <w:szCs w:val="24"/>
              </w:rPr>
            </w:pPr>
          </w:p>
          <w:p w:rsidR="001545E1" w:rsidRPr="0045378B" w:rsidRDefault="001545E1" w:rsidP="005E3DCC">
            <w:pPr>
              <w:shd w:val="clear" w:color="auto" w:fill="FFFFFF"/>
              <w:spacing w:after="0" w:line="240" w:lineRule="auto"/>
              <w:jc w:val="both"/>
              <w:rPr>
                <w:rFonts w:ascii="Times New Roman" w:hAnsi="Times New Roman"/>
                <w:sz w:val="24"/>
                <w:szCs w:val="24"/>
              </w:rPr>
            </w:pPr>
          </w:p>
        </w:tc>
      </w:tr>
    </w:tbl>
    <w:p w:rsidR="001545E1" w:rsidRPr="0045378B" w:rsidRDefault="001545E1" w:rsidP="001545E1">
      <w:pPr>
        <w:pStyle w:val="a8"/>
        <w:numPr>
          <w:ilvl w:val="0"/>
          <w:numId w:val="8"/>
        </w:numPr>
        <w:shd w:val="clear" w:color="auto" w:fill="FFFFFF"/>
        <w:tabs>
          <w:tab w:val="left" w:pos="851"/>
        </w:tabs>
        <w:spacing w:after="0" w:line="240" w:lineRule="auto"/>
        <w:ind w:left="0" w:right="43" w:firstLine="567"/>
        <w:jc w:val="both"/>
        <w:rPr>
          <w:rFonts w:ascii="Times New Roman" w:hAnsi="Times New Roman"/>
          <w:sz w:val="24"/>
          <w:szCs w:val="24"/>
          <w:lang w:bidi="ru-RU"/>
        </w:rPr>
      </w:pPr>
      <w:r w:rsidRPr="0045378B">
        <w:rPr>
          <w:rFonts w:ascii="Times New Roman" w:hAnsi="Times New Roman"/>
          <w:sz w:val="24"/>
          <w:szCs w:val="24"/>
          <w:lang w:bidi="ru-RU"/>
        </w:rPr>
        <w:t>Приняли решение о согласовании необходимости выполнения вышеуказанных дополнительных работ по капитальному ремонту МКД.</w:t>
      </w:r>
    </w:p>
    <w:p w:rsidR="001545E1" w:rsidRPr="0045378B" w:rsidRDefault="001545E1" w:rsidP="001545E1">
      <w:pPr>
        <w:pStyle w:val="a8"/>
        <w:shd w:val="clear" w:color="auto" w:fill="FFFFFF"/>
        <w:spacing w:after="0" w:line="240" w:lineRule="auto"/>
        <w:ind w:right="451"/>
        <w:jc w:val="both"/>
        <w:rPr>
          <w:rFonts w:ascii="Times New Roman" w:hAnsi="Times New Roman"/>
          <w:sz w:val="24"/>
          <w:szCs w:val="24"/>
        </w:rPr>
      </w:pPr>
    </w:p>
    <w:p w:rsidR="001545E1" w:rsidRPr="0045378B" w:rsidRDefault="001545E1" w:rsidP="001545E1">
      <w:pPr>
        <w:shd w:val="clear" w:color="auto" w:fill="FFFFFF"/>
        <w:tabs>
          <w:tab w:val="left" w:leader="underscore" w:pos="3249"/>
        </w:tabs>
        <w:spacing w:after="0" w:line="240" w:lineRule="auto"/>
        <w:jc w:val="both"/>
        <w:rPr>
          <w:rFonts w:ascii="Times New Roman" w:eastAsia="Times New Roman" w:hAnsi="Times New Roman"/>
          <w:spacing w:val="-10"/>
          <w:sz w:val="24"/>
          <w:szCs w:val="24"/>
        </w:rPr>
      </w:pPr>
      <w:r w:rsidRPr="0045378B">
        <w:rPr>
          <w:rFonts w:ascii="Times New Roman" w:hAnsi="Times New Roman"/>
          <w:sz w:val="24"/>
          <w:szCs w:val="24"/>
        </w:rPr>
        <w:t xml:space="preserve">Представитель </w:t>
      </w:r>
      <w:r w:rsidRPr="0045378B">
        <w:rPr>
          <w:rFonts w:ascii="Times New Roman" w:eastAsia="Times New Roman" w:hAnsi="Times New Roman"/>
          <w:spacing w:val="-10"/>
          <w:sz w:val="24"/>
          <w:szCs w:val="24"/>
        </w:rPr>
        <w:t>заказчика: ____________________________________________________</w:t>
      </w:r>
    </w:p>
    <w:p w:rsidR="001545E1" w:rsidRPr="0045378B" w:rsidRDefault="001545E1" w:rsidP="001545E1">
      <w:pPr>
        <w:shd w:val="clear" w:color="auto" w:fill="FFFFFF"/>
        <w:tabs>
          <w:tab w:val="left" w:leader="underscore" w:pos="3249"/>
        </w:tabs>
        <w:spacing w:after="0" w:line="240" w:lineRule="auto"/>
        <w:jc w:val="both"/>
        <w:rPr>
          <w:rFonts w:ascii="Times New Roman" w:eastAsia="Times New Roman" w:hAnsi="Times New Roman"/>
          <w:b/>
          <w:i/>
          <w:spacing w:val="-10"/>
          <w:sz w:val="24"/>
          <w:szCs w:val="24"/>
          <w:vertAlign w:val="superscript"/>
        </w:rPr>
      </w:pPr>
      <w:r w:rsidRPr="0045378B">
        <w:rPr>
          <w:rFonts w:ascii="Times New Roman" w:eastAsia="Times New Roman" w:hAnsi="Times New Roman"/>
          <w:b/>
          <w:i/>
          <w:spacing w:val="-10"/>
          <w:sz w:val="24"/>
          <w:szCs w:val="24"/>
          <w:vertAlign w:val="superscript"/>
        </w:rPr>
        <w:t>МП</w:t>
      </w:r>
      <w:r w:rsidRPr="0045378B">
        <w:rPr>
          <w:rFonts w:ascii="Times New Roman" w:eastAsia="Times New Roman" w:hAnsi="Times New Roman"/>
          <w:i/>
          <w:spacing w:val="-10"/>
          <w:sz w:val="24"/>
          <w:szCs w:val="24"/>
          <w:vertAlign w:val="superscript"/>
        </w:rPr>
        <w:t xml:space="preserve"> (подпись, расшифровка</w:t>
      </w:r>
      <w:r w:rsidRPr="0045378B">
        <w:rPr>
          <w:rFonts w:ascii="Times New Roman" w:eastAsia="Times New Roman" w:hAnsi="Times New Roman"/>
          <w:spacing w:val="-10"/>
          <w:sz w:val="24"/>
          <w:szCs w:val="24"/>
          <w:vertAlign w:val="superscript"/>
        </w:rPr>
        <w:t xml:space="preserve">, </w:t>
      </w:r>
      <w:r w:rsidRPr="0045378B">
        <w:rPr>
          <w:rFonts w:ascii="Times New Roman" w:eastAsia="Times New Roman" w:hAnsi="Times New Roman"/>
          <w:i/>
          <w:spacing w:val="-10"/>
          <w:sz w:val="24"/>
          <w:szCs w:val="24"/>
          <w:vertAlign w:val="superscript"/>
        </w:rPr>
        <w:t>на основании чего действует</w:t>
      </w:r>
      <w:r w:rsidRPr="0045378B">
        <w:rPr>
          <w:rFonts w:ascii="Times New Roman" w:eastAsia="Times New Roman" w:hAnsi="Times New Roman"/>
          <w:b/>
          <w:i/>
          <w:spacing w:val="-10"/>
          <w:sz w:val="24"/>
          <w:szCs w:val="24"/>
          <w:vertAlign w:val="superscript"/>
        </w:rPr>
        <w:t>)</w:t>
      </w:r>
    </w:p>
    <w:p w:rsidR="001545E1" w:rsidRPr="0045378B" w:rsidRDefault="001545E1" w:rsidP="001545E1">
      <w:pPr>
        <w:shd w:val="clear" w:color="auto" w:fill="FFFFFF"/>
        <w:tabs>
          <w:tab w:val="left" w:leader="underscore" w:pos="3249"/>
        </w:tabs>
        <w:spacing w:after="0" w:line="240" w:lineRule="auto"/>
        <w:jc w:val="both"/>
        <w:rPr>
          <w:rFonts w:ascii="Times New Roman" w:eastAsia="Times New Roman" w:hAnsi="Times New Roman"/>
          <w:spacing w:val="-6"/>
          <w:sz w:val="24"/>
          <w:szCs w:val="24"/>
        </w:rPr>
      </w:pPr>
    </w:p>
    <w:p w:rsidR="001545E1" w:rsidRPr="0045378B" w:rsidRDefault="001545E1" w:rsidP="001545E1">
      <w:pPr>
        <w:shd w:val="clear" w:color="auto" w:fill="FFFFFF"/>
        <w:tabs>
          <w:tab w:val="left" w:leader="underscore" w:pos="3249"/>
        </w:tabs>
        <w:spacing w:after="0" w:line="240" w:lineRule="auto"/>
        <w:jc w:val="both"/>
        <w:rPr>
          <w:rFonts w:ascii="Times New Roman" w:eastAsia="Times New Roman" w:hAnsi="Times New Roman"/>
          <w:i/>
          <w:spacing w:val="-10"/>
          <w:sz w:val="24"/>
          <w:szCs w:val="24"/>
          <w:vertAlign w:val="superscript"/>
        </w:rPr>
      </w:pPr>
      <w:r w:rsidRPr="0045378B">
        <w:rPr>
          <w:rFonts w:ascii="Times New Roman" w:eastAsia="Times New Roman" w:hAnsi="Times New Roman"/>
          <w:spacing w:val="-6"/>
          <w:sz w:val="24"/>
          <w:szCs w:val="24"/>
        </w:rPr>
        <w:t>Представитель подрядчика: __________________________________________________________</w:t>
      </w:r>
    </w:p>
    <w:p w:rsidR="001545E1" w:rsidRPr="0045378B" w:rsidRDefault="001545E1" w:rsidP="001545E1">
      <w:pPr>
        <w:shd w:val="clear" w:color="auto" w:fill="FFFFFF"/>
        <w:tabs>
          <w:tab w:val="left" w:leader="underscore" w:pos="3249"/>
        </w:tabs>
        <w:spacing w:after="0" w:line="240" w:lineRule="auto"/>
        <w:ind w:left="194"/>
        <w:jc w:val="both"/>
        <w:rPr>
          <w:rFonts w:ascii="Times New Roman" w:eastAsia="Times New Roman" w:hAnsi="Times New Roman"/>
          <w:i/>
          <w:spacing w:val="-10"/>
          <w:sz w:val="24"/>
          <w:szCs w:val="24"/>
          <w:vertAlign w:val="superscript"/>
        </w:rPr>
      </w:pPr>
      <w:r w:rsidRPr="0045378B">
        <w:rPr>
          <w:rFonts w:ascii="Times New Roman" w:eastAsia="Times New Roman" w:hAnsi="Times New Roman"/>
          <w:b/>
          <w:i/>
          <w:spacing w:val="-10"/>
          <w:sz w:val="24"/>
          <w:szCs w:val="24"/>
          <w:vertAlign w:val="superscript"/>
        </w:rPr>
        <w:t>МП</w:t>
      </w:r>
      <w:r w:rsidRPr="0045378B">
        <w:rPr>
          <w:rFonts w:ascii="Times New Roman" w:eastAsia="Times New Roman" w:hAnsi="Times New Roman"/>
          <w:i/>
          <w:spacing w:val="-10"/>
          <w:sz w:val="24"/>
          <w:szCs w:val="24"/>
          <w:vertAlign w:val="superscript"/>
        </w:rPr>
        <w:t xml:space="preserve"> (подпись, расшифровка</w:t>
      </w:r>
      <w:r w:rsidRPr="0045378B">
        <w:rPr>
          <w:rFonts w:ascii="Times New Roman" w:eastAsia="Times New Roman" w:hAnsi="Times New Roman"/>
          <w:spacing w:val="-10"/>
          <w:sz w:val="24"/>
          <w:szCs w:val="24"/>
          <w:vertAlign w:val="superscript"/>
        </w:rPr>
        <w:t xml:space="preserve">, </w:t>
      </w:r>
      <w:r w:rsidRPr="0045378B">
        <w:rPr>
          <w:rFonts w:ascii="Times New Roman" w:eastAsia="Times New Roman" w:hAnsi="Times New Roman"/>
          <w:i/>
          <w:spacing w:val="-10"/>
          <w:sz w:val="24"/>
          <w:szCs w:val="24"/>
          <w:vertAlign w:val="superscript"/>
        </w:rPr>
        <w:t xml:space="preserve">на основании чего действует)                                                                                                      </w:t>
      </w:r>
    </w:p>
    <w:p w:rsidR="001545E1" w:rsidRPr="0045378B" w:rsidRDefault="001545E1" w:rsidP="001545E1">
      <w:pPr>
        <w:shd w:val="clear" w:color="auto" w:fill="FFFFFF"/>
        <w:tabs>
          <w:tab w:val="left" w:leader="underscore" w:pos="6424"/>
        </w:tabs>
        <w:spacing w:after="0" w:line="240" w:lineRule="auto"/>
        <w:jc w:val="both"/>
        <w:rPr>
          <w:rFonts w:ascii="Times New Roman" w:eastAsia="Times New Roman" w:hAnsi="Times New Roman"/>
          <w:sz w:val="24"/>
          <w:szCs w:val="24"/>
        </w:rPr>
      </w:pPr>
    </w:p>
    <w:p w:rsidR="001545E1" w:rsidRPr="0045378B" w:rsidRDefault="001545E1" w:rsidP="001545E1">
      <w:pPr>
        <w:shd w:val="clear" w:color="auto" w:fill="FFFFFF"/>
        <w:tabs>
          <w:tab w:val="left" w:leader="underscore" w:pos="6424"/>
        </w:tabs>
        <w:spacing w:after="0" w:line="240" w:lineRule="auto"/>
        <w:jc w:val="both"/>
        <w:rPr>
          <w:rFonts w:ascii="Times New Roman" w:eastAsia="Times New Roman" w:hAnsi="Times New Roman"/>
          <w:sz w:val="24"/>
          <w:szCs w:val="24"/>
        </w:rPr>
      </w:pPr>
      <w:r w:rsidRPr="0045378B">
        <w:rPr>
          <w:rFonts w:ascii="Times New Roman" w:eastAsia="Times New Roman" w:hAnsi="Times New Roman"/>
          <w:sz w:val="24"/>
          <w:szCs w:val="24"/>
        </w:rPr>
        <w:t xml:space="preserve">Представитель организации, </w:t>
      </w:r>
    </w:p>
    <w:p w:rsidR="001545E1" w:rsidRPr="0045378B" w:rsidRDefault="001545E1" w:rsidP="001545E1">
      <w:pPr>
        <w:shd w:val="clear" w:color="auto" w:fill="FFFFFF"/>
        <w:tabs>
          <w:tab w:val="left" w:leader="underscore" w:pos="6424"/>
        </w:tabs>
        <w:spacing w:after="0" w:line="240" w:lineRule="auto"/>
        <w:jc w:val="both"/>
        <w:rPr>
          <w:rFonts w:ascii="Times New Roman" w:eastAsia="Times New Roman" w:hAnsi="Times New Roman"/>
          <w:sz w:val="24"/>
          <w:szCs w:val="24"/>
        </w:rPr>
      </w:pPr>
      <w:r w:rsidRPr="0045378B">
        <w:rPr>
          <w:rFonts w:ascii="Times New Roman" w:eastAsia="Times New Roman" w:hAnsi="Times New Roman"/>
          <w:sz w:val="24"/>
          <w:szCs w:val="24"/>
        </w:rPr>
        <w:t>осуществляющей строительный контроль: ________________________________________</w:t>
      </w:r>
    </w:p>
    <w:p w:rsidR="001545E1" w:rsidRPr="0045378B" w:rsidRDefault="001545E1" w:rsidP="001545E1">
      <w:pPr>
        <w:shd w:val="clear" w:color="auto" w:fill="FFFFFF"/>
        <w:tabs>
          <w:tab w:val="left" w:leader="underscore" w:pos="3249"/>
        </w:tabs>
        <w:spacing w:after="0" w:line="240" w:lineRule="auto"/>
        <w:ind w:left="194"/>
        <w:jc w:val="both"/>
        <w:rPr>
          <w:rFonts w:ascii="Times New Roman" w:eastAsia="Times New Roman" w:hAnsi="Times New Roman"/>
          <w:i/>
          <w:spacing w:val="-10"/>
          <w:sz w:val="24"/>
          <w:szCs w:val="24"/>
          <w:vertAlign w:val="superscript"/>
        </w:rPr>
      </w:pPr>
      <w:r w:rsidRPr="0045378B">
        <w:rPr>
          <w:rFonts w:ascii="Times New Roman" w:eastAsia="Times New Roman" w:hAnsi="Times New Roman"/>
          <w:b/>
          <w:i/>
          <w:spacing w:val="-10"/>
          <w:sz w:val="24"/>
          <w:szCs w:val="24"/>
          <w:vertAlign w:val="superscript"/>
        </w:rPr>
        <w:t>МП</w:t>
      </w:r>
      <w:r w:rsidRPr="0045378B">
        <w:rPr>
          <w:rFonts w:ascii="Times New Roman" w:eastAsia="Times New Roman" w:hAnsi="Times New Roman"/>
          <w:i/>
          <w:spacing w:val="-10"/>
          <w:sz w:val="24"/>
          <w:szCs w:val="24"/>
          <w:vertAlign w:val="superscript"/>
        </w:rPr>
        <w:t xml:space="preserve"> (подпись, расшифровка, на основании чего действует)</w:t>
      </w:r>
    </w:p>
    <w:p w:rsidR="001545E1" w:rsidRPr="0045378B" w:rsidRDefault="001545E1" w:rsidP="001545E1">
      <w:pPr>
        <w:shd w:val="clear" w:color="auto" w:fill="FFFFFF"/>
        <w:tabs>
          <w:tab w:val="left" w:leader="underscore" w:pos="6424"/>
        </w:tabs>
        <w:spacing w:after="0" w:line="240" w:lineRule="auto"/>
        <w:jc w:val="both"/>
        <w:rPr>
          <w:rFonts w:ascii="Times New Roman" w:eastAsia="Times New Roman" w:hAnsi="Times New Roman"/>
          <w:sz w:val="24"/>
          <w:szCs w:val="24"/>
        </w:rPr>
      </w:pPr>
    </w:p>
    <w:p w:rsidR="001545E1" w:rsidRPr="0045378B" w:rsidRDefault="001545E1" w:rsidP="001545E1">
      <w:pPr>
        <w:shd w:val="clear" w:color="auto" w:fill="FFFFFF"/>
        <w:tabs>
          <w:tab w:val="left" w:leader="underscore" w:pos="6424"/>
        </w:tabs>
        <w:spacing w:after="0" w:line="240" w:lineRule="auto"/>
        <w:jc w:val="both"/>
        <w:rPr>
          <w:rFonts w:ascii="Times New Roman" w:eastAsia="Times New Roman" w:hAnsi="Times New Roman"/>
          <w:spacing w:val="-3"/>
          <w:sz w:val="24"/>
          <w:szCs w:val="24"/>
        </w:rPr>
      </w:pPr>
      <w:r w:rsidRPr="0045378B">
        <w:rPr>
          <w:rFonts w:ascii="Times New Roman" w:eastAsia="Times New Roman" w:hAnsi="Times New Roman"/>
          <w:sz w:val="24"/>
          <w:szCs w:val="24"/>
        </w:rPr>
        <w:t>Представитель п</w:t>
      </w:r>
      <w:r w:rsidRPr="0045378B">
        <w:rPr>
          <w:rFonts w:ascii="Times New Roman" w:eastAsia="Times New Roman" w:hAnsi="Times New Roman"/>
          <w:spacing w:val="-3"/>
          <w:sz w:val="24"/>
          <w:szCs w:val="24"/>
        </w:rPr>
        <w:t>роектной организации: _____________________________________________</w:t>
      </w:r>
    </w:p>
    <w:p w:rsidR="001545E1" w:rsidRPr="0045378B" w:rsidRDefault="001545E1" w:rsidP="001545E1">
      <w:pPr>
        <w:shd w:val="clear" w:color="auto" w:fill="FFFFFF"/>
        <w:tabs>
          <w:tab w:val="left" w:leader="underscore" w:pos="3249"/>
        </w:tabs>
        <w:spacing w:after="0" w:line="240" w:lineRule="auto"/>
        <w:ind w:left="194"/>
        <w:jc w:val="both"/>
        <w:rPr>
          <w:rFonts w:ascii="Times New Roman" w:eastAsia="Times New Roman" w:hAnsi="Times New Roman"/>
          <w:i/>
          <w:spacing w:val="-10"/>
          <w:sz w:val="24"/>
          <w:szCs w:val="24"/>
          <w:vertAlign w:val="superscript"/>
        </w:rPr>
      </w:pPr>
      <w:r w:rsidRPr="0045378B">
        <w:rPr>
          <w:rFonts w:ascii="Times New Roman" w:eastAsia="Times New Roman" w:hAnsi="Times New Roman"/>
          <w:b/>
          <w:i/>
          <w:spacing w:val="-10"/>
          <w:sz w:val="24"/>
          <w:szCs w:val="24"/>
          <w:vertAlign w:val="superscript"/>
        </w:rPr>
        <w:t>МП</w:t>
      </w:r>
      <w:r w:rsidRPr="0045378B">
        <w:rPr>
          <w:rFonts w:ascii="Times New Roman" w:eastAsia="Times New Roman" w:hAnsi="Times New Roman"/>
          <w:i/>
          <w:spacing w:val="-10"/>
          <w:sz w:val="24"/>
          <w:szCs w:val="24"/>
          <w:vertAlign w:val="superscript"/>
        </w:rPr>
        <w:t xml:space="preserve"> (подпись, расшифровка, на основании чего действует)</w:t>
      </w:r>
    </w:p>
    <w:p w:rsidR="001545E1" w:rsidRPr="0045378B" w:rsidRDefault="001545E1" w:rsidP="001545E1">
      <w:pPr>
        <w:shd w:val="clear" w:color="auto" w:fill="FFFFFF"/>
        <w:tabs>
          <w:tab w:val="left" w:leader="underscore" w:pos="6424"/>
        </w:tabs>
        <w:spacing w:after="0" w:line="240" w:lineRule="auto"/>
        <w:jc w:val="both"/>
        <w:rPr>
          <w:rFonts w:ascii="Times New Roman" w:eastAsia="Times New Roman" w:hAnsi="Times New Roman"/>
          <w:sz w:val="24"/>
          <w:szCs w:val="24"/>
        </w:rPr>
      </w:pPr>
    </w:p>
    <w:p w:rsidR="001545E1" w:rsidRPr="0045378B" w:rsidRDefault="001545E1" w:rsidP="001545E1">
      <w:pPr>
        <w:shd w:val="clear" w:color="auto" w:fill="FFFFFF"/>
        <w:tabs>
          <w:tab w:val="left" w:leader="underscore" w:pos="6424"/>
        </w:tabs>
        <w:spacing w:after="0" w:line="240" w:lineRule="auto"/>
        <w:jc w:val="both"/>
        <w:rPr>
          <w:rFonts w:ascii="Times New Roman" w:eastAsia="Times New Roman" w:hAnsi="Times New Roman"/>
          <w:spacing w:val="-3"/>
          <w:sz w:val="24"/>
          <w:szCs w:val="24"/>
        </w:rPr>
      </w:pPr>
      <w:r w:rsidRPr="0045378B">
        <w:rPr>
          <w:rFonts w:ascii="Times New Roman" w:eastAsia="Times New Roman" w:hAnsi="Times New Roman"/>
          <w:sz w:val="24"/>
          <w:szCs w:val="24"/>
        </w:rPr>
        <w:t>Представитель органа местного самоуправления</w:t>
      </w:r>
      <w:r w:rsidRPr="0045378B">
        <w:rPr>
          <w:rFonts w:ascii="Times New Roman" w:eastAsia="Times New Roman" w:hAnsi="Times New Roman"/>
          <w:spacing w:val="-3"/>
          <w:sz w:val="24"/>
          <w:szCs w:val="24"/>
        </w:rPr>
        <w:t>: ____________________________________</w:t>
      </w:r>
    </w:p>
    <w:p w:rsidR="001545E1" w:rsidRPr="0045378B" w:rsidRDefault="001545E1" w:rsidP="001545E1">
      <w:pPr>
        <w:shd w:val="clear" w:color="auto" w:fill="FFFFFF"/>
        <w:tabs>
          <w:tab w:val="left" w:leader="underscore" w:pos="3249"/>
        </w:tabs>
        <w:spacing w:after="0" w:line="240" w:lineRule="auto"/>
        <w:ind w:left="194"/>
        <w:jc w:val="both"/>
        <w:rPr>
          <w:rFonts w:ascii="Times New Roman" w:eastAsia="Times New Roman" w:hAnsi="Times New Roman"/>
          <w:i/>
          <w:spacing w:val="-10"/>
          <w:sz w:val="24"/>
          <w:szCs w:val="24"/>
          <w:vertAlign w:val="superscript"/>
        </w:rPr>
      </w:pPr>
      <w:r w:rsidRPr="0045378B">
        <w:rPr>
          <w:rFonts w:ascii="Times New Roman" w:eastAsia="Times New Roman" w:hAnsi="Times New Roman"/>
          <w:b/>
          <w:i/>
          <w:spacing w:val="-10"/>
          <w:sz w:val="24"/>
          <w:szCs w:val="24"/>
          <w:vertAlign w:val="superscript"/>
        </w:rPr>
        <w:t>МП</w:t>
      </w:r>
      <w:r w:rsidRPr="0045378B">
        <w:rPr>
          <w:rFonts w:ascii="Times New Roman" w:eastAsia="Times New Roman" w:hAnsi="Times New Roman"/>
          <w:i/>
          <w:spacing w:val="-10"/>
          <w:sz w:val="24"/>
          <w:szCs w:val="24"/>
          <w:vertAlign w:val="superscript"/>
        </w:rPr>
        <w:t xml:space="preserve"> (подпись, расшифровка, на основании чего действует)</w:t>
      </w:r>
    </w:p>
    <w:p w:rsidR="001545E1" w:rsidRPr="0045378B" w:rsidRDefault="001545E1" w:rsidP="001545E1">
      <w:pPr>
        <w:shd w:val="clear" w:color="auto" w:fill="FFFFFF"/>
        <w:tabs>
          <w:tab w:val="left" w:leader="underscore" w:pos="6424"/>
        </w:tabs>
        <w:spacing w:after="0" w:line="240" w:lineRule="auto"/>
        <w:jc w:val="both"/>
        <w:rPr>
          <w:rFonts w:ascii="Times New Roman" w:eastAsia="Times New Roman" w:hAnsi="Times New Roman"/>
          <w:sz w:val="24"/>
          <w:szCs w:val="24"/>
        </w:rPr>
      </w:pPr>
    </w:p>
    <w:p w:rsidR="001545E1" w:rsidRPr="0045378B" w:rsidRDefault="001545E1" w:rsidP="001545E1">
      <w:pPr>
        <w:shd w:val="clear" w:color="auto" w:fill="FFFFFF"/>
        <w:tabs>
          <w:tab w:val="left" w:leader="underscore" w:pos="6424"/>
        </w:tabs>
        <w:spacing w:after="0" w:line="240" w:lineRule="auto"/>
        <w:jc w:val="both"/>
        <w:rPr>
          <w:rFonts w:ascii="Times New Roman" w:hAnsi="Times New Roman"/>
          <w:sz w:val="24"/>
          <w:szCs w:val="24"/>
        </w:rPr>
      </w:pPr>
      <w:r w:rsidRPr="0045378B">
        <w:rPr>
          <w:rFonts w:ascii="Times New Roman" w:eastAsia="Times New Roman" w:hAnsi="Times New Roman"/>
          <w:sz w:val="24"/>
          <w:szCs w:val="24"/>
        </w:rPr>
        <w:t xml:space="preserve">Представитель </w:t>
      </w:r>
      <w:r w:rsidRPr="0045378B">
        <w:rPr>
          <w:rFonts w:ascii="Times New Roman" w:hAnsi="Times New Roman"/>
          <w:sz w:val="24"/>
          <w:szCs w:val="24"/>
        </w:rPr>
        <w:t xml:space="preserve">собственников помещений МКД </w:t>
      </w:r>
    </w:p>
    <w:p w:rsidR="001545E1" w:rsidRPr="0045378B" w:rsidRDefault="001545E1" w:rsidP="001545E1">
      <w:pPr>
        <w:shd w:val="clear" w:color="auto" w:fill="FFFFFF"/>
        <w:tabs>
          <w:tab w:val="left" w:leader="underscore" w:pos="6424"/>
        </w:tabs>
        <w:spacing w:after="0" w:line="240" w:lineRule="auto"/>
        <w:jc w:val="both"/>
        <w:rPr>
          <w:rFonts w:ascii="Times New Roman" w:hAnsi="Times New Roman"/>
          <w:sz w:val="24"/>
          <w:szCs w:val="24"/>
        </w:rPr>
      </w:pPr>
      <w:r w:rsidRPr="0045378B">
        <w:rPr>
          <w:rFonts w:ascii="Times New Roman" w:hAnsi="Times New Roman"/>
          <w:sz w:val="24"/>
          <w:szCs w:val="24"/>
        </w:rPr>
        <w:t xml:space="preserve">(в случае, если капитальный ремонт общего </w:t>
      </w:r>
    </w:p>
    <w:p w:rsidR="001545E1" w:rsidRPr="0045378B" w:rsidRDefault="001545E1" w:rsidP="001545E1">
      <w:pPr>
        <w:shd w:val="clear" w:color="auto" w:fill="FFFFFF"/>
        <w:tabs>
          <w:tab w:val="left" w:leader="underscore" w:pos="6424"/>
        </w:tabs>
        <w:spacing w:after="0" w:line="240" w:lineRule="auto"/>
        <w:jc w:val="both"/>
        <w:rPr>
          <w:rFonts w:ascii="Times New Roman" w:hAnsi="Times New Roman"/>
          <w:sz w:val="24"/>
          <w:szCs w:val="24"/>
        </w:rPr>
      </w:pPr>
      <w:r w:rsidRPr="0045378B">
        <w:rPr>
          <w:rFonts w:ascii="Times New Roman" w:hAnsi="Times New Roman"/>
          <w:sz w:val="24"/>
          <w:szCs w:val="24"/>
        </w:rPr>
        <w:t xml:space="preserve">имущества в многоквартирном доме проводится </w:t>
      </w:r>
    </w:p>
    <w:p w:rsidR="001545E1" w:rsidRPr="0045378B" w:rsidRDefault="001545E1" w:rsidP="001545E1">
      <w:pPr>
        <w:shd w:val="clear" w:color="auto" w:fill="FFFFFF"/>
        <w:tabs>
          <w:tab w:val="left" w:leader="underscore" w:pos="6424"/>
        </w:tabs>
        <w:spacing w:after="0" w:line="240" w:lineRule="auto"/>
        <w:jc w:val="both"/>
        <w:rPr>
          <w:rFonts w:ascii="Times New Roman" w:hAnsi="Times New Roman"/>
          <w:sz w:val="24"/>
          <w:szCs w:val="24"/>
        </w:rPr>
      </w:pPr>
      <w:r w:rsidRPr="0045378B">
        <w:rPr>
          <w:rFonts w:ascii="Times New Roman" w:hAnsi="Times New Roman"/>
          <w:sz w:val="24"/>
          <w:szCs w:val="24"/>
        </w:rPr>
        <w:t xml:space="preserve">на основании решения собственников </w:t>
      </w:r>
    </w:p>
    <w:p w:rsidR="001545E1" w:rsidRPr="0045378B" w:rsidRDefault="001545E1" w:rsidP="001545E1">
      <w:pPr>
        <w:shd w:val="clear" w:color="auto" w:fill="FFFFFF"/>
        <w:tabs>
          <w:tab w:val="left" w:leader="underscore" w:pos="6424"/>
        </w:tabs>
        <w:spacing w:after="0" w:line="240" w:lineRule="auto"/>
        <w:jc w:val="both"/>
        <w:rPr>
          <w:rFonts w:ascii="Times New Roman" w:eastAsia="Times New Roman" w:hAnsi="Times New Roman"/>
          <w:spacing w:val="-3"/>
          <w:sz w:val="24"/>
          <w:szCs w:val="24"/>
        </w:rPr>
      </w:pPr>
      <w:r w:rsidRPr="0045378B">
        <w:rPr>
          <w:rFonts w:ascii="Times New Roman" w:hAnsi="Times New Roman"/>
          <w:sz w:val="24"/>
          <w:szCs w:val="24"/>
        </w:rPr>
        <w:t>помещений в этом многоквартирном доме)</w:t>
      </w:r>
      <w:r w:rsidRPr="0045378B">
        <w:rPr>
          <w:rFonts w:ascii="Times New Roman" w:eastAsia="Times New Roman" w:hAnsi="Times New Roman"/>
          <w:spacing w:val="-3"/>
          <w:sz w:val="24"/>
          <w:szCs w:val="24"/>
        </w:rPr>
        <w:t>: ________________________________________</w:t>
      </w:r>
    </w:p>
    <w:p w:rsidR="001545E1" w:rsidRPr="0045378B" w:rsidRDefault="001545E1" w:rsidP="001545E1">
      <w:pPr>
        <w:shd w:val="clear" w:color="auto" w:fill="FFFFFF"/>
        <w:tabs>
          <w:tab w:val="left" w:leader="underscore" w:pos="3249"/>
        </w:tabs>
        <w:spacing w:after="0" w:line="240" w:lineRule="auto"/>
        <w:ind w:left="194"/>
        <w:jc w:val="both"/>
        <w:rPr>
          <w:rFonts w:ascii="Times New Roman" w:eastAsia="Times New Roman" w:hAnsi="Times New Roman"/>
          <w:i/>
          <w:spacing w:val="-10"/>
          <w:sz w:val="24"/>
          <w:szCs w:val="24"/>
          <w:vertAlign w:val="superscript"/>
        </w:rPr>
      </w:pPr>
      <w:r w:rsidRPr="0045378B">
        <w:rPr>
          <w:rFonts w:ascii="Times New Roman" w:eastAsia="Times New Roman" w:hAnsi="Times New Roman"/>
          <w:i/>
          <w:spacing w:val="-10"/>
          <w:sz w:val="24"/>
          <w:szCs w:val="24"/>
          <w:vertAlign w:val="superscript"/>
        </w:rPr>
        <w:t xml:space="preserve"> (подпись, расшифровка, на основании чего действует)</w:t>
      </w:r>
    </w:p>
    <w:p w:rsidR="001545E1" w:rsidRPr="0045378B" w:rsidRDefault="001545E1" w:rsidP="001545E1">
      <w:pPr>
        <w:pStyle w:val="a8"/>
        <w:shd w:val="clear" w:color="auto" w:fill="FFFFFF"/>
        <w:spacing w:after="0" w:line="240" w:lineRule="auto"/>
        <w:ind w:left="426"/>
        <w:jc w:val="right"/>
        <w:textAlignment w:val="baseline"/>
        <w:rPr>
          <w:rFonts w:ascii="Times New Roman" w:hAnsi="Times New Roman"/>
          <w:b/>
          <w:sz w:val="24"/>
          <w:szCs w:val="24"/>
        </w:rPr>
      </w:pPr>
    </w:p>
    <w:p w:rsidR="001545E1" w:rsidRPr="0045378B" w:rsidRDefault="001545E1" w:rsidP="001545E1">
      <w:pPr>
        <w:pStyle w:val="a8"/>
        <w:shd w:val="clear" w:color="auto" w:fill="FFFFFF"/>
        <w:spacing w:after="0" w:line="240" w:lineRule="auto"/>
        <w:ind w:left="426"/>
        <w:jc w:val="right"/>
        <w:textAlignment w:val="baseline"/>
        <w:rPr>
          <w:rFonts w:ascii="Times New Roman" w:hAnsi="Times New Roman"/>
          <w:b/>
          <w:sz w:val="24"/>
          <w:szCs w:val="24"/>
        </w:rPr>
      </w:pPr>
    </w:p>
    <w:p w:rsidR="001545E1" w:rsidRPr="0045378B" w:rsidRDefault="001545E1" w:rsidP="001545E1">
      <w:pPr>
        <w:spacing w:after="0" w:line="240" w:lineRule="auto"/>
        <w:rPr>
          <w:rFonts w:ascii="Times New Roman" w:hAnsi="Times New Roman"/>
          <w:b/>
          <w:sz w:val="24"/>
          <w:szCs w:val="24"/>
        </w:rPr>
      </w:pPr>
      <w:r w:rsidRPr="0045378B">
        <w:rPr>
          <w:rFonts w:ascii="Times New Roman" w:hAnsi="Times New Roman"/>
          <w:b/>
          <w:sz w:val="24"/>
          <w:szCs w:val="24"/>
        </w:rPr>
        <w:br w:type="page"/>
      </w:r>
    </w:p>
    <w:p w:rsidR="001545E1" w:rsidRPr="0045378B" w:rsidRDefault="001545E1" w:rsidP="001545E1">
      <w:pPr>
        <w:pStyle w:val="a8"/>
        <w:shd w:val="clear" w:color="auto" w:fill="FFFFFF"/>
        <w:spacing w:after="0" w:line="240" w:lineRule="auto"/>
        <w:ind w:left="426"/>
        <w:jc w:val="right"/>
        <w:textAlignment w:val="baseline"/>
        <w:rPr>
          <w:rFonts w:ascii="Times New Roman" w:hAnsi="Times New Roman"/>
          <w:b/>
          <w:sz w:val="24"/>
          <w:szCs w:val="24"/>
        </w:rPr>
      </w:pPr>
      <w:r w:rsidRPr="0045378B">
        <w:rPr>
          <w:rFonts w:ascii="Times New Roman" w:hAnsi="Times New Roman"/>
          <w:b/>
          <w:sz w:val="24"/>
          <w:szCs w:val="24"/>
        </w:rPr>
        <w:t>Приложение № 8</w:t>
      </w:r>
    </w:p>
    <w:p w:rsidR="001545E1" w:rsidRPr="0045378B" w:rsidRDefault="001545E1" w:rsidP="001545E1">
      <w:pPr>
        <w:pStyle w:val="a8"/>
        <w:shd w:val="clear" w:color="auto" w:fill="FFFFFF"/>
        <w:spacing w:after="0" w:line="240" w:lineRule="auto"/>
        <w:ind w:left="426"/>
        <w:jc w:val="right"/>
        <w:textAlignment w:val="baseline"/>
        <w:rPr>
          <w:rFonts w:ascii="Times New Roman" w:hAnsi="Times New Roman"/>
          <w:sz w:val="24"/>
          <w:szCs w:val="24"/>
        </w:rPr>
      </w:pPr>
      <w:r w:rsidRPr="0045378B">
        <w:rPr>
          <w:rFonts w:ascii="Times New Roman" w:hAnsi="Times New Roman"/>
          <w:sz w:val="24"/>
          <w:szCs w:val="24"/>
        </w:rPr>
        <w:t>к договору №</w:t>
      </w:r>
      <w:r w:rsidR="00137464">
        <w:rPr>
          <w:rFonts w:ascii="Times New Roman" w:hAnsi="Times New Roman"/>
          <w:sz w:val="24"/>
          <w:szCs w:val="24"/>
        </w:rPr>
        <w:t xml:space="preserve"> </w:t>
      </w:r>
      <w:r w:rsidR="00137464" w:rsidRPr="00137464">
        <w:rPr>
          <w:rFonts w:ascii="Times New Roman" w:hAnsi="Times New Roman"/>
          <w:bCs/>
          <w:sz w:val="24"/>
          <w:szCs w:val="24"/>
        </w:rPr>
        <w:t>Д/КР/2018-44</w:t>
      </w:r>
    </w:p>
    <w:p w:rsidR="001545E1" w:rsidRPr="0045378B" w:rsidRDefault="001545E1" w:rsidP="001545E1">
      <w:pPr>
        <w:pStyle w:val="ConsNonformat"/>
        <w:ind w:left="4536"/>
        <w:jc w:val="right"/>
        <w:rPr>
          <w:rFonts w:ascii="Times New Roman" w:hAnsi="Times New Roman" w:cs="Times New Roman"/>
          <w:sz w:val="24"/>
          <w:szCs w:val="24"/>
        </w:rPr>
      </w:pPr>
      <w:r w:rsidRPr="0045378B">
        <w:rPr>
          <w:rFonts w:ascii="Times New Roman" w:hAnsi="Times New Roman" w:cs="Times New Roman"/>
          <w:sz w:val="24"/>
          <w:szCs w:val="24"/>
        </w:rPr>
        <w:t>от «___»_________2018 г.</w:t>
      </w:r>
    </w:p>
    <w:p w:rsidR="001545E1" w:rsidRPr="0045378B" w:rsidRDefault="001545E1" w:rsidP="001545E1">
      <w:pPr>
        <w:pStyle w:val="ConsNonformat"/>
        <w:ind w:left="4536"/>
        <w:rPr>
          <w:rFonts w:ascii="Times New Roman" w:hAnsi="Times New Roman" w:cs="Times New Roman"/>
          <w:sz w:val="24"/>
          <w:szCs w:val="24"/>
        </w:rPr>
      </w:pPr>
      <w:r w:rsidRPr="0045378B">
        <w:rPr>
          <w:rFonts w:ascii="Times New Roman" w:hAnsi="Times New Roman" w:cs="Times New Roman"/>
          <w:sz w:val="24"/>
          <w:szCs w:val="24"/>
        </w:rPr>
        <w:t xml:space="preserve">Собственнику (пользователю) помещения </w:t>
      </w:r>
    </w:p>
    <w:p w:rsidR="001545E1" w:rsidRPr="0045378B" w:rsidRDefault="001545E1" w:rsidP="001545E1">
      <w:pPr>
        <w:spacing w:after="0" w:line="240" w:lineRule="auto"/>
        <w:ind w:left="4536"/>
        <w:rPr>
          <w:rFonts w:ascii="Times New Roman" w:hAnsi="Times New Roman"/>
          <w:sz w:val="24"/>
          <w:szCs w:val="24"/>
        </w:rPr>
      </w:pPr>
      <w:r w:rsidRPr="0045378B">
        <w:rPr>
          <w:rFonts w:ascii="Times New Roman" w:hAnsi="Times New Roman"/>
          <w:sz w:val="24"/>
          <w:szCs w:val="24"/>
        </w:rPr>
        <w:t>в многоквартирном доме, расположенном по</w:t>
      </w:r>
      <w:r>
        <w:rPr>
          <w:rFonts w:ascii="Times New Roman" w:hAnsi="Times New Roman"/>
          <w:sz w:val="24"/>
          <w:szCs w:val="24"/>
        </w:rPr>
        <w:t xml:space="preserve"> </w:t>
      </w:r>
      <w:r w:rsidRPr="0045378B">
        <w:rPr>
          <w:rFonts w:ascii="Times New Roman" w:hAnsi="Times New Roman"/>
          <w:sz w:val="24"/>
          <w:szCs w:val="24"/>
        </w:rPr>
        <w:t>адресу: ________________________________________________________________________________</w:t>
      </w:r>
    </w:p>
    <w:p w:rsidR="001545E1" w:rsidRPr="0045378B" w:rsidRDefault="001545E1" w:rsidP="001545E1">
      <w:pPr>
        <w:pStyle w:val="ConsNonformat"/>
        <w:jc w:val="center"/>
        <w:rPr>
          <w:rFonts w:ascii="Times New Roman" w:hAnsi="Times New Roman" w:cs="Times New Roman"/>
          <w:b/>
          <w:sz w:val="24"/>
          <w:szCs w:val="24"/>
        </w:rPr>
      </w:pPr>
      <w:r w:rsidRPr="0045378B">
        <w:rPr>
          <w:rFonts w:ascii="Times New Roman" w:hAnsi="Times New Roman" w:cs="Times New Roman"/>
          <w:b/>
          <w:sz w:val="24"/>
          <w:szCs w:val="24"/>
        </w:rPr>
        <w:t xml:space="preserve">Уведомление </w:t>
      </w:r>
    </w:p>
    <w:p w:rsidR="001545E1" w:rsidRPr="0045378B" w:rsidRDefault="001545E1" w:rsidP="001545E1">
      <w:pPr>
        <w:pStyle w:val="ConsNonformat"/>
        <w:ind w:firstLine="708"/>
        <w:jc w:val="both"/>
        <w:rPr>
          <w:rFonts w:ascii="Times New Roman" w:hAnsi="Times New Roman" w:cs="Times New Roman"/>
          <w:sz w:val="24"/>
          <w:szCs w:val="24"/>
        </w:rPr>
      </w:pPr>
      <w:r w:rsidRPr="0045378B">
        <w:rPr>
          <w:rStyle w:val="apple-converted-space"/>
          <w:rFonts w:ascii="Times New Roman" w:hAnsi="Times New Roman" w:cs="Times New Roman"/>
          <w:sz w:val="24"/>
          <w:szCs w:val="24"/>
          <w:shd w:val="clear" w:color="auto" w:fill="FFFFFF"/>
        </w:rPr>
        <w:t>Согласност.</w:t>
      </w:r>
      <w:hyperlink r:id="rId11" w:tgtFrame="_blank" w:tooltip="ЖК РФ &gt;  Раздел II. Право собственности и другие вещные права на жилые помещения &gt; Глава 5. Права и обязанности собственника жилого помещения и иных проживающих в принадлежащем ему помещении граждан &gt; Статья 30. Права и обязанности собственника жилого помещени" w:history="1">
        <w:r w:rsidRPr="00277C33">
          <w:rPr>
            <w:rStyle w:val="a3"/>
            <w:rFonts w:ascii="Times New Roman" w:hAnsi="Times New Roman"/>
            <w:color w:val="auto"/>
            <w:sz w:val="24"/>
            <w:szCs w:val="24"/>
            <w:u w:val="none"/>
            <w:bdr w:val="none" w:sz="0" w:space="0" w:color="auto" w:frame="1"/>
          </w:rPr>
          <w:t>30</w:t>
        </w:r>
      </w:hyperlink>
      <w:r w:rsidRPr="00277C33">
        <w:rPr>
          <w:rFonts w:ascii="Times New Roman" w:hAnsi="Times New Roman" w:cs="Times New Roman"/>
          <w:sz w:val="24"/>
          <w:szCs w:val="24"/>
          <w:shd w:val="clear" w:color="auto" w:fill="FFFFFF"/>
        </w:rPr>
        <w:t>Жилищного</w:t>
      </w:r>
      <w:r w:rsidRPr="0045378B">
        <w:rPr>
          <w:rFonts w:ascii="Times New Roman" w:hAnsi="Times New Roman" w:cs="Times New Roman"/>
          <w:sz w:val="24"/>
          <w:szCs w:val="24"/>
          <w:shd w:val="clear" w:color="auto" w:fill="FFFFFF"/>
        </w:rPr>
        <w:t xml:space="preserve"> кодекса Российской Федерации (далее ЖК РФ)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p>
    <w:p w:rsidR="001545E1" w:rsidRPr="0045378B" w:rsidRDefault="001545E1" w:rsidP="001545E1">
      <w:pPr>
        <w:pStyle w:val="ConsNonformat"/>
        <w:ind w:firstLine="708"/>
        <w:jc w:val="both"/>
        <w:rPr>
          <w:rFonts w:ascii="Times New Roman" w:hAnsi="Times New Roman" w:cs="Times New Roman"/>
          <w:sz w:val="24"/>
          <w:szCs w:val="24"/>
        </w:rPr>
      </w:pPr>
      <w:r w:rsidRPr="0045378B">
        <w:rPr>
          <w:rFonts w:ascii="Times New Roman" w:hAnsi="Times New Roman" w:cs="Times New Roman"/>
          <w:sz w:val="24"/>
          <w:szCs w:val="24"/>
          <w:shd w:val="clear" w:color="auto" w:fill="FFFFFF"/>
        </w:rPr>
        <w:t>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1545E1" w:rsidRPr="0045378B" w:rsidRDefault="001545E1" w:rsidP="001545E1">
      <w:pPr>
        <w:pStyle w:val="ConsNonformat"/>
        <w:ind w:firstLine="708"/>
        <w:jc w:val="both"/>
        <w:rPr>
          <w:rFonts w:ascii="Times New Roman" w:hAnsi="Times New Roman" w:cs="Times New Roman"/>
          <w:sz w:val="24"/>
          <w:szCs w:val="24"/>
        </w:rPr>
      </w:pPr>
      <w:r w:rsidRPr="0045378B">
        <w:rPr>
          <w:rFonts w:ascii="Times New Roman" w:hAnsi="Times New Roman" w:cs="Times New Roman"/>
          <w:sz w:val="24"/>
          <w:szCs w:val="24"/>
          <w:shd w:val="clear" w:color="auto" w:fill="FFFFFF"/>
        </w:rPr>
        <w:t>В соответствии со ст.</w:t>
      </w:r>
      <w:r>
        <w:rPr>
          <w:rFonts w:ascii="Times New Roman" w:hAnsi="Times New Roman" w:cs="Times New Roman"/>
          <w:sz w:val="24"/>
          <w:szCs w:val="24"/>
          <w:shd w:val="clear" w:color="auto" w:fill="FFFFFF"/>
        </w:rPr>
        <w:t xml:space="preserve"> </w:t>
      </w:r>
      <w:hyperlink r:id="rId12" w:tgtFrame="_blank" w:tooltip="ГК РФ &gt;  Раздел II. Право собственности и другие вещные права &gt; Глава 18. Право собственности и другие вещные права на жилые помещения &gt; Статья 290. Общее имущество собственников квартир в многоквартирном доме" w:history="1">
        <w:r w:rsidRPr="00F90C2C">
          <w:rPr>
            <w:rStyle w:val="a3"/>
            <w:rFonts w:ascii="Times New Roman" w:hAnsi="Times New Roman"/>
            <w:color w:val="auto"/>
            <w:sz w:val="24"/>
            <w:szCs w:val="24"/>
            <w:bdr w:val="none" w:sz="0" w:space="0" w:color="auto" w:frame="1"/>
          </w:rPr>
          <w:t>290</w:t>
        </w:r>
      </w:hyperlink>
      <w:r>
        <w:rPr>
          <w:rStyle w:val="a3"/>
          <w:rFonts w:ascii="Times New Roman" w:hAnsi="Times New Roman"/>
          <w:color w:val="auto"/>
          <w:sz w:val="24"/>
          <w:szCs w:val="24"/>
          <w:u w:val="none"/>
          <w:bdr w:val="none" w:sz="0" w:space="0" w:color="auto" w:frame="1"/>
        </w:rPr>
        <w:t xml:space="preserve"> </w:t>
      </w:r>
      <w:r w:rsidRPr="00F90C2C">
        <w:rPr>
          <w:rFonts w:ascii="Times New Roman" w:hAnsi="Times New Roman" w:cs="Times New Roman"/>
          <w:sz w:val="24"/>
          <w:szCs w:val="24"/>
          <w:shd w:val="clear" w:color="auto" w:fill="FFFFFF"/>
        </w:rPr>
        <w:t>Гражданского</w:t>
      </w:r>
      <w:r w:rsidRPr="0045378B">
        <w:rPr>
          <w:rFonts w:ascii="Times New Roman" w:hAnsi="Times New Roman" w:cs="Times New Roman"/>
          <w:sz w:val="24"/>
          <w:szCs w:val="24"/>
          <w:shd w:val="clear" w:color="auto" w:fill="FFFFFF"/>
        </w:rPr>
        <w:t xml:space="preserve"> кодекса Российской Федерации,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1545E1" w:rsidRPr="0045378B" w:rsidRDefault="001545E1" w:rsidP="001545E1">
      <w:pPr>
        <w:pStyle w:val="ConsNonformat"/>
        <w:ind w:firstLine="708"/>
        <w:jc w:val="both"/>
        <w:rPr>
          <w:rFonts w:ascii="Times New Roman" w:hAnsi="Times New Roman" w:cs="Times New Roman"/>
          <w:sz w:val="24"/>
          <w:szCs w:val="24"/>
        </w:rPr>
      </w:pPr>
      <w:r w:rsidRPr="0045378B">
        <w:rPr>
          <w:rFonts w:ascii="Times New Roman" w:hAnsi="Times New Roman" w:cs="Times New Roman"/>
          <w:sz w:val="24"/>
          <w:szCs w:val="24"/>
          <w:shd w:val="clear" w:color="auto" w:fill="FFFFFF"/>
        </w:rPr>
        <w:t>В силу ст.</w:t>
      </w:r>
      <w:r>
        <w:rPr>
          <w:rFonts w:ascii="Times New Roman" w:hAnsi="Times New Roman" w:cs="Times New Roman"/>
          <w:sz w:val="24"/>
          <w:szCs w:val="24"/>
          <w:shd w:val="clear" w:color="auto" w:fill="FFFFFF"/>
        </w:rPr>
        <w:t xml:space="preserve"> </w:t>
      </w:r>
      <w:hyperlink r:id="rId13" w:tgtFrame="_blank" w:tooltip="ЖК РФ &gt;  Раздел II. Право собственности и другие вещные права на жилые помещения &gt; Глава 6. Общее имущество собственников помещений в многоквартирном доме. Общее собрание таких собственников &gt; Статья 36. Право собственности на общее имущество собственников пом" w:history="1">
        <w:r w:rsidRPr="0045378B">
          <w:rPr>
            <w:rStyle w:val="a3"/>
            <w:rFonts w:ascii="Times New Roman" w:hAnsi="Times New Roman"/>
            <w:color w:val="auto"/>
            <w:sz w:val="24"/>
            <w:szCs w:val="24"/>
            <w:bdr w:val="none" w:sz="0" w:space="0" w:color="auto" w:frame="1"/>
          </w:rPr>
          <w:t>36</w:t>
        </w:r>
        <w:r w:rsidRPr="00277C33">
          <w:rPr>
            <w:rStyle w:val="a3"/>
            <w:rFonts w:ascii="Times New Roman" w:hAnsi="Times New Roman"/>
            <w:color w:val="auto"/>
            <w:sz w:val="24"/>
            <w:szCs w:val="24"/>
            <w:u w:val="none"/>
            <w:bdr w:val="none" w:sz="0" w:space="0" w:color="auto" w:frame="1"/>
          </w:rPr>
          <w:t xml:space="preserve"> ЖК РФ</w:t>
        </w:r>
      </w:hyperlink>
      <w:r>
        <w:rPr>
          <w:rStyle w:val="a3"/>
          <w:rFonts w:ascii="Times New Roman" w:hAnsi="Times New Roman"/>
          <w:color w:val="auto"/>
          <w:sz w:val="24"/>
          <w:szCs w:val="24"/>
          <w:u w:val="none"/>
          <w:bdr w:val="none" w:sz="0" w:space="0" w:color="auto" w:frame="1"/>
        </w:rPr>
        <w:t xml:space="preserve"> </w:t>
      </w:r>
      <w:r w:rsidRPr="0045378B">
        <w:rPr>
          <w:rFonts w:ascii="Times New Roman" w:hAnsi="Times New Roman" w:cs="Times New Roman"/>
          <w:sz w:val="24"/>
          <w:szCs w:val="24"/>
          <w:shd w:val="clear" w:color="auto" w:fill="FFFFFF"/>
        </w:rPr>
        <w:t>собственникам помещений в многоквартирном доме принадлежит на праве общей долевой собственности общее имущество в многоквартирном доме. При этом, к общему имуществу здания относятся, в частности, помещения, предназначенные для обслуживания более одного помещения в здании, а также лестничные площадки, лестницы, холлы,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здании оборудование (технические подвалы), крыши, ограждающие несущие и ненесущие конструкции этого здания, механическое, электрическое, санитарно-техническое и иное оборудование, находящееся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1545E1" w:rsidRPr="0045378B" w:rsidRDefault="001545E1" w:rsidP="001545E1">
      <w:pPr>
        <w:pStyle w:val="ConsNonformat"/>
        <w:ind w:firstLine="708"/>
        <w:jc w:val="both"/>
        <w:rPr>
          <w:rFonts w:ascii="Times New Roman" w:hAnsi="Times New Roman" w:cs="Times New Roman"/>
          <w:sz w:val="24"/>
          <w:szCs w:val="24"/>
          <w:shd w:val="clear" w:color="auto" w:fill="FFFFFF"/>
        </w:rPr>
      </w:pPr>
      <w:r w:rsidRPr="0045378B">
        <w:rPr>
          <w:rFonts w:ascii="Times New Roman" w:hAnsi="Times New Roman" w:cs="Times New Roman"/>
          <w:sz w:val="24"/>
          <w:szCs w:val="24"/>
          <w:shd w:val="clear" w:color="auto" w:fill="FFFFFF"/>
        </w:rPr>
        <w:t>Согласно п.п. «е» п. 34 Постановления Правительства РФ от 06.05.2011 года №354 «О предоставлении коммунальных услуг собственникам и пользователям помещений в многоквартирных домах и жилых домов» потребитель обязан допускать представителей исполнителя в занимаемое жилое или нежилое помещение для выполнения необходимых ремонтных работ.</w:t>
      </w:r>
    </w:p>
    <w:p w:rsidR="001545E1" w:rsidRPr="0045378B" w:rsidRDefault="001545E1" w:rsidP="001545E1">
      <w:pPr>
        <w:pStyle w:val="ConsNonformat"/>
        <w:ind w:firstLine="708"/>
        <w:jc w:val="both"/>
        <w:rPr>
          <w:rFonts w:ascii="Times New Roman" w:hAnsi="Times New Roman" w:cs="Times New Roman"/>
          <w:sz w:val="24"/>
          <w:szCs w:val="24"/>
          <w:shd w:val="clear" w:color="auto" w:fill="FFFFFF"/>
        </w:rPr>
      </w:pPr>
      <w:r w:rsidRPr="0045378B">
        <w:rPr>
          <w:rFonts w:ascii="Times New Roman" w:hAnsi="Times New Roman" w:cs="Times New Roman"/>
          <w:sz w:val="24"/>
          <w:szCs w:val="24"/>
          <w:shd w:val="clear" w:color="auto" w:fill="FFFFFF"/>
        </w:rPr>
        <w:t>Учитывая изложенное, прошу обеспечить доступ сотрудникам подрядной организации ООО «_____» для проведения работ по капитальному ремонту внутридомовых инженерных систем _____________ в занимаемом Вами помещении в период с __. __. ____ по __. __.____.</w:t>
      </w:r>
    </w:p>
    <w:p w:rsidR="001545E1" w:rsidRPr="0045378B" w:rsidRDefault="001545E1" w:rsidP="001545E1">
      <w:pPr>
        <w:pStyle w:val="ConsNonformat"/>
        <w:ind w:firstLine="708"/>
        <w:jc w:val="both"/>
        <w:rPr>
          <w:rFonts w:ascii="Times New Roman" w:hAnsi="Times New Roman" w:cs="Times New Roman"/>
          <w:sz w:val="24"/>
          <w:szCs w:val="24"/>
          <w:shd w:val="clear" w:color="auto" w:fill="FFFFFF"/>
        </w:rPr>
      </w:pPr>
      <w:r w:rsidRPr="0045378B">
        <w:rPr>
          <w:rFonts w:ascii="Times New Roman" w:hAnsi="Times New Roman" w:cs="Times New Roman"/>
          <w:sz w:val="24"/>
          <w:szCs w:val="24"/>
          <w:shd w:val="clear" w:color="auto" w:fill="FFFFFF"/>
        </w:rPr>
        <w:t>В случае не предоставления доступа в указанное выше помещение, ответственность за не проведение работ по капитальному ремонту общего имущества в необходимом объеме и его последствия, в том числе за вред, причиненный жизни, здоровью, имуществу других собственников помещений и/или третьих лиц, возлагается на лицо, не предоставившее доступ.</w:t>
      </w:r>
    </w:p>
    <w:p w:rsidR="001545E1" w:rsidRPr="0045378B" w:rsidRDefault="001545E1" w:rsidP="001545E1">
      <w:pPr>
        <w:pStyle w:val="ConsNonformat"/>
        <w:ind w:firstLine="708"/>
        <w:jc w:val="both"/>
        <w:rPr>
          <w:rFonts w:ascii="Times New Roman" w:hAnsi="Times New Roman" w:cs="Times New Roman"/>
          <w:sz w:val="24"/>
          <w:szCs w:val="24"/>
          <w:shd w:val="clear" w:color="auto" w:fill="FFFFFF"/>
        </w:rPr>
      </w:pPr>
    </w:p>
    <w:p w:rsidR="001545E1" w:rsidRPr="0045378B" w:rsidRDefault="001545E1" w:rsidP="001545E1">
      <w:pPr>
        <w:pStyle w:val="ConsNonformat"/>
        <w:jc w:val="both"/>
        <w:rPr>
          <w:rFonts w:ascii="Times New Roman" w:hAnsi="Times New Roman" w:cs="Times New Roman"/>
          <w:sz w:val="24"/>
          <w:szCs w:val="24"/>
          <w:shd w:val="clear" w:color="auto" w:fill="FFFFFF"/>
        </w:rPr>
      </w:pPr>
      <w:r w:rsidRPr="0045378B">
        <w:rPr>
          <w:rFonts w:ascii="Times New Roman" w:hAnsi="Times New Roman" w:cs="Times New Roman"/>
          <w:sz w:val="24"/>
          <w:szCs w:val="24"/>
          <w:shd w:val="clear" w:color="auto" w:fill="FFFFFF"/>
        </w:rPr>
        <w:t>С уважением,</w:t>
      </w:r>
      <w:r>
        <w:rPr>
          <w:rFonts w:ascii="Times New Roman" w:hAnsi="Times New Roman" w:cs="Times New Roman"/>
          <w:sz w:val="24"/>
          <w:szCs w:val="24"/>
          <w:shd w:val="clear" w:color="auto" w:fill="FFFFFF"/>
        </w:rPr>
        <w:t xml:space="preserve"> </w:t>
      </w:r>
      <w:r w:rsidRPr="0045378B">
        <w:rPr>
          <w:rFonts w:ascii="Times New Roman" w:hAnsi="Times New Roman" w:cs="Times New Roman"/>
          <w:sz w:val="24"/>
          <w:szCs w:val="24"/>
          <w:shd w:val="clear" w:color="auto" w:fill="FFFFFF"/>
        </w:rPr>
        <w:t>руководитель подрядной организации _________________________</w:t>
      </w:r>
    </w:p>
    <w:p w:rsidR="001545E1" w:rsidRPr="0045378B" w:rsidRDefault="001545E1" w:rsidP="001545E1">
      <w:pPr>
        <w:spacing w:after="0"/>
        <w:jc w:val="center"/>
        <w:rPr>
          <w:rFonts w:ascii="Times New Roman" w:hAnsi="Times New Roman"/>
          <w:sz w:val="24"/>
          <w:szCs w:val="24"/>
        </w:rPr>
        <w:sectPr w:rsidR="001545E1" w:rsidRPr="0045378B" w:rsidSect="00334F65">
          <w:footerReference w:type="default" r:id="rId14"/>
          <w:pgSz w:w="11906" w:h="16840"/>
          <w:pgMar w:top="822" w:right="709" w:bottom="568" w:left="1797" w:header="720" w:footer="298" w:gutter="0"/>
          <w:cols w:space="720"/>
          <w:docGrid w:linePitch="299"/>
        </w:sectPr>
      </w:pPr>
    </w:p>
    <w:p w:rsidR="001545E1" w:rsidRPr="0045378B" w:rsidRDefault="001545E1" w:rsidP="001545E1">
      <w:pPr>
        <w:pStyle w:val="a8"/>
        <w:shd w:val="clear" w:color="auto" w:fill="FFFFFF"/>
        <w:spacing w:after="0" w:line="240" w:lineRule="auto"/>
        <w:ind w:left="426"/>
        <w:jc w:val="right"/>
        <w:textAlignment w:val="baseline"/>
        <w:rPr>
          <w:rFonts w:ascii="Times New Roman" w:hAnsi="Times New Roman"/>
          <w:b/>
          <w:sz w:val="24"/>
          <w:szCs w:val="24"/>
        </w:rPr>
      </w:pPr>
      <w:r w:rsidRPr="0045378B">
        <w:rPr>
          <w:rFonts w:ascii="Times New Roman" w:hAnsi="Times New Roman"/>
          <w:b/>
          <w:sz w:val="24"/>
          <w:szCs w:val="24"/>
        </w:rPr>
        <w:t>Приложение № 9</w:t>
      </w:r>
    </w:p>
    <w:p w:rsidR="001545E1" w:rsidRPr="0045378B" w:rsidRDefault="001545E1" w:rsidP="001545E1">
      <w:pPr>
        <w:pStyle w:val="a8"/>
        <w:shd w:val="clear" w:color="auto" w:fill="FFFFFF"/>
        <w:spacing w:after="0" w:line="240" w:lineRule="auto"/>
        <w:ind w:left="426"/>
        <w:jc w:val="right"/>
        <w:textAlignment w:val="baseline"/>
        <w:rPr>
          <w:rFonts w:ascii="Times New Roman" w:hAnsi="Times New Roman"/>
          <w:sz w:val="24"/>
          <w:szCs w:val="24"/>
        </w:rPr>
      </w:pPr>
      <w:r w:rsidRPr="0045378B">
        <w:rPr>
          <w:rFonts w:ascii="Times New Roman" w:hAnsi="Times New Roman"/>
          <w:sz w:val="24"/>
          <w:szCs w:val="24"/>
        </w:rPr>
        <w:t>к договору №</w:t>
      </w:r>
      <w:r w:rsidR="00137464">
        <w:rPr>
          <w:rFonts w:ascii="Times New Roman" w:hAnsi="Times New Roman"/>
          <w:sz w:val="24"/>
          <w:szCs w:val="24"/>
        </w:rPr>
        <w:t xml:space="preserve"> </w:t>
      </w:r>
      <w:r w:rsidR="00137464" w:rsidRPr="00137464">
        <w:rPr>
          <w:rFonts w:ascii="Times New Roman" w:hAnsi="Times New Roman"/>
          <w:bCs/>
          <w:sz w:val="24"/>
          <w:szCs w:val="24"/>
        </w:rPr>
        <w:t>Д/КР/2018-44</w:t>
      </w:r>
    </w:p>
    <w:p w:rsidR="001545E1" w:rsidRPr="0045378B" w:rsidRDefault="001545E1" w:rsidP="001545E1">
      <w:pPr>
        <w:spacing w:after="0" w:line="240" w:lineRule="auto"/>
        <w:jc w:val="right"/>
        <w:rPr>
          <w:rFonts w:ascii="Times New Roman" w:hAnsi="Times New Roman"/>
          <w:sz w:val="24"/>
          <w:szCs w:val="24"/>
        </w:rPr>
      </w:pPr>
      <w:r w:rsidRPr="0045378B">
        <w:rPr>
          <w:rFonts w:ascii="Times New Roman" w:hAnsi="Times New Roman"/>
          <w:sz w:val="24"/>
          <w:szCs w:val="24"/>
        </w:rPr>
        <w:t>от «___»_________2018 г.</w:t>
      </w:r>
    </w:p>
    <w:p w:rsidR="001545E1" w:rsidRPr="0045378B" w:rsidRDefault="001545E1" w:rsidP="001545E1">
      <w:pPr>
        <w:spacing w:after="0" w:line="240" w:lineRule="auto"/>
        <w:jc w:val="center"/>
        <w:rPr>
          <w:rFonts w:ascii="Times New Roman" w:hAnsi="Times New Roman"/>
          <w:sz w:val="24"/>
          <w:szCs w:val="24"/>
        </w:rPr>
      </w:pPr>
    </w:p>
    <w:p w:rsidR="001545E1" w:rsidRPr="0045378B" w:rsidRDefault="001545E1" w:rsidP="001545E1">
      <w:pPr>
        <w:spacing w:after="0" w:line="240" w:lineRule="auto"/>
        <w:jc w:val="center"/>
        <w:rPr>
          <w:rFonts w:ascii="Times New Roman" w:hAnsi="Times New Roman"/>
          <w:sz w:val="24"/>
          <w:szCs w:val="24"/>
        </w:rPr>
      </w:pPr>
      <w:r w:rsidRPr="0045378B">
        <w:rPr>
          <w:rFonts w:ascii="Times New Roman" w:hAnsi="Times New Roman"/>
          <w:sz w:val="24"/>
          <w:szCs w:val="24"/>
        </w:rPr>
        <w:t>Паспорт объекта капитального ремонта (рекомендованная форма)</w:t>
      </w:r>
    </w:p>
    <w:p w:rsidR="001545E1" w:rsidRPr="0045378B" w:rsidRDefault="001545E1" w:rsidP="001545E1">
      <w:pPr>
        <w:spacing w:after="0" w:line="240" w:lineRule="auto"/>
        <w:jc w:val="center"/>
        <w:rPr>
          <w:rFonts w:ascii="Times New Roman" w:hAnsi="Times New Roman"/>
          <w:sz w:val="24"/>
          <w:szCs w:val="24"/>
        </w:rPr>
      </w:pPr>
    </w:p>
    <w:tbl>
      <w:tblPr>
        <w:tblStyle w:val="aa"/>
        <w:tblW w:w="14737" w:type="dxa"/>
        <w:tblLook w:val="04A0" w:firstRow="1" w:lastRow="0" w:firstColumn="1" w:lastColumn="0" w:noHBand="0" w:noVBand="1"/>
      </w:tblPr>
      <w:tblGrid>
        <w:gridCol w:w="7225"/>
        <w:gridCol w:w="7512"/>
      </w:tblGrid>
      <w:tr w:rsidR="001545E1" w:rsidRPr="0045378B" w:rsidTr="005E3DCC">
        <w:tc>
          <w:tcPr>
            <w:tcW w:w="7225" w:type="dxa"/>
          </w:tcPr>
          <w:p w:rsidR="001545E1" w:rsidRPr="0045378B" w:rsidRDefault="001545E1" w:rsidP="005E3DCC">
            <w:pPr>
              <w:spacing w:after="0" w:line="240" w:lineRule="auto"/>
              <w:rPr>
                <w:rFonts w:ascii="Times New Roman" w:hAnsi="Times New Roman"/>
                <w:sz w:val="24"/>
                <w:szCs w:val="24"/>
              </w:rPr>
            </w:pPr>
            <w:r w:rsidRPr="0045378B">
              <w:rPr>
                <w:rFonts w:ascii="Times New Roman" w:hAnsi="Times New Roman"/>
                <w:sz w:val="24"/>
                <w:szCs w:val="24"/>
              </w:rPr>
              <w:t>Адрес:</w:t>
            </w:r>
          </w:p>
          <w:p w:rsidR="001545E1" w:rsidRPr="0045378B" w:rsidRDefault="001545E1" w:rsidP="005E3DCC">
            <w:pPr>
              <w:spacing w:after="0" w:line="240" w:lineRule="auto"/>
              <w:rPr>
                <w:rFonts w:ascii="Times New Roman" w:hAnsi="Times New Roman"/>
                <w:sz w:val="24"/>
                <w:szCs w:val="24"/>
              </w:rPr>
            </w:pPr>
          </w:p>
        </w:tc>
        <w:tc>
          <w:tcPr>
            <w:tcW w:w="7512" w:type="dxa"/>
          </w:tcPr>
          <w:p w:rsidR="001545E1" w:rsidRPr="0045378B" w:rsidRDefault="001545E1" w:rsidP="005E3DCC">
            <w:pPr>
              <w:spacing w:after="0" w:line="240" w:lineRule="auto"/>
              <w:rPr>
                <w:rFonts w:ascii="Times New Roman" w:hAnsi="Times New Roman"/>
                <w:sz w:val="24"/>
                <w:szCs w:val="24"/>
              </w:rPr>
            </w:pPr>
          </w:p>
        </w:tc>
      </w:tr>
      <w:tr w:rsidR="001545E1" w:rsidRPr="0045378B" w:rsidTr="005E3DCC">
        <w:tc>
          <w:tcPr>
            <w:tcW w:w="14737" w:type="dxa"/>
            <w:gridSpan w:val="2"/>
          </w:tcPr>
          <w:p w:rsidR="001545E1" w:rsidRPr="0045378B" w:rsidRDefault="001545E1" w:rsidP="005E3DCC">
            <w:pPr>
              <w:spacing w:after="0" w:line="240" w:lineRule="auto"/>
              <w:jc w:val="center"/>
              <w:rPr>
                <w:rFonts w:ascii="Times New Roman" w:hAnsi="Times New Roman"/>
                <w:sz w:val="24"/>
                <w:szCs w:val="24"/>
              </w:rPr>
            </w:pPr>
            <w:r w:rsidRPr="0045378B">
              <w:rPr>
                <w:rFonts w:ascii="Times New Roman" w:hAnsi="Times New Roman"/>
                <w:sz w:val="24"/>
                <w:szCs w:val="24"/>
              </w:rPr>
              <w:t>Ваш дом включен в региональную программу капитального ремонта общего имущества в многоквартирных домах</w:t>
            </w:r>
          </w:p>
        </w:tc>
      </w:tr>
      <w:tr w:rsidR="001545E1" w:rsidRPr="0045378B" w:rsidTr="005E3DCC">
        <w:tc>
          <w:tcPr>
            <w:tcW w:w="7225" w:type="dxa"/>
          </w:tcPr>
          <w:p w:rsidR="001545E1" w:rsidRPr="0045378B" w:rsidRDefault="001545E1" w:rsidP="005E3DCC">
            <w:pPr>
              <w:spacing w:after="0" w:line="240" w:lineRule="auto"/>
              <w:rPr>
                <w:rFonts w:ascii="Times New Roman" w:hAnsi="Times New Roman"/>
                <w:sz w:val="24"/>
                <w:szCs w:val="24"/>
              </w:rPr>
            </w:pPr>
            <w:r w:rsidRPr="0045378B">
              <w:rPr>
                <w:rFonts w:ascii="Times New Roman" w:hAnsi="Times New Roman"/>
                <w:sz w:val="24"/>
                <w:szCs w:val="24"/>
              </w:rPr>
              <w:t>Способ формирования фонда капитального ремонта:</w:t>
            </w:r>
          </w:p>
        </w:tc>
        <w:tc>
          <w:tcPr>
            <w:tcW w:w="7512" w:type="dxa"/>
          </w:tcPr>
          <w:p w:rsidR="001545E1" w:rsidRPr="0045378B" w:rsidRDefault="001545E1" w:rsidP="005E3DCC">
            <w:pPr>
              <w:spacing w:after="0" w:line="240" w:lineRule="auto"/>
              <w:rPr>
                <w:rFonts w:ascii="Times New Roman" w:hAnsi="Times New Roman"/>
                <w:sz w:val="24"/>
                <w:szCs w:val="24"/>
              </w:rPr>
            </w:pPr>
            <w:r w:rsidRPr="0045378B">
              <w:rPr>
                <w:rFonts w:ascii="Times New Roman" w:hAnsi="Times New Roman"/>
                <w:sz w:val="24"/>
                <w:szCs w:val="24"/>
              </w:rPr>
              <w:t>На счете Регионального оператора</w:t>
            </w:r>
          </w:p>
        </w:tc>
      </w:tr>
      <w:tr w:rsidR="001545E1" w:rsidRPr="0045378B" w:rsidTr="005E3DCC">
        <w:tc>
          <w:tcPr>
            <w:tcW w:w="7225" w:type="dxa"/>
          </w:tcPr>
          <w:p w:rsidR="001545E1" w:rsidRPr="0045378B" w:rsidRDefault="001545E1" w:rsidP="005E3DCC">
            <w:pPr>
              <w:spacing w:after="0" w:line="240" w:lineRule="auto"/>
              <w:rPr>
                <w:rFonts w:ascii="Times New Roman" w:hAnsi="Times New Roman"/>
                <w:sz w:val="24"/>
                <w:szCs w:val="24"/>
              </w:rPr>
            </w:pPr>
            <w:r w:rsidRPr="0045378B">
              <w:rPr>
                <w:rFonts w:ascii="Times New Roman" w:hAnsi="Times New Roman"/>
                <w:sz w:val="24"/>
                <w:szCs w:val="24"/>
              </w:rPr>
              <w:t>Подрядная организация:</w:t>
            </w:r>
          </w:p>
        </w:tc>
        <w:tc>
          <w:tcPr>
            <w:tcW w:w="7512" w:type="dxa"/>
          </w:tcPr>
          <w:p w:rsidR="001545E1" w:rsidRPr="0045378B" w:rsidRDefault="001545E1" w:rsidP="005E3DCC">
            <w:pPr>
              <w:spacing w:after="0" w:line="240" w:lineRule="auto"/>
              <w:rPr>
                <w:rFonts w:ascii="Times New Roman" w:hAnsi="Times New Roman"/>
                <w:sz w:val="24"/>
                <w:szCs w:val="24"/>
              </w:rPr>
            </w:pPr>
          </w:p>
        </w:tc>
      </w:tr>
      <w:tr w:rsidR="001545E1" w:rsidRPr="0045378B" w:rsidTr="005E3DCC">
        <w:tc>
          <w:tcPr>
            <w:tcW w:w="7225" w:type="dxa"/>
          </w:tcPr>
          <w:p w:rsidR="001545E1" w:rsidRPr="0045378B" w:rsidRDefault="001545E1" w:rsidP="005E3DCC">
            <w:pPr>
              <w:spacing w:after="0" w:line="240" w:lineRule="auto"/>
              <w:rPr>
                <w:rFonts w:ascii="Times New Roman" w:hAnsi="Times New Roman"/>
                <w:sz w:val="24"/>
                <w:szCs w:val="24"/>
              </w:rPr>
            </w:pPr>
            <w:r w:rsidRPr="0045378B">
              <w:rPr>
                <w:rFonts w:ascii="Times New Roman" w:hAnsi="Times New Roman"/>
                <w:sz w:val="24"/>
                <w:szCs w:val="24"/>
              </w:rPr>
              <w:t>Заказчик:</w:t>
            </w:r>
          </w:p>
        </w:tc>
        <w:tc>
          <w:tcPr>
            <w:tcW w:w="7512" w:type="dxa"/>
          </w:tcPr>
          <w:p w:rsidR="001545E1" w:rsidRPr="0045378B" w:rsidRDefault="001545E1" w:rsidP="005E3DCC">
            <w:pPr>
              <w:spacing w:after="0" w:line="240" w:lineRule="auto"/>
              <w:rPr>
                <w:rFonts w:ascii="Times New Roman" w:hAnsi="Times New Roman"/>
                <w:sz w:val="24"/>
                <w:szCs w:val="24"/>
              </w:rPr>
            </w:pPr>
            <w:r w:rsidRPr="0045378B">
              <w:rPr>
                <w:rFonts w:ascii="Times New Roman" w:hAnsi="Times New Roman"/>
                <w:sz w:val="24"/>
                <w:szCs w:val="24"/>
              </w:rPr>
              <w:t xml:space="preserve">Забайкальский фонд капитального ремонта многоквартирных домов </w:t>
            </w:r>
          </w:p>
        </w:tc>
      </w:tr>
      <w:tr w:rsidR="001545E1" w:rsidRPr="0045378B" w:rsidTr="005E3DCC">
        <w:tc>
          <w:tcPr>
            <w:tcW w:w="7225" w:type="dxa"/>
          </w:tcPr>
          <w:p w:rsidR="001545E1" w:rsidRPr="0045378B" w:rsidRDefault="001545E1" w:rsidP="005E3DCC">
            <w:pPr>
              <w:spacing w:after="0" w:line="240" w:lineRule="auto"/>
              <w:rPr>
                <w:rFonts w:ascii="Times New Roman" w:hAnsi="Times New Roman"/>
                <w:sz w:val="24"/>
                <w:szCs w:val="24"/>
              </w:rPr>
            </w:pPr>
            <w:r w:rsidRPr="0045378B">
              <w:rPr>
                <w:rFonts w:ascii="Times New Roman" w:hAnsi="Times New Roman"/>
                <w:sz w:val="24"/>
                <w:szCs w:val="24"/>
              </w:rPr>
              <w:t>Виды работ:</w:t>
            </w:r>
          </w:p>
        </w:tc>
        <w:tc>
          <w:tcPr>
            <w:tcW w:w="7512" w:type="dxa"/>
          </w:tcPr>
          <w:p w:rsidR="001545E1" w:rsidRPr="0045378B" w:rsidRDefault="001545E1" w:rsidP="005E3DCC">
            <w:pPr>
              <w:spacing w:after="0" w:line="240" w:lineRule="auto"/>
              <w:rPr>
                <w:rFonts w:ascii="Times New Roman" w:hAnsi="Times New Roman"/>
                <w:bCs/>
                <w:sz w:val="24"/>
                <w:szCs w:val="24"/>
              </w:rPr>
            </w:pPr>
            <w:r w:rsidRPr="0045378B">
              <w:rPr>
                <w:rFonts w:ascii="Times New Roman" w:hAnsi="Times New Roman"/>
                <w:bCs/>
                <w:sz w:val="24"/>
                <w:szCs w:val="24"/>
              </w:rPr>
              <w:t>Выполнение работ по капитальному ремонту общего имущества:</w:t>
            </w:r>
          </w:p>
          <w:p w:rsidR="001545E1" w:rsidRPr="0045378B" w:rsidRDefault="001545E1" w:rsidP="005E3DCC">
            <w:pPr>
              <w:spacing w:after="0" w:line="240" w:lineRule="auto"/>
              <w:rPr>
                <w:rFonts w:ascii="Times New Roman" w:hAnsi="Times New Roman"/>
                <w:bCs/>
                <w:sz w:val="24"/>
                <w:szCs w:val="24"/>
              </w:rPr>
            </w:pPr>
            <w:r w:rsidRPr="0045378B">
              <w:rPr>
                <w:rFonts w:ascii="Times New Roman" w:hAnsi="Times New Roman"/>
                <w:bCs/>
                <w:sz w:val="24"/>
                <w:szCs w:val="24"/>
              </w:rPr>
              <w:t>- _____________________;</w:t>
            </w:r>
          </w:p>
          <w:p w:rsidR="001545E1" w:rsidRPr="0045378B" w:rsidRDefault="001545E1" w:rsidP="005E3DCC">
            <w:pPr>
              <w:spacing w:after="0" w:line="240" w:lineRule="auto"/>
              <w:rPr>
                <w:rFonts w:ascii="Times New Roman" w:hAnsi="Times New Roman"/>
                <w:bCs/>
                <w:sz w:val="24"/>
                <w:szCs w:val="24"/>
              </w:rPr>
            </w:pPr>
            <w:r w:rsidRPr="0045378B">
              <w:rPr>
                <w:rFonts w:ascii="Times New Roman" w:hAnsi="Times New Roman"/>
                <w:bCs/>
                <w:sz w:val="24"/>
                <w:szCs w:val="24"/>
              </w:rPr>
              <w:t>- _____________________;</w:t>
            </w:r>
          </w:p>
          <w:p w:rsidR="001545E1" w:rsidRPr="0045378B" w:rsidRDefault="001545E1" w:rsidP="005E3DCC">
            <w:pPr>
              <w:spacing w:after="0" w:line="240" w:lineRule="auto"/>
              <w:rPr>
                <w:rFonts w:ascii="Times New Roman" w:hAnsi="Times New Roman"/>
                <w:bCs/>
                <w:sz w:val="24"/>
                <w:szCs w:val="24"/>
              </w:rPr>
            </w:pPr>
            <w:r w:rsidRPr="0045378B">
              <w:rPr>
                <w:rFonts w:ascii="Times New Roman" w:hAnsi="Times New Roman"/>
                <w:bCs/>
                <w:sz w:val="24"/>
                <w:szCs w:val="24"/>
              </w:rPr>
              <w:t>- _____________________.</w:t>
            </w:r>
          </w:p>
          <w:p w:rsidR="001545E1" w:rsidRPr="0045378B" w:rsidRDefault="001545E1" w:rsidP="005E3DCC">
            <w:pPr>
              <w:spacing w:after="0" w:line="240" w:lineRule="auto"/>
              <w:rPr>
                <w:rFonts w:ascii="Times New Roman" w:hAnsi="Times New Roman"/>
                <w:sz w:val="24"/>
                <w:szCs w:val="24"/>
              </w:rPr>
            </w:pPr>
          </w:p>
        </w:tc>
      </w:tr>
      <w:tr w:rsidR="001545E1" w:rsidRPr="0045378B" w:rsidTr="005E3DCC">
        <w:tc>
          <w:tcPr>
            <w:tcW w:w="7225" w:type="dxa"/>
          </w:tcPr>
          <w:p w:rsidR="001545E1" w:rsidRPr="0045378B" w:rsidRDefault="001545E1" w:rsidP="005E3DCC">
            <w:pPr>
              <w:spacing w:after="0" w:line="240" w:lineRule="auto"/>
              <w:rPr>
                <w:rFonts w:ascii="Times New Roman" w:hAnsi="Times New Roman"/>
                <w:sz w:val="24"/>
                <w:szCs w:val="24"/>
              </w:rPr>
            </w:pPr>
            <w:r w:rsidRPr="0045378B">
              <w:rPr>
                <w:rFonts w:ascii="Times New Roman" w:hAnsi="Times New Roman"/>
                <w:sz w:val="24"/>
                <w:szCs w:val="24"/>
              </w:rPr>
              <w:t>Срок проведения работ:</w:t>
            </w:r>
          </w:p>
        </w:tc>
        <w:tc>
          <w:tcPr>
            <w:tcW w:w="7512" w:type="dxa"/>
          </w:tcPr>
          <w:p w:rsidR="001545E1" w:rsidRPr="0045378B" w:rsidRDefault="001545E1" w:rsidP="005E3DCC">
            <w:pPr>
              <w:spacing w:after="0" w:line="240" w:lineRule="auto"/>
              <w:rPr>
                <w:rFonts w:ascii="Times New Roman" w:hAnsi="Times New Roman"/>
                <w:sz w:val="24"/>
                <w:szCs w:val="24"/>
              </w:rPr>
            </w:pPr>
          </w:p>
        </w:tc>
      </w:tr>
      <w:tr w:rsidR="001545E1" w:rsidRPr="0045378B" w:rsidTr="005E3DCC">
        <w:tc>
          <w:tcPr>
            <w:tcW w:w="7225" w:type="dxa"/>
          </w:tcPr>
          <w:p w:rsidR="001545E1" w:rsidRPr="0045378B" w:rsidRDefault="001545E1" w:rsidP="005E3DCC">
            <w:pPr>
              <w:spacing w:after="0" w:line="240" w:lineRule="auto"/>
              <w:rPr>
                <w:rFonts w:ascii="Times New Roman" w:hAnsi="Times New Roman"/>
                <w:sz w:val="24"/>
                <w:szCs w:val="24"/>
              </w:rPr>
            </w:pPr>
            <w:r w:rsidRPr="0045378B">
              <w:rPr>
                <w:rFonts w:ascii="Times New Roman" w:hAnsi="Times New Roman"/>
                <w:sz w:val="24"/>
                <w:szCs w:val="24"/>
              </w:rPr>
              <w:t>Ответственные за организацию ремонта:</w:t>
            </w:r>
          </w:p>
          <w:p w:rsidR="001545E1" w:rsidRPr="0045378B" w:rsidRDefault="001545E1" w:rsidP="005E3DCC">
            <w:pPr>
              <w:spacing w:after="0" w:line="240" w:lineRule="auto"/>
              <w:rPr>
                <w:rFonts w:ascii="Times New Roman" w:hAnsi="Times New Roman"/>
                <w:sz w:val="24"/>
                <w:szCs w:val="24"/>
              </w:rPr>
            </w:pPr>
            <w:r w:rsidRPr="0045378B">
              <w:rPr>
                <w:rFonts w:ascii="Times New Roman" w:hAnsi="Times New Roman"/>
                <w:sz w:val="24"/>
                <w:szCs w:val="24"/>
              </w:rPr>
              <w:t>со стороны подрядной организации:</w:t>
            </w:r>
          </w:p>
          <w:p w:rsidR="001545E1" w:rsidRPr="0045378B" w:rsidRDefault="001545E1" w:rsidP="005E3DCC">
            <w:pPr>
              <w:spacing w:after="0" w:line="240" w:lineRule="auto"/>
              <w:rPr>
                <w:rFonts w:ascii="Times New Roman" w:hAnsi="Times New Roman"/>
                <w:sz w:val="24"/>
                <w:szCs w:val="24"/>
              </w:rPr>
            </w:pPr>
          </w:p>
          <w:p w:rsidR="001545E1" w:rsidRPr="0045378B" w:rsidRDefault="001545E1" w:rsidP="005E3DCC">
            <w:pPr>
              <w:spacing w:after="0" w:line="240" w:lineRule="auto"/>
              <w:rPr>
                <w:rFonts w:ascii="Times New Roman" w:hAnsi="Times New Roman"/>
                <w:sz w:val="24"/>
                <w:szCs w:val="24"/>
              </w:rPr>
            </w:pPr>
            <w:r w:rsidRPr="0045378B">
              <w:rPr>
                <w:rFonts w:ascii="Times New Roman" w:hAnsi="Times New Roman"/>
                <w:sz w:val="24"/>
                <w:szCs w:val="24"/>
              </w:rPr>
              <w:t>со стороны Заказчика:</w:t>
            </w:r>
          </w:p>
          <w:p w:rsidR="001545E1" w:rsidRPr="0045378B" w:rsidRDefault="001545E1" w:rsidP="005E3DCC">
            <w:pPr>
              <w:spacing w:after="0" w:line="240" w:lineRule="auto"/>
              <w:rPr>
                <w:rFonts w:ascii="Times New Roman" w:hAnsi="Times New Roman"/>
                <w:sz w:val="24"/>
                <w:szCs w:val="24"/>
              </w:rPr>
            </w:pPr>
          </w:p>
          <w:p w:rsidR="001545E1" w:rsidRPr="0045378B" w:rsidRDefault="001545E1" w:rsidP="005E3DCC">
            <w:pPr>
              <w:spacing w:after="0" w:line="240" w:lineRule="auto"/>
              <w:rPr>
                <w:rFonts w:ascii="Times New Roman" w:hAnsi="Times New Roman"/>
                <w:sz w:val="24"/>
                <w:szCs w:val="24"/>
              </w:rPr>
            </w:pPr>
          </w:p>
          <w:p w:rsidR="001545E1" w:rsidRPr="0045378B" w:rsidRDefault="001545E1" w:rsidP="005E3DCC">
            <w:pPr>
              <w:spacing w:after="0" w:line="240" w:lineRule="auto"/>
              <w:rPr>
                <w:rFonts w:ascii="Times New Roman" w:hAnsi="Times New Roman"/>
                <w:sz w:val="24"/>
                <w:szCs w:val="24"/>
              </w:rPr>
            </w:pPr>
            <w:r w:rsidRPr="0045378B">
              <w:rPr>
                <w:rFonts w:ascii="Times New Roman" w:hAnsi="Times New Roman"/>
                <w:sz w:val="24"/>
                <w:szCs w:val="24"/>
              </w:rPr>
              <w:t>со стороны организации, осуществляющей строительный контроль:</w:t>
            </w:r>
          </w:p>
          <w:p w:rsidR="001545E1" w:rsidRPr="0045378B" w:rsidRDefault="001545E1" w:rsidP="005E3DCC">
            <w:pPr>
              <w:spacing w:after="0" w:line="240" w:lineRule="auto"/>
              <w:rPr>
                <w:rFonts w:ascii="Times New Roman" w:hAnsi="Times New Roman"/>
                <w:sz w:val="24"/>
                <w:szCs w:val="24"/>
              </w:rPr>
            </w:pPr>
          </w:p>
        </w:tc>
        <w:tc>
          <w:tcPr>
            <w:tcW w:w="7512" w:type="dxa"/>
          </w:tcPr>
          <w:p w:rsidR="001545E1" w:rsidRPr="0045378B" w:rsidRDefault="001545E1" w:rsidP="005E3DCC">
            <w:pPr>
              <w:spacing w:after="0" w:line="240" w:lineRule="auto"/>
              <w:rPr>
                <w:rFonts w:ascii="Times New Roman" w:hAnsi="Times New Roman"/>
                <w:sz w:val="24"/>
                <w:szCs w:val="24"/>
              </w:rPr>
            </w:pPr>
            <w:r w:rsidRPr="0045378B">
              <w:rPr>
                <w:rFonts w:ascii="Times New Roman" w:hAnsi="Times New Roman"/>
                <w:sz w:val="24"/>
                <w:szCs w:val="24"/>
              </w:rPr>
              <w:t>____________________________________</w:t>
            </w:r>
          </w:p>
          <w:p w:rsidR="001545E1" w:rsidRPr="0045378B" w:rsidRDefault="001545E1" w:rsidP="005E3DCC">
            <w:pPr>
              <w:spacing w:after="0" w:line="240" w:lineRule="auto"/>
              <w:rPr>
                <w:rFonts w:ascii="Times New Roman" w:hAnsi="Times New Roman"/>
                <w:sz w:val="24"/>
                <w:szCs w:val="24"/>
              </w:rPr>
            </w:pPr>
            <w:r w:rsidRPr="0045378B">
              <w:rPr>
                <w:rFonts w:ascii="Times New Roman" w:hAnsi="Times New Roman"/>
                <w:sz w:val="24"/>
                <w:szCs w:val="24"/>
              </w:rPr>
              <w:t>(Ф.И.О., должность, телефон)</w:t>
            </w:r>
          </w:p>
          <w:p w:rsidR="001545E1" w:rsidRPr="0045378B" w:rsidRDefault="001545E1" w:rsidP="005E3DCC">
            <w:pPr>
              <w:spacing w:after="0" w:line="240" w:lineRule="auto"/>
              <w:rPr>
                <w:rFonts w:ascii="Times New Roman" w:hAnsi="Times New Roman"/>
                <w:sz w:val="24"/>
                <w:szCs w:val="24"/>
              </w:rPr>
            </w:pPr>
          </w:p>
          <w:p w:rsidR="001545E1" w:rsidRPr="0045378B" w:rsidRDefault="001545E1" w:rsidP="005E3DCC">
            <w:pPr>
              <w:spacing w:after="0" w:line="240" w:lineRule="auto"/>
              <w:rPr>
                <w:rFonts w:ascii="Times New Roman" w:hAnsi="Times New Roman"/>
                <w:sz w:val="24"/>
                <w:szCs w:val="24"/>
              </w:rPr>
            </w:pPr>
            <w:r w:rsidRPr="0045378B">
              <w:rPr>
                <w:rFonts w:ascii="Times New Roman" w:hAnsi="Times New Roman"/>
                <w:sz w:val="24"/>
                <w:szCs w:val="24"/>
              </w:rPr>
              <w:t>____________________________________</w:t>
            </w:r>
          </w:p>
          <w:p w:rsidR="001545E1" w:rsidRPr="0045378B" w:rsidRDefault="001545E1" w:rsidP="005E3DCC">
            <w:pPr>
              <w:spacing w:after="0" w:line="240" w:lineRule="auto"/>
              <w:rPr>
                <w:rFonts w:ascii="Times New Roman" w:hAnsi="Times New Roman"/>
                <w:sz w:val="24"/>
                <w:szCs w:val="24"/>
              </w:rPr>
            </w:pPr>
            <w:r w:rsidRPr="0045378B">
              <w:rPr>
                <w:rFonts w:ascii="Times New Roman" w:hAnsi="Times New Roman"/>
                <w:sz w:val="24"/>
                <w:szCs w:val="24"/>
              </w:rPr>
              <w:t>(Ф.И.О., должность, телефон)</w:t>
            </w:r>
          </w:p>
          <w:p w:rsidR="001545E1" w:rsidRPr="0045378B" w:rsidRDefault="001545E1" w:rsidP="005E3DCC">
            <w:pPr>
              <w:spacing w:after="0" w:line="240" w:lineRule="auto"/>
              <w:rPr>
                <w:rFonts w:ascii="Times New Roman" w:hAnsi="Times New Roman"/>
                <w:sz w:val="24"/>
                <w:szCs w:val="24"/>
              </w:rPr>
            </w:pPr>
          </w:p>
          <w:p w:rsidR="001545E1" w:rsidRPr="0045378B" w:rsidRDefault="001545E1" w:rsidP="005E3DCC">
            <w:pPr>
              <w:spacing w:after="0" w:line="240" w:lineRule="auto"/>
              <w:rPr>
                <w:rFonts w:ascii="Times New Roman" w:hAnsi="Times New Roman"/>
                <w:sz w:val="24"/>
                <w:szCs w:val="24"/>
              </w:rPr>
            </w:pPr>
            <w:r w:rsidRPr="0045378B">
              <w:rPr>
                <w:rFonts w:ascii="Times New Roman" w:hAnsi="Times New Roman"/>
                <w:sz w:val="24"/>
                <w:szCs w:val="24"/>
              </w:rPr>
              <w:t>____________________________________</w:t>
            </w:r>
          </w:p>
          <w:p w:rsidR="001545E1" w:rsidRPr="0045378B" w:rsidRDefault="001545E1" w:rsidP="005E3DCC">
            <w:pPr>
              <w:spacing w:after="0" w:line="240" w:lineRule="auto"/>
              <w:rPr>
                <w:rFonts w:ascii="Times New Roman" w:hAnsi="Times New Roman"/>
                <w:sz w:val="24"/>
                <w:szCs w:val="24"/>
              </w:rPr>
            </w:pPr>
            <w:r w:rsidRPr="0045378B">
              <w:rPr>
                <w:rFonts w:ascii="Times New Roman" w:hAnsi="Times New Roman"/>
                <w:sz w:val="24"/>
                <w:szCs w:val="24"/>
              </w:rPr>
              <w:t>(Ф.И.О., должность, телефон)</w:t>
            </w:r>
          </w:p>
        </w:tc>
      </w:tr>
    </w:tbl>
    <w:p w:rsidR="001545E1" w:rsidRPr="0045378B" w:rsidRDefault="001545E1" w:rsidP="001545E1">
      <w:pPr>
        <w:spacing w:after="0" w:line="240" w:lineRule="auto"/>
        <w:rPr>
          <w:rFonts w:ascii="Times New Roman" w:hAnsi="Times New Roman"/>
          <w:sz w:val="24"/>
          <w:szCs w:val="24"/>
        </w:rPr>
      </w:pPr>
    </w:p>
    <w:p w:rsidR="001545E1" w:rsidRPr="0045378B" w:rsidRDefault="001545E1" w:rsidP="001545E1">
      <w:pPr>
        <w:spacing w:after="0" w:line="240" w:lineRule="auto"/>
        <w:rPr>
          <w:rFonts w:ascii="Times New Roman" w:hAnsi="Times New Roman"/>
          <w:sz w:val="24"/>
          <w:szCs w:val="24"/>
        </w:rPr>
      </w:pPr>
      <w:r w:rsidRPr="0045378B">
        <w:rPr>
          <w:rFonts w:ascii="Times New Roman" w:hAnsi="Times New Roman"/>
          <w:sz w:val="24"/>
          <w:szCs w:val="24"/>
        </w:rPr>
        <w:t xml:space="preserve">Контакты </w:t>
      </w:r>
      <w:r>
        <w:rPr>
          <w:rFonts w:ascii="Times New Roman" w:hAnsi="Times New Roman"/>
          <w:sz w:val="24"/>
          <w:szCs w:val="24"/>
        </w:rPr>
        <w:t>Забайкальского фонда</w:t>
      </w:r>
      <w:r w:rsidRPr="0045378B">
        <w:rPr>
          <w:rFonts w:ascii="Times New Roman" w:hAnsi="Times New Roman"/>
          <w:sz w:val="24"/>
          <w:szCs w:val="24"/>
        </w:rPr>
        <w:t xml:space="preserve"> капремонта</w:t>
      </w:r>
      <w:r>
        <w:rPr>
          <w:rFonts w:ascii="Times New Roman" w:hAnsi="Times New Roman"/>
          <w:sz w:val="24"/>
          <w:szCs w:val="24"/>
        </w:rPr>
        <w:t xml:space="preserve"> МКД</w:t>
      </w:r>
      <w:r w:rsidRPr="0045378B">
        <w:rPr>
          <w:rFonts w:ascii="Times New Roman" w:hAnsi="Times New Roman"/>
          <w:sz w:val="24"/>
          <w:szCs w:val="24"/>
        </w:rPr>
        <w:t>:</w:t>
      </w:r>
    </w:p>
    <w:p w:rsidR="001545E1" w:rsidRPr="0045378B" w:rsidRDefault="001545E1" w:rsidP="001545E1">
      <w:pPr>
        <w:spacing w:after="0" w:line="240" w:lineRule="auto"/>
        <w:rPr>
          <w:rFonts w:ascii="Times New Roman" w:hAnsi="Times New Roman"/>
          <w:sz w:val="24"/>
          <w:szCs w:val="24"/>
          <w:u w:val="single"/>
          <w:shd w:val="clear" w:color="auto" w:fill="FFFFFF"/>
        </w:rPr>
        <w:sectPr w:rsidR="001545E1" w:rsidRPr="0045378B" w:rsidSect="001808E2">
          <w:pgSz w:w="16840" w:h="11906" w:orient="landscape"/>
          <w:pgMar w:top="1797" w:right="822" w:bottom="709" w:left="851" w:header="720" w:footer="720" w:gutter="0"/>
          <w:cols w:space="720"/>
          <w:docGrid w:linePitch="299"/>
        </w:sectPr>
      </w:pPr>
      <w:r w:rsidRPr="0045378B">
        <w:rPr>
          <w:rFonts w:ascii="Times New Roman" w:hAnsi="Times New Roman"/>
          <w:sz w:val="24"/>
          <w:szCs w:val="24"/>
        </w:rPr>
        <w:t xml:space="preserve">Подробнее на сайте: </w:t>
      </w:r>
      <w:hyperlink r:id="rId15" w:history="1">
        <w:r w:rsidRPr="001047C3">
          <w:rPr>
            <w:rStyle w:val="a3"/>
            <w:rFonts w:ascii="Times New Roman" w:hAnsi="Times New Roman"/>
            <w:sz w:val="24"/>
            <w:szCs w:val="24"/>
          </w:rPr>
          <w:t>http://fondkr75.ru</w:t>
        </w:r>
      </w:hyperlink>
      <w:r w:rsidRPr="0045378B">
        <w:rPr>
          <w:rStyle w:val="a3"/>
          <w:rFonts w:ascii="Times New Roman" w:hAnsi="Times New Roman"/>
          <w:color w:val="auto"/>
          <w:sz w:val="24"/>
          <w:szCs w:val="24"/>
        </w:rPr>
        <w:t xml:space="preserve">«Горячая линия» тел.: </w:t>
      </w:r>
      <w:r w:rsidRPr="0045378B">
        <w:rPr>
          <w:rFonts w:ascii="Times New Roman" w:hAnsi="Times New Roman"/>
          <w:sz w:val="24"/>
          <w:szCs w:val="24"/>
          <w:u w:val="single"/>
          <w:shd w:val="clear" w:color="auto" w:fill="FFFFFF"/>
        </w:rPr>
        <w:t>+7(3022) 41-42-17</w:t>
      </w:r>
    </w:p>
    <w:p w:rsidR="001545E1" w:rsidRPr="00622501" w:rsidRDefault="001545E1" w:rsidP="001545E1">
      <w:pPr>
        <w:spacing w:after="0" w:line="240" w:lineRule="auto"/>
        <w:jc w:val="right"/>
        <w:rPr>
          <w:rFonts w:ascii="Times New Roman" w:hAnsi="Times New Roman"/>
          <w:kern w:val="36"/>
          <w:sz w:val="24"/>
          <w:szCs w:val="24"/>
          <w:lang w:eastAsia="ru-RU"/>
        </w:rPr>
      </w:pPr>
      <w:r>
        <w:rPr>
          <w:rFonts w:ascii="Times New Roman" w:hAnsi="Times New Roman"/>
          <w:b/>
          <w:sz w:val="24"/>
          <w:szCs w:val="24"/>
        </w:rPr>
        <w:t>Приложение № 10</w:t>
      </w:r>
    </w:p>
    <w:p w:rsidR="001545E1" w:rsidRPr="0045378B" w:rsidRDefault="001545E1" w:rsidP="001545E1">
      <w:pPr>
        <w:pStyle w:val="a8"/>
        <w:shd w:val="clear" w:color="auto" w:fill="FFFFFF"/>
        <w:spacing w:after="0" w:line="240" w:lineRule="auto"/>
        <w:ind w:left="426"/>
        <w:jc w:val="right"/>
        <w:textAlignment w:val="baseline"/>
        <w:rPr>
          <w:rFonts w:ascii="Times New Roman" w:hAnsi="Times New Roman"/>
          <w:sz w:val="24"/>
          <w:szCs w:val="24"/>
        </w:rPr>
      </w:pPr>
      <w:r w:rsidRPr="0045378B">
        <w:rPr>
          <w:rFonts w:ascii="Times New Roman" w:hAnsi="Times New Roman"/>
          <w:sz w:val="24"/>
          <w:szCs w:val="24"/>
        </w:rPr>
        <w:t>к договору №</w:t>
      </w:r>
      <w:r w:rsidR="00137464">
        <w:rPr>
          <w:rFonts w:ascii="Times New Roman" w:hAnsi="Times New Roman"/>
          <w:sz w:val="24"/>
          <w:szCs w:val="24"/>
        </w:rPr>
        <w:t xml:space="preserve"> </w:t>
      </w:r>
      <w:r w:rsidR="00137464" w:rsidRPr="00137464">
        <w:rPr>
          <w:rFonts w:ascii="Times New Roman" w:hAnsi="Times New Roman"/>
          <w:bCs/>
          <w:sz w:val="24"/>
          <w:szCs w:val="24"/>
        </w:rPr>
        <w:t>Д/КР/2018-44</w:t>
      </w:r>
    </w:p>
    <w:p w:rsidR="001545E1" w:rsidRPr="0045378B" w:rsidRDefault="001545E1" w:rsidP="001545E1">
      <w:pPr>
        <w:pStyle w:val="a8"/>
        <w:shd w:val="clear" w:color="auto" w:fill="FFFFFF"/>
        <w:spacing w:after="0" w:line="240" w:lineRule="auto"/>
        <w:ind w:left="426"/>
        <w:jc w:val="right"/>
        <w:textAlignment w:val="baseline"/>
        <w:rPr>
          <w:rFonts w:ascii="Times New Roman" w:hAnsi="Times New Roman"/>
          <w:sz w:val="24"/>
          <w:szCs w:val="24"/>
        </w:rPr>
      </w:pPr>
      <w:r w:rsidRPr="0045378B">
        <w:rPr>
          <w:rFonts w:ascii="Times New Roman" w:hAnsi="Times New Roman"/>
          <w:sz w:val="24"/>
          <w:szCs w:val="24"/>
        </w:rPr>
        <w:t>от «___»_________2018 г.</w:t>
      </w:r>
    </w:p>
    <w:p w:rsidR="001545E1" w:rsidRPr="0045378B" w:rsidRDefault="001545E1" w:rsidP="001545E1">
      <w:pPr>
        <w:spacing w:after="0" w:line="240" w:lineRule="auto"/>
        <w:jc w:val="center"/>
        <w:rPr>
          <w:rFonts w:ascii="Times New Roman" w:hAnsi="Times New Roman"/>
          <w:b/>
        </w:rPr>
      </w:pPr>
      <w:r w:rsidRPr="0045378B">
        <w:rPr>
          <w:rFonts w:ascii="Times New Roman" w:hAnsi="Times New Roman"/>
          <w:b/>
        </w:rPr>
        <w:t>АКТ</w:t>
      </w:r>
    </w:p>
    <w:p w:rsidR="001545E1" w:rsidRPr="0045378B" w:rsidRDefault="001545E1" w:rsidP="001545E1">
      <w:pPr>
        <w:spacing w:after="0" w:line="240" w:lineRule="auto"/>
        <w:jc w:val="center"/>
        <w:rPr>
          <w:rFonts w:ascii="Times New Roman" w:hAnsi="Times New Roman"/>
          <w:b/>
          <w:sz w:val="24"/>
          <w:szCs w:val="24"/>
        </w:rPr>
      </w:pPr>
      <w:r w:rsidRPr="0045378B">
        <w:rPr>
          <w:rFonts w:ascii="Times New Roman" w:hAnsi="Times New Roman"/>
          <w:b/>
          <w:sz w:val="24"/>
          <w:szCs w:val="24"/>
        </w:rPr>
        <w:t xml:space="preserve">приема - передачи </w:t>
      </w:r>
    </w:p>
    <w:p w:rsidR="001545E1" w:rsidRPr="0045378B" w:rsidRDefault="001545E1" w:rsidP="001545E1">
      <w:pPr>
        <w:spacing w:after="0" w:line="240" w:lineRule="auto"/>
        <w:jc w:val="center"/>
        <w:rPr>
          <w:rFonts w:ascii="Times New Roman" w:hAnsi="Times New Roman"/>
          <w:b/>
          <w:bCs/>
          <w:sz w:val="24"/>
          <w:szCs w:val="24"/>
        </w:rPr>
      </w:pPr>
      <w:r w:rsidRPr="0045378B">
        <w:rPr>
          <w:rFonts w:ascii="Times New Roman" w:hAnsi="Times New Roman"/>
          <w:b/>
          <w:sz w:val="24"/>
          <w:szCs w:val="24"/>
        </w:rPr>
        <w:t xml:space="preserve">объекта капитального ремонта общего имущества (ремонт _______________________) </w:t>
      </w:r>
      <w:r w:rsidRPr="0045378B">
        <w:rPr>
          <w:rFonts w:ascii="Times New Roman" w:hAnsi="Times New Roman"/>
          <w:b/>
          <w:bCs/>
          <w:sz w:val="24"/>
          <w:szCs w:val="24"/>
        </w:rPr>
        <w:t xml:space="preserve">в многоквартирном доме, расположенном по адресу: </w:t>
      </w:r>
    </w:p>
    <w:p w:rsidR="001545E1" w:rsidRPr="0045378B" w:rsidRDefault="001545E1" w:rsidP="001545E1">
      <w:pPr>
        <w:spacing w:after="0" w:line="240" w:lineRule="auto"/>
        <w:jc w:val="center"/>
        <w:rPr>
          <w:rFonts w:ascii="Times New Roman" w:hAnsi="Times New Roman"/>
          <w:b/>
          <w:bCs/>
          <w:sz w:val="24"/>
          <w:szCs w:val="24"/>
        </w:rPr>
      </w:pPr>
      <w:r w:rsidRPr="0045378B">
        <w:rPr>
          <w:rFonts w:ascii="Times New Roman" w:hAnsi="Times New Roman"/>
          <w:b/>
          <w:bCs/>
          <w:sz w:val="24"/>
          <w:szCs w:val="24"/>
        </w:rPr>
        <w:t>____________________________________________________</w:t>
      </w:r>
    </w:p>
    <w:p w:rsidR="001545E1" w:rsidRPr="0045378B" w:rsidRDefault="001545E1" w:rsidP="001545E1">
      <w:pPr>
        <w:spacing w:after="0" w:line="240" w:lineRule="auto"/>
        <w:jc w:val="center"/>
        <w:rPr>
          <w:rFonts w:ascii="Times New Roman" w:hAnsi="Times New Roman"/>
        </w:rPr>
      </w:pPr>
      <w:r w:rsidRPr="0045378B">
        <w:rPr>
          <w:rFonts w:ascii="Times New Roman" w:hAnsi="Times New Roman"/>
        </w:rPr>
        <w:t>__________   «_____» _______________  2018 г.</w:t>
      </w:r>
    </w:p>
    <w:p w:rsidR="001545E1" w:rsidRPr="0045378B" w:rsidRDefault="001545E1" w:rsidP="001545E1">
      <w:pPr>
        <w:spacing w:after="0" w:line="240" w:lineRule="auto"/>
        <w:jc w:val="center"/>
        <w:rPr>
          <w:rFonts w:ascii="Times New Roman" w:hAnsi="Times New Roman"/>
        </w:rPr>
      </w:pPr>
    </w:p>
    <w:p w:rsidR="001545E1" w:rsidRPr="0045378B" w:rsidRDefault="001545E1" w:rsidP="001545E1">
      <w:pPr>
        <w:spacing w:after="0" w:line="240" w:lineRule="auto"/>
        <w:rPr>
          <w:rFonts w:ascii="Times New Roman" w:hAnsi="Times New Roman"/>
          <w:sz w:val="24"/>
          <w:szCs w:val="24"/>
        </w:rPr>
      </w:pPr>
      <w:r w:rsidRPr="0045378B">
        <w:rPr>
          <w:rFonts w:ascii="Times New Roman" w:hAnsi="Times New Roman"/>
          <w:sz w:val="24"/>
          <w:szCs w:val="24"/>
        </w:rPr>
        <w:t>Комиссия в составе представителей:</w:t>
      </w:r>
    </w:p>
    <w:p w:rsidR="001545E1" w:rsidRPr="0045378B" w:rsidRDefault="001545E1" w:rsidP="001545E1">
      <w:pPr>
        <w:spacing w:after="0" w:line="240" w:lineRule="auto"/>
        <w:rPr>
          <w:rFonts w:ascii="Times New Roman" w:hAnsi="Times New Roman"/>
          <w:sz w:val="24"/>
          <w:szCs w:val="24"/>
        </w:rPr>
      </w:pPr>
      <w:r w:rsidRPr="0045378B">
        <w:rPr>
          <w:rFonts w:ascii="Times New Roman" w:hAnsi="Times New Roman"/>
          <w:sz w:val="24"/>
          <w:szCs w:val="24"/>
        </w:rPr>
        <w:t>Подрядчика:</w:t>
      </w:r>
    </w:p>
    <w:p w:rsidR="001545E1" w:rsidRPr="0045378B" w:rsidRDefault="001545E1" w:rsidP="001545E1">
      <w:pPr>
        <w:spacing w:after="0" w:line="240" w:lineRule="auto"/>
        <w:rPr>
          <w:rFonts w:ascii="Times New Roman" w:hAnsi="Times New Roman"/>
          <w:sz w:val="24"/>
          <w:szCs w:val="24"/>
        </w:rPr>
      </w:pPr>
      <w:r w:rsidRPr="0045378B">
        <w:rPr>
          <w:rFonts w:ascii="Times New Roman" w:hAnsi="Times New Roman"/>
          <w:sz w:val="24"/>
          <w:szCs w:val="24"/>
        </w:rPr>
        <w:t xml:space="preserve">____________________________________ </w:t>
      </w:r>
    </w:p>
    <w:p w:rsidR="001545E1" w:rsidRPr="0045378B" w:rsidRDefault="001545E1" w:rsidP="001545E1">
      <w:pPr>
        <w:spacing w:after="0" w:line="240" w:lineRule="auto"/>
        <w:rPr>
          <w:rFonts w:ascii="Times New Roman" w:hAnsi="Times New Roman"/>
          <w:sz w:val="24"/>
          <w:szCs w:val="24"/>
        </w:rPr>
      </w:pPr>
    </w:p>
    <w:p w:rsidR="001545E1" w:rsidRPr="0045378B" w:rsidRDefault="001545E1" w:rsidP="001545E1">
      <w:pPr>
        <w:spacing w:after="0" w:line="240" w:lineRule="auto"/>
        <w:rPr>
          <w:rFonts w:ascii="Times New Roman" w:hAnsi="Times New Roman"/>
          <w:sz w:val="24"/>
          <w:szCs w:val="24"/>
        </w:rPr>
      </w:pPr>
      <w:r w:rsidRPr="0045378B">
        <w:rPr>
          <w:rFonts w:ascii="Times New Roman" w:hAnsi="Times New Roman"/>
          <w:sz w:val="24"/>
          <w:szCs w:val="24"/>
        </w:rPr>
        <w:t>Обслуживающей организации (управляющая компания)</w:t>
      </w:r>
    </w:p>
    <w:p w:rsidR="001545E1" w:rsidRPr="0045378B" w:rsidRDefault="001545E1" w:rsidP="001545E1">
      <w:pPr>
        <w:spacing w:after="0" w:line="240" w:lineRule="auto"/>
        <w:rPr>
          <w:rFonts w:ascii="Times New Roman" w:hAnsi="Times New Roman"/>
          <w:sz w:val="24"/>
          <w:szCs w:val="24"/>
        </w:rPr>
      </w:pPr>
      <w:r w:rsidRPr="0045378B">
        <w:rPr>
          <w:rFonts w:ascii="Times New Roman" w:hAnsi="Times New Roman"/>
          <w:sz w:val="24"/>
          <w:szCs w:val="24"/>
        </w:rPr>
        <w:t>____________________________________</w:t>
      </w:r>
    </w:p>
    <w:p w:rsidR="001545E1" w:rsidRPr="0045378B" w:rsidRDefault="001545E1" w:rsidP="001545E1">
      <w:pPr>
        <w:pStyle w:val="a5"/>
        <w:spacing w:before="0" w:after="0"/>
      </w:pPr>
    </w:p>
    <w:p w:rsidR="001545E1" w:rsidRPr="0045378B" w:rsidRDefault="001545E1" w:rsidP="001545E1">
      <w:pPr>
        <w:pStyle w:val="a5"/>
        <w:spacing w:before="0" w:after="0"/>
      </w:pPr>
      <w:r w:rsidRPr="0045378B">
        <w:t>составили настоящий акт о нижеследующем:</w:t>
      </w:r>
    </w:p>
    <w:p w:rsidR="001545E1" w:rsidRPr="0045378B" w:rsidRDefault="001545E1" w:rsidP="001545E1">
      <w:pPr>
        <w:numPr>
          <w:ilvl w:val="0"/>
          <w:numId w:val="14"/>
        </w:numPr>
        <w:tabs>
          <w:tab w:val="left" w:pos="993"/>
        </w:tabs>
        <w:spacing w:after="0" w:line="240" w:lineRule="auto"/>
        <w:ind w:left="0" w:firstLine="567"/>
        <w:jc w:val="both"/>
        <w:rPr>
          <w:rFonts w:ascii="Times New Roman" w:hAnsi="Times New Roman"/>
          <w:sz w:val="24"/>
          <w:szCs w:val="24"/>
        </w:rPr>
      </w:pPr>
      <w:r w:rsidRPr="0045378B">
        <w:rPr>
          <w:rFonts w:ascii="Times New Roman" w:hAnsi="Times New Roman"/>
          <w:sz w:val="24"/>
          <w:szCs w:val="24"/>
        </w:rPr>
        <w:t>Обслуживающая организация (управляющая компания) передает, а Подрядчик принимает объект капитального ремонта, расположенный по адресу: _________________________________для производства работ по капитальному ремонту __________________________________</w:t>
      </w:r>
      <w:r w:rsidRPr="0045378B">
        <w:rPr>
          <w:rFonts w:ascii="Times New Roman" w:hAnsi="Times New Roman"/>
          <w:bCs/>
          <w:sz w:val="24"/>
          <w:szCs w:val="24"/>
        </w:rPr>
        <w:t>в многоквартирном доме на основании заключенного ______договора № ______между Забайкальским фондом капитального ремонта многоквартирных домов и ______________</w:t>
      </w:r>
    </w:p>
    <w:p w:rsidR="001545E1" w:rsidRPr="0045378B" w:rsidRDefault="001545E1" w:rsidP="001545E1">
      <w:pPr>
        <w:numPr>
          <w:ilvl w:val="0"/>
          <w:numId w:val="14"/>
        </w:numPr>
        <w:tabs>
          <w:tab w:val="left" w:pos="993"/>
        </w:tabs>
        <w:spacing w:after="0" w:line="240" w:lineRule="auto"/>
        <w:ind w:left="0" w:firstLine="567"/>
        <w:jc w:val="both"/>
        <w:rPr>
          <w:rFonts w:ascii="Times New Roman" w:hAnsi="Times New Roman"/>
          <w:sz w:val="24"/>
          <w:szCs w:val="24"/>
        </w:rPr>
      </w:pPr>
      <w:r w:rsidRPr="0045378B">
        <w:rPr>
          <w:rFonts w:ascii="Times New Roman" w:hAnsi="Times New Roman"/>
          <w:sz w:val="24"/>
          <w:szCs w:val="24"/>
        </w:rPr>
        <w:t xml:space="preserve">Подрядчик выполняет работы в соответствии </w:t>
      </w:r>
      <w:r>
        <w:rPr>
          <w:rFonts w:ascii="Times New Roman" w:hAnsi="Times New Roman"/>
          <w:sz w:val="24"/>
          <w:szCs w:val="24"/>
        </w:rPr>
        <w:t xml:space="preserve">со сметной </w:t>
      </w:r>
      <w:r w:rsidRPr="0045378B">
        <w:rPr>
          <w:rFonts w:ascii="Times New Roman" w:hAnsi="Times New Roman"/>
          <w:sz w:val="24"/>
          <w:szCs w:val="24"/>
        </w:rPr>
        <w:t>документацией, техническим заданием и с условиями договора.</w:t>
      </w:r>
    </w:p>
    <w:p w:rsidR="001545E1" w:rsidRPr="0045378B" w:rsidRDefault="001545E1" w:rsidP="001545E1">
      <w:pPr>
        <w:numPr>
          <w:ilvl w:val="0"/>
          <w:numId w:val="14"/>
        </w:numPr>
        <w:tabs>
          <w:tab w:val="left" w:pos="993"/>
        </w:tabs>
        <w:spacing w:after="0" w:line="240" w:lineRule="auto"/>
        <w:ind w:left="0" w:firstLine="567"/>
        <w:jc w:val="both"/>
        <w:rPr>
          <w:rFonts w:ascii="Times New Roman" w:hAnsi="Times New Roman"/>
          <w:sz w:val="24"/>
          <w:szCs w:val="24"/>
        </w:rPr>
      </w:pPr>
      <w:r w:rsidRPr="0045378B">
        <w:rPr>
          <w:rFonts w:ascii="Times New Roman" w:hAnsi="Times New Roman"/>
          <w:sz w:val="24"/>
          <w:szCs w:val="24"/>
        </w:rPr>
        <w:t xml:space="preserve">Подрядчик возводит </w:t>
      </w:r>
      <w:r w:rsidRPr="0045378B">
        <w:rPr>
          <w:rFonts w:ascii="Times New Roman" w:hAnsi="Times New Roman"/>
          <w:color w:val="000000"/>
          <w:sz w:val="24"/>
          <w:szCs w:val="24"/>
        </w:rPr>
        <w:t xml:space="preserve">собственными силами и средствами на территории площадки все временные здания и сооружения, необходимые для выполнения работ надлежащего качества, в том числе осуществляет </w:t>
      </w:r>
      <w:r w:rsidRPr="0045378B">
        <w:rPr>
          <w:rFonts w:ascii="Times New Roman" w:hAnsi="Times New Roman"/>
          <w:spacing w:val="-1"/>
          <w:sz w:val="24"/>
          <w:szCs w:val="24"/>
        </w:rPr>
        <w:t xml:space="preserve">за счет собственных средств временное присоединение всех необходимых коммуникаций на </w:t>
      </w:r>
      <w:r w:rsidRPr="0045378B">
        <w:rPr>
          <w:rFonts w:ascii="Times New Roman" w:hAnsi="Times New Roman"/>
          <w:spacing w:val="3"/>
          <w:sz w:val="24"/>
          <w:szCs w:val="24"/>
        </w:rPr>
        <w:t xml:space="preserve">период выполнения работ на строительной площадке в точках подключения в соответствии с </w:t>
      </w:r>
      <w:r w:rsidRPr="0045378B">
        <w:rPr>
          <w:rFonts w:ascii="Times New Roman" w:hAnsi="Times New Roman"/>
          <w:sz w:val="24"/>
          <w:szCs w:val="24"/>
        </w:rPr>
        <w:t>проектом организации работ и полученными техническими условиями.</w:t>
      </w:r>
    </w:p>
    <w:p w:rsidR="001545E1" w:rsidRPr="0045378B" w:rsidRDefault="001545E1" w:rsidP="001545E1">
      <w:pPr>
        <w:numPr>
          <w:ilvl w:val="0"/>
          <w:numId w:val="14"/>
        </w:numPr>
        <w:tabs>
          <w:tab w:val="left" w:pos="993"/>
        </w:tabs>
        <w:spacing w:after="0" w:line="240" w:lineRule="auto"/>
        <w:ind w:left="0" w:firstLine="567"/>
        <w:jc w:val="both"/>
        <w:rPr>
          <w:rFonts w:ascii="Times New Roman" w:hAnsi="Times New Roman"/>
          <w:sz w:val="24"/>
          <w:szCs w:val="24"/>
        </w:rPr>
      </w:pPr>
      <w:r w:rsidRPr="0045378B">
        <w:rPr>
          <w:rFonts w:ascii="Times New Roman" w:hAnsi="Times New Roman"/>
          <w:sz w:val="24"/>
          <w:szCs w:val="24"/>
        </w:rPr>
        <w:t>Подрядчик обеспечивает за свой счет надлежащую охрану объекта,  материалов, оборудования, стоянки строительной техники и другого имущества, строящихся сооружений на объекте до приемки Заказчиком Объекта.</w:t>
      </w:r>
    </w:p>
    <w:p w:rsidR="001545E1" w:rsidRPr="0045378B" w:rsidRDefault="001545E1" w:rsidP="001545E1">
      <w:pPr>
        <w:numPr>
          <w:ilvl w:val="0"/>
          <w:numId w:val="14"/>
        </w:numPr>
        <w:tabs>
          <w:tab w:val="left" w:pos="993"/>
        </w:tabs>
        <w:spacing w:after="0" w:line="240" w:lineRule="auto"/>
        <w:ind w:left="0" w:firstLine="567"/>
        <w:jc w:val="both"/>
        <w:rPr>
          <w:rFonts w:ascii="Times New Roman" w:hAnsi="Times New Roman"/>
          <w:sz w:val="24"/>
          <w:szCs w:val="24"/>
        </w:rPr>
      </w:pPr>
      <w:r w:rsidRPr="0045378B">
        <w:rPr>
          <w:rFonts w:ascii="Times New Roman" w:hAnsi="Times New Roman"/>
          <w:sz w:val="24"/>
          <w:szCs w:val="24"/>
        </w:rPr>
        <w:t>Подрядчик самостоятельно несет полную ответственность за ущерб, причиненный по вине Подрядчика, перед третьими лицами и возмещает убытки за причиненный ущерб, связанные с травмами или ущербом, возникшим вследствие выполнения работ по настоящему договору (действия или бездействия Подрядчика)  людям, помещениям и другому имуществу, находящемуся на Объекте. Все убытки (ущерб), в том числе третьим лицам, возникшие из-за несоблюдения пожарной безопасности, экологической безопасности, техники безопасности и охраны труда при проведении работ возмещаются Подрядчиком за свой счет.</w:t>
      </w:r>
    </w:p>
    <w:p w:rsidR="001545E1" w:rsidRPr="0045378B" w:rsidRDefault="001545E1" w:rsidP="001545E1">
      <w:pPr>
        <w:numPr>
          <w:ilvl w:val="0"/>
          <w:numId w:val="14"/>
        </w:numPr>
        <w:tabs>
          <w:tab w:val="left" w:pos="993"/>
        </w:tabs>
        <w:spacing w:after="0" w:line="240" w:lineRule="auto"/>
        <w:ind w:left="0" w:firstLine="567"/>
        <w:jc w:val="both"/>
        <w:rPr>
          <w:rFonts w:ascii="Times New Roman" w:hAnsi="Times New Roman"/>
          <w:sz w:val="24"/>
          <w:szCs w:val="24"/>
        </w:rPr>
      </w:pPr>
      <w:r w:rsidRPr="0045378B">
        <w:rPr>
          <w:rFonts w:ascii="Times New Roman" w:hAnsi="Times New Roman"/>
          <w:sz w:val="24"/>
          <w:szCs w:val="24"/>
        </w:rPr>
        <w:t>Подрядчик несет имущественную, административную и иную ответственность за последствия, произошедшие вследствие неудовлетворительной организации работ (действия или бездействия Подрядчика) в зоне проведения работ (за исключением происшествий, произошедших вследствие обстоятельств непреодолимой силы).</w:t>
      </w:r>
    </w:p>
    <w:p w:rsidR="001545E1" w:rsidRPr="0045378B" w:rsidRDefault="001545E1" w:rsidP="001545E1">
      <w:pPr>
        <w:numPr>
          <w:ilvl w:val="0"/>
          <w:numId w:val="14"/>
        </w:numPr>
        <w:tabs>
          <w:tab w:val="left" w:pos="993"/>
        </w:tabs>
        <w:spacing w:after="0" w:line="240" w:lineRule="auto"/>
        <w:ind w:left="0" w:firstLine="567"/>
        <w:jc w:val="both"/>
        <w:rPr>
          <w:rFonts w:ascii="Times New Roman" w:hAnsi="Times New Roman"/>
          <w:sz w:val="24"/>
          <w:szCs w:val="24"/>
        </w:rPr>
      </w:pPr>
      <w:r w:rsidRPr="0045378B">
        <w:rPr>
          <w:rFonts w:ascii="Times New Roman" w:hAnsi="Times New Roman"/>
          <w:sz w:val="24"/>
          <w:szCs w:val="24"/>
        </w:rPr>
        <w:t>Подрядчик самостоятельно несет ответственность за причинение вреда жизни, здоровью или имуществу работников Подрядчика или иных (третьих) лиц при выполнении Подрядчиком работ. Возмещение вреда, причиненного в результате деятельности Подрядчика, осуществляется им за свой счет.</w:t>
      </w:r>
    </w:p>
    <w:p w:rsidR="001545E1" w:rsidRPr="0045378B" w:rsidRDefault="001545E1" w:rsidP="001545E1">
      <w:pPr>
        <w:numPr>
          <w:ilvl w:val="0"/>
          <w:numId w:val="14"/>
        </w:numPr>
        <w:tabs>
          <w:tab w:val="left" w:pos="993"/>
        </w:tabs>
        <w:spacing w:after="0" w:line="240" w:lineRule="auto"/>
        <w:ind w:left="0" w:firstLine="567"/>
        <w:jc w:val="both"/>
        <w:rPr>
          <w:rFonts w:ascii="Times New Roman" w:hAnsi="Times New Roman"/>
          <w:sz w:val="24"/>
          <w:szCs w:val="24"/>
        </w:rPr>
      </w:pPr>
      <w:r w:rsidRPr="0045378B">
        <w:rPr>
          <w:rFonts w:ascii="Times New Roman" w:hAnsi="Times New Roman"/>
          <w:color w:val="000000"/>
          <w:sz w:val="24"/>
          <w:szCs w:val="24"/>
        </w:rPr>
        <w:t>За нарушение требований природоохранного законодательства, Подрядчик несет предусмотренную законодательством ответственность перед государственными  органами.</w:t>
      </w:r>
    </w:p>
    <w:p w:rsidR="001545E1" w:rsidRPr="0045378B" w:rsidRDefault="001545E1" w:rsidP="001545E1">
      <w:pPr>
        <w:numPr>
          <w:ilvl w:val="0"/>
          <w:numId w:val="14"/>
        </w:numPr>
        <w:tabs>
          <w:tab w:val="left" w:pos="993"/>
        </w:tabs>
        <w:spacing w:after="0" w:line="240" w:lineRule="auto"/>
        <w:ind w:left="0" w:firstLine="567"/>
        <w:jc w:val="both"/>
        <w:rPr>
          <w:rFonts w:ascii="Times New Roman" w:hAnsi="Times New Roman"/>
          <w:sz w:val="24"/>
          <w:szCs w:val="24"/>
        </w:rPr>
      </w:pPr>
      <w:r w:rsidRPr="0045378B">
        <w:rPr>
          <w:rFonts w:ascii="Times New Roman" w:hAnsi="Times New Roman"/>
          <w:sz w:val="24"/>
          <w:szCs w:val="24"/>
        </w:rPr>
        <w:t xml:space="preserve">Подрядчик, до передачи результатов работы по Объекту и комплекта исполнительной документации Заказчику, несет риск случайной гибели или повреждения результатов работы или Объекта, в том числе риск случайной гибели или случайного повреждения материалов, оборудования и другого имущества, используемых на Объекте, а также бремя его содержания переходит от Подрядчика к Заказчику с даты подписания акта </w:t>
      </w:r>
      <w:r w:rsidRPr="00F90C2C">
        <w:rPr>
          <w:rFonts w:ascii="Times New Roman" w:hAnsi="Times New Roman"/>
          <w:sz w:val="24"/>
          <w:szCs w:val="24"/>
        </w:rPr>
        <w:t>приема в эксплуатацию</w:t>
      </w:r>
      <w:r w:rsidRPr="0045378B">
        <w:rPr>
          <w:rFonts w:ascii="Times New Roman" w:hAnsi="Times New Roman"/>
          <w:sz w:val="24"/>
          <w:szCs w:val="24"/>
        </w:rPr>
        <w:t xml:space="preserve"> законченного капитальным ремонтом объекта приемочной комиссией, а в случае обнаружения в ходе приемки объекта недостатков – с момента устранения Подрядчиком всех выявленных недостатков.</w:t>
      </w:r>
    </w:p>
    <w:p w:rsidR="001545E1" w:rsidRPr="0045378B" w:rsidRDefault="001545E1" w:rsidP="001545E1">
      <w:pPr>
        <w:numPr>
          <w:ilvl w:val="0"/>
          <w:numId w:val="14"/>
        </w:numPr>
        <w:tabs>
          <w:tab w:val="left" w:pos="993"/>
        </w:tabs>
        <w:spacing w:after="0" w:line="240" w:lineRule="auto"/>
        <w:ind w:left="0" w:firstLine="567"/>
        <w:jc w:val="both"/>
        <w:rPr>
          <w:rFonts w:ascii="Times New Roman" w:hAnsi="Times New Roman"/>
          <w:sz w:val="24"/>
          <w:szCs w:val="24"/>
        </w:rPr>
      </w:pPr>
      <w:r w:rsidRPr="0045378B">
        <w:rPr>
          <w:rFonts w:ascii="Times New Roman" w:hAnsi="Times New Roman"/>
          <w:sz w:val="24"/>
          <w:szCs w:val="24"/>
        </w:rPr>
        <w:t>Состояние объекта в момент приема-передачи объекта в капитальный ремонт:</w:t>
      </w:r>
    </w:p>
    <w:p w:rsidR="001545E1" w:rsidRPr="0045378B" w:rsidRDefault="001545E1" w:rsidP="001545E1">
      <w:pPr>
        <w:tabs>
          <w:tab w:val="left" w:pos="993"/>
        </w:tabs>
        <w:spacing w:after="0" w:line="240" w:lineRule="auto"/>
        <w:jc w:val="both"/>
        <w:rPr>
          <w:rFonts w:ascii="Times New Roman" w:hAnsi="Times New Roman"/>
          <w:sz w:val="24"/>
          <w:szCs w:val="24"/>
        </w:rPr>
      </w:pPr>
      <w:r w:rsidRPr="0045378B">
        <w:rPr>
          <w:rFonts w:ascii="Times New Roman" w:hAnsi="Times New Roman"/>
          <w:sz w:val="24"/>
          <w:szCs w:val="24"/>
        </w:rPr>
        <w:t>______________________________________________________________________________</w:t>
      </w:r>
    </w:p>
    <w:p w:rsidR="001545E1" w:rsidRPr="0045378B" w:rsidRDefault="001545E1" w:rsidP="001545E1">
      <w:pPr>
        <w:tabs>
          <w:tab w:val="left" w:pos="993"/>
        </w:tabs>
        <w:spacing w:after="0" w:line="240" w:lineRule="auto"/>
        <w:jc w:val="both"/>
        <w:rPr>
          <w:rFonts w:ascii="Times New Roman" w:hAnsi="Times New Roman"/>
          <w:sz w:val="24"/>
          <w:szCs w:val="24"/>
        </w:rPr>
      </w:pPr>
      <w:r w:rsidRPr="0045378B">
        <w:rPr>
          <w:rFonts w:ascii="Times New Roman" w:hAnsi="Times New Roman"/>
          <w:sz w:val="24"/>
          <w:szCs w:val="24"/>
        </w:rPr>
        <w:t>______________________________________________________________________________</w:t>
      </w:r>
    </w:p>
    <w:p w:rsidR="001545E1" w:rsidRPr="0045378B" w:rsidRDefault="001545E1" w:rsidP="001545E1">
      <w:pPr>
        <w:tabs>
          <w:tab w:val="left" w:pos="993"/>
        </w:tabs>
        <w:spacing w:after="0" w:line="240" w:lineRule="auto"/>
        <w:jc w:val="both"/>
        <w:rPr>
          <w:rFonts w:ascii="Times New Roman" w:hAnsi="Times New Roman"/>
          <w:sz w:val="24"/>
          <w:szCs w:val="24"/>
        </w:rPr>
      </w:pPr>
      <w:r w:rsidRPr="0045378B">
        <w:rPr>
          <w:rFonts w:ascii="Times New Roman" w:hAnsi="Times New Roman"/>
          <w:sz w:val="24"/>
          <w:szCs w:val="24"/>
        </w:rPr>
        <w:t>______________________________________________________________________________</w:t>
      </w:r>
    </w:p>
    <w:p w:rsidR="001545E1" w:rsidRPr="0045378B" w:rsidRDefault="001545E1" w:rsidP="001545E1">
      <w:pPr>
        <w:tabs>
          <w:tab w:val="left" w:pos="993"/>
        </w:tabs>
        <w:spacing w:after="0" w:line="240" w:lineRule="auto"/>
        <w:jc w:val="both"/>
        <w:rPr>
          <w:rFonts w:ascii="Times New Roman" w:hAnsi="Times New Roman"/>
          <w:sz w:val="24"/>
          <w:szCs w:val="24"/>
        </w:rPr>
      </w:pPr>
      <w:r w:rsidRPr="0045378B">
        <w:rPr>
          <w:rFonts w:ascii="Times New Roman" w:hAnsi="Times New Roman"/>
          <w:sz w:val="24"/>
          <w:szCs w:val="24"/>
        </w:rPr>
        <w:t>______________________________________________________________________________</w:t>
      </w:r>
    </w:p>
    <w:p w:rsidR="001545E1" w:rsidRPr="0045378B" w:rsidRDefault="001545E1" w:rsidP="001545E1">
      <w:pPr>
        <w:tabs>
          <w:tab w:val="left" w:pos="993"/>
        </w:tabs>
        <w:spacing w:after="0" w:line="240" w:lineRule="auto"/>
        <w:jc w:val="both"/>
        <w:rPr>
          <w:rFonts w:ascii="Times New Roman" w:hAnsi="Times New Roman"/>
          <w:sz w:val="24"/>
          <w:szCs w:val="24"/>
        </w:rPr>
      </w:pPr>
      <w:r w:rsidRPr="0045378B">
        <w:rPr>
          <w:rFonts w:ascii="Times New Roman" w:hAnsi="Times New Roman"/>
          <w:sz w:val="24"/>
          <w:szCs w:val="24"/>
        </w:rPr>
        <w:t>______________________________________________________________________________</w:t>
      </w:r>
    </w:p>
    <w:p w:rsidR="001545E1" w:rsidRPr="0045378B" w:rsidRDefault="001545E1" w:rsidP="001545E1">
      <w:pPr>
        <w:tabs>
          <w:tab w:val="left" w:pos="993"/>
        </w:tabs>
        <w:spacing w:after="0" w:line="240" w:lineRule="auto"/>
        <w:jc w:val="both"/>
        <w:rPr>
          <w:rFonts w:ascii="Times New Roman" w:hAnsi="Times New Roman"/>
          <w:sz w:val="24"/>
          <w:szCs w:val="24"/>
        </w:rPr>
      </w:pPr>
      <w:r w:rsidRPr="0045378B">
        <w:rPr>
          <w:rFonts w:ascii="Times New Roman" w:hAnsi="Times New Roman"/>
          <w:sz w:val="24"/>
          <w:szCs w:val="24"/>
        </w:rPr>
        <w:t>______________________________________________________________________________</w:t>
      </w:r>
    </w:p>
    <w:p w:rsidR="001545E1" w:rsidRPr="0045378B" w:rsidRDefault="001545E1" w:rsidP="001545E1">
      <w:pPr>
        <w:tabs>
          <w:tab w:val="left" w:pos="993"/>
        </w:tabs>
        <w:spacing w:after="0" w:line="240" w:lineRule="auto"/>
        <w:jc w:val="both"/>
        <w:rPr>
          <w:rFonts w:ascii="Times New Roman" w:hAnsi="Times New Roman"/>
          <w:sz w:val="24"/>
          <w:szCs w:val="24"/>
        </w:rPr>
      </w:pPr>
      <w:r w:rsidRPr="0045378B">
        <w:rPr>
          <w:rFonts w:ascii="Times New Roman" w:hAnsi="Times New Roman"/>
          <w:sz w:val="24"/>
          <w:szCs w:val="24"/>
        </w:rPr>
        <w:t>______________________________________________________________________________</w:t>
      </w:r>
    </w:p>
    <w:p w:rsidR="001545E1" w:rsidRPr="0045378B" w:rsidRDefault="001545E1" w:rsidP="001545E1">
      <w:pPr>
        <w:tabs>
          <w:tab w:val="left" w:pos="993"/>
        </w:tabs>
        <w:spacing w:after="0" w:line="240" w:lineRule="auto"/>
        <w:jc w:val="both"/>
        <w:rPr>
          <w:rFonts w:ascii="Times New Roman" w:hAnsi="Times New Roman"/>
          <w:sz w:val="24"/>
          <w:szCs w:val="24"/>
        </w:rPr>
      </w:pPr>
      <w:r w:rsidRPr="0045378B">
        <w:rPr>
          <w:rFonts w:ascii="Times New Roman" w:hAnsi="Times New Roman"/>
          <w:sz w:val="24"/>
          <w:szCs w:val="24"/>
        </w:rPr>
        <w:t>______________________________________________________________________________</w:t>
      </w:r>
    </w:p>
    <w:p w:rsidR="001545E1" w:rsidRPr="0045378B" w:rsidRDefault="001545E1" w:rsidP="001545E1">
      <w:pPr>
        <w:tabs>
          <w:tab w:val="left" w:pos="993"/>
        </w:tabs>
        <w:spacing w:after="0" w:line="240" w:lineRule="auto"/>
        <w:jc w:val="both"/>
        <w:rPr>
          <w:rFonts w:ascii="Times New Roman" w:hAnsi="Times New Roman"/>
          <w:sz w:val="24"/>
          <w:szCs w:val="24"/>
        </w:rPr>
      </w:pPr>
      <w:r w:rsidRPr="0045378B">
        <w:rPr>
          <w:rFonts w:ascii="Times New Roman" w:hAnsi="Times New Roman"/>
          <w:sz w:val="24"/>
          <w:szCs w:val="24"/>
        </w:rPr>
        <w:t>______________________________________________________________________________</w:t>
      </w:r>
    </w:p>
    <w:p w:rsidR="001545E1" w:rsidRPr="0045378B" w:rsidRDefault="001545E1" w:rsidP="001545E1">
      <w:pPr>
        <w:tabs>
          <w:tab w:val="left" w:pos="993"/>
        </w:tabs>
        <w:spacing w:after="0" w:line="240" w:lineRule="auto"/>
        <w:jc w:val="both"/>
        <w:rPr>
          <w:rFonts w:ascii="Times New Roman" w:hAnsi="Times New Roman"/>
          <w:sz w:val="24"/>
          <w:szCs w:val="24"/>
        </w:rPr>
      </w:pPr>
      <w:r w:rsidRPr="0045378B">
        <w:rPr>
          <w:rFonts w:ascii="Times New Roman" w:hAnsi="Times New Roman"/>
          <w:sz w:val="24"/>
          <w:szCs w:val="24"/>
        </w:rPr>
        <w:t>______________________________________________________________________________</w:t>
      </w:r>
    </w:p>
    <w:p w:rsidR="001545E1" w:rsidRPr="0045378B" w:rsidRDefault="001545E1" w:rsidP="001545E1">
      <w:pPr>
        <w:tabs>
          <w:tab w:val="left" w:pos="993"/>
        </w:tabs>
        <w:spacing w:after="0" w:line="240" w:lineRule="auto"/>
        <w:jc w:val="both"/>
        <w:rPr>
          <w:rFonts w:ascii="Times New Roman" w:hAnsi="Times New Roman"/>
          <w:sz w:val="24"/>
          <w:szCs w:val="24"/>
        </w:rPr>
      </w:pPr>
      <w:r w:rsidRPr="0045378B">
        <w:rPr>
          <w:rFonts w:ascii="Times New Roman" w:hAnsi="Times New Roman"/>
          <w:sz w:val="24"/>
          <w:szCs w:val="24"/>
        </w:rPr>
        <w:t>______________________________________________________________________________</w:t>
      </w:r>
    </w:p>
    <w:p w:rsidR="001545E1" w:rsidRPr="0045378B" w:rsidRDefault="001545E1" w:rsidP="001545E1">
      <w:pPr>
        <w:tabs>
          <w:tab w:val="left" w:pos="993"/>
        </w:tabs>
        <w:spacing w:after="0" w:line="240" w:lineRule="auto"/>
        <w:jc w:val="both"/>
        <w:rPr>
          <w:rFonts w:ascii="Times New Roman" w:hAnsi="Times New Roman"/>
          <w:sz w:val="24"/>
          <w:szCs w:val="24"/>
        </w:rPr>
      </w:pPr>
      <w:r w:rsidRPr="0045378B">
        <w:rPr>
          <w:rFonts w:ascii="Times New Roman" w:hAnsi="Times New Roman"/>
          <w:sz w:val="24"/>
          <w:szCs w:val="24"/>
        </w:rPr>
        <w:t>______________________________________________________________________________</w:t>
      </w:r>
    </w:p>
    <w:p w:rsidR="001545E1" w:rsidRPr="0045378B" w:rsidRDefault="001545E1" w:rsidP="001545E1">
      <w:pPr>
        <w:tabs>
          <w:tab w:val="left" w:pos="993"/>
        </w:tabs>
        <w:spacing w:after="0" w:line="240" w:lineRule="auto"/>
        <w:jc w:val="both"/>
        <w:rPr>
          <w:rFonts w:ascii="Times New Roman" w:hAnsi="Times New Roman"/>
          <w:sz w:val="24"/>
          <w:szCs w:val="24"/>
        </w:rPr>
      </w:pPr>
      <w:r w:rsidRPr="0045378B">
        <w:rPr>
          <w:rFonts w:ascii="Times New Roman" w:hAnsi="Times New Roman"/>
          <w:sz w:val="24"/>
          <w:szCs w:val="24"/>
        </w:rPr>
        <w:t>______________________________________________________________________________</w:t>
      </w:r>
    </w:p>
    <w:p w:rsidR="001545E1" w:rsidRPr="0045378B" w:rsidRDefault="001545E1" w:rsidP="001545E1">
      <w:pPr>
        <w:tabs>
          <w:tab w:val="left" w:pos="993"/>
        </w:tabs>
        <w:spacing w:after="0" w:line="240" w:lineRule="auto"/>
        <w:jc w:val="both"/>
        <w:rPr>
          <w:rFonts w:ascii="Times New Roman" w:hAnsi="Times New Roman"/>
          <w:sz w:val="24"/>
          <w:szCs w:val="24"/>
        </w:rPr>
      </w:pPr>
      <w:r w:rsidRPr="0045378B">
        <w:rPr>
          <w:rFonts w:ascii="Times New Roman" w:hAnsi="Times New Roman"/>
          <w:sz w:val="24"/>
          <w:szCs w:val="24"/>
        </w:rPr>
        <w:t>______________________________________________________________________________</w:t>
      </w:r>
    </w:p>
    <w:p w:rsidR="001545E1" w:rsidRPr="0045378B" w:rsidRDefault="001545E1" w:rsidP="001545E1">
      <w:pPr>
        <w:tabs>
          <w:tab w:val="left" w:pos="993"/>
        </w:tabs>
        <w:spacing w:after="0" w:line="240" w:lineRule="auto"/>
        <w:jc w:val="both"/>
        <w:rPr>
          <w:rFonts w:ascii="Times New Roman" w:hAnsi="Times New Roman"/>
          <w:sz w:val="24"/>
          <w:szCs w:val="24"/>
        </w:rPr>
      </w:pPr>
      <w:r w:rsidRPr="0045378B">
        <w:rPr>
          <w:rFonts w:ascii="Times New Roman" w:hAnsi="Times New Roman"/>
          <w:sz w:val="24"/>
          <w:szCs w:val="24"/>
        </w:rPr>
        <w:t>______________________________________________________________________________</w:t>
      </w:r>
    </w:p>
    <w:p w:rsidR="001545E1" w:rsidRPr="0045378B" w:rsidRDefault="001545E1" w:rsidP="001545E1">
      <w:pPr>
        <w:tabs>
          <w:tab w:val="left" w:pos="993"/>
        </w:tabs>
        <w:spacing w:after="0" w:line="240" w:lineRule="auto"/>
        <w:jc w:val="both"/>
        <w:rPr>
          <w:rFonts w:ascii="Times New Roman" w:hAnsi="Times New Roman"/>
          <w:sz w:val="24"/>
          <w:szCs w:val="24"/>
        </w:rPr>
      </w:pPr>
      <w:r w:rsidRPr="0045378B">
        <w:rPr>
          <w:rFonts w:ascii="Times New Roman" w:hAnsi="Times New Roman"/>
          <w:sz w:val="24"/>
          <w:szCs w:val="24"/>
        </w:rPr>
        <w:t>______________________________________________________________________________</w:t>
      </w:r>
    </w:p>
    <w:p w:rsidR="001545E1" w:rsidRPr="0045378B" w:rsidRDefault="001545E1" w:rsidP="001545E1">
      <w:pPr>
        <w:tabs>
          <w:tab w:val="left" w:pos="993"/>
        </w:tabs>
        <w:spacing w:after="0" w:line="240" w:lineRule="auto"/>
        <w:jc w:val="both"/>
        <w:rPr>
          <w:rFonts w:ascii="Times New Roman" w:hAnsi="Times New Roman"/>
          <w:sz w:val="24"/>
          <w:szCs w:val="24"/>
        </w:rPr>
      </w:pPr>
      <w:r w:rsidRPr="0045378B">
        <w:rPr>
          <w:rFonts w:ascii="Times New Roman" w:hAnsi="Times New Roman"/>
          <w:sz w:val="24"/>
          <w:szCs w:val="24"/>
        </w:rPr>
        <w:t>______________________________________________________________________________</w:t>
      </w:r>
    </w:p>
    <w:p w:rsidR="001545E1" w:rsidRPr="0045378B" w:rsidRDefault="001545E1" w:rsidP="001545E1">
      <w:pPr>
        <w:tabs>
          <w:tab w:val="left" w:pos="993"/>
        </w:tabs>
        <w:spacing w:after="0" w:line="240" w:lineRule="auto"/>
        <w:jc w:val="both"/>
        <w:rPr>
          <w:rFonts w:ascii="Times New Roman" w:hAnsi="Times New Roman"/>
          <w:sz w:val="24"/>
          <w:szCs w:val="24"/>
        </w:rPr>
      </w:pPr>
      <w:r w:rsidRPr="0045378B">
        <w:rPr>
          <w:rFonts w:ascii="Times New Roman" w:hAnsi="Times New Roman"/>
          <w:sz w:val="24"/>
          <w:szCs w:val="24"/>
        </w:rPr>
        <w:t>______________________________________________________________________________</w:t>
      </w:r>
    </w:p>
    <w:p w:rsidR="001545E1" w:rsidRPr="0045378B" w:rsidRDefault="001545E1" w:rsidP="001545E1">
      <w:pPr>
        <w:tabs>
          <w:tab w:val="left" w:pos="993"/>
        </w:tabs>
        <w:spacing w:after="0" w:line="240" w:lineRule="auto"/>
        <w:jc w:val="both"/>
        <w:rPr>
          <w:rFonts w:ascii="Times New Roman" w:hAnsi="Times New Roman"/>
          <w:sz w:val="24"/>
          <w:szCs w:val="24"/>
        </w:rPr>
      </w:pPr>
      <w:r w:rsidRPr="0045378B">
        <w:rPr>
          <w:rFonts w:ascii="Times New Roman" w:hAnsi="Times New Roman"/>
          <w:sz w:val="24"/>
          <w:szCs w:val="24"/>
        </w:rPr>
        <w:t>______________________________________________________________________________</w:t>
      </w:r>
    </w:p>
    <w:p w:rsidR="001545E1" w:rsidRPr="0045378B" w:rsidRDefault="001545E1" w:rsidP="001545E1">
      <w:pPr>
        <w:tabs>
          <w:tab w:val="left" w:pos="993"/>
        </w:tabs>
        <w:spacing w:after="0" w:line="240" w:lineRule="auto"/>
        <w:jc w:val="both"/>
        <w:rPr>
          <w:rFonts w:ascii="Times New Roman" w:hAnsi="Times New Roman"/>
          <w:sz w:val="24"/>
          <w:szCs w:val="24"/>
        </w:rPr>
      </w:pPr>
      <w:r w:rsidRPr="0045378B">
        <w:rPr>
          <w:rFonts w:ascii="Times New Roman" w:hAnsi="Times New Roman"/>
          <w:sz w:val="24"/>
          <w:szCs w:val="24"/>
        </w:rPr>
        <w:t>______________________________________________________________________________</w:t>
      </w:r>
    </w:p>
    <w:p w:rsidR="001545E1" w:rsidRPr="0045378B" w:rsidRDefault="001545E1" w:rsidP="001545E1">
      <w:pPr>
        <w:tabs>
          <w:tab w:val="left" w:pos="993"/>
        </w:tabs>
        <w:spacing w:after="0" w:line="240" w:lineRule="auto"/>
        <w:jc w:val="both"/>
        <w:rPr>
          <w:rFonts w:ascii="Times New Roman" w:hAnsi="Times New Roman"/>
          <w:sz w:val="24"/>
          <w:szCs w:val="24"/>
        </w:rPr>
      </w:pPr>
      <w:r w:rsidRPr="0045378B">
        <w:rPr>
          <w:rFonts w:ascii="Times New Roman" w:hAnsi="Times New Roman"/>
          <w:sz w:val="24"/>
          <w:szCs w:val="24"/>
        </w:rPr>
        <w:t>______________________________________________________________________________</w:t>
      </w:r>
    </w:p>
    <w:p w:rsidR="001545E1" w:rsidRPr="0045378B" w:rsidRDefault="001545E1" w:rsidP="001545E1">
      <w:r w:rsidRPr="0045378B">
        <w:rPr>
          <w:rFonts w:ascii="Times New Roman" w:hAnsi="Times New Roman"/>
          <w:sz w:val="24"/>
          <w:szCs w:val="24"/>
        </w:rPr>
        <w:t>______________________________________________________________________________</w:t>
      </w:r>
    </w:p>
    <w:p w:rsidR="001545E1" w:rsidRPr="0045378B" w:rsidRDefault="001545E1" w:rsidP="001545E1">
      <w:pPr>
        <w:spacing w:after="0" w:line="240" w:lineRule="auto"/>
        <w:jc w:val="both"/>
        <w:rPr>
          <w:rFonts w:ascii="Times New Roman" w:hAnsi="Times New Roman"/>
          <w:sz w:val="24"/>
          <w:szCs w:val="24"/>
        </w:rPr>
      </w:pPr>
    </w:p>
    <w:p w:rsidR="001545E1" w:rsidRPr="0045378B" w:rsidRDefault="001545E1" w:rsidP="001545E1">
      <w:pPr>
        <w:spacing w:after="0" w:line="240" w:lineRule="auto"/>
        <w:jc w:val="both"/>
        <w:rPr>
          <w:rFonts w:ascii="Times New Roman" w:hAnsi="Times New Roman"/>
          <w:sz w:val="24"/>
          <w:szCs w:val="24"/>
        </w:rPr>
      </w:pPr>
      <w:r w:rsidRPr="0045378B">
        <w:rPr>
          <w:rFonts w:ascii="Times New Roman" w:hAnsi="Times New Roman"/>
          <w:sz w:val="24"/>
          <w:szCs w:val="24"/>
        </w:rPr>
        <w:t>Начало работ на объекте   ___________</w:t>
      </w:r>
      <w:r w:rsidRPr="0045378B">
        <w:rPr>
          <w:rFonts w:ascii="Times New Roman" w:hAnsi="Times New Roman"/>
          <w:sz w:val="24"/>
          <w:szCs w:val="24"/>
        </w:rPr>
        <w:tab/>
        <w:t>Окончание работ на объекте  ______________</w:t>
      </w:r>
    </w:p>
    <w:p w:rsidR="001545E1" w:rsidRPr="0045378B" w:rsidRDefault="001545E1" w:rsidP="001545E1">
      <w:pPr>
        <w:spacing w:after="0" w:line="240" w:lineRule="auto"/>
        <w:jc w:val="both"/>
        <w:rPr>
          <w:rFonts w:ascii="Times New Roman" w:hAnsi="Times New Roman"/>
          <w:sz w:val="24"/>
          <w:szCs w:val="24"/>
        </w:rPr>
      </w:pPr>
    </w:p>
    <w:p w:rsidR="001545E1" w:rsidRPr="0045378B" w:rsidRDefault="001545E1" w:rsidP="001545E1">
      <w:pPr>
        <w:spacing w:after="0" w:line="240" w:lineRule="auto"/>
        <w:jc w:val="both"/>
        <w:rPr>
          <w:rFonts w:ascii="Times New Roman" w:hAnsi="Times New Roman"/>
          <w:sz w:val="24"/>
          <w:szCs w:val="24"/>
        </w:rPr>
      </w:pPr>
    </w:p>
    <w:p w:rsidR="001545E1" w:rsidRPr="0045378B" w:rsidRDefault="001545E1" w:rsidP="001545E1">
      <w:pPr>
        <w:spacing w:after="0" w:line="240" w:lineRule="auto"/>
        <w:jc w:val="both"/>
        <w:rPr>
          <w:rFonts w:ascii="Times New Roman" w:hAnsi="Times New Roman"/>
          <w:sz w:val="24"/>
          <w:szCs w:val="24"/>
        </w:rPr>
      </w:pPr>
    </w:p>
    <w:p w:rsidR="001545E1" w:rsidRPr="0045378B" w:rsidRDefault="001545E1" w:rsidP="001545E1">
      <w:pPr>
        <w:spacing w:after="0" w:line="240" w:lineRule="auto"/>
        <w:jc w:val="both"/>
        <w:rPr>
          <w:rFonts w:ascii="Times New Roman" w:hAnsi="Times New Roman"/>
          <w:sz w:val="24"/>
          <w:szCs w:val="24"/>
        </w:rPr>
      </w:pPr>
    </w:p>
    <w:p w:rsidR="001545E1" w:rsidRPr="0045378B" w:rsidRDefault="001545E1" w:rsidP="001545E1">
      <w:pPr>
        <w:spacing w:after="0" w:line="240" w:lineRule="auto"/>
        <w:jc w:val="right"/>
        <w:rPr>
          <w:rFonts w:ascii="Times New Roman" w:hAnsi="Times New Roman"/>
          <w:sz w:val="24"/>
          <w:szCs w:val="24"/>
        </w:rPr>
      </w:pPr>
      <w:r w:rsidRPr="0045378B">
        <w:rPr>
          <w:rFonts w:ascii="Times New Roman" w:hAnsi="Times New Roman"/>
          <w:sz w:val="24"/>
          <w:szCs w:val="24"/>
        </w:rPr>
        <w:t>___________________     /__________________/</w:t>
      </w:r>
    </w:p>
    <w:p w:rsidR="001545E1" w:rsidRPr="0045378B" w:rsidRDefault="001545E1" w:rsidP="001545E1">
      <w:pPr>
        <w:spacing w:after="0" w:line="240" w:lineRule="auto"/>
        <w:jc w:val="right"/>
        <w:rPr>
          <w:rFonts w:ascii="Times New Roman" w:hAnsi="Times New Roman"/>
          <w:sz w:val="24"/>
          <w:szCs w:val="24"/>
        </w:rPr>
      </w:pPr>
    </w:p>
    <w:p w:rsidR="001545E1" w:rsidRPr="0045378B" w:rsidRDefault="001545E1" w:rsidP="001545E1">
      <w:pPr>
        <w:spacing w:after="0" w:line="240" w:lineRule="auto"/>
        <w:jc w:val="right"/>
        <w:rPr>
          <w:rFonts w:ascii="Times New Roman" w:hAnsi="Times New Roman"/>
          <w:sz w:val="24"/>
          <w:szCs w:val="24"/>
        </w:rPr>
      </w:pPr>
      <w:r w:rsidRPr="0045378B">
        <w:rPr>
          <w:rFonts w:ascii="Times New Roman" w:hAnsi="Times New Roman"/>
          <w:sz w:val="24"/>
          <w:szCs w:val="24"/>
        </w:rPr>
        <w:t>___________________     /__________________/</w:t>
      </w:r>
    </w:p>
    <w:p w:rsidR="001545E1" w:rsidRPr="0045378B" w:rsidRDefault="001545E1" w:rsidP="001545E1">
      <w:pPr>
        <w:spacing w:after="0" w:line="240" w:lineRule="auto"/>
        <w:jc w:val="right"/>
        <w:rPr>
          <w:rFonts w:ascii="Times New Roman" w:hAnsi="Times New Roman"/>
          <w:sz w:val="24"/>
          <w:szCs w:val="24"/>
        </w:rPr>
      </w:pPr>
    </w:p>
    <w:p w:rsidR="001545E1" w:rsidRPr="00A561CF" w:rsidRDefault="001545E1" w:rsidP="001545E1">
      <w:pPr>
        <w:spacing w:after="0" w:line="240" w:lineRule="auto"/>
        <w:jc w:val="right"/>
        <w:rPr>
          <w:rFonts w:ascii="Times New Roman" w:hAnsi="Times New Roman"/>
          <w:sz w:val="24"/>
          <w:szCs w:val="24"/>
        </w:rPr>
      </w:pPr>
      <w:r w:rsidRPr="0045378B">
        <w:rPr>
          <w:rFonts w:ascii="Times New Roman" w:hAnsi="Times New Roman"/>
          <w:sz w:val="24"/>
          <w:szCs w:val="24"/>
        </w:rPr>
        <w:t>___________________    /__________________/</w:t>
      </w:r>
    </w:p>
    <w:p w:rsidR="001545E1" w:rsidRDefault="001545E1" w:rsidP="001545E1">
      <w:pPr>
        <w:spacing w:after="0" w:line="240" w:lineRule="auto"/>
        <w:rPr>
          <w:rFonts w:ascii="Times New Roman" w:hAnsi="Times New Roman"/>
          <w:kern w:val="36"/>
          <w:sz w:val="24"/>
          <w:szCs w:val="24"/>
          <w:lang w:eastAsia="ru-RU"/>
        </w:rPr>
      </w:pPr>
      <w:r>
        <w:rPr>
          <w:sz w:val="24"/>
          <w:szCs w:val="24"/>
        </w:rPr>
        <w:br w:type="page"/>
      </w:r>
    </w:p>
    <w:p w:rsidR="00F33F10" w:rsidRDefault="00F33F10">
      <w:pPr>
        <w:spacing w:after="0" w:line="240" w:lineRule="auto"/>
        <w:rPr>
          <w:rFonts w:ascii="Times New Roman" w:hAnsi="Times New Roman"/>
          <w:kern w:val="36"/>
          <w:sz w:val="24"/>
          <w:szCs w:val="24"/>
          <w:lang w:eastAsia="ru-RU"/>
        </w:rPr>
      </w:pPr>
    </w:p>
    <w:p w:rsidR="00F33F10" w:rsidRPr="0045378B" w:rsidRDefault="00F33F10" w:rsidP="00F33F10">
      <w:pPr>
        <w:pStyle w:val="a8"/>
        <w:shd w:val="clear" w:color="auto" w:fill="FFFFFF"/>
        <w:spacing w:after="0" w:line="240" w:lineRule="auto"/>
        <w:ind w:left="426"/>
        <w:jc w:val="right"/>
        <w:textAlignment w:val="baseline"/>
        <w:rPr>
          <w:rFonts w:ascii="Times New Roman" w:hAnsi="Times New Roman"/>
          <w:b/>
          <w:sz w:val="24"/>
          <w:szCs w:val="24"/>
        </w:rPr>
      </w:pPr>
      <w:r>
        <w:rPr>
          <w:rFonts w:ascii="Times New Roman" w:hAnsi="Times New Roman"/>
          <w:b/>
          <w:sz w:val="24"/>
          <w:szCs w:val="24"/>
        </w:rPr>
        <w:t>Приложение № 11</w:t>
      </w:r>
    </w:p>
    <w:p w:rsidR="00F33F10" w:rsidRPr="0045378B" w:rsidRDefault="00F33F10" w:rsidP="00F33F10">
      <w:pPr>
        <w:pStyle w:val="a8"/>
        <w:shd w:val="clear" w:color="auto" w:fill="FFFFFF"/>
        <w:spacing w:after="0" w:line="240" w:lineRule="auto"/>
        <w:ind w:left="426"/>
        <w:jc w:val="right"/>
        <w:textAlignment w:val="baseline"/>
        <w:rPr>
          <w:rFonts w:ascii="Times New Roman" w:hAnsi="Times New Roman"/>
          <w:sz w:val="24"/>
          <w:szCs w:val="24"/>
        </w:rPr>
      </w:pPr>
      <w:r w:rsidRPr="0045378B">
        <w:rPr>
          <w:rFonts w:ascii="Times New Roman" w:hAnsi="Times New Roman"/>
          <w:sz w:val="24"/>
          <w:szCs w:val="24"/>
        </w:rPr>
        <w:t>к договору №</w:t>
      </w:r>
      <w:r w:rsidR="00137464">
        <w:rPr>
          <w:rFonts w:ascii="Times New Roman" w:hAnsi="Times New Roman"/>
          <w:sz w:val="24"/>
          <w:szCs w:val="24"/>
        </w:rPr>
        <w:t xml:space="preserve"> </w:t>
      </w:r>
      <w:r w:rsidR="00137464" w:rsidRPr="00137464">
        <w:rPr>
          <w:rFonts w:ascii="Times New Roman" w:hAnsi="Times New Roman"/>
          <w:bCs/>
          <w:sz w:val="24"/>
          <w:szCs w:val="24"/>
        </w:rPr>
        <w:t>Д/КР/2018-44</w:t>
      </w:r>
    </w:p>
    <w:p w:rsidR="00F33F10" w:rsidRPr="0045378B" w:rsidRDefault="00F33F10" w:rsidP="00F33F10">
      <w:pPr>
        <w:pStyle w:val="a8"/>
        <w:shd w:val="clear" w:color="auto" w:fill="FFFFFF"/>
        <w:spacing w:after="0" w:line="240" w:lineRule="auto"/>
        <w:ind w:left="426"/>
        <w:jc w:val="right"/>
        <w:textAlignment w:val="baseline"/>
        <w:rPr>
          <w:sz w:val="24"/>
          <w:szCs w:val="24"/>
        </w:rPr>
      </w:pPr>
      <w:r w:rsidRPr="0045378B">
        <w:rPr>
          <w:rFonts w:ascii="Times New Roman" w:hAnsi="Times New Roman"/>
          <w:sz w:val="24"/>
          <w:szCs w:val="24"/>
        </w:rPr>
        <w:t>от «___»_________2018 г.</w:t>
      </w:r>
    </w:p>
    <w:p w:rsidR="00F33F10" w:rsidRPr="004B148A" w:rsidRDefault="00F33F10" w:rsidP="00F33F10">
      <w:pPr>
        <w:pStyle w:val="11"/>
        <w:tabs>
          <w:tab w:val="right" w:pos="9498"/>
        </w:tabs>
        <w:jc w:val="center"/>
        <w:rPr>
          <w:b/>
          <w:bCs/>
          <w:sz w:val="23"/>
          <w:szCs w:val="23"/>
          <w:bdr w:val="none" w:sz="0" w:space="0" w:color="auto" w:frame="1"/>
        </w:rPr>
      </w:pPr>
      <w:r w:rsidRPr="004B148A">
        <w:rPr>
          <w:b/>
          <w:bCs/>
          <w:sz w:val="23"/>
          <w:szCs w:val="23"/>
          <w:bdr w:val="none" w:sz="0" w:space="0" w:color="auto" w:frame="1"/>
        </w:rPr>
        <w:t>ТЕХНИЧЕСКОЕ ЗАДАНИЕ №1</w:t>
      </w:r>
    </w:p>
    <w:p w:rsidR="00F33F10" w:rsidRPr="004B148A" w:rsidRDefault="00F33F10" w:rsidP="00F33F10">
      <w:pPr>
        <w:pStyle w:val="11"/>
        <w:tabs>
          <w:tab w:val="right" w:pos="9498"/>
        </w:tabs>
        <w:jc w:val="center"/>
        <w:rPr>
          <w:b/>
          <w:bCs/>
          <w:sz w:val="23"/>
          <w:szCs w:val="23"/>
          <w:bdr w:val="none" w:sz="0" w:space="0" w:color="auto" w:frame="1"/>
        </w:rPr>
      </w:pPr>
      <w:r w:rsidRPr="004B148A">
        <w:rPr>
          <w:b/>
          <w:bCs/>
          <w:sz w:val="23"/>
          <w:szCs w:val="23"/>
          <w:bdr w:val="none" w:sz="0" w:space="0" w:color="auto" w:frame="1"/>
        </w:rPr>
        <w:t>на проектирование</w:t>
      </w:r>
    </w:p>
    <w:p w:rsidR="00F33F10" w:rsidRPr="004B148A" w:rsidRDefault="00F33F10" w:rsidP="00F33F10">
      <w:pPr>
        <w:pStyle w:val="11"/>
        <w:tabs>
          <w:tab w:val="right" w:pos="9498"/>
        </w:tabs>
        <w:ind w:firstLine="567"/>
        <w:jc w:val="both"/>
        <w:rPr>
          <w:b/>
          <w:bCs/>
          <w:sz w:val="23"/>
          <w:szCs w:val="23"/>
          <w:bdr w:val="none" w:sz="0" w:space="0" w:color="auto" w:frame="1"/>
        </w:rPr>
      </w:pPr>
      <w:r w:rsidRPr="004B148A">
        <w:rPr>
          <w:sz w:val="23"/>
          <w:szCs w:val="23"/>
        </w:rPr>
        <w:t>Техническое задание на проектирование выполняется в случае необходимости изменения конструктивных решений по капитальному ремонту предусмотренных настоящим договором видов работ. В этом случае ПОДРЯДЧИК приобретает проектную документацию согласно Приложени</w:t>
      </w:r>
      <w:r w:rsidR="000C1F17">
        <w:rPr>
          <w:sz w:val="23"/>
          <w:szCs w:val="23"/>
        </w:rPr>
        <w:t>я № 11</w:t>
      </w:r>
      <w:r w:rsidRPr="004B148A">
        <w:rPr>
          <w:sz w:val="23"/>
          <w:szCs w:val="23"/>
        </w:rPr>
        <w:t xml:space="preserve"> настоящего договора, за счет средств, учтенных в локальных сметных расчетах на разработку проектной документации в размере 2 %. </w:t>
      </w:r>
    </w:p>
    <w:p w:rsidR="00F33F10" w:rsidRPr="004B148A" w:rsidRDefault="00F33F10" w:rsidP="00F33F10">
      <w:pPr>
        <w:widowControl w:val="0"/>
        <w:tabs>
          <w:tab w:val="left" w:pos="709"/>
        </w:tabs>
        <w:autoSpaceDE w:val="0"/>
        <w:autoSpaceDN w:val="0"/>
        <w:adjustRightInd w:val="0"/>
        <w:spacing w:after="0" w:line="240" w:lineRule="auto"/>
        <w:ind w:firstLine="567"/>
        <w:jc w:val="both"/>
        <w:rPr>
          <w:rFonts w:ascii="Times New Roman" w:hAnsi="Times New Roman"/>
          <w:sz w:val="23"/>
          <w:szCs w:val="23"/>
        </w:rPr>
      </w:pPr>
      <w:r w:rsidRPr="004B148A">
        <w:rPr>
          <w:rFonts w:ascii="Times New Roman" w:hAnsi="Times New Roman"/>
          <w:sz w:val="23"/>
          <w:szCs w:val="23"/>
        </w:rPr>
        <w:t xml:space="preserve">При отсутствии необходимости изменения конструктивных решений по капитальному ремонту, предусмотренных настоящим договором видов работ, средства, учтенные в локальных сметных расчетах в размере 2 % на разработку проектной документации, ПОДРЯДЧИКУ не оплачиваются. </w:t>
      </w:r>
    </w:p>
    <w:p w:rsidR="00F33F10" w:rsidRPr="00943AD3" w:rsidRDefault="00F33F10" w:rsidP="00F33F10">
      <w:pPr>
        <w:spacing w:after="0" w:line="240" w:lineRule="auto"/>
        <w:ind w:firstLine="567"/>
        <w:jc w:val="both"/>
        <w:rPr>
          <w:rFonts w:ascii="Times New Roman" w:hAnsi="Times New Roman"/>
          <w:sz w:val="24"/>
          <w:szCs w:val="24"/>
        </w:rPr>
      </w:pPr>
      <w:r w:rsidRPr="004B148A">
        <w:rPr>
          <w:rFonts w:ascii="Times New Roman" w:hAnsi="Times New Roman"/>
          <w:sz w:val="23"/>
          <w:szCs w:val="23"/>
        </w:rPr>
        <w:t xml:space="preserve">Заданием предусмотрена разработка рабочей документации капитальный ремонт </w:t>
      </w:r>
      <w:r w:rsidRPr="00943AD3">
        <w:rPr>
          <w:rFonts w:ascii="Times New Roman" w:hAnsi="Times New Roman"/>
          <w:sz w:val="24"/>
          <w:szCs w:val="24"/>
        </w:rPr>
        <w:t>внутридомовых инженерных систем электроснабжения по объекту «Капитальный ремонт многоквартирного дома». Проектные решения должны соответствовать действующим нормативным требованиям, требованиям надзорных и инспектирующих органов.</w:t>
      </w:r>
    </w:p>
    <w:p w:rsidR="00F33F10" w:rsidRPr="00943AD3" w:rsidRDefault="00F33F10" w:rsidP="00F33F10">
      <w:pPr>
        <w:tabs>
          <w:tab w:val="left" w:pos="0"/>
        </w:tabs>
        <w:spacing w:after="0" w:line="240" w:lineRule="auto"/>
        <w:ind w:firstLine="567"/>
        <w:jc w:val="both"/>
        <w:rPr>
          <w:rFonts w:ascii="Times New Roman" w:hAnsi="Times New Roman"/>
          <w:sz w:val="24"/>
          <w:szCs w:val="24"/>
        </w:rPr>
      </w:pPr>
      <w:r w:rsidRPr="00943AD3">
        <w:rPr>
          <w:rFonts w:ascii="Times New Roman" w:hAnsi="Times New Roman"/>
          <w:sz w:val="24"/>
          <w:szCs w:val="24"/>
        </w:rPr>
        <w:t>Гарантия на выполненные проектные работы - не менее 2 лет с момента подписания акта приемки выполненных работ по контракту.</w:t>
      </w:r>
    </w:p>
    <w:p w:rsidR="00F33F10" w:rsidRPr="00943AD3" w:rsidRDefault="00F33F10" w:rsidP="00F33F10">
      <w:pPr>
        <w:tabs>
          <w:tab w:val="left" w:pos="0"/>
        </w:tabs>
        <w:spacing w:after="0" w:line="240" w:lineRule="auto"/>
        <w:ind w:firstLine="567"/>
        <w:jc w:val="both"/>
        <w:rPr>
          <w:rFonts w:ascii="Times New Roman" w:hAnsi="Times New Roman"/>
          <w:sz w:val="24"/>
          <w:szCs w:val="24"/>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2"/>
        <w:gridCol w:w="2162"/>
        <w:gridCol w:w="6580"/>
      </w:tblGrid>
      <w:tr w:rsidR="00F33F10" w:rsidRPr="00943AD3" w:rsidTr="00137464">
        <w:trPr>
          <w:trHeight w:val="423"/>
          <w:jc w:val="center"/>
        </w:trPr>
        <w:tc>
          <w:tcPr>
            <w:tcW w:w="972" w:type="dxa"/>
            <w:tcMar>
              <w:top w:w="0" w:type="dxa"/>
              <w:left w:w="108" w:type="dxa"/>
              <w:bottom w:w="0" w:type="dxa"/>
              <w:right w:w="108" w:type="dxa"/>
            </w:tcMar>
          </w:tcPr>
          <w:p w:rsidR="00F33F10" w:rsidRPr="00943AD3" w:rsidRDefault="00F33F10" w:rsidP="002D3858">
            <w:pPr>
              <w:spacing w:after="0" w:line="240" w:lineRule="auto"/>
              <w:ind w:left="426"/>
              <w:rPr>
                <w:rFonts w:ascii="Times New Roman" w:hAnsi="Times New Roman"/>
                <w:sz w:val="24"/>
                <w:szCs w:val="24"/>
              </w:rPr>
            </w:pPr>
            <w:r w:rsidRPr="00943AD3">
              <w:rPr>
                <w:rFonts w:ascii="Times New Roman" w:hAnsi="Times New Roman"/>
                <w:sz w:val="24"/>
                <w:szCs w:val="24"/>
              </w:rPr>
              <w:t>1.</w:t>
            </w:r>
          </w:p>
        </w:tc>
        <w:tc>
          <w:tcPr>
            <w:tcW w:w="2162" w:type="dxa"/>
            <w:tcMar>
              <w:top w:w="0" w:type="dxa"/>
              <w:left w:w="108" w:type="dxa"/>
              <w:bottom w:w="0" w:type="dxa"/>
              <w:right w:w="108" w:type="dxa"/>
            </w:tcMar>
          </w:tcPr>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Наименование объекта</w:t>
            </w:r>
          </w:p>
        </w:tc>
        <w:tc>
          <w:tcPr>
            <w:tcW w:w="6580" w:type="dxa"/>
            <w:tcMar>
              <w:top w:w="0" w:type="dxa"/>
              <w:left w:w="108" w:type="dxa"/>
              <w:bottom w:w="0" w:type="dxa"/>
              <w:right w:w="108" w:type="dxa"/>
            </w:tcMar>
          </w:tcPr>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Многоквартирный дом</w:t>
            </w:r>
          </w:p>
        </w:tc>
      </w:tr>
      <w:tr w:rsidR="00F33F10" w:rsidRPr="00943AD3" w:rsidTr="00137464">
        <w:trPr>
          <w:trHeight w:val="142"/>
          <w:jc w:val="center"/>
        </w:trPr>
        <w:tc>
          <w:tcPr>
            <w:tcW w:w="972" w:type="dxa"/>
            <w:tcMar>
              <w:top w:w="0" w:type="dxa"/>
              <w:left w:w="108" w:type="dxa"/>
              <w:bottom w:w="0" w:type="dxa"/>
              <w:right w:w="108" w:type="dxa"/>
            </w:tcMar>
          </w:tcPr>
          <w:p w:rsidR="00F33F10" w:rsidRPr="00943AD3" w:rsidRDefault="00F33F10" w:rsidP="002D3858">
            <w:pPr>
              <w:spacing w:after="0" w:line="240" w:lineRule="auto"/>
              <w:ind w:left="426"/>
              <w:rPr>
                <w:rFonts w:ascii="Times New Roman" w:hAnsi="Times New Roman"/>
                <w:sz w:val="24"/>
                <w:szCs w:val="24"/>
              </w:rPr>
            </w:pPr>
            <w:r w:rsidRPr="00943AD3">
              <w:rPr>
                <w:rFonts w:ascii="Times New Roman" w:hAnsi="Times New Roman"/>
                <w:sz w:val="24"/>
                <w:szCs w:val="24"/>
              </w:rPr>
              <w:t>2.</w:t>
            </w:r>
          </w:p>
        </w:tc>
        <w:tc>
          <w:tcPr>
            <w:tcW w:w="2162" w:type="dxa"/>
            <w:tcMar>
              <w:top w:w="0" w:type="dxa"/>
              <w:left w:w="108" w:type="dxa"/>
              <w:bottom w:w="0" w:type="dxa"/>
              <w:right w:w="108" w:type="dxa"/>
            </w:tcMar>
          </w:tcPr>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Адрес объекта</w:t>
            </w:r>
          </w:p>
        </w:tc>
        <w:tc>
          <w:tcPr>
            <w:tcW w:w="6580" w:type="dxa"/>
            <w:tcMar>
              <w:top w:w="0" w:type="dxa"/>
              <w:left w:w="108" w:type="dxa"/>
              <w:bottom w:w="0" w:type="dxa"/>
              <w:right w:w="108" w:type="dxa"/>
            </w:tcMar>
          </w:tcPr>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bCs/>
                <w:sz w:val="24"/>
                <w:szCs w:val="24"/>
                <w:bdr w:val="none" w:sz="0" w:space="0" w:color="auto" w:frame="1"/>
              </w:rPr>
              <w:t xml:space="preserve">Забайкальский край, </w:t>
            </w:r>
            <w:r w:rsidR="004566FE">
              <w:rPr>
                <w:rFonts w:ascii="Times New Roman" w:hAnsi="Times New Roman"/>
                <w:iCs/>
                <w:sz w:val="24"/>
                <w:szCs w:val="24"/>
              </w:rPr>
              <w:t>пгт. Забайкальск</w:t>
            </w:r>
            <w:r w:rsidRPr="00943AD3">
              <w:rPr>
                <w:rFonts w:ascii="Times New Roman" w:hAnsi="Times New Roman"/>
                <w:iCs/>
                <w:sz w:val="24"/>
                <w:szCs w:val="24"/>
              </w:rPr>
              <w:t xml:space="preserve">, </w:t>
            </w:r>
            <w:r w:rsidR="008B7D01">
              <w:rPr>
                <w:rFonts w:ascii="Times New Roman" w:hAnsi="Times New Roman"/>
                <w:iCs/>
                <w:sz w:val="24"/>
                <w:szCs w:val="24"/>
              </w:rPr>
              <w:t>ул. Красноармейская, д.47</w:t>
            </w:r>
            <w:r>
              <w:rPr>
                <w:rFonts w:ascii="Times New Roman" w:hAnsi="Times New Roman"/>
                <w:bCs/>
                <w:sz w:val="24"/>
                <w:szCs w:val="24"/>
                <w:bdr w:val="none" w:sz="0" w:space="0" w:color="auto" w:frame="1"/>
              </w:rPr>
              <w:t xml:space="preserve">, </w:t>
            </w:r>
            <w:r w:rsidR="0095733A" w:rsidRPr="0095733A">
              <w:rPr>
                <w:rFonts w:ascii="Times New Roman" w:hAnsi="Times New Roman"/>
                <w:bCs/>
                <w:sz w:val="24"/>
                <w:szCs w:val="24"/>
                <w:bdr w:val="none" w:sz="0" w:space="0" w:color="auto" w:frame="1"/>
              </w:rPr>
              <w:t>п. Досатуй, ул. Привокзальная, д. 2в</w:t>
            </w:r>
          </w:p>
        </w:tc>
      </w:tr>
      <w:tr w:rsidR="00F33F10" w:rsidRPr="00943AD3" w:rsidTr="00137464">
        <w:trPr>
          <w:jc w:val="center"/>
        </w:trPr>
        <w:tc>
          <w:tcPr>
            <w:tcW w:w="972" w:type="dxa"/>
            <w:tcMar>
              <w:top w:w="0" w:type="dxa"/>
              <w:left w:w="108" w:type="dxa"/>
              <w:bottom w:w="0" w:type="dxa"/>
              <w:right w:w="108" w:type="dxa"/>
            </w:tcMar>
          </w:tcPr>
          <w:p w:rsidR="00F33F10" w:rsidRPr="00943AD3" w:rsidRDefault="00F33F10" w:rsidP="002D3858">
            <w:pPr>
              <w:spacing w:after="0" w:line="240" w:lineRule="auto"/>
              <w:ind w:left="426"/>
              <w:rPr>
                <w:rFonts w:ascii="Times New Roman" w:hAnsi="Times New Roman"/>
                <w:sz w:val="24"/>
                <w:szCs w:val="24"/>
              </w:rPr>
            </w:pPr>
            <w:r w:rsidRPr="00943AD3">
              <w:rPr>
                <w:rFonts w:ascii="Times New Roman" w:hAnsi="Times New Roman"/>
                <w:sz w:val="24"/>
                <w:szCs w:val="24"/>
              </w:rPr>
              <w:t>3.</w:t>
            </w:r>
          </w:p>
        </w:tc>
        <w:tc>
          <w:tcPr>
            <w:tcW w:w="2162" w:type="dxa"/>
            <w:tcMar>
              <w:top w:w="0" w:type="dxa"/>
              <w:left w:w="108" w:type="dxa"/>
              <w:bottom w:w="0" w:type="dxa"/>
              <w:right w:w="108" w:type="dxa"/>
            </w:tcMar>
          </w:tcPr>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Основание для проектирования</w:t>
            </w:r>
          </w:p>
        </w:tc>
        <w:tc>
          <w:tcPr>
            <w:tcW w:w="6580" w:type="dxa"/>
            <w:tcMar>
              <w:top w:w="0" w:type="dxa"/>
              <w:left w:w="108" w:type="dxa"/>
              <w:bottom w:w="0" w:type="dxa"/>
              <w:right w:w="108" w:type="dxa"/>
            </w:tcMar>
          </w:tcPr>
          <w:p w:rsidR="00F33F10" w:rsidRPr="00943AD3" w:rsidRDefault="00F33F10" w:rsidP="002D3858">
            <w:pPr>
              <w:pStyle w:val="a8"/>
              <w:numPr>
                <w:ilvl w:val="0"/>
                <w:numId w:val="29"/>
              </w:numPr>
              <w:spacing w:after="0" w:line="240" w:lineRule="auto"/>
              <w:ind w:left="458" w:hanging="283"/>
              <w:rPr>
                <w:rFonts w:ascii="Times New Roman" w:hAnsi="Times New Roman"/>
                <w:sz w:val="24"/>
                <w:szCs w:val="24"/>
                <w:lang w:eastAsia="ru-RU"/>
              </w:rPr>
            </w:pPr>
            <w:r w:rsidRPr="00943AD3">
              <w:rPr>
                <w:rFonts w:ascii="Times New Roman" w:hAnsi="Times New Roman"/>
                <w:sz w:val="24"/>
                <w:szCs w:val="24"/>
                <w:lang w:eastAsia="ru-RU"/>
              </w:rPr>
              <w:t>Градостроительный кодекс Российской Федерации.</w:t>
            </w:r>
          </w:p>
          <w:p w:rsidR="00F33F10" w:rsidRPr="00943AD3" w:rsidRDefault="00F33F10" w:rsidP="002D3858">
            <w:pPr>
              <w:pStyle w:val="a8"/>
              <w:numPr>
                <w:ilvl w:val="0"/>
                <w:numId w:val="29"/>
              </w:numPr>
              <w:spacing w:after="0" w:line="240" w:lineRule="auto"/>
              <w:ind w:left="479"/>
              <w:rPr>
                <w:rFonts w:ascii="Times New Roman" w:hAnsi="Times New Roman"/>
                <w:sz w:val="24"/>
                <w:szCs w:val="24"/>
                <w:lang w:eastAsia="ru-RU"/>
              </w:rPr>
            </w:pPr>
            <w:r w:rsidRPr="00943AD3">
              <w:rPr>
                <w:rFonts w:ascii="Times New Roman" w:hAnsi="Times New Roman"/>
                <w:sz w:val="24"/>
                <w:szCs w:val="24"/>
                <w:lang w:eastAsia="ru-RU"/>
              </w:rPr>
              <w:t>Жилищный кодекс Российской федерации.</w:t>
            </w:r>
          </w:p>
          <w:p w:rsidR="00F33F10" w:rsidRPr="00943AD3" w:rsidRDefault="00F33F10" w:rsidP="002D3858">
            <w:pPr>
              <w:numPr>
                <w:ilvl w:val="0"/>
                <w:numId w:val="29"/>
              </w:numPr>
              <w:spacing w:after="0" w:line="240" w:lineRule="auto"/>
              <w:ind w:left="479"/>
              <w:rPr>
                <w:rFonts w:ascii="Times New Roman" w:hAnsi="Times New Roman"/>
                <w:sz w:val="24"/>
                <w:szCs w:val="24"/>
              </w:rPr>
            </w:pPr>
            <w:r w:rsidRPr="00943AD3">
              <w:rPr>
                <w:rFonts w:ascii="Times New Roman" w:hAnsi="Times New Roman"/>
                <w:sz w:val="24"/>
                <w:szCs w:val="24"/>
              </w:rPr>
              <w:t xml:space="preserve">Приказ Минрегиона РФ от 30.12.2009 </w:t>
            </w:r>
            <w:r w:rsidRPr="00943AD3">
              <w:rPr>
                <w:rFonts w:ascii="Times New Roman" w:hAnsi="Times New Roman"/>
                <w:sz w:val="24"/>
                <w:szCs w:val="24"/>
                <w:lang w:val="en-US"/>
              </w:rPr>
              <w:t>N</w:t>
            </w:r>
            <w:r w:rsidRPr="00943AD3">
              <w:rPr>
                <w:rFonts w:ascii="Times New Roman" w:hAnsi="Times New Roman"/>
                <w:sz w:val="24"/>
                <w:szCs w:val="24"/>
              </w:rPr>
              <w:t xml:space="preserve"> 624 (ред. от       14.11.2011).   </w:t>
            </w:r>
          </w:p>
          <w:p w:rsidR="00F33F10" w:rsidRPr="00943AD3" w:rsidRDefault="00F33F10" w:rsidP="002D3858">
            <w:pPr>
              <w:numPr>
                <w:ilvl w:val="0"/>
                <w:numId w:val="29"/>
              </w:numPr>
              <w:spacing w:after="0" w:line="240" w:lineRule="auto"/>
              <w:ind w:left="479"/>
              <w:rPr>
                <w:rFonts w:ascii="Times New Roman" w:hAnsi="Times New Roman"/>
                <w:sz w:val="24"/>
                <w:szCs w:val="24"/>
              </w:rPr>
            </w:pPr>
            <w:r w:rsidRPr="00943AD3">
              <w:rPr>
                <w:rFonts w:ascii="Times New Roman" w:hAnsi="Times New Roman"/>
                <w:sz w:val="24"/>
                <w:szCs w:val="24"/>
              </w:rPr>
              <w:t>Закон Забайкальского края от 29.10.2013г. №875-ЗЗК «О регулировании отдельных вопросов обеспечения проведения капитального ремонта общего имущества в многоквартирных домах, расположенных на территории Забайкальского края»</w:t>
            </w:r>
          </w:p>
          <w:p w:rsidR="00F33F10" w:rsidRPr="00943AD3" w:rsidRDefault="00F33F10" w:rsidP="002D3858">
            <w:pPr>
              <w:numPr>
                <w:ilvl w:val="0"/>
                <w:numId w:val="29"/>
              </w:numPr>
              <w:spacing w:after="0" w:line="240" w:lineRule="auto"/>
              <w:ind w:left="479"/>
              <w:rPr>
                <w:rFonts w:ascii="Times New Roman" w:hAnsi="Times New Roman"/>
                <w:sz w:val="24"/>
                <w:szCs w:val="24"/>
              </w:rPr>
            </w:pPr>
            <w:r w:rsidRPr="00943AD3">
              <w:rPr>
                <w:rFonts w:ascii="Times New Roman" w:hAnsi="Times New Roman"/>
                <w:sz w:val="24"/>
                <w:szCs w:val="24"/>
              </w:rPr>
              <w:t xml:space="preserve">Постановление Правительства Забайкальского края от 9 марта 2017 года № 83 «О внесении изменений в Региональный краткосрочный план реализации Региональной программы капитального ремонта общего имущества в многоквартирных домах, расположенных на территории Забайкальского края, на </w:t>
            </w:r>
            <w:r w:rsidR="0082163D">
              <w:rPr>
                <w:rFonts w:ascii="Times New Roman" w:hAnsi="Times New Roman"/>
                <w:sz w:val="24"/>
                <w:szCs w:val="24"/>
              </w:rPr>
              <w:t>2016-2018</w:t>
            </w:r>
            <w:r w:rsidRPr="00943AD3">
              <w:rPr>
                <w:rFonts w:ascii="Times New Roman" w:hAnsi="Times New Roman"/>
                <w:sz w:val="24"/>
                <w:szCs w:val="24"/>
              </w:rPr>
              <w:t xml:space="preserve"> годы, утвержденный постановлением Правительства Забайкальского края от 28 марта 2016 года № 111.</w:t>
            </w:r>
          </w:p>
          <w:p w:rsidR="00F33F10" w:rsidRPr="00943AD3" w:rsidRDefault="00F33F10" w:rsidP="002D3858">
            <w:pPr>
              <w:numPr>
                <w:ilvl w:val="0"/>
                <w:numId w:val="29"/>
              </w:numPr>
              <w:spacing w:after="0" w:line="240" w:lineRule="auto"/>
              <w:ind w:left="479"/>
              <w:rPr>
                <w:rFonts w:ascii="Times New Roman" w:hAnsi="Times New Roman"/>
                <w:sz w:val="24"/>
                <w:szCs w:val="24"/>
              </w:rPr>
            </w:pPr>
            <w:r w:rsidRPr="00943AD3">
              <w:rPr>
                <w:rFonts w:ascii="Times New Roman" w:hAnsi="Times New Roman"/>
                <w:sz w:val="24"/>
                <w:szCs w:val="24"/>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33F10" w:rsidRPr="00943AD3" w:rsidRDefault="00F33F10" w:rsidP="002D3858">
            <w:pPr>
              <w:pStyle w:val="a8"/>
              <w:numPr>
                <w:ilvl w:val="0"/>
                <w:numId w:val="29"/>
              </w:numPr>
              <w:spacing w:after="0" w:line="240" w:lineRule="auto"/>
              <w:ind w:left="479"/>
              <w:rPr>
                <w:rFonts w:ascii="Times New Roman" w:hAnsi="Times New Roman"/>
                <w:sz w:val="24"/>
                <w:szCs w:val="24"/>
                <w:lang w:eastAsia="ru-RU"/>
              </w:rPr>
            </w:pPr>
            <w:r w:rsidRPr="00943AD3">
              <w:rPr>
                <w:rFonts w:ascii="Times New Roman" w:hAnsi="Times New Roman"/>
                <w:sz w:val="24"/>
                <w:szCs w:val="24"/>
                <w:lang w:eastAsia="ru-RU"/>
              </w:rPr>
              <w:t>Федеральный закон от 30 декабря 2009 года № 384-Ф3 «Технический регламент о безопасности зданий и сооружений».</w:t>
            </w:r>
          </w:p>
          <w:p w:rsidR="00F33F10" w:rsidRPr="00943AD3" w:rsidRDefault="00F33F10" w:rsidP="002D3858">
            <w:pPr>
              <w:pStyle w:val="a8"/>
              <w:spacing w:after="0" w:line="240" w:lineRule="auto"/>
              <w:ind w:left="479"/>
              <w:rPr>
                <w:rFonts w:ascii="Times New Roman" w:hAnsi="Times New Roman"/>
                <w:sz w:val="24"/>
                <w:szCs w:val="24"/>
                <w:lang w:eastAsia="ru-RU"/>
              </w:rPr>
            </w:pPr>
          </w:p>
        </w:tc>
      </w:tr>
      <w:tr w:rsidR="00F33F10" w:rsidRPr="00943AD3" w:rsidTr="00137464">
        <w:trPr>
          <w:trHeight w:val="635"/>
          <w:jc w:val="center"/>
        </w:trPr>
        <w:tc>
          <w:tcPr>
            <w:tcW w:w="972" w:type="dxa"/>
            <w:tcMar>
              <w:top w:w="0" w:type="dxa"/>
              <w:left w:w="108" w:type="dxa"/>
              <w:bottom w:w="0" w:type="dxa"/>
              <w:right w:w="108" w:type="dxa"/>
            </w:tcMar>
          </w:tcPr>
          <w:p w:rsidR="00F33F10" w:rsidRPr="00943AD3" w:rsidRDefault="00F33F10" w:rsidP="002D3858">
            <w:pPr>
              <w:spacing w:after="0" w:line="240" w:lineRule="auto"/>
              <w:ind w:left="426"/>
              <w:rPr>
                <w:rFonts w:ascii="Times New Roman" w:hAnsi="Times New Roman"/>
                <w:sz w:val="24"/>
                <w:szCs w:val="24"/>
              </w:rPr>
            </w:pPr>
            <w:r w:rsidRPr="00943AD3">
              <w:rPr>
                <w:rFonts w:ascii="Times New Roman" w:hAnsi="Times New Roman"/>
                <w:sz w:val="24"/>
                <w:szCs w:val="24"/>
              </w:rPr>
              <w:t>4.</w:t>
            </w:r>
          </w:p>
        </w:tc>
        <w:tc>
          <w:tcPr>
            <w:tcW w:w="2162" w:type="dxa"/>
            <w:tcMar>
              <w:top w:w="0" w:type="dxa"/>
              <w:left w:w="108" w:type="dxa"/>
              <w:bottom w:w="0" w:type="dxa"/>
              <w:right w:w="108" w:type="dxa"/>
            </w:tcMar>
          </w:tcPr>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Вид строительства</w:t>
            </w:r>
          </w:p>
        </w:tc>
        <w:tc>
          <w:tcPr>
            <w:tcW w:w="6580" w:type="dxa"/>
            <w:tcMar>
              <w:top w:w="0" w:type="dxa"/>
              <w:left w:w="108" w:type="dxa"/>
              <w:bottom w:w="0" w:type="dxa"/>
              <w:right w:w="108" w:type="dxa"/>
            </w:tcMar>
          </w:tcPr>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Капитальный ремонт</w:t>
            </w:r>
          </w:p>
        </w:tc>
      </w:tr>
      <w:tr w:rsidR="00F33F10" w:rsidRPr="00943AD3" w:rsidTr="00137464">
        <w:trPr>
          <w:trHeight w:val="77"/>
          <w:jc w:val="center"/>
        </w:trPr>
        <w:tc>
          <w:tcPr>
            <w:tcW w:w="972" w:type="dxa"/>
            <w:tcMar>
              <w:top w:w="0" w:type="dxa"/>
              <w:left w:w="108" w:type="dxa"/>
              <w:bottom w:w="0" w:type="dxa"/>
              <w:right w:w="108" w:type="dxa"/>
            </w:tcMar>
          </w:tcPr>
          <w:p w:rsidR="00F33F10" w:rsidRPr="00943AD3" w:rsidRDefault="00F33F10" w:rsidP="002D3858">
            <w:pPr>
              <w:spacing w:after="0" w:line="240" w:lineRule="auto"/>
              <w:ind w:left="426"/>
              <w:rPr>
                <w:rFonts w:ascii="Times New Roman" w:hAnsi="Times New Roman"/>
                <w:sz w:val="24"/>
                <w:szCs w:val="24"/>
              </w:rPr>
            </w:pPr>
            <w:r w:rsidRPr="00943AD3">
              <w:rPr>
                <w:rFonts w:ascii="Times New Roman" w:hAnsi="Times New Roman"/>
                <w:sz w:val="24"/>
                <w:szCs w:val="24"/>
              </w:rPr>
              <w:t>5.</w:t>
            </w:r>
          </w:p>
        </w:tc>
        <w:tc>
          <w:tcPr>
            <w:tcW w:w="2162" w:type="dxa"/>
            <w:tcMar>
              <w:top w:w="0" w:type="dxa"/>
              <w:left w:w="108" w:type="dxa"/>
              <w:bottom w:w="0" w:type="dxa"/>
              <w:right w:w="108" w:type="dxa"/>
            </w:tcMar>
          </w:tcPr>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Стадийность</w:t>
            </w:r>
          </w:p>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проектирования</w:t>
            </w:r>
          </w:p>
        </w:tc>
        <w:tc>
          <w:tcPr>
            <w:tcW w:w="6580" w:type="dxa"/>
            <w:tcMar>
              <w:top w:w="0" w:type="dxa"/>
              <w:left w:w="108" w:type="dxa"/>
              <w:bottom w:w="0" w:type="dxa"/>
              <w:right w:w="108" w:type="dxa"/>
            </w:tcMar>
          </w:tcPr>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Рабочая документация</w:t>
            </w:r>
          </w:p>
        </w:tc>
      </w:tr>
      <w:tr w:rsidR="00F33F10" w:rsidRPr="00943AD3" w:rsidTr="00137464">
        <w:trPr>
          <w:jc w:val="center"/>
        </w:trPr>
        <w:tc>
          <w:tcPr>
            <w:tcW w:w="972" w:type="dxa"/>
            <w:tcMar>
              <w:top w:w="0" w:type="dxa"/>
              <w:left w:w="108" w:type="dxa"/>
              <w:bottom w:w="0" w:type="dxa"/>
              <w:right w:w="108" w:type="dxa"/>
            </w:tcMar>
          </w:tcPr>
          <w:p w:rsidR="00F33F10" w:rsidRPr="00943AD3" w:rsidRDefault="00F33F10" w:rsidP="002D3858">
            <w:pPr>
              <w:spacing w:after="0" w:line="240" w:lineRule="auto"/>
              <w:ind w:left="426"/>
              <w:rPr>
                <w:rFonts w:ascii="Times New Roman" w:hAnsi="Times New Roman"/>
                <w:sz w:val="24"/>
                <w:szCs w:val="24"/>
              </w:rPr>
            </w:pPr>
            <w:r w:rsidRPr="00943AD3">
              <w:rPr>
                <w:rFonts w:ascii="Times New Roman" w:hAnsi="Times New Roman"/>
                <w:sz w:val="24"/>
                <w:szCs w:val="24"/>
              </w:rPr>
              <w:t>6.</w:t>
            </w:r>
          </w:p>
        </w:tc>
        <w:tc>
          <w:tcPr>
            <w:tcW w:w="2162" w:type="dxa"/>
            <w:tcMar>
              <w:top w:w="0" w:type="dxa"/>
              <w:left w:w="108" w:type="dxa"/>
              <w:bottom w:w="0" w:type="dxa"/>
              <w:right w:w="108" w:type="dxa"/>
            </w:tcMar>
          </w:tcPr>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Источник</w:t>
            </w:r>
          </w:p>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финансирования</w:t>
            </w:r>
          </w:p>
        </w:tc>
        <w:tc>
          <w:tcPr>
            <w:tcW w:w="6580" w:type="dxa"/>
            <w:tcMar>
              <w:top w:w="0" w:type="dxa"/>
              <w:left w:w="108" w:type="dxa"/>
              <w:bottom w:w="0" w:type="dxa"/>
              <w:right w:w="108" w:type="dxa"/>
            </w:tcMar>
          </w:tcPr>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Средства собственников помещений в многоквартирных домах, формирующих фонды капитального ремонта на счете, счетах Забайкальского фонда капитального ремонта многоквартирных домов.</w:t>
            </w:r>
          </w:p>
        </w:tc>
      </w:tr>
      <w:tr w:rsidR="00F33F10" w:rsidRPr="00943AD3" w:rsidTr="00137464">
        <w:trPr>
          <w:trHeight w:val="625"/>
          <w:jc w:val="center"/>
        </w:trPr>
        <w:tc>
          <w:tcPr>
            <w:tcW w:w="972" w:type="dxa"/>
            <w:tcMar>
              <w:top w:w="0" w:type="dxa"/>
              <w:left w:w="108" w:type="dxa"/>
              <w:bottom w:w="0" w:type="dxa"/>
              <w:right w:w="108" w:type="dxa"/>
            </w:tcMar>
          </w:tcPr>
          <w:p w:rsidR="00F33F10" w:rsidRPr="00943AD3" w:rsidRDefault="00F33F10" w:rsidP="002D3858">
            <w:pPr>
              <w:spacing w:after="0" w:line="240" w:lineRule="auto"/>
              <w:ind w:left="426"/>
              <w:rPr>
                <w:rFonts w:ascii="Times New Roman" w:hAnsi="Times New Roman"/>
                <w:sz w:val="24"/>
                <w:szCs w:val="24"/>
              </w:rPr>
            </w:pPr>
            <w:r w:rsidRPr="00943AD3">
              <w:rPr>
                <w:rFonts w:ascii="Times New Roman" w:hAnsi="Times New Roman"/>
                <w:sz w:val="24"/>
                <w:szCs w:val="24"/>
              </w:rPr>
              <w:t>7.</w:t>
            </w:r>
          </w:p>
        </w:tc>
        <w:tc>
          <w:tcPr>
            <w:tcW w:w="2162" w:type="dxa"/>
            <w:tcMar>
              <w:top w:w="0" w:type="dxa"/>
              <w:left w:w="108" w:type="dxa"/>
              <w:bottom w:w="0" w:type="dxa"/>
              <w:right w:w="108" w:type="dxa"/>
            </w:tcMar>
          </w:tcPr>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Предмет проектирования</w:t>
            </w:r>
          </w:p>
        </w:tc>
        <w:tc>
          <w:tcPr>
            <w:tcW w:w="6580" w:type="dxa"/>
            <w:tcMar>
              <w:top w:w="0" w:type="dxa"/>
              <w:left w:w="108" w:type="dxa"/>
              <w:bottom w:w="0" w:type="dxa"/>
              <w:right w:w="108" w:type="dxa"/>
            </w:tcMar>
          </w:tcPr>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Разработка рабочей документации на проведение работ по капитальному ремонту многоквартирного дома:</w:t>
            </w:r>
          </w:p>
          <w:p w:rsidR="00F33F10" w:rsidRPr="00943AD3" w:rsidRDefault="00F33F10" w:rsidP="002D3858">
            <w:pPr>
              <w:numPr>
                <w:ilvl w:val="0"/>
                <w:numId w:val="30"/>
              </w:numPr>
              <w:spacing w:after="0" w:line="240" w:lineRule="auto"/>
              <w:rPr>
                <w:rFonts w:ascii="Times New Roman" w:hAnsi="Times New Roman"/>
                <w:i/>
                <w:sz w:val="24"/>
                <w:szCs w:val="24"/>
              </w:rPr>
            </w:pPr>
            <w:r w:rsidRPr="00943AD3">
              <w:rPr>
                <w:rFonts w:ascii="Times New Roman" w:hAnsi="Times New Roman"/>
                <w:i/>
                <w:sz w:val="24"/>
                <w:szCs w:val="24"/>
              </w:rPr>
              <w:t xml:space="preserve">Внутридомовой инженерной системы </w:t>
            </w:r>
          </w:p>
          <w:p w:rsidR="00F33F10" w:rsidRDefault="002C03D5" w:rsidP="002D3858">
            <w:pPr>
              <w:spacing w:after="0" w:line="240" w:lineRule="auto"/>
              <w:rPr>
                <w:rFonts w:ascii="Times New Roman" w:hAnsi="Times New Roman"/>
                <w:i/>
                <w:sz w:val="24"/>
                <w:szCs w:val="24"/>
              </w:rPr>
            </w:pPr>
            <w:r>
              <w:rPr>
                <w:rFonts w:ascii="Times New Roman" w:hAnsi="Times New Roman"/>
                <w:i/>
                <w:sz w:val="24"/>
                <w:szCs w:val="24"/>
              </w:rPr>
              <w:t>электроснабжения;</w:t>
            </w:r>
          </w:p>
          <w:p w:rsidR="002C03D5" w:rsidRPr="002C03D5" w:rsidRDefault="002C03D5" w:rsidP="002D3858">
            <w:pPr>
              <w:pStyle w:val="a8"/>
              <w:numPr>
                <w:ilvl w:val="0"/>
                <w:numId w:val="30"/>
              </w:numPr>
              <w:spacing w:after="0" w:line="240" w:lineRule="auto"/>
              <w:rPr>
                <w:rFonts w:ascii="Times New Roman" w:hAnsi="Times New Roman"/>
                <w:i/>
                <w:sz w:val="24"/>
                <w:szCs w:val="24"/>
              </w:rPr>
            </w:pPr>
            <w:r w:rsidRPr="002C03D5">
              <w:rPr>
                <w:rFonts w:ascii="Times New Roman" w:hAnsi="Times New Roman"/>
                <w:i/>
                <w:sz w:val="24"/>
                <w:szCs w:val="24"/>
              </w:rPr>
              <w:t xml:space="preserve">Внутридомовой инженерной системы </w:t>
            </w:r>
          </w:p>
          <w:p w:rsidR="002C03D5" w:rsidRPr="002C03D5" w:rsidRDefault="002C03D5" w:rsidP="002D3858">
            <w:pPr>
              <w:spacing w:after="0" w:line="240" w:lineRule="auto"/>
              <w:rPr>
                <w:rFonts w:ascii="Times New Roman" w:hAnsi="Times New Roman"/>
                <w:i/>
                <w:sz w:val="24"/>
                <w:szCs w:val="24"/>
              </w:rPr>
            </w:pPr>
            <w:r>
              <w:rPr>
                <w:rFonts w:ascii="Times New Roman" w:hAnsi="Times New Roman"/>
                <w:i/>
                <w:sz w:val="24"/>
                <w:szCs w:val="24"/>
              </w:rPr>
              <w:t>теплоснабжения;</w:t>
            </w:r>
          </w:p>
        </w:tc>
      </w:tr>
      <w:tr w:rsidR="00F33F10" w:rsidRPr="00943AD3" w:rsidTr="00137464">
        <w:trPr>
          <w:trHeight w:val="920"/>
          <w:jc w:val="center"/>
        </w:trPr>
        <w:tc>
          <w:tcPr>
            <w:tcW w:w="972" w:type="dxa"/>
            <w:tcMar>
              <w:top w:w="0" w:type="dxa"/>
              <w:left w:w="108" w:type="dxa"/>
              <w:bottom w:w="0" w:type="dxa"/>
              <w:right w:w="108" w:type="dxa"/>
            </w:tcMar>
          </w:tcPr>
          <w:p w:rsidR="00F33F10" w:rsidRPr="00943AD3" w:rsidRDefault="00F33F10" w:rsidP="002D3858">
            <w:pPr>
              <w:spacing w:after="0" w:line="240" w:lineRule="auto"/>
              <w:ind w:left="426"/>
              <w:rPr>
                <w:rFonts w:ascii="Times New Roman" w:hAnsi="Times New Roman"/>
                <w:sz w:val="24"/>
                <w:szCs w:val="24"/>
              </w:rPr>
            </w:pPr>
            <w:r w:rsidRPr="00943AD3">
              <w:rPr>
                <w:rFonts w:ascii="Times New Roman" w:hAnsi="Times New Roman"/>
                <w:sz w:val="24"/>
                <w:szCs w:val="24"/>
              </w:rPr>
              <w:t>8.</w:t>
            </w:r>
          </w:p>
        </w:tc>
        <w:tc>
          <w:tcPr>
            <w:tcW w:w="2162" w:type="dxa"/>
            <w:tcMar>
              <w:top w:w="0" w:type="dxa"/>
              <w:left w:w="108" w:type="dxa"/>
              <w:bottom w:w="0" w:type="dxa"/>
              <w:right w:w="108" w:type="dxa"/>
            </w:tcMar>
          </w:tcPr>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Технико-экономические показатели по зданию</w:t>
            </w:r>
          </w:p>
        </w:tc>
        <w:tc>
          <w:tcPr>
            <w:tcW w:w="6580" w:type="dxa"/>
            <w:tcMar>
              <w:top w:w="0" w:type="dxa"/>
              <w:left w:w="108" w:type="dxa"/>
              <w:bottom w:w="0" w:type="dxa"/>
              <w:right w:w="108" w:type="dxa"/>
            </w:tcMar>
          </w:tcPr>
          <w:p w:rsidR="00F33F10" w:rsidRPr="00A44D91" w:rsidRDefault="004566FE" w:rsidP="002D3858">
            <w:pPr>
              <w:spacing w:after="0" w:line="240" w:lineRule="auto"/>
              <w:rPr>
                <w:rFonts w:ascii="Times New Roman" w:hAnsi="Times New Roman"/>
                <w:b/>
                <w:sz w:val="24"/>
                <w:szCs w:val="24"/>
              </w:rPr>
            </w:pPr>
            <w:r>
              <w:rPr>
                <w:rFonts w:ascii="Times New Roman" w:hAnsi="Times New Roman"/>
                <w:b/>
                <w:iCs/>
                <w:sz w:val="24"/>
                <w:szCs w:val="24"/>
              </w:rPr>
              <w:t>пгт. Забайкальск</w:t>
            </w:r>
            <w:r w:rsidR="00F33F10" w:rsidRPr="00A44D91">
              <w:rPr>
                <w:rFonts w:ascii="Times New Roman" w:hAnsi="Times New Roman"/>
                <w:b/>
                <w:iCs/>
                <w:sz w:val="24"/>
                <w:szCs w:val="24"/>
              </w:rPr>
              <w:t xml:space="preserve">, </w:t>
            </w:r>
            <w:r>
              <w:rPr>
                <w:rFonts w:ascii="Times New Roman" w:hAnsi="Times New Roman"/>
                <w:b/>
                <w:iCs/>
                <w:sz w:val="24"/>
                <w:szCs w:val="24"/>
              </w:rPr>
              <w:t>ул. Красноармейская, д.53</w:t>
            </w:r>
          </w:p>
          <w:p w:rsidR="00F33F10" w:rsidRPr="00943AD3" w:rsidRDefault="008B7D01" w:rsidP="002D3858">
            <w:pPr>
              <w:spacing w:after="0" w:line="240" w:lineRule="auto"/>
              <w:rPr>
                <w:rFonts w:ascii="Times New Roman" w:hAnsi="Times New Roman"/>
                <w:sz w:val="24"/>
                <w:szCs w:val="24"/>
              </w:rPr>
            </w:pPr>
            <w:r>
              <w:rPr>
                <w:rFonts w:ascii="Times New Roman" w:hAnsi="Times New Roman"/>
                <w:sz w:val="24"/>
                <w:szCs w:val="24"/>
              </w:rPr>
              <w:t>Год постройки – 1956</w:t>
            </w:r>
            <w:r w:rsidR="00F33F10" w:rsidRPr="00943AD3">
              <w:rPr>
                <w:rFonts w:ascii="Times New Roman" w:hAnsi="Times New Roman"/>
                <w:sz w:val="24"/>
                <w:szCs w:val="24"/>
              </w:rPr>
              <w:t xml:space="preserve"> г. </w:t>
            </w:r>
          </w:p>
          <w:p w:rsidR="00F33F10" w:rsidRPr="00943AD3" w:rsidRDefault="00F33F10" w:rsidP="002D3858">
            <w:pPr>
              <w:spacing w:after="0" w:line="240" w:lineRule="auto"/>
              <w:rPr>
                <w:rFonts w:ascii="Times New Roman" w:hAnsi="Times New Roman"/>
                <w:sz w:val="24"/>
                <w:szCs w:val="24"/>
                <w:vertAlign w:val="superscript"/>
              </w:rPr>
            </w:pPr>
            <w:r w:rsidRPr="00943AD3">
              <w:rPr>
                <w:rFonts w:ascii="Times New Roman" w:hAnsi="Times New Roman"/>
                <w:sz w:val="24"/>
                <w:szCs w:val="24"/>
              </w:rPr>
              <w:t xml:space="preserve">Площадь здания всего – </w:t>
            </w:r>
            <w:r w:rsidR="008B7D01" w:rsidRPr="008B7D01">
              <w:rPr>
                <w:rFonts w:ascii="Times New Roman" w:hAnsi="Times New Roman"/>
                <w:sz w:val="24"/>
                <w:szCs w:val="24"/>
              </w:rPr>
              <w:t>430</w:t>
            </w:r>
            <w:r w:rsidR="008B7D01">
              <w:rPr>
                <w:rFonts w:ascii="Times New Roman" w:hAnsi="Times New Roman"/>
                <w:sz w:val="24"/>
                <w:szCs w:val="24"/>
              </w:rPr>
              <w:t xml:space="preserve"> </w:t>
            </w:r>
            <w:r w:rsidRPr="00943AD3">
              <w:rPr>
                <w:rFonts w:ascii="Times New Roman" w:hAnsi="Times New Roman"/>
                <w:sz w:val="24"/>
                <w:szCs w:val="24"/>
              </w:rPr>
              <w:t>м</w:t>
            </w:r>
            <w:r w:rsidRPr="00943AD3">
              <w:rPr>
                <w:rFonts w:ascii="Times New Roman" w:hAnsi="Times New Roman"/>
                <w:sz w:val="24"/>
                <w:szCs w:val="24"/>
                <w:vertAlign w:val="superscript"/>
              </w:rPr>
              <w:t>2</w:t>
            </w:r>
          </w:p>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В том числе:</w:t>
            </w:r>
          </w:p>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 xml:space="preserve">Площадь жилых и нежилых помещений – </w:t>
            </w:r>
            <w:r w:rsidR="008B7D01" w:rsidRPr="008B7D01">
              <w:rPr>
                <w:rFonts w:ascii="Times New Roman" w:hAnsi="Times New Roman"/>
                <w:sz w:val="24"/>
                <w:szCs w:val="24"/>
              </w:rPr>
              <w:t>397,9</w:t>
            </w:r>
            <w:r w:rsidR="008B7D01">
              <w:rPr>
                <w:rFonts w:ascii="Times New Roman" w:hAnsi="Times New Roman"/>
                <w:sz w:val="24"/>
                <w:szCs w:val="24"/>
              </w:rPr>
              <w:t xml:space="preserve"> </w:t>
            </w:r>
            <w:r w:rsidRPr="00943AD3">
              <w:rPr>
                <w:rFonts w:ascii="Times New Roman" w:hAnsi="Times New Roman"/>
                <w:sz w:val="24"/>
                <w:szCs w:val="24"/>
              </w:rPr>
              <w:t>м</w:t>
            </w:r>
            <w:r w:rsidRPr="00943AD3">
              <w:rPr>
                <w:rFonts w:ascii="Times New Roman" w:hAnsi="Times New Roman"/>
                <w:sz w:val="24"/>
                <w:szCs w:val="24"/>
                <w:vertAlign w:val="superscript"/>
              </w:rPr>
              <w:t>2</w:t>
            </w:r>
          </w:p>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Этажность – 2</w:t>
            </w:r>
          </w:p>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Количество подъездов – 2</w:t>
            </w:r>
          </w:p>
          <w:p w:rsidR="00F33F10"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Материал стен – кирпич</w:t>
            </w:r>
          </w:p>
          <w:p w:rsidR="00397B2F" w:rsidRDefault="00397B2F" w:rsidP="002D3858">
            <w:pPr>
              <w:spacing w:after="0" w:line="240" w:lineRule="auto"/>
              <w:rPr>
                <w:rFonts w:ascii="Times New Roman" w:hAnsi="Times New Roman"/>
                <w:b/>
                <w:iCs/>
                <w:sz w:val="24"/>
                <w:szCs w:val="24"/>
              </w:rPr>
            </w:pPr>
            <w:r>
              <w:rPr>
                <w:rFonts w:ascii="Times New Roman" w:hAnsi="Times New Roman"/>
                <w:b/>
                <w:iCs/>
                <w:sz w:val="24"/>
                <w:szCs w:val="24"/>
              </w:rPr>
              <w:t>п. Досатуй</w:t>
            </w:r>
            <w:r w:rsidRPr="00252520">
              <w:rPr>
                <w:rFonts w:ascii="Times New Roman" w:hAnsi="Times New Roman"/>
                <w:b/>
                <w:iCs/>
                <w:sz w:val="24"/>
                <w:szCs w:val="24"/>
              </w:rPr>
              <w:t xml:space="preserve">, </w:t>
            </w:r>
            <w:r>
              <w:rPr>
                <w:rFonts w:ascii="Times New Roman" w:hAnsi="Times New Roman"/>
                <w:b/>
                <w:iCs/>
                <w:sz w:val="24"/>
                <w:szCs w:val="24"/>
              </w:rPr>
              <w:t>ул. Привокзальная, д. 2в</w:t>
            </w:r>
          </w:p>
          <w:p w:rsidR="00397B2F" w:rsidRPr="000378EA" w:rsidRDefault="009938BB" w:rsidP="002D3858">
            <w:pPr>
              <w:spacing w:after="0" w:line="240" w:lineRule="auto"/>
              <w:rPr>
                <w:rFonts w:ascii="Times New Roman" w:hAnsi="Times New Roman"/>
                <w:sz w:val="24"/>
                <w:szCs w:val="24"/>
              </w:rPr>
            </w:pPr>
            <w:r>
              <w:rPr>
                <w:rFonts w:ascii="Times New Roman" w:hAnsi="Times New Roman"/>
                <w:sz w:val="24"/>
                <w:szCs w:val="24"/>
              </w:rPr>
              <w:t>Год постройки – 1973</w:t>
            </w:r>
            <w:r w:rsidR="00397B2F" w:rsidRPr="000378EA">
              <w:rPr>
                <w:rFonts w:ascii="Times New Roman" w:hAnsi="Times New Roman"/>
                <w:sz w:val="24"/>
                <w:szCs w:val="24"/>
              </w:rPr>
              <w:t xml:space="preserve"> г. </w:t>
            </w:r>
          </w:p>
          <w:p w:rsidR="00397B2F" w:rsidRPr="000378EA" w:rsidRDefault="00397B2F" w:rsidP="002D3858">
            <w:pPr>
              <w:spacing w:after="0" w:line="240" w:lineRule="auto"/>
              <w:rPr>
                <w:rFonts w:ascii="Times New Roman" w:hAnsi="Times New Roman"/>
                <w:sz w:val="24"/>
                <w:szCs w:val="24"/>
                <w:vertAlign w:val="superscript"/>
              </w:rPr>
            </w:pPr>
            <w:r w:rsidRPr="000378EA">
              <w:rPr>
                <w:rFonts w:ascii="Times New Roman" w:hAnsi="Times New Roman"/>
                <w:sz w:val="24"/>
                <w:szCs w:val="24"/>
              </w:rPr>
              <w:t xml:space="preserve">Площадь здания всего – </w:t>
            </w:r>
            <w:r w:rsidR="009938BB" w:rsidRPr="009938BB">
              <w:rPr>
                <w:rFonts w:ascii="Times New Roman" w:hAnsi="Times New Roman"/>
                <w:sz w:val="24"/>
                <w:szCs w:val="24"/>
              </w:rPr>
              <w:t>957,7</w:t>
            </w:r>
            <w:r w:rsidR="009938BB">
              <w:rPr>
                <w:rFonts w:ascii="Times New Roman" w:hAnsi="Times New Roman"/>
                <w:sz w:val="24"/>
                <w:szCs w:val="24"/>
              </w:rPr>
              <w:t xml:space="preserve"> </w:t>
            </w:r>
            <w:r w:rsidRPr="000378EA">
              <w:rPr>
                <w:rFonts w:ascii="Times New Roman" w:hAnsi="Times New Roman"/>
                <w:sz w:val="24"/>
                <w:szCs w:val="24"/>
              </w:rPr>
              <w:t>м</w:t>
            </w:r>
            <w:r w:rsidRPr="000378EA">
              <w:rPr>
                <w:rFonts w:ascii="Times New Roman" w:hAnsi="Times New Roman"/>
                <w:sz w:val="24"/>
                <w:szCs w:val="24"/>
                <w:vertAlign w:val="superscript"/>
              </w:rPr>
              <w:t>2</w:t>
            </w:r>
          </w:p>
          <w:p w:rsidR="00397B2F" w:rsidRPr="000378EA" w:rsidRDefault="00397B2F" w:rsidP="002D3858">
            <w:pPr>
              <w:spacing w:after="0" w:line="240" w:lineRule="auto"/>
              <w:rPr>
                <w:rFonts w:ascii="Times New Roman" w:hAnsi="Times New Roman"/>
                <w:sz w:val="24"/>
                <w:szCs w:val="24"/>
              </w:rPr>
            </w:pPr>
            <w:r w:rsidRPr="000378EA">
              <w:rPr>
                <w:rFonts w:ascii="Times New Roman" w:hAnsi="Times New Roman"/>
                <w:sz w:val="24"/>
                <w:szCs w:val="24"/>
              </w:rPr>
              <w:t>В том числе:</w:t>
            </w:r>
          </w:p>
          <w:p w:rsidR="00397B2F" w:rsidRPr="000378EA" w:rsidRDefault="00397B2F" w:rsidP="002D3858">
            <w:pPr>
              <w:spacing w:after="0" w:line="240" w:lineRule="auto"/>
              <w:rPr>
                <w:rFonts w:ascii="Times New Roman" w:hAnsi="Times New Roman"/>
                <w:sz w:val="24"/>
                <w:szCs w:val="24"/>
              </w:rPr>
            </w:pPr>
            <w:r w:rsidRPr="000378EA">
              <w:rPr>
                <w:rFonts w:ascii="Times New Roman" w:hAnsi="Times New Roman"/>
                <w:sz w:val="24"/>
                <w:szCs w:val="24"/>
              </w:rPr>
              <w:t xml:space="preserve">Площадь жилых и нежилых помещений – </w:t>
            </w:r>
            <w:r w:rsidR="009938BB" w:rsidRPr="009938BB">
              <w:rPr>
                <w:rFonts w:ascii="Times New Roman" w:hAnsi="Times New Roman"/>
                <w:sz w:val="24"/>
                <w:szCs w:val="24"/>
              </w:rPr>
              <w:t>634,74</w:t>
            </w:r>
            <w:r w:rsidR="009938BB">
              <w:rPr>
                <w:rFonts w:ascii="Times New Roman" w:hAnsi="Times New Roman"/>
                <w:sz w:val="24"/>
                <w:szCs w:val="24"/>
              </w:rPr>
              <w:t xml:space="preserve"> </w:t>
            </w:r>
            <w:r w:rsidRPr="000378EA">
              <w:rPr>
                <w:rFonts w:ascii="Times New Roman" w:hAnsi="Times New Roman"/>
                <w:sz w:val="24"/>
                <w:szCs w:val="24"/>
              </w:rPr>
              <w:t>м</w:t>
            </w:r>
            <w:r w:rsidRPr="000378EA">
              <w:rPr>
                <w:rFonts w:ascii="Times New Roman" w:hAnsi="Times New Roman"/>
                <w:sz w:val="24"/>
                <w:szCs w:val="24"/>
                <w:vertAlign w:val="superscript"/>
              </w:rPr>
              <w:t>2</w:t>
            </w:r>
          </w:p>
          <w:p w:rsidR="00397B2F" w:rsidRPr="000378EA" w:rsidRDefault="00397B2F" w:rsidP="002D3858">
            <w:pPr>
              <w:spacing w:after="0" w:line="240" w:lineRule="auto"/>
              <w:rPr>
                <w:rFonts w:ascii="Times New Roman" w:hAnsi="Times New Roman"/>
                <w:sz w:val="24"/>
                <w:szCs w:val="24"/>
              </w:rPr>
            </w:pPr>
            <w:r w:rsidRPr="000378EA">
              <w:rPr>
                <w:rFonts w:ascii="Times New Roman" w:hAnsi="Times New Roman"/>
                <w:sz w:val="24"/>
                <w:szCs w:val="24"/>
              </w:rPr>
              <w:t>Этажность – 2</w:t>
            </w:r>
          </w:p>
          <w:p w:rsidR="00397B2F" w:rsidRPr="000378EA" w:rsidRDefault="00397B2F" w:rsidP="002D3858">
            <w:pPr>
              <w:spacing w:after="0" w:line="240" w:lineRule="auto"/>
              <w:rPr>
                <w:rFonts w:ascii="Times New Roman" w:hAnsi="Times New Roman"/>
                <w:sz w:val="24"/>
                <w:szCs w:val="24"/>
              </w:rPr>
            </w:pPr>
            <w:r w:rsidRPr="000378EA">
              <w:rPr>
                <w:rFonts w:ascii="Times New Roman" w:hAnsi="Times New Roman"/>
                <w:sz w:val="24"/>
                <w:szCs w:val="24"/>
              </w:rPr>
              <w:t>Количество подъездов – 2</w:t>
            </w:r>
          </w:p>
          <w:p w:rsidR="00F33F10" w:rsidRPr="00943AD3" w:rsidRDefault="00397B2F" w:rsidP="002D3858">
            <w:pPr>
              <w:spacing w:after="0" w:line="240" w:lineRule="auto"/>
              <w:rPr>
                <w:rFonts w:ascii="Times New Roman" w:hAnsi="Times New Roman"/>
                <w:sz w:val="24"/>
                <w:szCs w:val="24"/>
              </w:rPr>
            </w:pPr>
            <w:r w:rsidRPr="000378EA">
              <w:rPr>
                <w:rFonts w:ascii="Times New Roman" w:hAnsi="Times New Roman"/>
                <w:sz w:val="24"/>
                <w:szCs w:val="24"/>
              </w:rPr>
              <w:t xml:space="preserve">Материал стен – </w:t>
            </w:r>
            <w:r w:rsidR="009938BB">
              <w:rPr>
                <w:rFonts w:ascii="Times New Roman" w:hAnsi="Times New Roman"/>
                <w:sz w:val="24"/>
                <w:szCs w:val="24"/>
              </w:rPr>
              <w:t>панели</w:t>
            </w:r>
          </w:p>
        </w:tc>
      </w:tr>
      <w:tr w:rsidR="00F33F10" w:rsidRPr="00943AD3" w:rsidTr="00137464">
        <w:trPr>
          <w:trHeight w:val="1246"/>
          <w:jc w:val="center"/>
        </w:trPr>
        <w:tc>
          <w:tcPr>
            <w:tcW w:w="972" w:type="dxa"/>
            <w:tcMar>
              <w:top w:w="0" w:type="dxa"/>
              <w:left w:w="108" w:type="dxa"/>
              <w:bottom w:w="0" w:type="dxa"/>
              <w:right w:w="108" w:type="dxa"/>
            </w:tcMar>
          </w:tcPr>
          <w:p w:rsidR="00F33F10" w:rsidRPr="00943AD3" w:rsidRDefault="00F33F10" w:rsidP="002D3858">
            <w:pPr>
              <w:spacing w:after="0" w:line="240" w:lineRule="auto"/>
              <w:ind w:right="30"/>
              <w:jc w:val="right"/>
              <w:textAlignment w:val="baseline"/>
              <w:rPr>
                <w:rFonts w:ascii="Times New Roman" w:hAnsi="Times New Roman"/>
                <w:sz w:val="24"/>
                <w:szCs w:val="24"/>
              </w:rPr>
            </w:pPr>
            <w:r w:rsidRPr="00943AD3">
              <w:rPr>
                <w:rFonts w:ascii="Times New Roman" w:hAnsi="Times New Roman"/>
                <w:sz w:val="24"/>
                <w:szCs w:val="24"/>
              </w:rPr>
              <w:t>9.</w:t>
            </w:r>
          </w:p>
        </w:tc>
        <w:tc>
          <w:tcPr>
            <w:tcW w:w="2162" w:type="dxa"/>
            <w:tcMar>
              <w:top w:w="0" w:type="dxa"/>
              <w:left w:w="108" w:type="dxa"/>
              <w:bottom w:w="0" w:type="dxa"/>
              <w:right w:w="108" w:type="dxa"/>
            </w:tcMar>
          </w:tcPr>
          <w:p w:rsidR="00F33F10" w:rsidRPr="00943AD3" w:rsidRDefault="00F33F10" w:rsidP="002D3858">
            <w:pPr>
              <w:spacing w:after="0" w:line="240" w:lineRule="auto"/>
              <w:ind w:left="55"/>
              <w:rPr>
                <w:rFonts w:ascii="Times New Roman" w:hAnsi="Times New Roman"/>
                <w:sz w:val="24"/>
                <w:szCs w:val="24"/>
              </w:rPr>
            </w:pPr>
            <w:r w:rsidRPr="00943AD3">
              <w:rPr>
                <w:rFonts w:ascii="Times New Roman" w:hAnsi="Times New Roman"/>
                <w:sz w:val="24"/>
                <w:szCs w:val="24"/>
              </w:rPr>
              <w:t>Параметры</w:t>
            </w:r>
          </w:p>
          <w:p w:rsidR="00F33F10" w:rsidRPr="00943AD3" w:rsidRDefault="00F33F10" w:rsidP="002D3858">
            <w:pPr>
              <w:spacing w:after="0" w:line="240" w:lineRule="auto"/>
              <w:ind w:left="55"/>
              <w:rPr>
                <w:rFonts w:ascii="Times New Roman" w:hAnsi="Times New Roman"/>
                <w:sz w:val="24"/>
                <w:szCs w:val="24"/>
              </w:rPr>
            </w:pPr>
            <w:r w:rsidRPr="00943AD3">
              <w:rPr>
                <w:rFonts w:ascii="Times New Roman" w:hAnsi="Times New Roman"/>
                <w:sz w:val="24"/>
                <w:szCs w:val="24"/>
              </w:rPr>
              <w:t>теплоносителя</w:t>
            </w:r>
          </w:p>
        </w:tc>
        <w:tc>
          <w:tcPr>
            <w:tcW w:w="6580" w:type="dxa"/>
            <w:tcMar>
              <w:top w:w="0" w:type="dxa"/>
              <w:left w:w="108" w:type="dxa"/>
              <w:bottom w:w="0" w:type="dxa"/>
              <w:right w:w="108" w:type="dxa"/>
            </w:tcMar>
          </w:tcPr>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в соответствии с техническими условиями</w:t>
            </w:r>
          </w:p>
        </w:tc>
      </w:tr>
      <w:tr w:rsidR="00F33F10" w:rsidRPr="00943AD3" w:rsidTr="00137464">
        <w:trPr>
          <w:trHeight w:val="493"/>
          <w:jc w:val="center"/>
        </w:trPr>
        <w:tc>
          <w:tcPr>
            <w:tcW w:w="972" w:type="dxa"/>
            <w:tcMar>
              <w:top w:w="0" w:type="dxa"/>
              <w:left w:w="108" w:type="dxa"/>
              <w:bottom w:w="0" w:type="dxa"/>
              <w:right w:w="108" w:type="dxa"/>
            </w:tcMar>
          </w:tcPr>
          <w:p w:rsidR="00F33F10" w:rsidRPr="00943AD3" w:rsidRDefault="00F33F10" w:rsidP="002D3858">
            <w:pPr>
              <w:spacing w:after="0" w:line="240" w:lineRule="auto"/>
              <w:ind w:left="426" w:right="30"/>
              <w:textAlignment w:val="baseline"/>
              <w:rPr>
                <w:rFonts w:ascii="Times New Roman" w:hAnsi="Times New Roman"/>
                <w:sz w:val="24"/>
                <w:szCs w:val="24"/>
              </w:rPr>
            </w:pPr>
            <w:r w:rsidRPr="00943AD3">
              <w:rPr>
                <w:rFonts w:ascii="Times New Roman" w:hAnsi="Times New Roman"/>
                <w:sz w:val="24"/>
                <w:szCs w:val="24"/>
              </w:rPr>
              <w:t>10.</w:t>
            </w:r>
          </w:p>
        </w:tc>
        <w:tc>
          <w:tcPr>
            <w:tcW w:w="2162" w:type="dxa"/>
            <w:tcMar>
              <w:top w:w="0" w:type="dxa"/>
              <w:left w:w="108" w:type="dxa"/>
              <w:bottom w:w="0" w:type="dxa"/>
              <w:right w:w="108" w:type="dxa"/>
            </w:tcMar>
          </w:tcPr>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Основные требования к составу рабочей документации</w:t>
            </w:r>
          </w:p>
        </w:tc>
        <w:tc>
          <w:tcPr>
            <w:tcW w:w="6580" w:type="dxa"/>
            <w:tcMar>
              <w:top w:w="0" w:type="dxa"/>
              <w:left w:w="108" w:type="dxa"/>
              <w:bottom w:w="0" w:type="dxa"/>
              <w:right w:w="108" w:type="dxa"/>
            </w:tcMar>
          </w:tcPr>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Рабочая документация должна предусматривать выполнение ниже перечисленных работ:</w:t>
            </w:r>
          </w:p>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-проведение конструкционного обследования в объеме, необходимом для разработки рабочей документации;</w:t>
            </w:r>
          </w:p>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-выполнение обмерных чертежей.</w:t>
            </w:r>
          </w:p>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Рабочая документация должна быть разработана в соответствии с нормами и правилами выполнения проектных работ; в объеме, согласно требованиям Постановления Правительства РФ № 87 от 16.02.08 г., с учетом Письма Минрегиона России № 108 от 02.04.09г., в т. ч. в рабочей документации предусмотреть ниже перечисленные разделы:</w:t>
            </w:r>
          </w:p>
          <w:p w:rsidR="00F33F10" w:rsidRPr="00943AD3" w:rsidRDefault="00F33F10" w:rsidP="002D3858">
            <w:pPr>
              <w:numPr>
                <w:ilvl w:val="0"/>
                <w:numId w:val="31"/>
              </w:numPr>
              <w:spacing w:after="0" w:line="240" w:lineRule="auto"/>
              <w:rPr>
                <w:rFonts w:ascii="Times New Roman" w:hAnsi="Times New Roman"/>
                <w:sz w:val="24"/>
                <w:szCs w:val="24"/>
              </w:rPr>
            </w:pPr>
            <w:r w:rsidRPr="00943AD3">
              <w:rPr>
                <w:rFonts w:ascii="Times New Roman" w:hAnsi="Times New Roman"/>
                <w:sz w:val="24"/>
                <w:szCs w:val="24"/>
              </w:rPr>
              <w:t>Пояснительная записка.</w:t>
            </w:r>
          </w:p>
          <w:p w:rsidR="00F33F10" w:rsidRPr="00943AD3" w:rsidRDefault="00F33F10" w:rsidP="002D3858">
            <w:pPr>
              <w:numPr>
                <w:ilvl w:val="0"/>
                <w:numId w:val="31"/>
              </w:numPr>
              <w:spacing w:after="0" w:line="240" w:lineRule="auto"/>
              <w:rPr>
                <w:rFonts w:ascii="Times New Roman" w:hAnsi="Times New Roman"/>
                <w:sz w:val="24"/>
                <w:szCs w:val="24"/>
              </w:rPr>
            </w:pPr>
            <w:r w:rsidRPr="00943AD3">
              <w:rPr>
                <w:rFonts w:ascii="Times New Roman" w:hAnsi="Times New Roman"/>
                <w:sz w:val="24"/>
                <w:szCs w:val="24"/>
              </w:rPr>
              <w:t>Сведения об инженерном оборудовании, о сетях инженерно- технического обеспечения, перечень инженерно-технических мероприятий, содержание технологических решений в том числе:</w:t>
            </w:r>
          </w:p>
          <w:p w:rsidR="00F33F10" w:rsidRDefault="00F33F10" w:rsidP="002D3858">
            <w:pPr>
              <w:spacing w:after="0" w:line="240" w:lineRule="auto"/>
              <w:ind w:left="720"/>
              <w:rPr>
                <w:rFonts w:ascii="Times New Roman" w:hAnsi="Times New Roman"/>
                <w:sz w:val="24"/>
                <w:szCs w:val="24"/>
              </w:rPr>
            </w:pPr>
            <w:r w:rsidRPr="00943AD3">
              <w:rPr>
                <w:rFonts w:ascii="Times New Roman" w:hAnsi="Times New Roman"/>
                <w:sz w:val="24"/>
                <w:szCs w:val="24"/>
              </w:rPr>
              <w:t>- подраздел "Система электроснабжения".</w:t>
            </w:r>
          </w:p>
          <w:p w:rsidR="00D62252" w:rsidRPr="00943AD3" w:rsidRDefault="00D62252" w:rsidP="002D3858">
            <w:pPr>
              <w:spacing w:after="0" w:line="240" w:lineRule="auto"/>
              <w:ind w:left="720"/>
              <w:rPr>
                <w:rFonts w:ascii="Times New Roman" w:hAnsi="Times New Roman"/>
                <w:sz w:val="24"/>
                <w:szCs w:val="24"/>
              </w:rPr>
            </w:pPr>
            <w:r w:rsidRPr="00943AD3">
              <w:rPr>
                <w:rFonts w:ascii="Times New Roman" w:hAnsi="Times New Roman"/>
                <w:sz w:val="24"/>
                <w:szCs w:val="24"/>
              </w:rPr>
              <w:t xml:space="preserve">- подраздел "Система </w:t>
            </w:r>
            <w:r>
              <w:rPr>
                <w:rFonts w:ascii="Times New Roman" w:hAnsi="Times New Roman"/>
                <w:sz w:val="24"/>
                <w:szCs w:val="24"/>
              </w:rPr>
              <w:t>тепл</w:t>
            </w:r>
            <w:r w:rsidRPr="00943AD3">
              <w:rPr>
                <w:rFonts w:ascii="Times New Roman" w:hAnsi="Times New Roman"/>
                <w:sz w:val="24"/>
                <w:szCs w:val="24"/>
              </w:rPr>
              <w:t>оснабжения".</w:t>
            </w:r>
          </w:p>
          <w:p w:rsidR="00F33F10" w:rsidRPr="00943AD3" w:rsidRDefault="00F33F10" w:rsidP="002D3858">
            <w:pPr>
              <w:pStyle w:val="a8"/>
              <w:spacing w:after="0" w:line="240" w:lineRule="auto"/>
              <w:rPr>
                <w:rFonts w:ascii="Times New Roman" w:hAnsi="Times New Roman"/>
                <w:sz w:val="24"/>
                <w:szCs w:val="24"/>
                <w:lang w:eastAsia="ru-RU"/>
              </w:rPr>
            </w:pPr>
            <w:r w:rsidRPr="00943AD3">
              <w:rPr>
                <w:rFonts w:ascii="Times New Roman" w:hAnsi="Times New Roman"/>
                <w:sz w:val="24"/>
                <w:szCs w:val="24"/>
                <w:lang w:eastAsia="ru-RU"/>
              </w:rPr>
              <w:t>При применении в проекте нестандартных деталей - их чертежи.</w:t>
            </w:r>
          </w:p>
          <w:p w:rsidR="00F33F10" w:rsidRPr="00943AD3" w:rsidRDefault="00F33F10" w:rsidP="002D3858">
            <w:pPr>
              <w:numPr>
                <w:ilvl w:val="0"/>
                <w:numId w:val="31"/>
              </w:numPr>
              <w:spacing w:after="0" w:line="240" w:lineRule="auto"/>
              <w:rPr>
                <w:rFonts w:ascii="Times New Roman" w:hAnsi="Times New Roman"/>
                <w:sz w:val="24"/>
                <w:szCs w:val="24"/>
              </w:rPr>
            </w:pPr>
            <w:r w:rsidRPr="00943AD3">
              <w:rPr>
                <w:rFonts w:ascii="Times New Roman" w:hAnsi="Times New Roman"/>
                <w:sz w:val="24"/>
                <w:szCs w:val="24"/>
              </w:rPr>
              <w:t>Проект организации капитального ремонта (ПОКР).</w:t>
            </w:r>
          </w:p>
          <w:p w:rsidR="00F33F10" w:rsidRPr="00943AD3" w:rsidRDefault="00F33F10" w:rsidP="002D3858">
            <w:pPr>
              <w:numPr>
                <w:ilvl w:val="0"/>
                <w:numId w:val="31"/>
              </w:numPr>
              <w:spacing w:after="0" w:line="240" w:lineRule="auto"/>
              <w:rPr>
                <w:rFonts w:ascii="Times New Roman" w:hAnsi="Times New Roman"/>
                <w:sz w:val="24"/>
                <w:szCs w:val="24"/>
              </w:rPr>
            </w:pPr>
            <w:r w:rsidRPr="00943AD3">
              <w:rPr>
                <w:rFonts w:ascii="Times New Roman" w:hAnsi="Times New Roman"/>
                <w:sz w:val="24"/>
                <w:szCs w:val="24"/>
              </w:rPr>
              <w:t>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p>
          <w:p w:rsidR="00F33F10" w:rsidRPr="00943AD3" w:rsidRDefault="00F33F10" w:rsidP="002D3858">
            <w:pPr>
              <w:numPr>
                <w:ilvl w:val="0"/>
                <w:numId w:val="31"/>
              </w:numPr>
              <w:spacing w:after="0" w:line="240" w:lineRule="auto"/>
              <w:rPr>
                <w:rFonts w:ascii="Times New Roman" w:hAnsi="Times New Roman"/>
                <w:sz w:val="24"/>
                <w:szCs w:val="24"/>
              </w:rPr>
            </w:pPr>
            <w:r w:rsidRPr="00943AD3">
              <w:rPr>
                <w:rFonts w:ascii="Times New Roman" w:hAnsi="Times New Roman"/>
                <w:sz w:val="24"/>
                <w:szCs w:val="24"/>
              </w:rPr>
              <w:t>Мероприятия</w:t>
            </w:r>
            <w:r w:rsidRPr="00943AD3">
              <w:rPr>
                <w:rFonts w:ascii="Times New Roman" w:hAnsi="Times New Roman"/>
                <w:sz w:val="24"/>
                <w:szCs w:val="24"/>
              </w:rPr>
              <w:tab/>
              <w:t>по обеспечению пожарной безопасности</w:t>
            </w:r>
          </w:p>
          <w:p w:rsidR="00F33F10" w:rsidRPr="00943AD3" w:rsidRDefault="00F33F10" w:rsidP="002D3858">
            <w:pPr>
              <w:numPr>
                <w:ilvl w:val="0"/>
                <w:numId w:val="31"/>
              </w:numPr>
              <w:spacing w:after="0" w:line="240" w:lineRule="auto"/>
              <w:rPr>
                <w:rFonts w:ascii="Times New Roman" w:hAnsi="Times New Roman"/>
                <w:sz w:val="24"/>
                <w:szCs w:val="24"/>
                <w:u w:val="single"/>
              </w:rPr>
            </w:pPr>
            <w:r w:rsidRPr="00943AD3">
              <w:rPr>
                <w:rFonts w:ascii="Times New Roman" w:hAnsi="Times New Roman"/>
                <w:sz w:val="24"/>
                <w:szCs w:val="24"/>
              </w:rPr>
              <w:t>Сметная документация.</w:t>
            </w:r>
          </w:p>
        </w:tc>
      </w:tr>
      <w:tr w:rsidR="00F33F10" w:rsidRPr="00943AD3" w:rsidTr="00137464">
        <w:trPr>
          <w:trHeight w:val="132"/>
          <w:jc w:val="center"/>
        </w:trPr>
        <w:tc>
          <w:tcPr>
            <w:tcW w:w="972" w:type="dxa"/>
            <w:tcMar>
              <w:top w:w="0" w:type="dxa"/>
              <w:left w:w="108" w:type="dxa"/>
              <w:bottom w:w="0" w:type="dxa"/>
              <w:right w:w="108" w:type="dxa"/>
            </w:tcMar>
          </w:tcPr>
          <w:p w:rsidR="00F33F10" w:rsidRPr="00943AD3" w:rsidRDefault="00F33F10" w:rsidP="002D3858">
            <w:pPr>
              <w:spacing w:after="0" w:line="240" w:lineRule="auto"/>
              <w:jc w:val="right"/>
              <w:rPr>
                <w:rFonts w:ascii="Times New Roman" w:hAnsi="Times New Roman"/>
                <w:sz w:val="24"/>
                <w:szCs w:val="24"/>
              </w:rPr>
            </w:pPr>
            <w:r w:rsidRPr="00943AD3">
              <w:rPr>
                <w:rFonts w:ascii="Times New Roman" w:hAnsi="Times New Roman"/>
                <w:sz w:val="24"/>
                <w:szCs w:val="24"/>
              </w:rPr>
              <w:t>11.</w:t>
            </w:r>
          </w:p>
        </w:tc>
        <w:tc>
          <w:tcPr>
            <w:tcW w:w="2162" w:type="dxa"/>
            <w:tcMar>
              <w:top w:w="0" w:type="dxa"/>
              <w:left w:w="108" w:type="dxa"/>
              <w:bottom w:w="0" w:type="dxa"/>
              <w:right w:w="108" w:type="dxa"/>
            </w:tcMar>
          </w:tcPr>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Принципиальные технические решения</w:t>
            </w:r>
          </w:p>
          <w:p w:rsidR="00F33F10" w:rsidRPr="00943AD3" w:rsidRDefault="00F33F10" w:rsidP="002D3858">
            <w:pPr>
              <w:spacing w:after="0" w:line="240" w:lineRule="auto"/>
              <w:ind w:left="426"/>
              <w:rPr>
                <w:rFonts w:ascii="Times New Roman" w:hAnsi="Times New Roman"/>
                <w:sz w:val="24"/>
                <w:szCs w:val="24"/>
              </w:rPr>
            </w:pPr>
          </w:p>
        </w:tc>
        <w:tc>
          <w:tcPr>
            <w:tcW w:w="6580" w:type="dxa"/>
            <w:tcMar>
              <w:top w:w="0" w:type="dxa"/>
              <w:left w:w="108" w:type="dxa"/>
              <w:bottom w:w="0" w:type="dxa"/>
              <w:right w:w="108" w:type="dxa"/>
            </w:tcMar>
          </w:tcPr>
          <w:p w:rsidR="00FC57BA" w:rsidRPr="0045378B" w:rsidRDefault="00FC57BA" w:rsidP="002D3858">
            <w:pPr>
              <w:spacing w:after="0" w:line="240" w:lineRule="auto"/>
              <w:rPr>
                <w:rFonts w:ascii="Times New Roman" w:hAnsi="Times New Roman"/>
                <w:sz w:val="24"/>
                <w:szCs w:val="24"/>
              </w:rPr>
            </w:pPr>
            <w:r w:rsidRPr="0045378B">
              <w:rPr>
                <w:rFonts w:ascii="Times New Roman" w:hAnsi="Times New Roman"/>
                <w:sz w:val="24"/>
                <w:szCs w:val="24"/>
              </w:rPr>
              <w:t>Теплоноситель для основной системы отопления - горячая вода, параметры теплоносителя в соответствии с ТУ, запрашиваемыми подрядной организацией.</w:t>
            </w:r>
          </w:p>
          <w:p w:rsidR="00FC57BA" w:rsidRPr="0045378B" w:rsidRDefault="00FC57BA" w:rsidP="002D3858">
            <w:pPr>
              <w:spacing w:after="0" w:line="240" w:lineRule="auto"/>
              <w:rPr>
                <w:rFonts w:ascii="Times New Roman" w:hAnsi="Times New Roman"/>
                <w:sz w:val="24"/>
                <w:szCs w:val="24"/>
              </w:rPr>
            </w:pPr>
            <w:r w:rsidRPr="0045378B">
              <w:rPr>
                <w:rFonts w:ascii="Times New Roman" w:hAnsi="Times New Roman"/>
                <w:sz w:val="24"/>
                <w:szCs w:val="24"/>
              </w:rPr>
              <w:t>При проектировании системы отопления применять коррозионностойкие материалы.</w:t>
            </w:r>
          </w:p>
          <w:p w:rsidR="001C4C59" w:rsidRDefault="00FC57BA" w:rsidP="002D3858">
            <w:pPr>
              <w:spacing w:after="0" w:line="240" w:lineRule="auto"/>
              <w:rPr>
                <w:rFonts w:ascii="Times New Roman" w:hAnsi="Times New Roman"/>
                <w:sz w:val="24"/>
                <w:szCs w:val="24"/>
              </w:rPr>
            </w:pPr>
            <w:r w:rsidRPr="0045378B">
              <w:rPr>
                <w:rFonts w:ascii="Times New Roman" w:hAnsi="Times New Roman"/>
                <w:sz w:val="24"/>
                <w:szCs w:val="24"/>
              </w:rPr>
              <w:t xml:space="preserve">Разводку внутренних сетей и стояков запроектировать по существующим трассам при отсутствии возможности вблизи существующей трассы. При отступлении от существующих решений обосновать проектом. </w:t>
            </w:r>
            <w:r w:rsidR="009A4918" w:rsidRPr="00943AD3">
              <w:rPr>
                <w:rFonts w:ascii="Times New Roman" w:hAnsi="Times New Roman"/>
                <w:sz w:val="24"/>
                <w:szCs w:val="24"/>
              </w:rPr>
              <w:t xml:space="preserve">При проектировании использовать современные </w:t>
            </w:r>
            <w:r w:rsidR="009A4918" w:rsidRPr="00943AD3">
              <w:rPr>
                <w:rFonts w:ascii="Times New Roman" w:hAnsi="Times New Roman"/>
                <w:sz w:val="24"/>
                <w:szCs w:val="24"/>
                <w:u w:val="single"/>
              </w:rPr>
              <w:t>энергосберегающие материалы и технологии.</w:t>
            </w:r>
          </w:p>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 xml:space="preserve">Разводку внутренних </w:t>
            </w:r>
            <w:r w:rsidR="00137117">
              <w:rPr>
                <w:rFonts w:ascii="Times New Roman" w:hAnsi="Times New Roman"/>
                <w:sz w:val="24"/>
                <w:szCs w:val="24"/>
              </w:rPr>
              <w:t>электро</w:t>
            </w:r>
            <w:r w:rsidRPr="00943AD3">
              <w:rPr>
                <w:rFonts w:ascii="Times New Roman" w:hAnsi="Times New Roman"/>
                <w:sz w:val="24"/>
                <w:szCs w:val="24"/>
              </w:rPr>
              <w:t xml:space="preserve">сетей запроектировать по существующим трассам при отсутствии возможности вблизи существующей трассы. При отступлении от существующих решений обосновать проектом.  При проектировании использовать современные </w:t>
            </w:r>
            <w:r w:rsidRPr="00943AD3">
              <w:rPr>
                <w:rFonts w:ascii="Times New Roman" w:hAnsi="Times New Roman"/>
                <w:sz w:val="24"/>
                <w:szCs w:val="24"/>
                <w:u w:val="single"/>
              </w:rPr>
              <w:t>энергосберегающие материалы и технологии.</w:t>
            </w:r>
          </w:p>
        </w:tc>
      </w:tr>
      <w:tr w:rsidR="00F33F10" w:rsidRPr="00943AD3" w:rsidTr="00137464">
        <w:trPr>
          <w:trHeight w:val="415"/>
          <w:jc w:val="center"/>
        </w:trPr>
        <w:tc>
          <w:tcPr>
            <w:tcW w:w="972" w:type="dxa"/>
            <w:tcMar>
              <w:top w:w="0" w:type="dxa"/>
              <w:left w:w="108" w:type="dxa"/>
              <w:bottom w:w="0" w:type="dxa"/>
              <w:right w:w="108" w:type="dxa"/>
            </w:tcMar>
          </w:tcPr>
          <w:p w:rsidR="00F33F10" w:rsidRPr="00943AD3" w:rsidRDefault="00F33F10" w:rsidP="002D3858">
            <w:pPr>
              <w:spacing w:after="0" w:line="240" w:lineRule="auto"/>
              <w:jc w:val="right"/>
              <w:rPr>
                <w:rFonts w:ascii="Times New Roman" w:hAnsi="Times New Roman"/>
                <w:sz w:val="24"/>
                <w:szCs w:val="24"/>
              </w:rPr>
            </w:pPr>
            <w:r w:rsidRPr="00943AD3">
              <w:rPr>
                <w:rFonts w:ascii="Times New Roman" w:hAnsi="Times New Roman"/>
                <w:sz w:val="24"/>
                <w:szCs w:val="24"/>
              </w:rPr>
              <w:t>12.</w:t>
            </w:r>
          </w:p>
        </w:tc>
        <w:tc>
          <w:tcPr>
            <w:tcW w:w="2162" w:type="dxa"/>
            <w:tcMar>
              <w:top w:w="0" w:type="dxa"/>
              <w:left w:w="108" w:type="dxa"/>
              <w:bottom w:w="0" w:type="dxa"/>
              <w:right w:w="108" w:type="dxa"/>
            </w:tcMar>
          </w:tcPr>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Особые условия</w:t>
            </w:r>
          </w:p>
        </w:tc>
        <w:tc>
          <w:tcPr>
            <w:tcW w:w="6580" w:type="dxa"/>
            <w:tcMar>
              <w:top w:w="0" w:type="dxa"/>
              <w:left w:w="108" w:type="dxa"/>
              <w:bottom w:w="0" w:type="dxa"/>
              <w:right w:w="108" w:type="dxa"/>
            </w:tcMar>
          </w:tcPr>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Предусмотреть ПОКР мероприятия по технике безопасности в многоквартирных домах без расселения жильцов.</w:t>
            </w:r>
          </w:p>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В рабочей документации принимать решения без изменения архитектурно-планировочной и конструктивной схемы здания.</w:t>
            </w:r>
          </w:p>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Отступления от нормативов должны быть обоснованы и отражены в пояснительной записке к проекту.</w:t>
            </w:r>
          </w:p>
          <w:p w:rsidR="00F33F10" w:rsidRPr="00943AD3" w:rsidRDefault="00F33F10" w:rsidP="002D3858">
            <w:pPr>
              <w:spacing w:after="0" w:line="240" w:lineRule="auto"/>
              <w:rPr>
                <w:rFonts w:ascii="Times New Roman" w:hAnsi="Times New Roman"/>
                <w:sz w:val="24"/>
                <w:szCs w:val="24"/>
                <w:u w:val="single"/>
              </w:rPr>
            </w:pPr>
            <w:r w:rsidRPr="00943AD3">
              <w:rPr>
                <w:rFonts w:ascii="Times New Roman" w:hAnsi="Times New Roman"/>
                <w:sz w:val="24"/>
                <w:szCs w:val="24"/>
              </w:rPr>
              <w:t xml:space="preserve">Сметная стоимость не должна превышать предельную стоимость работ, согласно Приложению к Постановлению Правительства Забайкальского края от 30.12.2013г. № 589 «Размер предельной стоимости услуг и (или) работ па капитальному ремонту общего имущества в многоквартирных доме, расположенном на территории Забайкальского края, которая может оплачиваться региональным оператором за счет средств фонда капитального ремонта, сформированного исходя из минимального взноса на </w:t>
            </w:r>
            <w:r w:rsidRPr="00943AD3">
              <w:rPr>
                <w:rFonts w:ascii="Times New Roman" w:hAnsi="Times New Roman"/>
                <w:sz w:val="24"/>
                <w:szCs w:val="24"/>
                <w:u w:val="single"/>
              </w:rPr>
              <w:t>капитальный ремонт».</w:t>
            </w:r>
          </w:p>
          <w:p w:rsidR="00F33F10" w:rsidRPr="00943AD3" w:rsidRDefault="00F33F10" w:rsidP="002D3858">
            <w:pPr>
              <w:spacing w:after="0" w:line="240" w:lineRule="auto"/>
              <w:rPr>
                <w:rFonts w:ascii="Times New Roman" w:hAnsi="Times New Roman"/>
                <w:sz w:val="24"/>
                <w:szCs w:val="24"/>
              </w:rPr>
            </w:pPr>
          </w:p>
        </w:tc>
      </w:tr>
      <w:tr w:rsidR="00F33F10" w:rsidRPr="00943AD3" w:rsidTr="00137464">
        <w:trPr>
          <w:jc w:val="center"/>
        </w:trPr>
        <w:tc>
          <w:tcPr>
            <w:tcW w:w="972" w:type="dxa"/>
            <w:tcMar>
              <w:top w:w="0" w:type="dxa"/>
              <w:left w:w="108" w:type="dxa"/>
              <w:bottom w:w="0" w:type="dxa"/>
              <w:right w:w="108" w:type="dxa"/>
            </w:tcMar>
          </w:tcPr>
          <w:p w:rsidR="00F33F10" w:rsidRPr="00943AD3" w:rsidRDefault="00F33F10" w:rsidP="002D3858">
            <w:pPr>
              <w:spacing w:after="0" w:line="240" w:lineRule="auto"/>
              <w:ind w:left="426"/>
              <w:rPr>
                <w:rFonts w:ascii="Times New Roman" w:hAnsi="Times New Roman"/>
                <w:sz w:val="24"/>
                <w:szCs w:val="24"/>
              </w:rPr>
            </w:pPr>
            <w:r w:rsidRPr="00943AD3">
              <w:rPr>
                <w:rFonts w:ascii="Times New Roman" w:hAnsi="Times New Roman"/>
                <w:sz w:val="24"/>
                <w:szCs w:val="24"/>
              </w:rPr>
              <w:t>13.</w:t>
            </w:r>
          </w:p>
          <w:p w:rsidR="00F33F10" w:rsidRPr="00943AD3" w:rsidRDefault="00F33F10" w:rsidP="002D3858">
            <w:pPr>
              <w:spacing w:after="0" w:line="240" w:lineRule="auto"/>
              <w:ind w:left="426"/>
              <w:rPr>
                <w:rFonts w:ascii="Times New Roman" w:hAnsi="Times New Roman"/>
                <w:sz w:val="24"/>
                <w:szCs w:val="24"/>
              </w:rPr>
            </w:pPr>
          </w:p>
        </w:tc>
        <w:tc>
          <w:tcPr>
            <w:tcW w:w="2162" w:type="dxa"/>
            <w:tcMar>
              <w:top w:w="0" w:type="dxa"/>
              <w:left w:w="108" w:type="dxa"/>
              <w:bottom w:w="0" w:type="dxa"/>
              <w:right w:w="108" w:type="dxa"/>
            </w:tcMar>
          </w:tcPr>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Основные требования к согласованию рабочей документации</w:t>
            </w:r>
            <w:r w:rsidRPr="00943AD3">
              <w:rPr>
                <w:rFonts w:ascii="Times New Roman" w:hAnsi="Times New Roman"/>
                <w:sz w:val="24"/>
                <w:szCs w:val="24"/>
              </w:rPr>
              <w:tab/>
            </w:r>
          </w:p>
          <w:p w:rsidR="00F33F10" w:rsidRPr="00943AD3" w:rsidRDefault="00F33F10" w:rsidP="002D3858">
            <w:pPr>
              <w:spacing w:after="0" w:line="240" w:lineRule="auto"/>
              <w:rPr>
                <w:rFonts w:ascii="Times New Roman" w:hAnsi="Times New Roman"/>
                <w:sz w:val="24"/>
                <w:szCs w:val="24"/>
              </w:rPr>
            </w:pPr>
          </w:p>
        </w:tc>
        <w:tc>
          <w:tcPr>
            <w:tcW w:w="6580" w:type="dxa"/>
            <w:tcMar>
              <w:top w:w="0" w:type="dxa"/>
              <w:left w:w="108" w:type="dxa"/>
              <w:bottom w:w="0" w:type="dxa"/>
              <w:right w:w="108" w:type="dxa"/>
            </w:tcMar>
          </w:tcPr>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Согласовать проектную документацию с заказчиком</w:t>
            </w:r>
          </w:p>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Провести согласование проектной документации с ресурсоснабжающей организацией в установленном законом РФ порядке</w:t>
            </w:r>
          </w:p>
          <w:p w:rsidR="00F33F10" w:rsidRPr="00943AD3" w:rsidRDefault="00F33F10" w:rsidP="002D3858">
            <w:pPr>
              <w:spacing w:after="0" w:line="240" w:lineRule="auto"/>
              <w:rPr>
                <w:rFonts w:ascii="Times New Roman" w:hAnsi="Times New Roman"/>
                <w:sz w:val="24"/>
                <w:szCs w:val="24"/>
              </w:rPr>
            </w:pPr>
          </w:p>
        </w:tc>
      </w:tr>
      <w:tr w:rsidR="00F33F10" w:rsidRPr="00943AD3" w:rsidTr="00137464">
        <w:trPr>
          <w:trHeight w:val="263"/>
          <w:jc w:val="center"/>
        </w:trPr>
        <w:tc>
          <w:tcPr>
            <w:tcW w:w="972" w:type="dxa"/>
            <w:tcMar>
              <w:top w:w="0" w:type="dxa"/>
              <w:left w:w="108" w:type="dxa"/>
              <w:bottom w:w="0" w:type="dxa"/>
              <w:right w:w="108" w:type="dxa"/>
            </w:tcMar>
          </w:tcPr>
          <w:p w:rsidR="00F33F10" w:rsidRPr="00943AD3" w:rsidRDefault="00F33F10" w:rsidP="002D3858">
            <w:pPr>
              <w:spacing w:after="0" w:line="240" w:lineRule="auto"/>
              <w:ind w:left="426"/>
              <w:rPr>
                <w:rFonts w:ascii="Times New Roman" w:hAnsi="Times New Roman"/>
                <w:sz w:val="24"/>
                <w:szCs w:val="24"/>
              </w:rPr>
            </w:pPr>
            <w:r w:rsidRPr="00943AD3">
              <w:rPr>
                <w:rFonts w:ascii="Times New Roman" w:hAnsi="Times New Roman"/>
                <w:sz w:val="24"/>
                <w:szCs w:val="24"/>
              </w:rPr>
              <w:t>14.</w:t>
            </w:r>
          </w:p>
        </w:tc>
        <w:tc>
          <w:tcPr>
            <w:tcW w:w="2162" w:type="dxa"/>
            <w:tcMar>
              <w:top w:w="0" w:type="dxa"/>
              <w:left w:w="108" w:type="dxa"/>
              <w:bottom w:w="0" w:type="dxa"/>
              <w:right w:w="108" w:type="dxa"/>
            </w:tcMar>
          </w:tcPr>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Дополнительные требования</w:t>
            </w:r>
          </w:p>
        </w:tc>
        <w:tc>
          <w:tcPr>
            <w:tcW w:w="6580" w:type="dxa"/>
            <w:tcMar>
              <w:top w:w="0" w:type="dxa"/>
              <w:left w:w="108" w:type="dxa"/>
              <w:bottom w:w="0" w:type="dxa"/>
              <w:right w:w="108" w:type="dxa"/>
            </w:tcMar>
          </w:tcPr>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При составлении смет использовать базисно-индексный метод.</w:t>
            </w:r>
          </w:p>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Сметную документацию выполнить в территориальной базе Забайкальского края в редакции 2014г.</w:t>
            </w:r>
          </w:p>
          <w:p w:rsidR="00F33F10" w:rsidRPr="00943AD3" w:rsidRDefault="00F33F10" w:rsidP="002D3858">
            <w:pPr>
              <w:numPr>
                <w:ilvl w:val="0"/>
                <w:numId w:val="5"/>
              </w:numPr>
              <w:spacing w:after="0" w:line="240" w:lineRule="auto"/>
              <w:ind w:left="0" w:firstLine="0"/>
              <w:rPr>
                <w:rFonts w:ascii="Times New Roman" w:hAnsi="Times New Roman"/>
                <w:sz w:val="24"/>
                <w:szCs w:val="24"/>
              </w:rPr>
            </w:pPr>
            <w:r w:rsidRPr="00943AD3">
              <w:rPr>
                <w:rFonts w:ascii="Times New Roman" w:hAnsi="Times New Roman"/>
                <w:sz w:val="24"/>
                <w:szCs w:val="24"/>
              </w:rPr>
              <w:t xml:space="preserve">В сметном разделе должны быть также учтены демонтажные работы. </w:t>
            </w:r>
          </w:p>
          <w:p w:rsidR="00F33F10" w:rsidRPr="00943AD3" w:rsidRDefault="00F33F10" w:rsidP="002D3858">
            <w:pPr>
              <w:numPr>
                <w:ilvl w:val="0"/>
                <w:numId w:val="5"/>
              </w:numPr>
              <w:spacing w:after="0" w:line="240" w:lineRule="auto"/>
              <w:ind w:left="0" w:firstLine="0"/>
              <w:rPr>
                <w:rFonts w:ascii="Times New Roman" w:hAnsi="Times New Roman"/>
                <w:sz w:val="24"/>
                <w:szCs w:val="24"/>
              </w:rPr>
            </w:pPr>
            <w:r w:rsidRPr="00943AD3">
              <w:rPr>
                <w:rFonts w:ascii="Times New Roman" w:hAnsi="Times New Roman"/>
                <w:sz w:val="24"/>
                <w:szCs w:val="24"/>
              </w:rPr>
              <w:t>Основной комплект сметной документации должен содержать:</w:t>
            </w:r>
          </w:p>
          <w:p w:rsidR="00F33F10" w:rsidRPr="00943AD3" w:rsidRDefault="00F33F10" w:rsidP="002D3858">
            <w:pPr>
              <w:numPr>
                <w:ilvl w:val="0"/>
                <w:numId w:val="5"/>
              </w:numPr>
              <w:spacing w:after="0" w:line="240" w:lineRule="auto"/>
              <w:ind w:left="0" w:firstLine="0"/>
              <w:rPr>
                <w:rFonts w:ascii="Times New Roman" w:hAnsi="Times New Roman"/>
                <w:sz w:val="24"/>
                <w:szCs w:val="24"/>
              </w:rPr>
            </w:pPr>
            <w:r w:rsidRPr="00943AD3">
              <w:rPr>
                <w:rFonts w:ascii="Times New Roman" w:hAnsi="Times New Roman"/>
                <w:sz w:val="24"/>
                <w:szCs w:val="24"/>
              </w:rPr>
              <w:t>-Пояснительная записка.</w:t>
            </w:r>
          </w:p>
          <w:p w:rsidR="00F33F10" w:rsidRPr="00943AD3" w:rsidRDefault="00F33F10" w:rsidP="002D3858">
            <w:pPr>
              <w:numPr>
                <w:ilvl w:val="0"/>
                <w:numId w:val="5"/>
              </w:numPr>
              <w:spacing w:after="0" w:line="240" w:lineRule="auto"/>
              <w:ind w:left="0" w:firstLine="0"/>
              <w:rPr>
                <w:rFonts w:ascii="Times New Roman" w:hAnsi="Times New Roman"/>
                <w:sz w:val="24"/>
                <w:szCs w:val="24"/>
              </w:rPr>
            </w:pPr>
            <w:r w:rsidRPr="00943AD3">
              <w:rPr>
                <w:rFonts w:ascii="Times New Roman" w:hAnsi="Times New Roman"/>
                <w:sz w:val="24"/>
                <w:szCs w:val="24"/>
              </w:rPr>
              <w:t>-Локальные сметные расчеты.</w:t>
            </w:r>
          </w:p>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 xml:space="preserve">В пояснительной записке указать показатели единичной стоимости на 1мЗ объема здания. </w:t>
            </w:r>
          </w:p>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В сметном разделе рабочей документации выполнить раздельные локальные сметные расчеты на:</w:t>
            </w:r>
          </w:p>
          <w:p w:rsidR="00F33F10"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 xml:space="preserve">     - капитальный ремонт внутридомовых инженерных систем электроснабжения.</w:t>
            </w:r>
          </w:p>
          <w:p w:rsidR="00D62252" w:rsidRPr="00943AD3" w:rsidRDefault="00D62252" w:rsidP="002D3858">
            <w:pPr>
              <w:spacing w:after="0" w:line="240" w:lineRule="auto"/>
              <w:rPr>
                <w:rFonts w:ascii="Times New Roman" w:hAnsi="Times New Roman"/>
                <w:sz w:val="24"/>
                <w:szCs w:val="24"/>
              </w:rPr>
            </w:pPr>
            <w:r w:rsidRPr="00943AD3">
              <w:rPr>
                <w:rFonts w:ascii="Times New Roman" w:hAnsi="Times New Roman"/>
                <w:sz w:val="24"/>
                <w:szCs w:val="24"/>
              </w:rPr>
              <w:t xml:space="preserve">     - капитальный ремонт внутридомовых инженерных систем </w:t>
            </w:r>
            <w:r>
              <w:rPr>
                <w:rFonts w:ascii="Times New Roman" w:hAnsi="Times New Roman"/>
                <w:sz w:val="24"/>
                <w:szCs w:val="24"/>
              </w:rPr>
              <w:t>тепл</w:t>
            </w:r>
            <w:r w:rsidRPr="00943AD3">
              <w:rPr>
                <w:rFonts w:ascii="Times New Roman" w:hAnsi="Times New Roman"/>
                <w:sz w:val="24"/>
                <w:szCs w:val="24"/>
              </w:rPr>
              <w:t>оснабжения.</w:t>
            </w:r>
          </w:p>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Для перерасчета сметной документации в текущие цены использовать территориальные индексы изменения сметной сто</w:t>
            </w:r>
            <w:r>
              <w:rPr>
                <w:rFonts w:ascii="Times New Roman" w:hAnsi="Times New Roman"/>
                <w:sz w:val="24"/>
                <w:szCs w:val="24"/>
              </w:rPr>
              <w:t>имости работ на 1-2 квартал 2018</w:t>
            </w:r>
            <w:r w:rsidRPr="00943AD3">
              <w:rPr>
                <w:rFonts w:ascii="Times New Roman" w:hAnsi="Times New Roman"/>
                <w:sz w:val="24"/>
                <w:szCs w:val="24"/>
              </w:rPr>
              <w:t>г.</w:t>
            </w:r>
          </w:p>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Произвести начисление следующих лимитированных затрат в размере (в соответствии с МДС-81.35-2004):</w:t>
            </w:r>
          </w:p>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 на строительный контроль-2,14%</w:t>
            </w:r>
          </w:p>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 на непредвиденные затраты-1%</w:t>
            </w:r>
          </w:p>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 xml:space="preserve"> Сметная документация передаётся Заказчику на бумажном носителе в 3 экз. и на электронном носителе (в формате </w:t>
            </w:r>
            <w:r w:rsidRPr="00943AD3">
              <w:rPr>
                <w:rFonts w:ascii="Times New Roman" w:hAnsi="Times New Roman"/>
                <w:sz w:val="24"/>
                <w:szCs w:val="24"/>
                <w:lang w:val="en-US"/>
              </w:rPr>
              <w:t>XML</w:t>
            </w:r>
            <w:r w:rsidRPr="00943AD3">
              <w:rPr>
                <w:rFonts w:ascii="Times New Roman" w:hAnsi="Times New Roman"/>
                <w:sz w:val="24"/>
                <w:szCs w:val="24"/>
              </w:rPr>
              <w:t>).</w:t>
            </w:r>
          </w:p>
          <w:p w:rsidR="00F33F10" w:rsidRPr="00943AD3" w:rsidRDefault="00F33F10" w:rsidP="002D3858">
            <w:pPr>
              <w:spacing w:after="0" w:line="240" w:lineRule="auto"/>
              <w:rPr>
                <w:rFonts w:ascii="Times New Roman" w:hAnsi="Times New Roman"/>
                <w:sz w:val="24"/>
                <w:szCs w:val="24"/>
              </w:rPr>
            </w:pPr>
            <w:r w:rsidRPr="00943AD3">
              <w:rPr>
                <w:rFonts w:ascii="Times New Roman" w:hAnsi="Times New Roman"/>
                <w:sz w:val="24"/>
                <w:szCs w:val="24"/>
              </w:rPr>
              <w:t xml:space="preserve">Проектная документация передается заказчику на бумажном носителе в. 3 экз. и на электронном носителе (в формате </w:t>
            </w:r>
            <w:r w:rsidRPr="00943AD3">
              <w:rPr>
                <w:rFonts w:ascii="Times New Roman" w:hAnsi="Times New Roman"/>
                <w:sz w:val="24"/>
                <w:szCs w:val="24"/>
                <w:lang w:val="en-US"/>
              </w:rPr>
              <w:t>AutoCAD</w:t>
            </w:r>
            <w:r w:rsidRPr="00943AD3">
              <w:rPr>
                <w:rFonts w:ascii="Times New Roman" w:hAnsi="Times New Roman"/>
                <w:sz w:val="24"/>
                <w:szCs w:val="24"/>
              </w:rPr>
              <w:t>).</w:t>
            </w:r>
          </w:p>
        </w:tc>
      </w:tr>
    </w:tbl>
    <w:p w:rsidR="00F33F10" w:rsidRDefault="00F33F10" w:rsidP="00F33F10">
      <w:pPr>
        <w:spacing w:after="0" w:line="240" w:lineRule="auto"/>
        <w:rPr>
          <w:rFonts w:ascii="Times New Roman" w:hAnsi="Times New Roman"/>
          <w:sz w:val="24"/>
          <w:szCs w:val="24"/>
        </w:rPr>
      </w:pPr>
    </w:p>
    <w:tbl>
      <w:tblPr>
        <w:tblW w:w="9498" w:type="dxa"/>
        <w:tblInd w:w="108" w:type="dxa"/>
        <w:tblLayout w:type="fixed"/>
        <w:tblLook w:val="0000" w:firstRow="0" w:lastRow="0" w:firstColumn="0" w:lastColumn="0" w:noHBand="0" w:noVBand="0"/>
      </w:tblPr>
      <w:tblGrid>
        <w:gridCol w:w="4962"/>
        <w:gridCol w:w="4536"/>
      </w:tblGrid>
      <w:tr w:rsidR="00137464" w:rsidRPr="00DC7FAA" w:rsidTr="00D66AFB">
        <w:trPr>
          <w:trHeight w:val="19"/>
        </w:trPr>
        <w:tc>
          <w:tcPr>
            <w:tcW w:w="4962" w:type="dxa"/>
            <w:tcBorders>
              <w:top w:val="nil"/>
              <w:left w:val="nil"/>
              <w:bottom w:val="nil"/>
              <w:right w:val="nil"/>
            </w:tcBorders>
          </w:tcPr>
          <w:p w:rsidR="00137464" w:rsidRDefault="00137464" w:rsidP="00D66AFB">
            <w:pPr>
              <w:widowControl w:val="0"/>
              <w:suppressAutoHyphens/>
              <w:autoSpaceDE w:val="0"/>
              <w:autoSpaceDN w:val="0"/>
              <w:adjustRightInd w:val="0"/>
              <w:spacing w:after="0" w:line="240" w:lineRule="auto"/>
              <w:ind w:right="567"/>
              <w:jc w:val="center"/>
              <w:rPr>
                <w:rFonts w:ascii="Times New Roman" w:hAnsi="Times New Roman"/>
                <w:sz w:val="24"/>
                <w:szCs w:val="24"/>
              </w:rPr>
            </w:pPr>
            <w:r>
              <w:rPr>
                <w:rFonts w:ascii="Times New Roman" w:hAnsi="Times New Roman"/>
                <w:sz w:val="24"/>
                <w:szCs w:val="24"/>
              </w:rPr>
              <w:t>ПОДРЯДЧИК</w:t>
            </w:r>
          </w:p>
          <w:p w:rsidR="00137464" w:rsidRDefault="00137464" w:rsidP="00D66AFB">
            <w:pPr>
              <w:widowControl w:val="0"/>
              <w:suppressAutoHyphens/>
              <w:autoSpaceDE w:val="0"/>
              <w:autoSpaceDN w:val="0"/>
              <w:adjustRightInd w:val="0"/>
              <w:spacing w:after="0" w:line="240" w:lineRule="auto"/>
              <w:ind w:right="33"/>
              <w:rPr>
                <w:rFonts w:ascii="Times New Roman" w:hAnsi="Times New Roman"/>
                <w:sz w:val="24"/>
                <w:szCs w:val="24"/>
              </w:rPr>
            </w:pPr>
            <w:r>
              <w:rPr>
                <w:rFonts w:ascii="Times New Roman" w:hAnsi="Times New Roman"/>
                <w:sz w:val="24"/>
                <w:szCs w:val="24"/>
              </w:rPr>
              <w:t>Общество с ограниченной ответственностью «УПРАВЛЯЮЩАЯ КОМПАНИЯ П. ПРИАРГУНСК»</w:t>
            </w:r>
          </w:p>
          <w:p w:rsidR="00137464" w:rsidRDefault="00137464" w:rsidP="00D66AFB">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р/сч 40702810974000032300</w:t>
            </w:r>
          </w:p>
          <w:p w:rsidR="00137464" w:rsidRDefault="00137464" w:rsidP="00D66AFB">
            <w:pPr>
              <w:widowControl w:val="0"/>
              <w:suppressAutoHyphens/>
              <w:autoSpaceDE w:val="0"/>
              <w:autoSpaceDN w:val="0"/>
              <w:adjustRightInd w:val="0"/>
              <w:spacing w:after="0" w:line="240" w:lineRule="auto"/>
              <w:ind w:right="317"/>
              <w:rPr>
                <w:rFonts w:ascii="Times New Roman" w:hAnsi="Times New Roman"/>
                <w:sz w:val="24"/>
                <w:szCs w:val="24"/>
              </w:rPr>
            </w:pPr>
            <w:r>
              <w:rPr>
                <w:rFonts w:ascii="Times New Roman" w:hAnsi="Times New Roman"/>
                <w:sz w:val="24"/>
                <w:szCs w:val="24"/>
              </w:rPr>
              <w:t xml:space="preserve">Отделение Сбербанка России г. Чита </w:t>
            </w:r>
          </w:p>
          <w:p w:rsidR="00137464" w:rsidRDefault="00137464" w:rsidP="00D66AFB">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Кор. Счет 30101810500000000637</w:t>
            </w:r>
          </w:p>
          <w:p w:rsidR="00137464" w:rsidRDefault="00137464" w:rsidP="00D66AFB">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ИНН 7518006734 КПП 751801001</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ОГРН 1097530000083 БИК 047601637</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 xml:space="preserve">Юридический адрес: 674310, Забайкальский край, Приаргунский район, пгт. Приаргунск, </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ул. Комсомольская, д. 2;</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Телефон: (30243)22654 (101)</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Фактический адрес: 674310, Забайкальский край, Приаргунский район, пгт. Приаргунск, ул. Комсомольская, д. 10, оф. 11;</w:t>
            </w:r>
          </w:p>
          <w:p w:rsidR="00137464" w:rsidRDefault="00137464" w:rsidP="00D66AFB">
            <w:pPr>
              <w:widowControl w:val="0"/>
              <w:tabs>
                <w:tab w:val="left" w:pos="4429"/>
                <w:tab w:val="left" w:pos="4462"/>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Телефон: (30243)2-26-33, </w:t>
            </w:r>
          </w:p>
          <w:p w:rsidR="00137464" w:rsidRDefault="00137464" w:rsidP="00D66AFB">
            <w:pPr>
              <w:widowControl w:val="0"/>
              <w:tabs>
                <w:tab w:val="left" w:pos="4429"/>
                <w:tab w:val="left" w:pos="4462"/>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факс: (30243)2-26-54</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Генеральный директор</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____________________В.А. Золотарев</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___</w:t>
            </w:r>
            <w:r>
              <w:rPr>
                <w:rFonts w:ascii="Times New Roman" w:hAnsi="Times New Roman"/>
                <w:sz w:val="24"/>
                <w:szCs w:val="24"/>
              </w:rPr>
              <w:t xml:space="preserve">» </w:t>
            </w:r>
            <w:r>
              <w:rPr>
                <w:rFonts w:ascii="Times New Roman" w:hAnsi="Times New Roman"/>
                <w:sz w:val="24"/>
                <w:szCs w:val="24"/>
                <w:u w:val="single"/>
              </w:rPr>
              <w:t xml:space="preserve">_______                             </w:t>
            </w:r>
            <w:r>
              <w:rPr>
                <w:rFonts w:ascii="Times New Roman" w:hAnsi="Times New Roman"/>
                <w:sz w:val="24"/>
                <w:szCs w:val="24"/>
              </w:rPr>
              <w:t>2018г.</w:t>
            </w:r>
          </w:p>
        </w:tc>
        <w:tc>
          <w:tcPr>
            <w:tcW w:w="4536" w:type="dxa"/>
            <w:tcBorders>
              <w:top w:val="nil"/>
              <w:left w:val="nil"/>
              <w:bottom w:val="nil"/>
              <w:right w:val="nil"/>
            </w:tcBorders>
          </w:tcPr>
          <w:p w:rsidR="00137464" w:rsidRDefault="00137464" w:rsidP="00D66AF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ЗАКАЗЧИК</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Забайкальский фонд капитального ремонта многоквартирных домов.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Р/сч 40603810274000029374</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Отделение №8600 Сбербанка России</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 Счет 30101810500000000637</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ИНН 7536986902 КПП 753601001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ОГРН 1137500000978 БИК 047601637</w:t>
            </w:r>
          </w:p>
          <w:p w:rsidR="00137464" w:rsidRDefault="00137464" w:rsidP="00D66AFB">
            <w:pPr>
              <w:shd w:val="clear" w:color="auto" w:fill="FFFFFF"/>
              <w:tabs>
                <w:tab w:val="left" w:pos="919"/>
              </w:tabs>
              <w:suppressAutoHyphens/>
              <w:autoSpaceDN w:val="0"/>
              <w:spacing w:after="0" w:line="240" w:lineRule="auto"/>
              <w:ind w:right="601"/>
              <w:jc w:val="both"/>
              <w:rPr>
                <w:rFonts w:ascii="Times New Roman" w:hAnsi="Times New Roman"/>
                <w:kern w:val="3"/>
                <w:sz w:val="24"/>
                <w:szCs w:val="24"/>
                <w:lang w:eastAsia="ru-RU"/>
              </w:rPr>
            </w:pPr>
            <w:r>
              <w:rPr>
                <w:rFonts w:ascii="Times New Roman" w:hAnsi="Times New Roman"/>
                <w:kern w:val="3"/>
                <w:sz w:val="24"/>
                <w:szCs w:val="24"/>
                <w:lang w:eastAsia="ru-RU"/>
              </w:rPr>
              <w:t xml:space="preserve">Юридический адрес: 672000, Забайкальский край, г. Чита, </w:t>
            </w:r>
          </w:p>
          <w:p w:rsidR="00137464" w:rsidRDefault="00137464" w:rsidP="00D66AFB">
            <w:pPr>
              <w:shd w:val="clear" w:color="auto" w:fill="FFFFFF"/>
              <w:tabs>
                <w:tab w:val="left" w:pos="919"/>
              </w:tabs>
              <w:suppressAutoHyphens/>
              <w:autoSpaceDN w:val="0"/>
              <w:spacing w:after="0" w:line="240" w:lineRule="auto"/>
              <w:ind w:right="601"/>
              <w:jc w:val="both"/>
              <w:rPr>
                <w:rFonts w:ascii="Times New Roman" w:hAnsi="Times New Roman"/>
                <w:kern w:val="3"/>
                <w:sz w:val="24"/>
                <w:szCs w:val="24"/>
                <w:lang w:eastAsia="ru-RU"/>
              </w:rPr>
            </w:pPr>
            <w:r>
              <w:rPr>
                <w:rFonts w:ascii="Times New Roman" w:hAnsi="Times New Roman"/>
                <w:kern w:val="3"/>
                <w:sz w:val="24"/>
                <w:szCs w:val="24"/>
                <w:lang w:eastAsia="ru-RU"/>
              </w:rPr>
              <w:t xml:space="preserve">ул. Амурская, д.106; </w:t>
            </w:r>
          </w:p>
          <w:p w:rsidR="00137464" w:rsidRDefault="00137464" w:rsidP="00D66AFB">
            <w:pPr>
              <w:widowControl w:val="0"/>
              <w:numPr>
                <w:ilvl w:val="0"/>
                <w:numId w:val="35"/>
              </w:numPr>
              <w:suppressAutoHyphens/>
              <w:autoSpaceDN w:val="0"/>
              <w:spacing w:after="0" w:line="240" w:lineRule="auto"/>
              <w:ind w:left="34" w:right="601" w:hanging="34"/>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eastAsia="ja-JP" w:bidi="fa-IR"/>
              </w:rPr>
              <w:t>Фактический</w:t>
            </w:r>
            <w:r>
              <w:rPr>
                <w:rFonts w:ascii="Times New Roman" w:hAnsi="Times New Roman"/>
                <w:kern w:val="3"/>
                <w:sz w:val="24"/>
                <w:szCs w:val="24"/>
                <w:lang w:val="de-DE" w:eastAsia="ja-JP" w:bidi="fa-IR"/>
              </w:rPr>
              <w:t xml:space="preserve"> адрес: 6720</w:t>
            </w:r>
            <w:r>
              <w:rPr>
                <w:rFonts w:ascii="Times New Roman" w:hAnsi="Times New Roman"/>
                <w:kern w:val="3"/>
                <w:sz w:val="24"/>
                <w:szCs w:val="24"/>
                <w:lang w:eastAsia="ja-JP" w:bidi="fa-IR"/>
              </w:rPr>
              <w:t>1</w:t>
            </w:r>
            <w:r>
              <w:rPr>
                <w:rFonts w:ascii="Times New Roman" w:hAnsi="Times New Roman"/>
                <w:kern w:val="3"/>
                <w:sz w:val="24"/>
                <w:szCs w:val="24"/>
                <w:lang w:val="de-DE" w:eastAsia="ja-JP" w:bidi="fa-IR"/>
              </w:rPr>
              <w:t xml:space="preserve">0, Забайкальский край, г. Чита, </w:t>
            </w:r>
          </w:p>
          <w:p w:rsidR="00137464" w:rsidRDefault="00137464" w:rsidP="00D66AFB">
            <w:pPr>
              <w:widowControl w:val="0"/>
              <w:numPr>
                <w:ilvl w:val="0"/>
                <w:numId w:val="35"/>
              </w:numPr>
              <w:suppressAutoHyphens/>
              <w:autoSpaceDN w:val="0"/>
              <w:spacing w:after="0" w:line="240" w:lineRule="auto"/>
              <w:ind w:left="34" w:right="601" w:hanging="34"/>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val="de-DE" w:eastAsia="ja-JP" w:bidi="fa-IR"/>
              </w:rPr>
              <w:t xml:space="preserve">ул. </w:t>
            </w:r>
            <w:r>
              <w:rPr>
                <w:rFonts w:ascii="Times New Roman" w:hAnsi="Times New Roman"/>
                <w:kern w:val="3"/>
                <w:sz w:val="24"/>
                <w:szCs w:val="24"/>
                <w:lang w:eastAsia="ja-JP" w:bidi="fa-IR"/>
              </w:rPr>
              <w:t>Забайкальского рабочего, д. 94;</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Телефон/факс: (302-2) 41-40-14</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Генеральный директор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 А.В. Никонюк</w:t>
            </w:r>
          </w:p>
          <w:p w:rsidR="00137464" w:rsidRDefault="00137464" w:rsidP="00D66A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___</w:t>
            </w:r>
            <w:r>
              <w:rPr>
                <w:rFonts w:ascii="Times New Roman" w:hAnsi="Times New Roman"/>
                <w:sz w:val="24"/>
                <w:szCs w:val="24"/>
              </w:rPr>
              <w:t>»</w:t>
            </w:r>
            <w:r>
              <w:rPr>
                <w:rFonts w:ascii="Times New Roman" w:hAnsi="Times New Roman"/>
                <w:sz w:val="24"/>
                <w:szCs w:val="24"/>
                <w:u w:val="single"/>
              </w:rPr>
              <w:t xml:space="preserve"> _______                                   </w:t>
            </w:r>
            <w:r>
              <w:rPr>
                <w:rFonts w:ascii="Times New Roman" w:hAnsi="Times New Roman"/>
                <w:sz w:val="24"/>
                <w:szCs w:val="24"/>
              </w:rPr>
              <w:t xml:space="preserve">2018 г.  </w:t>
            </w:r>
          </w:p>
        </w:tc>
      </w:tr>
    </w:tbl>
    <w:p w:rsidR="00137464" w:rsidRDefault="00137464" w:rsidP="00F33F10">
      <w:pPr>
        <w:spacing w:after="0" w:line="240" w:lineRule="auto"/>
        <w:rPr>
          <w:rFonts w:ascii="Times New Roman" w:hAnsi="Times New Roman"/>
          <w:sz w:val="24"/>
          <w:szCs w:val="24"/>
        </w:rPr>
      </w:pPr>
    </w:p>
    <w:p w:rsidR="0005423A" w:rsidRDefault="0005423A" w:rsidP="00F76B0D">
      <w:pPr>
        <w:pStyle w:val="11"/>
        <w:tabs>
          <w:tab w:val="right" w:pos="9498"/>
        </w:tabs>
        <w:spacing w:before="0"/>
        <w:rPr>
          <w:sz w:val="24"/>
          <w:szCs w:val="24"/>
        </w:rPr>
      </w:pPr>
    </w:p>
    <w:p w:rsidR="0005423A" w:rsidRDefault="0005423A">
      <w:pPr>
        <w:spacing w:after="0" w:line="240" w:lineRule="auto"/>
        <w:rPr>
          <w:rFonts w:ascii="Times New Roman" w:hAnsi="Times New Roman"/>
          <w:kern w:val="36"/>
          <w:sz w:val="24"/>
          <w:szCs w:val="24"/>
          <w:lang w:eastAsia="ru-RU"/>
        </w:rPr>
      </w:pPr>
      <w:r>
        <w:rPr>
          <w:sz w:val="24"/>
          <w:szCs w:val="24"/>
        </w:rPr>
        <w:br w:type="page"/>
      </w:r>
    </w:p>
    <w:p w:rsidR="0005423A" w:rsidRPr="000378EA" w:rsidRDefault="0005423A" w:rsidP="0005423A">
      <w:pPr>
        <w:pStyle w:val="11"/>
        <w:tabs>
          <w:tab w:val="right" w:pos="9498"/>
        </w:tabs>
        <w:spacing w:before="0"/>
        <w:jc w:val="center"/>
        <w:rPr>
          <w:b/>
          <w:bCs/>
          <w:sz w:val="24"/>
          <w:szCs w:val="24"/>
          <w:bdr w:val="none" w:sz="0" w:space="0" w:color="auto" w:frame="1"/>
        </w:rPr>
      </w:pPr>
      <w:r>
        <w:rPr>
          <w:b/>
          <w:bCs/>
          <w:sz w:val="24"/>
          <w:szCs w:val="24"/>
          <w:bdr w:val="none" w:sz="0" w:space="0" w:color="auto" w:frame="1"/>
        </w:rPr>
        <w:t>ТЕХНИЧЕСКОЕ ЗАДАНИЕ №</w:t>
      </w:r>
      <w:r w:rsidR="009707E3">
        <w:rPr>
          <w:b/>
          <w:bCs/>
          <w:sz w:val="24"/>
          <w:szCs w:val="24"/>
          <w:bdr w:val="none" w:sz="0" w:space="0" w:color="auto" w:frame="1"/>
        </w:rPr>
        <w:t>2</w:t>
      </w:r>
    </w:p>
    <w:p w:rsidR="0005423A" w:rsidRPr="000378EA" w:rsidRDefault="0005423A" w:rsidP="0005423A">
      <w:pPr>
        <w:pStyle w:val="11"/>
        <w:tabs>
          <w:tab w:val="right" w:pos="9498"/>
        </w:tabs>
        <w:spacing w:before="0"/>
        <w:jc w:val="center"/>
        <w:rPr>
          <w:b/>
          <w:bCs/>
          <w:sz w:val="24"/>
          <w:szCs w:val="24"/>
          <w:bdr w:val="none" w:sz="0" w:space="0" w:color="auto" w:frame="1"/>
        </w:rPr>
      </w:pPr>
      <w:r w:rsidRPr="000378EA">
        <w:rPr>
          <w:b/>
          <w:bCs/>
          <w:sz w:val="24"/>
          <w:szCs w:val="24"/>
          <w:bdr w:val="none" w:sz="0" w:space="0" w:color="auto" w:frame="1"/>
        </w:rPr>
        <w:t>на проектирование</w:t>
      </w:r>
    </w:p>
    <w:p w:rsidR="0005423A" w:rsidRPr="000378EA" w:rsidRDefault="0005423A" w:rsidP="0005423A">
      <w:pPr>
        <w:pStyle w:val="11"/>
        <w:tabs>
          <w:tab w:val="right" w:pos="9498"/>
        </w:tabs>
        <w:spacing w:before="0"/>
        <w:ind w:firstLine="567"/>
        <w:jc w:val="both"/>
        <w:rPr>
          <w:sz w:val="24"/>
          <w:szCs w:val="24"/>
        </w:rPr>
      </w:pPr>
      <w:r w:rsidRPr="000378EA">
        <w:rPr>
          <w:sz w:val="24"/>
          <w:szCs w:val="24"/>
        </w:rPr>
        <w:t>Техническое задание на проектирование выполняется в случае необходимости изменения конструктивных решений по капитальному ремонту предусмотренных настоящим договором видов работ. В этом случае ПОДРЯДЧИК приобретает проектную документацию согласно Приложени</w:t>
      </w:r>
      <w:r w:rsidR="00792FB4">
        <w:rPr>
          <w:sz w:val="24"/>
          <w:szCs w:val="24"/>
        </w:rPr>
        <w:t>я № 11</w:t>
      </w:r>
      <w:r w:rsidRPr="000378EA">
        <w:rPr>
          <w:sz w:val="24"/>
          <w:szCs w:val="24"/>
        </w:rPr>
        <w:t xml:space="preserve"> настоящего договора, за счет средств, учтенных в локальных сметных расчетах на разработку проектной документации в размере 2 %. </w:t>
      </w:r>
    </w:p>
    <w:p w:rsidR="0005423A" w:rsidRPr="000378EA" w:rsidRDefault="0005423A" w:rsidP="0005423A">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0378EA">
        <w:rPr>
          <w:rFonts w:ascii="Times New Roman" w:hAnsi="Times New Roman"/>
          <w:sz w:val="24"/>
          <w:szCs w:val="24"/>
        </w:rPr>
        <w:t xml:space="preserve">При отсутствии необходимости изменения конструктивных решений по капитальному ремонту, предусмотренных настоящим договором видов работ, средства, учтенные в локальных сметных расчетах в размере 2 % на разработку проектной документации, ПОДРЯДЧИКУ не оплачиваются. </w:t>
      </w:r>
    </w:p>
    <w:p w:rsidR="0005423A" w:rsidRPr="000378EA" w:rsidRDefault="0005423A" w:rsidP="0005423A">
      <w:pPr>
        <w:spacing w:after="0" w:line="240" w:lineRule="auto"/>
        <w:ind w:firstLine="567"/>
        <w:jc w:val="both"/>
        <w:rPr>
          <w:rFonts w:ascii="Times New Roman" w:hAnsi="Times New Roman"/>
          <w:sz w:val="24"/>
          <w:szCs w:val="24"/>
        </w:rPr>
      </w:pPr>
      <w:r w:rsidRPr="000378EA">
        <w:rPr>
          <w:rFonts w:ascii="Times New Roman" w:hAnsi="Times New Roman"/>
          <w:sz w:val="24"/>
          <w:szCs w:val="24"/>
        </w:rPr>
        <w:t>Заданием предусмотрена разработка рабочей документации капитальный ремонт крыши по объекту «Капитальный ремонт многоквартирного дома». Проектные решения должны соответствовать действующим нормативным требованиям, требованиям надзорных и инспектирующих органов.</w:t>
      </w:r>
    </w:p>
    <w:p w:rsidR="0005423A" w:rsidRPr="000378EA" w:rsidRDefault="0005423A" w:rsidP="0005423A">
      <w:pPr>
        <w:tabs>
          <w:tab w:val="left" w:pos="0"/>
        </w:tabs>
        <w:spacing w:after="0" w:line="240" w:lineRule="auto"/>
        <w:ind w:firstLine="567"/>
        <w:jc w:val="both"/>
        <w:rPr>
          <w:rFonts w:ascii="Times New Roman" w:hAnsi="Times New Roman"/>
          <w:sz w:val="24"/>
          <w:szCs w:val="24"/>
        </w:rPr>
      </w:pPr>
      <w:r w:rsidRPr="000378EA">
        <w:rPr>
          <w:rFonts w:ascii="Times New Roman" w:hAnsi="Times New Roman"/>
          <w:sz w:val="24"/>
          <w:szCs w:val="24"/>
        </w:rPr>
        <w:t>Гарантия на выполненные проектные работы - не менее 2 лет с момента подписания акта приемки выполненных работ по контракту.</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2"/>
        <w:gridCol w:w="2589"/>
        <w:gridCol w:w="6153"/>
      </w:tblGrid>
      <w:tr w:rsidR="0005423A" w:rsidRPr="000378EA" w:rsidTr="003C06B9">
        <w:trPr>
          <w:trHeight w:val="423"/>
          <w:jc w:val="center"/>
        </w:trPr>
        <w:tc>
          <w:tcPr>
            <w:tcW w:w="972" w:type="dxa"/>
            <w:tcMar>
              <w:top w:w="0" w:type="dxa"/>
              <w:left w:w="108" w:type="dxa"/>
              <w:bottom w:w="0" w:type="dxa"/>
              <w:right w:w="108" w:type="dxa"/>
            </w:tcMar>
          </w:tcPr>
          <w:p w:rsidR="0005423A" w:rsidRPr="000378EA" w:rsidRDefault="0005423A" w:rsidP="003C06B9">
            <w:pPr>
              <w:spacing w:after="0" w:line="240" w:lineRule="auto"/>
              <w:ind w:left="426"/>
              <w:rPr>
                <w:rFonts w:ascii="Times New Roman" w:hAnsi="Times New Roman"/>
                <w:sz w:val="24"/>
                <w:szCs w:val="24"/>
              </w:rPr>
            </w:pPr>
            <w:r w:rsidRPr="000378EA">
              <w:rPr>
                <w:rFonts w:ascii="Times New Roman" w:hAnsi="Times New Roman"/>
                <w:sz w:val="24"/>
                <w:szCs w:val="24"/>
              </w:rPr>
              <w:t>1.</w:t>
            </w:r>
          </w:p>
        </w:tc>
        <w:tc>
          <w:tcPr>
            <w:tcW w:w="2589" w:type="dxa"/>
            <w:tcMar>
              <w:top w:w="0" w:type="dxa"/>
              <w:left w:w="108" w:type="dxa"/>
              <w:bottom w:w="0" w:type="dxa"/>
              <w:right w:w="108" w:type="dxa"/>
            </w:tcMar>
          </w:tcPr>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Наименование объекта</w:t>
            </w:r>
          </w:p>
        </w:tc>
        <w:tc>
          <w:tcPr>
            <w:tcW w:w="6153" w:type="dxa"/>
            <w:tcMar>
              <w:top w:w="0" w:type="dxa"/>
              <w:left w:w="108" w:type="dxa"/>
              <w:bottom w:w="0" w:type="dxa"/>
              <w:right w:w="108" w:type="dxa"/>
            </w:tcMar>
          </w:tcPr>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Многоквартирный дом</w:t>
            </w:r>
          </w:p>
        </w:tc>
      </w:tr>
      <w:tr w:rsidR="0005423A" w:rsidRPr="000378EA" w:rsidTr="003C06B9">
        <w:trPr>
          <w:trHeight w:val="142"/>
          <w:jc w:val="center"/>
        </w:trPr>
        <w:tc>
          <w:tcPr>
            <w:tcW w:w="972" w:type="dxa"/>
            <w:tcMar>
              <w:top w:w="0" w:type="dxa"/>
              <w:left w:w="108" w:type="dxa"/>
              <w:bottom w:w="0" w:type="dxa"/>
              <w:right w:w="108" w:type="dxa"/>
            </w:tcMar>
          </w:tcPr>
          <w:p w:rsidR="0005423A" w:rsidRPr="000378EA" w:rsidRDefault="0005423A" w:rsidP="003C06B9">
            <w:pPr>
              <w:spacing w:after="0" w:line="240" w:lineRule="auto"/>
              <w:ind w:left="426"/>
              <w:rPr>
                <w:rFonts w:ascii="Times New Roman" w:hAnsi="Times New Roman"/>
                <w:sz w:val="24"/>
                <w:szCs w:val="24"/>
              </w:rPr>
            </w:pPr>
            <w:r w:rsidRPr="000378EA">
              <w:rPr>
                <w:rFonts w:ascii="Times New Roman" w:hAnsi="Times New Roman"/>
                <w:sz w:val="24"/>
                <w:szCs w:val="24"/>
              </w:rPr>
              <w:t>2.</w:t>
            </w:r>
          </w:p>
        </w:tc>
        <w:tc>
          <w:tcPr>
            <w:tcW w:w="2589" w:type="dxa"/>
            <w:tcMar>
              <w:top w:w="0" w:type="dxa"/>
              <w:left w:w="108" w:type="dxa"/>
              <w:bottom w:w="0" w:type="dxa"/>
              <w:right w:w="108" w:type="dxa"/>
            </w:tcMar>
          </w:tcPr>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Адрес объекта</w:t>
            </w:r>
          </w:p>
        </w:tc>
        <w:tc>
          <w:tcPr>
            <w:tcW w:w="6153" w:type="dxa"/>
            <w:tcMar>
              <w:top w:w="0" w:type="dxa"/>
              <w:left w:w="108" w:type="dxa"/>
              <w:bottom w:w="0" w:type="dxa"/>
              <w:right w:w="108" w:type="dxa"/>
            </w:tcMar>
          </w:tcPr>
          <w:p w:rsidR="0005423A" w:rsidRPr="000378EA" w:rsidRDefault="0005423A" w:rsidP="000A1D06">
            <w:pPr>
              <w:spacing w:after="0" w:line="240" w:lineRule="auto"/>
              <w:rPr>
                <w:rFonts w:ascii="Times New Roman" w:hAnsi="Times New Roman"/>
                <w:sz w:val="24"/>
                <w:szCs w:val="24"/>
              </w:rPr>
            </w:pPr>
            <w:r w:rsidRPr="000378EA">
              <w:rPr>
                <w:rFonts w:ascii="Times New Roman" w:hAnsi="Times New Roman"/>
                <w:bCs/>
                <w:sz w:val="24"/>
                <w:szCs w:val="24"/>
                <w:bdr w:val="none" w:sz="0" w:space="0" w:color="auto" w:frame="1"/>
              </w:rPr>
              <w:t xml:space="preserve">Забайкальский край, </w:t>
            </w:r>
            <w:r w:rsidR="004566FE">
              <w:rPr>
                <w:rFonts w:ascii="Times New Roman" w:hAnsi="Times New Roman"/>
                <w:iCs/>
                <w:sz w:val="24"/>
                <w:szCs w:val="24"/>
              </w:rPr>
              <w:t>пгт. Забайкальск</w:t>
            </w:r>
            <w:r w:rsidR="009707E3" w:rsidRPr="009707E3">
              <w:rPr>
                <w:rFonts w:ascii="Times New Roman" w:hAnsi="Times New Roman"/>
                <w:iCs/>
                <w:sz w:val="24"/>
                <w:szCs w:val="24"/>
              </w:rPr>
              <w:t xml:space="preserve">, </w:t>
            </w:r>
            <w:r w:rsidR="004566FE">
              <w:rPr>
                <w:rFonts w:ascii="Times New Roman" w:hAnsi="Times New Roman"/>
                <w:iCs/>
                <w:sz w:val="24"/>
                <w:szCs w:val="24"/>
              </w:rPr>
              <w:t>ул. Красноармейская, д.47</w:t>
            </w:r>
            <w:r w:rsidR="009707E3" w:rsidRPr="009707E3">
              <w:rPr>
                <w:rFonts w:ascii="Times New Roman" w:hAnsi="Times New Roman"/>
                <w:iCs/>
                <w:sz w:val="24"/>
                <w:szCs w:val="24"/>
              </w:rPr>
              <w:t xml:space="preserve">, </w:t>
            </w:r>
            <w:r w:rsidR="000A1D06">
              <w:rPr>
                <w:rFonts w:ascii="Times New Roman" w:hAnsi="Times New Roman"/>
                <w:iCs/>
                <w:sz w:val="24"/>
                <w:szCs w:val="24"/>
              </w:rPr>
              <w:t>ул. Комсомольская, д.53</w:t>
            </w:r>
            <w:r w:rsidR="000A1D06" w:rsidRPr="009707E3">
              <w:rPr>
                <w:rFonts w:ascii="Times New Roman" w:hAnsi="Times New Roman"/>
                <w:iCs/>
                <w:sz w:val="24"/>
                <w:szCs w:val="24"/>
              </w:rPr>
              <w:t xml:space="preserve">, </w:t>
            </w:r>
            <w:r w:rsidR="004566FE">
              <w:rPr>
                <w:rFonts w:ascii="Times New Roman" w:hAnsi="Times New Roman"/>
                <w:iCs/>
                <w:sz w:val="24"/>
                <w:szCs w:val="24"/>
              </w:rPr>
              <w:t>п. Досатуй</w:t>
            </w:r>
            <w:r w:rsidR="009707E3" w:rsidRPr="009707E3">
              <w:rPr>
                <w:rFonts w:ascii="Times New Roman" w:hAnsi="Times New Roman"/>
                <w:iCs/>
                <w:sz w:val="24"/>
                <w:szCs w:val="24"/>
              </w:rPr>
              <w:t xml:space="preserve">, </w:t>
            </w:r>
            <w:r w:rsidR="004566FE">
              <w:rPr>
                <w:rFonts w:ascii="Times New Roman" w:hAnsi="Times New Roman"/>
                <w:iCs/>
                <w:sz w:val="24"/>
                <w:szCs w:val="24"/>
              </w:rPr>
              <w:t>ул. Привокзальная, д. 2в</w:t>
            </w:r>
          </w:p>
        </w:tc>
      </w:tr>
      <w:tr w:rsidR="0005423A" w:rsidRPr="000378EA" w:rsidTr="003C06B9">
        <w:trPr>
          <w:jc w:val="center"/>
        </w:trPr>
        <w:tc>
          <w:tcPr>
            <w:tcW w:w="972" w:type="dxa"/>
            <w:tcMar>
              <w:top w:w="0" w:type="dxa"/>
              <w:left w:w="108" w:type="dxa"/>
              <w:bottom w:w="0" w:type="dxa"/>
              <w:right w:w="108" w:type="dxa"/>
            </w:tcMar>
          </w:tcPr>
          <w:p w:rsidR="0005423A" w:rsidRPr="000378EA" w:rsidRDefault="0005423A" w:rsidP="003C06B9">
            <w:pPr>
              <w:spacing w:after="0" w:line="240" w:lineRule="auto"/>
              <w:ind w:left="426"/>
              <w:rPr>
                <w:rFonts w:ascii="Times New Roman" w:hAnsi="Times New Roman"/>
                <w:sz w:val="24"/>
                <w:szCs w:val="24"/>
              </w:rPr>
            </w:pPr>
            <w:r w:rsidRPr="000378EA">
              <w:rPr>
                <w:rFonts w:ascii="Times New Roman" w:hAnsi="Times New Roman"/>
                <w:sz w:val="24"/>
                <w:szCs w:val="24"/>
              </w:rPr>
              <w:t>3.</w:t>
            </w:r>
          </w:p>
        </w:tc>
        <w:tc>
          <w:tcPr>
            <w:tcW w:w="2589" w:type="dxa"/>
            <w:tcMar>
              <w:top w:w="0" w:type="dxa"/>
              <w:left w:w="108" w:type="dxa"/>
              <w:bottom w:w="0" w:type="dxa"/>
              <w:right w:w="108" w:type="dxa"/>
            </w:tcMar>
          </w:tcPr>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Основание для проектирования</w:t>
            </w:r>
          </w:p>
        </w:tc>
        <w:tc>
          <w:tcPr>
            <w:tcW w:w="6153" w:type="dxa"/>
            <w:tcMar>
              <w:top w:w="0" w:type="dxa"/>
              <w:left w:w="108" w:type="dxa"/>
              <w:bottom w:w="0" w:type="dxa"/>
              <w:right w:w="108" w:type="dxa"/>
            </w:tcMar>
          </w:tcPr>
          <w:p w:rsidR="0005423A" w:rsidRPr="000378EA" w:rsidRDefault="0005423A" w:rsidP="0005423A">
            <w:pPr>
              <w:pStyle w:val="a8"/>
              <w:numPr>
                <w:ilvl w:val="0"/>
                <w:numId w:val="22"/>
              </w:numPr>
              <w:spacing w:after="0" w:line="240" w:lineRule="auto"/>
              <w:ind w:left="457"/>
              <w:rPr>
                <w:rFonts w:ascii="Times New Roman" w:hAnsi="Times New Roman"/>
                <w:sz w:val="24"/>
                <w:szCs w:val="24"/>
                <w:lang w:eastAsia="ru-RU"/>
              </w:rPr>
            </w:pPr>
            <w:r w:rsidRPr="000378EA">
              <w:rPr>
                <w:rFonts w:ascii="Times New Roman" w:hAnsi="Times New Roman"/>
                <w:sz w:val="24"/>
                <w:szCs w:val="24"/>
                <w:lang w:eastAsia="ru-RU"/>
              </w:rPr>
              <w:t>Градостроительный кодекс Российской Федерации.</w:t>
            </w:r>
          </w:p>
          <w:p w:rsidR="0005423A" w:rsidRPr="000378EA" w:rsidRDefault="0005423A" w:rsidP="0005423A">
            <w:pPr>
              <w:pStyle w:val="a8"/>
              <w:numPr>
                <w:ilvl w:val="0"/>
                <w:numId w:val="22"/>
              </w:numPr>
              <w:spacing w:after="0" w:line="240" w:lineRule="auto"/>
              <w:ind w:left="479"/>
              <w:rPr>
                <w:rFonts w:ascii="Times New Roman" w:hAnsi="Times New Roman"/>
                <w:sz w:val="24"/>
                <w:szCs w:val="24"/>
                <w:lang w:eastAsia="ru-RU"/>
              </w:rPr>
            </w:pPr>
            <w:r w:rsidRPr="000378EA">
              <w:rPr>
                <w:rFonts w:ascii="Times New Roman" w:hAnsi="Times New Roman"/>
                <w:sz w:val="24"/>
                <w:szCs w:val="24"/>
                <w:lang w:eastAsia="ru-RU"/>
              </w:rPr>
              <w:t>Жилищный кодекс Российской федерации.</w:t>
            </w:r>
          </w:p>
          <w:p w:rsidR="0005423A" w:rsidRPr="000378EA" w:rsidRDefault="0005423A" w:rsidP="0005423A">
            <w:pPr>
              <w:numPr>
                <w:ilvl w:val="0"/>
                <w:numId w:val="22"/>
              </w:numPr>
              <w:spacing w:after="0" w:line="240" w:lineRule="auto"/>
              <w:ind w:left="479"/>
              <w:rPr>
                <w:rFonts w:ascii="Times New Roman" w:hAnsi="Times New Roman"/>
                <w:sz w:val="24"/>
                <w:szCs w:val="24"/>
              </w:rPr>
            </w:pPr>
            <w:r w:rsidRPr="000378EA">
              <w:rPr>
                <w:rFonts w:ascii="Times New Roman" w:hAnsi="Times New Roman"/>
                <w:sz w:val="24"/>
                <w:szCs w:val="24"/>
              </w:rPr>
              <w:t xml:space="preserve">Приказ Минрегиона РФ от 30.12.2009 </w:t>
            </w:r>
            <w:r w:rsidRPr="000378EA">
              <w:rPr>
                <w:rFonts w:ascii="Times New Roman" w:hAnsi="Times New Roman"/>
                <w:sz w:val="24"/>
                <w:szCs w:val="24"/>
                <w:lang w:val="en-US"/>
              </w:rPr>
              <w:t>N</w:t>
            </w:r>
            <w:r w:rsidRPr="000378EA">
              <w:rPr>
                <w:rFonts w:ascii="Times New Roman" w:hAnsi="Times New Roman"/>
                <w:sz w:val="24"/>
                <w:szCs w:val="24"/>
              </w:rPr>
              <w:t xml:space="preserve"> 624 (ред. от       14.11.2011).   </w:t>
            </w:r>
          </w:p>
          <w:p w:rsidR="0005423A" w:rsidRPr="000378EA" w:rsidRDefault="0005423A" w:rsidP="0005423A">
            <w:pPr>
              <w:numPr>
                <w:ilvl w:val="0"/>
                <w:numId w:val="22"/>
              </w:numPr>
              <w:spacing w:after="0" w:line="240" w:lineRule="auto"/>
              <w:ind w:left="479"/>
              <w:rPr>
                <w:rFonts w:ascii="Times New Roman" w:hAnsi="Times New Roman"/>
                <w:sz w:val="24"/>
                <w:szCs w:val="24"/>
              </w:rPr>
            </w:pPr>
            <w:r w:rsidRPr="000378EA">
              <w:rPr>
                <w:rFonts w:ascii="Times New Roman" w:hAnsi="Times New Roman"/>
                <w:sz w:val="24"/>
                <w:szCs w:val="24"/>
              </w:rPr>
              <w:t>Закон Забайкальского края от 29.10.2013г. №875-ЗЗК «О регулировании отдельных вопросов обеспечения проведения капитального ремонта общего имущества в многоквартирных домах, расположенных на территории Забайкальского края»</w:t>
            </w:r>
          </w:p>
          <w:p w:rsidR="0005423A" w:rsidRPr="000378EA" w:rsidRDefault="0005423A" w:rsidP="0005423A">
            <w:pPr>
              <w:numPr>
                <w:ilvl w:val="0"/>
                <w:numId w:val="22"/>
              </w:numPr>
              <w:spacing w:after="0" w:line="240" w:lineRule="auto"/>
              <w:ind w:left="479"/>
              <w:rPr>
                <w:rFonts w:ascii="Times New Roman" w:hAnsi="Times New Roman"/>
                <w:sz w:val="24"/>
                <w:szCs w:val="24"/>
              </w:rPr>
            </w:pPr>
            <w:r w:rsidRPr="000378EA">
              <w:rPr>
                <w:rFonts w:ascii="Times New Roman" w:hAnsi="Times New Roman"/>
                <w:sz w:val="24"/>
                <w:szCs w:val="24"/>
              </w:rPr>
              <w:t xml:space="preserve">Постановление Правительства Забайкальского края от 9 марта 2017 года № 83 «О внесении изменений в Региональный краткосрочный план реализации Региональной программы капитального ремонта общего имущества в многоквартирных домах, расположенных на территории Забайкальского края, на </w:t>
            </w:r>
            <w:r w:rsidR="0082163D">
              <w:rPr>
                <w:rFonts w:ascii="Times New Roman" w:hAnsi="Times New Roman"/>
                <w:sz w:val="24"/>
                <w:szCs w:val="24"/>
              </w:rPr>
              <w:t>2016-2018</w:t>
            </w:r>
            <w:r w:rsidRPr="000378EA">
              <w:rPr>
                <w:rFonts w:ascii="Times New Roman" w:hAnsi="Times New Roman"/>
                <w:sz w:val="24"/>
                <w:szCs w:val="24"/>
              </w:rPr>
              <w:t xml:space="preserve"> годы, утвержденный постановлением Правительства Забайкальского края от 28 марта 2016 года № 111.</w:t>
            </w:r>
          </w:p>
          <w:p w:rsidR="0005423A" w:rsidRPr="000378EA" w:rsidRDefault="0005423A" w:rsidP="0005423A">
            <w:pPr>
              <w:numPr>
                <w:ilvl w:val="0"/>
                <w:numId w:val="22"/>
              </w:numPr>
              <w:spacing w:after="0" w:line="240" w:lineRule="auto"/>
              <w:ind w:left="479"/>
              <w:rPr>
                <w:rFonts w:ascii="Times New Roman" w:hAnsi="Times New Roman"/>
                <w:sz w:val="24"/>
                <w:szCs w:val="24"/>
              </w:rPr>
            </w:pPr>
            <w:r w:rsidRPr="000378EA">
              <w:rPr>
                <w:rFonts w:ascii="Times New Roman" w:hAnsi="Times New Roman"/>
                <w:sz w:val="24"/>
                <w:szCs w:val="24"/>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5423A" w:rsidRPr="000378EA" w:rsidRDefault="0005423A" w:rsidP="0005423A">
            <w:pPr>
              <w:pStyle w:val="a8"/>
              <w:numPr>
                <w:ilvl w:val="0"/>
                <w:numId w:val="22"/>
              </w:numPr>
              <w:spacing w:after="0" w:line="240" w:lineRule="auto"/>
              <w:ind w:left="479"/>
              <w:rPr>
                <w:rFonts w:ascii="Times New Roman" w:hAnsi="Times New Roman"/>
                <w:sz w:val="24"/>
                <w:szCs w:val="24"/>
                <w:lang w:eastAsia="ru-RU"/>
              </w:rPr>
            </w:pPr>
            <w:r w:rsidRPr="000378EA">
              <w:rPr>
                <w:rFonts w:ascii="Times New Roman" w:hAnsi="Times New Roman"/>
                <w:sz w:val="24"/>
                <w:szCs w:val="24"/>
                <w:lang w:eastAsia="ru-RU"/>
              </w:rPr>
              <w:t>Федеральный закон от 30 декабря 2009 года № 384-Ф3 «Технический регламент о безопасности зданий и сооружений».</w:t>
            </w:r>
          </w:p>
        </w:tc>
      </w:tr>
      <w:tr w:rsidR="0005423A" w:rsidRPr="000378EA" w:rsidTr="003C06B9">
        <w:trPr>
          <w:trHeight w:val="308"/>
          <w:jc w:val="center"/>
        </w:trPr>
        <w:tc>
          <w:tcPr>
            <w:tcW w:w="972" w:type="dxa"/>
            <w:tcMar>
              <w:top w:w="0" w:type="dxa"/>
              <w:left w:w="108" w:type="dxa"/>
              <w:bottom w:w="0" w:type="dxa"/>
              <w:right w:w="108" w:type="dxa"/>
            </w:tcMar>
          </w:tcPr>
          <w:p w:rsidR="0005423A" w:rsidRPr="000378EA" w:rsidRDefault="0005423A" w:rsidP="003C06B9">
            <w:pPr>
              <w:spacing w:after="0" w:line="240" w:lineRule="auto"/>
              <w:ind w:left="426"/>
              <w:rPr>
                <w:rFonts w:ascii="Times New Roman" w:hAnsi="Times New Roman"/>
                <w:sz w:val="24"/>
                <w:szCs w:val="24"/>
              </w:rPr>
            </w:pPr>
            <w:r w:rsidRPr="000378EA">
              <w:rPr>
                <w:rFonts w:ascii="Times New Roman" w:hAnsi="Times New Roman"/>
                <w:sz w:val="24"/>
                <w:szCs w:val="24"/>
              </w:rPr>
              <w:t>4.</w:t>
            </w:r>
          </w:p>
        </w:tc>
        <w:tc>
          <w:tcPr>
            <w:tcW w:w="2589" w:type="dxa"/>
            <w:tcMar>
              <w:top w:w="0" w:type="dxa"/>
              <w:left w:w="108" w:type="dxa"/>
              <w:bottom w:w="0" w:type="dxa"/>
              <w:right w:w="108" w:type="dxa"/>
            </w:tcMar>
          </w:tcPr>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Вид строительства</w:t>
            </w:r>
          </w:p>
        </w:tc>
        <w:tc>
          <w:tcPr>
            <w:tcW w:w="6153" w:type="dxa"/>
            <w:tcMar>
              <w:top w:w="0" w:type="dxa"/>
              <w:left w:w="108" w:type="dxa"/>
              <w:bottom w:w="0" w:type="dxa"/>
              <w:right w:w="108" w:type="dxa"/>
            </w:tcMar>
          </w:tcPr>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Капитальный ремонт</w:t>
            </w:r>
          </w:p>
        </w:tc>
      </w:tr>
      <w:tr w:rsidR="0005423A" w:rsidRPr="000378EA" w:rsidTr="003C06B9">
        <w:trPr>
          <w:trHeight w:val="77"/>
          <w:jc w:val="center"/>
        </w:trPr>
        <w:tc>
          <w:tcPr>
            <w:tcW w:w="972" w:type="dxa"/>
            <w:tcMar>
              <w:top w:w="0" w:type="dxa"/>
              <w:left w:w="108" w:type="dxa"/>
              <w:bottom w:w="0" w:type="dxa"/>
              <w:right w:w="108" w:type="dxa"/>
            </w:tcMar>
          </w:tcPr>
          <w:p w:rsidR="0005423A" w:rsidRPr="000378EA" w:rsidRDefault="0005423A" w:rsidP="003C06B9">
            <w:pPr>
              <w:spacing w:after="0" w:line="240" w:lineRule="auto"/>
              <w:ind w:left="426"/>
              <w:rPr>
                <w:rFonts w:ascii="Times New Roman" w:hAnsi="Times New Roman"/>
                <w:sz w:val="24"/>
                <w:szCs w:val="24"/>
              </w:rPr>
            </w:pPr>
            <w:r w:rsidRPr="000378EA">
              <w:rPr>
                <w:rFonts w:ascii="Times New Roman" w:hAnsi="Times New Roman"/>
                <w:sz w:val="24"/>
                <w:szCs w:val="24"/>
              </w:rPr>
              <w:t>5.</w:t>
            </w:r>
          </w:p>
        </w:tc>
        <w:tc>
          <w:tcPr>
            <w:tcW w:w="2589" w:type="dxa"/>
            <w:tcMar>
              <w:top w:w="0" w:type="dxa"/>
              <w:left w:w="108" w:type="dxa"/>
              <w:bottom w:w="0" w:type="dxa"/>
              <w:right w:w="108" w:type="dxa"/>
            </w:tcMar>
          </w:tcPr>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Стадийность</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проектирования</w:t>
            </w:r>
          </w:p>
        </w:tc>
        <w:tc>
          <w:tcPr>
            <w:tcW w:w="6153" w:type="dxa"/>
            <w:tcMar>
              <w:top w:w="0" w:type="dxa"/>
              <w:left w:w="108" w:type="dxa"/>
              <w:bottom w:w="0" w:type="dxa"/>
              <w:right w:w="108" w:type="dxa"/>
            </w:tcMar>
          </w:tcPr>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Рабочая документация</w:t>
            </w:r>
          </w:p>
        </w:tc>
      </w:tr>
      <w:tr w:rsidR="0005423A" w:rsidRPr="000378EA" w:rsidTr="003C06B9">
        <w:trPr>
          <w:jc w:val="center"/>
        </w:trPr>
        <w:tc>
          <w:tcPr>
            <w:tcW w:w="972" w:type="dxa"/>
            <w:tcMar>
              <w:top w:w="0" w:type="dxa"/>
              <w:left w:w="108" w:type="dxa"/>
              <w:bottom w:w="0" w:type="dxa"/>
              <w:right w:w="108" w:type="dxa"/>
            </w:tcMar>
          </w:tcPr>
          <w:p w:rsidR="0005423A" w:rsidRPr="000378EA" w:rsidRDefault="0005423A" w:rsidP="003C06B9">
            <w:pPr>
              <w:spacing w:after="0" w:line="240" w:lineRule="auto"/>
              <w:ind w:left="426"/>
              <w:rPr>
                <w:rFonts w:ascii="Times New Roman" w:hAnsi="Times New Roman"/>
                <w:sz w:val="24"/>
                <w:szCs w:val="24"/>
              </w:rPr>
            </w:pPr>
            <w:r w:rsidRPr="000378EA">
              <w:rPr>
                <w:rFonts w:ascii="Times New Roman" w:hAnsi="Times New Roman"/>
                <w:sz w:val="24"/>
                <w:szCs w:val="24"/>
              </w:rPr>
              <w:t>6.</w:t>
            </w:r>
          </w:p>
        </w:tc>
        <w:tc>
          <w:tcPr>
            <w:tcW w:w="2589" w:type="dxa"/>
            <w:tcMar>
              <w:top w:w="0" w:type="dxa"/>
              <w:left w:w="108" w:type="dxa"/>
              <w:bottom w:w="0" w:type="dxa"/>
              <w:right w:w="108" w:type="dxa"/>
            </w:tcMar>
          </w:tcPr>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Источник</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финансирования</w:t>
            </w:r>
          </w:p>
        </w:tc>
        <w:tc>
          <w:tcPr>
            <w:tcW w:w="6153" w:type="dxa"/>
            <w:tcMar>
              <w:top w:w="0" w:type="dxa"/>
              <w:left w:w="108" w:type="dxa"/>
              <w:bottom w:w="0" w:type="dxa"/>
              <w:right w:w="108" w:type="dxa"/>
            </w:tcMar>
          </w:tcPr>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Средства собственников помещений в многоквартирных домах, формирующих фонды капитального ремонта на счете, счетах Забайкальского фонда капитального ремонта многоквартирных домов.</w:t>
            </w:r>
          </w:p>
        </w:tc>
      </w:tr>
      <w:tr w:rsidR="0005423A" w:rsidRPr="000378EA" w:rsidTr="003C06B9">
        <w:trPr>
          <w:trHeight w:val="625"/>
          <w:jc w:val="center"/>
        </w:trPr>
        <w:tc>
          <w:tcPr>
            <w:tcW w:w="972" w:type="dxa"/>
            <w:tcMar>
              <w:top w:w="0" w:type="dxa"/>
              <w:left w:w="108" w:type="dxa"/>
              <w:bottom w:w="0" w:type="dxa"/>
              <w:right w:w="108" w:type="dxa"/>
            </w:tcMar>
          </w:tcPr>
          <w:p w:rsidR="0005423A" w:rsidRPr="000378EA" w:rsidRDefault="0005423A" w:rsidP="003C06B9">
            <w:pPr>
              <w:spacing w:after="0" w:line="240" w:lineRule="auto"/>
              <w:ind w:left="426"/>
              <w:rPr>
                <w:rFonts w:ascii="Times New Roman" w:hAnsi="Times New Roman"/>
                <w:sz w:val="24"/>
                <w:szCs w:val="24"/>
              </w:rPr>
            </w:pPr>
            <w:r w:rsidRPr="000378EA">
              <w:rPr>
                <w:rFonts w:ascii="Times New Roman" w:hAnsi="Times New Roman"/>
                <w:sz w:val="24"/>
                <w:szCs w:val="24"/>
              </w:rPr>
              <w:t>7.</w:t>
            </w:r>
          </w:p>
        </w:tc>
        <w:tc>
          <w:tcPr>
            <w:tcW w:w="2589" w:type="dxa"/>
            <w:tcMar>
              <w:top w:w="0" w:type="dxa"/>
              <w:left w:w="108" w:type="dxa"/>
              <w:bottom w:w="0" w:type="dxa"/>
              <w:right w:w="108" w:type="dxa"/>
            </w:tcMar>
          </w:tcPr>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Предмет проектирования</w:t>
            </w:r>
          </w:p>
        </w:tc>
        <w:tc>
          <w:tcPr>
            <w:tcW w:w="6153" w:type="dxa"/>
            <w:tcMar>
              <w:top w:w="0" w:type="dxa"/>
              <w:left w:w="108" w:type="dxa"/>
              <w:bottom w:w="0" w:type="dxa"/>
              <w:right w:w="108" w:type="dxa"/>
            </w:tcMar>
          </w:tcPr>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Разработка рабочей документации на проведение работ по капитальному ремонту многоквартирного дома:</w:t>
            </w:r>
          </w:p>
          <w:p w:rsidR="0005423A" w:rsidRPr="000378EA" w:rsidRDefault="0005423A" w:rsidP="0005423A">
            <w:pPr>
              <w:pStyle w:val="a8"/>
              <w:numPr>
                <w:ilvl w:val="0"/>
                <w:numId w:val="23"/>
              </w:numPr>
              <w:spacing w:after="0" w:line="240" w:lineRule="auto"/>
              <w:rPr>
                <w:rFonts w:ascii="Times New Roman" w:hAnsi="Times New Roman"/>
                <w:i/>
                <w:sz w:val="24"/>
                <w:szCs w:val="24"/>
              </w:rPr>
            </w:pPr>
            <w:r w:rsidRPr="000378EA">
              <w:rPr>
                <w:rFonts w:ascii="Times New Roman" w:hAnsi="Times New Roman"/>
                <w:i/>
                <w:sz w:val="24"/>
                <w:szCs w:val="24"/>
              </w:rPr>
              <w:t>капитальный ремонт крыши</w:t>
            </w:r>
          </w:p>
        </w:tc>
      </w:tr>
      <w:tr w:rsidR="0005423A" w:rsidRPr="000378EA" w:rsidTr="003C06B9">
        <w:trPr>
          <w:trHeight w:val="920"/>
          <w:jc w:val="center"/>
        </w:trPr>
        <w:tc>
          <w:tcPr>
            <w:tcW w:w="972" w:type="dxa"/>
            <w:tcMar>
              <w:top w:w="0" w:type="dxa"/>
              <w:left w:w="108" w:type="dxa"/>
              <w:bottom w:w="0" w:type="dxa"/>
              <w:right w:w="108" w:type="dxa"/>
            </w:tcMar>
          </w:tcPr>
          <w:p w:rsidR="0005423A" w:rsidRPr="000378EA" w:rsidRDefault="0005423A" w:rsidP="003C06B9">
            <w:pPr>
              <w:spacing w:after="0" w:line="240" w:lineRule="auto"/>
              <w:ind w:left="426"/>
              <w:rPr>
                <w:rFonts w:ascii="Times New Roman" w:hAnsi="Times New Roman"/>
                <w:sz w:val="24"/>
                <w:szCs w:val="24"/>
              </w:rPr>
            </w:pPr>
            <w:r w:rsidRPr="000378EA">
              <w:rPr>
                <w:rFonts w:ascii="Times New Roman" w:hAnsi="Times New Roman"/>
                <w:sz w:val="24"/>
                <w:szCs w:val="24"/>
              </w:rPr>
              <w:t>8.</w:t>
            </w:r>
          </w:p>
        </w:tc>
        <w:tc>
          <w:tcPr>
            <w:tcW w:w="2589" w:type="dxa"/>
            <w:tcMar>
              <w:top w:w="0" w:type="dxa"/>
              <w:left w:w="108" w:type="dxa"/>
              <w:bottom w:w="0" w:type="dxa"/>
              <w:right w:w="108" w:type="dxa"/>
            </w:tcMar>
          </w:tcPr>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Технико-экономические показатели по зданию</w:t>
            </w:r>
          </w:p>
        </w:tc>
        <w:tc>
          <w:tcPr>
            <w:tcW w:w="6153" w:type="dxa"/>
            <w:tcMar>
              <w:top w:w="0" w:type="dxa"/>
              <w:left w:w="108" w:type="dxa"/>
              <w:bottom w:w="0" w:type="dxa"/>
              <w:right w:w="108" w:type="dxa"/>
            </w:tcMar>
          </w:tcPr>
          <w:p w:rsidR="00D17BAE" w:rsidRPr="00D17BAE" w:rsidRDefault="004566FE" w:rsidP="003C06B9">
            <w:pPr>
              <w:spacing w:after="0" w:line="240" w:lineRule="auto"/>
              <w:rPr>
                <w:rFonts w:ascii="Times New Roman" w:hAnsi="Times New Roman"/>
                <w:b/>
                <w:sz w:val="24"/>
                <w:szCs w:val="24"/>
              </w:rPr>
            </w:pPr>
            <w:r>
              <w:rPr>
                <w:rFonts w:ascii="Times New Roman" w:hAnsi="Times New Roman"/>
                <w:b/>
                <w:iCs/>
                <w:sz w:val="24"/>
                <w:szCs w:val="24"/>
              </w:rPr>
              <w:t>пгт. Забайкальск</w:t>
            </w:r>
            <w:r w:rsidR="00D17BAE" w:rsidRPr="00D17BAE">
              <w:rPr>
                <w:rFonts w:ascii="Times New Roman" w:hAnsi="Times New Roman"/>
                <w:b/>
                <w:iCs/>
                <w:sz w:val="24"/>
                <w:szCs w:val="24"/>
              </w:rPr>
              <w:t xml:space="preserve">, </w:t>
            </w:r>
            <w:r>
              <w:rPr>
                <w:rFonts w:ascii="Times New Roman" w:hAnsi="Times New Roman"/>
                <w:b/>
                <w:iCs/>
                <w:sz w:val="24"/>
                <w:szCs w:val="24"/>
              </w:rPr>
              <w:t>ул. Красноармейская, д.47</w:t>
            </w:r>
          </w:p>
          <w:p w:rsidR="0005423A" w:rsidRPr="000378EA" w:rsidRDefault="004F161B" w:rsidP="003C06B9">
            <w:pPr>
              <w:spacing w:after="0" w:line="240" w:lineRule="auto"/>
              <w:rPr>
                <w:rFonts w:ascii="Times New Roman" w:hAnsi="Times New Roman"/>
                <w:sz w:val="24"/>
                <w:szCs w:val="24"/>
              </w:rPr>
            </w:pPr>
            <w:r>
              <w:rPr>
                <w:rFonts w:ascii="Times New Roman" w:hAnsi="Times New Roman"/>
                <w:sz w:val="24"/>
                <w:szCs w:val="24"/>
              </w:rPr>
              <w:t>Год постройки – 1955</w:t>
            </w:r>
            <w:r w:rsidR="0005423A" w:rsidRPr="000378EA">
              <w:rPr>
                <w:rFonts w:ascii="Times New Roman" w:hAnsi="Times New Roman"/>
                <w:sz w:val="24"/>
                <w:szCs w:val="24"/>
              </w:rPr>
              <w:t xml:space="preserve"> г. </w:t>
            </w:r>
          </w:p>
          <w:p w:rsidR="0005423A" w:rsidRPr="000378EA" w:rsidRDefault="0005423A" w:rsidP="003C06B9">
            <w:pPr>
              <w:spacing w:after="0" w:line="240" w:lineRule="auto"/>
              <w:rPr>
                <w:rFonts w:ascii="Times New Roman" w:hAnsi="Times New Roman"/>
                <w:sz w:val="24"/>
                <w:szCs w:val="24"/>
                <w:vertAlign w:val="superscript"/>
              </w:rPr>
            </w:pPr>
            <w:r w:rsidRPr="000378EA">
              <w:rPr>
                <w:rFonts w:ascii="Times New Roman" w:hAnsi="Times New Roman"/>
                <w:sz w:val="24"/>
                <w:szCs w:val="24"/>
              </w:rPr>
              <w:t xml:space="preserve">Площадь здания всего – </w:t>
            </w:r>
            <w:r w:rsidR="004F161B" w:rsidRPr="004F161B">
              <w:rPr>
                <w:rFonts w:ascii="Times New Roman" w:hAnsi="Times New Roman"/>
                <w:sz w:val="24"/>
                <w:szCs w:val="24"/>
              </w:rPr>
              <w:t>390</w:t>
            </w:r>
            <w:r w:rsidR="004F161B">
              <w:rPr>
                <w:rFonts w:ascii="Times New Roman" w:hAnsi="Times New Roman"/>
                <w:sz w:val="24"/>
                <w:szCs w:val="24"/>
              </w:rPr>
              <w:t xml:space="preserve"> </w:t>
            </w:r>
            <w:r w:rsidRPr="000378EA">
              <w:rPr>
                <w:rFonts w:ascii="Times New Roman" w:hAnsi="Times New Roman"/>
                <w:sz w:val="24"/>
                <w:szCs w:val="24"/>
              </w:rPr>
              <w:t>м</w:t>
            </w:r>
            <w:r w:rsidRPr="000378EA">
              <w:rPr>
                <w:rFonts w:ascii="Times New Roman" w:hAnsi="Times New Roman"/>
                <w:sz w:val="24"/>
                <w:szCs w:val="24"/>
                <w:vertAlign w:val="superscript"/>
              </w:rPr>
              <w:t>2</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В том числе:</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 xml:space="preserve">Площадь жилых и нежилых помещений – </w:t>
            </w:r>
            <w:r w:rsidR="004F161B" w:rsidRPr="004F161B">
              <w:rPr>
                <w:rFonts w:ascii="Times New Roman" w:hAnsi="Times New Roman"/>
                <w:sz w:val="24"/>
                <w:szCs w:val="24"/>
              </w:rPr>
              <w:t>346</w:t>
            </w:r>
            <w:r w:rsidR="004F161B">
              <w:rPr>
                <w:rFonts w:ascii="Times New Roman" w:hAnsi="Times New Roman"/>
                <w:sz w:val="24"/>
                <w:szCs w:val="24"/>
              </w:rPr>
              <w:t xml:space="preserve"> </w:t>
            </w:r>
            <w:r w:rsidRPr="000378EA">
              <w:rPr>
                <w:rFonts w:ascii="Times New Roman" w:hAnsi="Times New Roman"/>
                <w:sz w:val="24"/>
                <w:szCs w:val="24"/>
              </w:rPr>
              <w:t>м</w:t>
            </w:r>
            <w:r w:rsidRPr="000378EA">
              <w:rPr>
                <w:rFonts w:ascii="Times New Roman" w:hAnsi="Times New Roman"/>
                <w:sz w:val="24"/>
                <w:szCs w:val="24"/>
                <w:vertAlign w:val="superscript"/>
              </w:rPr>
              <w:t>2</w:t>
            </w:r>
          </w:p>
          <w:p w:rsidR="0005423A" w:rsidRPr="000378EA" w:rsidRDefault="00C1376F" w:rsidP="003C06B9">
            <w:pPr>
              <w:spacing w:after="0" w:line="240" w:lineRule="auto"/>
              <w:rPr>
                <w:rFonts w:ascii="Times New Roman" w:hAnsi="Times New Roman"/>
                <w:sz w:val="24"/>
                <w:szCs w:val="24"/>
              </w:rPr>
            </w:pPr>
            <w:r>
              <w:rPr>
                <w:rFonts w:ascii="Times New Roman" w:hAnsi="Times New Roman"/>
                <w:sz w:val="24"/>
                <w:szCs w:val="24"/>
              </w:rPr>
              <w:t>Эта</w:t>
            </w:r>
            <w:r w:rsidR="004F161B">
              <w:rPr>
                <w:rFonts w:ascii="Times New Roman" w:hAnsi="Times New Roman"/>
                <w:sz w:val="24"/>
                <w:szCs w:val="24"/>
              </w:rPr>
              <w:t>жность – 2</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Количество по</w:t>
            </w:r>
            <w:r w:rsidR="004F161B">
              <w:rPr>
                <w:rFonts w:ascii="Times New Roman" w:hAnsi="Times New Roman"/>
                <w:sz w:val="24"/>
                <w:szCs w:val="24"/>
              </w:rPr>
              <w:t>дъездов – 2</w:t>
            </w:r>
          </w:p>
          <w:p w:rsidR="0005423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Материал стен – кирпич</w:t>
            </w:r>
          </w:p>
          <w:p w:rsidR="00E161D9" w:rsidRPr="00A44D91" w:rsidRDefault="00E161D9" w:rsidP="00E161D9">
            <w:pPr>
              <w:spacing w:after="60" w:line="230" w:lineRule="exact"/>
              <w:rPr>
                <w:rFonts w:ascii="Times New Roman" w:hAnsi="Times New Roman"/>
                <w:b/>
                <w:sz w:val="24"/>
                <w:szCs w:val="24"/>
              </w:rPr>
            </w:pPr>
            <w:r>
              <w:rPr>
                <w:rFonts w:ascii="Times New Roman" w:hAnsi="Times New Roman"/>
                <w:b/>
                <w:iCs/>
                <w:sz w:val="24"/>
                <w:szCs w:val="24"/>
              </w:rPr>
              <w:t>пгт. Забайкальск</w:t>
            </w:r>
            <w:r w:rsidRPr="00A44D91">
              <w:rPr>
                <w:rFonts w:ascii="Times New Roman" w:hAnsi="Times New Roman"/>
                <w:b/>
                <w:iCs/>
                <w:sz w:val="24"/>
                <w:szCs w:val="24"/>
              </w:rPr>
              <w:t xml:space="preserve">, ул. </w:t>
            </w:r>
            <w:r>
              <w:rPr>
                <w:rFonts w:ascii="Times New Roman" w:hAnsi="Times New Roman"/>
                <w:b/>
                <w:iCs/>
                <w:sz w:val="24"/>
                <w:szCs w:val="24"/>
              </w:rPr>
              <w:t>Комсомольская, д.53</w:t>
            </w:r>
          </w:p>
          <w:p w:rsidR="00E161D9" w:rsidRPr="004B148A" w:rsidRDefault="00E161D9" w:rsidP="00E161D9">
            <w:pPr>
              <w:spacing w:after="60" w:line="230" w:lineRule="exact"/>
              <w:rPr>
                <w:rFonts w:ascii="Times New Roman" w:hAnsi="Times New Roman"/>
                <w:sz w:val="23"/>
                <w:szCs w:val="23"/>
              </w:rPr>
            </w:pPr>
            <w:r w:rsidRPr="004B148A">
              <w:rPr>
                <w:rFonts w:ascii="Times New Roman" w:hAnsi="Times New Roman"/>
                <w:sz w:val="23"/>
                <w:szCs w:val="23"/>
              </w:rPr>
              <w:t xml:space="preserve">Год постройки – </w:t>
            </w:r>
            <w:r>
              <w:rPr>
                <w:rFonts w:ascii="Times New Roman" w:hAnsi="Times New Roman"/>
                <w:sz w:val="23"/>
                <w:szCs w:val="23"/>
              </w:rPr>
              <w:t>1956</w:t>
            </w:r>
            <w:r w:rsidRPr="004B148A">
              <w:rPr>
                <w:rFonts w:ascii="Times New Roman" w:hAnsi="Times New Roman"/>
                <w:sz w:val="23"/>
                <w:szCs w:val="23"/>
              </w:rPr>
              <w:t xml:space="preserve"> г. </w:t>
            </w:r>
          </w:p>
          <w:p w:rsidR="00E161D9" w:rsidRPr="004B148A" w:rsidRDefault="00E161D9" w:rsidP="00E161D9">
            <w:pPr>
              <w:spacing w:after="60" w:line="230" w:lineRule="exact"/>
              <w:rPr>
                <w:rFonts w:ascii="Times New Roman" w:hAnsi="Times New Roman"/>
                <w:sz w:val="23"/>
                <w:szCs w:val="23"/>
                <w:vertAlign w:val="superscript"/>
              </w:rPr>
            </w:pPr>
            <w:r w:rsidRPr="004B148A">
              <w:rPr>
                <w:rFonts w:ascii="Times New Roman" w:hAnsi="Times New Roman"/>
                <w:sz w:val="23"/>
                <w:szCs w:val="23"/>
              </w:rPr>
              <w:t xml:space="preserve">Площадь здания всего – </w:t>
            </w:r>
            <w:r w:rsidRPr="008B7D01">
              <w:rPr>
                <w:rFonts w:ascii="Times New Roman" w:hAnsi="Times New Roman"/>
                <w:sz w:val="23"/>
                <w:szCs w:val="23"/>
              </w:rPr>
              <w:t>432</w:t>
            </w:r>
            <w:r>
              <w:rPr>
                <w:rFonts w:ascii="Times New Roman" w:hAnsi="Times New Roman"/>
                <w:sz w:val="23"/>
                <w:szCs w:val="23"/>
              </w:rPr>
              <w:t xml:space="preserve"> </w:t>
            </w:r>
            <w:r w:rsidRPr="004B148A">
              <w:rPr>
                <w:rFonts w:ascii="Times New Roman" w:hAnsi="Times New Roman"/>
                <w:sz w:val="23"/>
                <w:szCs w:val="23"/>
              </w:rPr>
              <w:t>м</w:t>
            </w:r>
            <w:r w:rsidRPr="004B148A">
              <w:rPr>
                <w:rFonts w:ascii="Times New Roman" w:hAnsi="Times New Roman"/>
                <w:sz w:val="23"/>
                <w:szCs w:val="23"/>
                <w:vertAlign w:val="superscript"/>
              </w:rPr>
              <w:t>2</w:t>
            </w:r>
          </w:p>
          <w:p w:rsidR="00E161D9" w:rsidRPr="004B148A" w:rsidRDefault="00E161D9" w:rsidP="00E161D9">
            <w:pPr>
              <w:spacing w:after="60" w:line="230" w:lineRule="exact"/>
              <w:rPr>
                <w:rFonts w:ascii="Times New Roman" w:hAnsi="Times New Roman"/>
                <w:sz w:val="23"/>
                <w:szCs w:val="23"/>
              </w:rPr>
            </w:pPr>
            <w:r w:rsidRPr="004B148A">
              <w:rPr>
                <w:rFonts w:ascii="Times New Roman" w:hAnsi="Times New Roman"/>
                <w:sz w:val="23"/>
                <w:szCs w:val="23"/>
              </w:rPr>
              <w:t>В том числе:</w:t>
            </w:r>
          </w:p>
          <w:p w:rsidR="00E161D9" w:rsidRPr="004B148A" w:rsidRDefault="00E161D9" w:rsidP="00E161D9">
            <w:pPr>
              <w:spacing w:after="60" w:line="230" w:lineRule="exact"/>
              <w:rPr>
                <w:rFonts w:ascii="Times New Roman" w:hAnsi="Times New Roman"/>
                <w:sz w:val="23"/>
                <w:szCs w:val="23"/>
              </w:rPr>
            </w:pPr>
            <w:r w:rsidRPr="004B148A">
              <w:rPr>
                <w:rFonts w:ascii="Times New Roman" w:hAnsi="Times New Roman"/>
                <w:sz w:val="23"/>
                <w:szCs w:val="23"/>
              </w:rPr>
              <w:t xml:space="preserve">Площадь жилых и нежилых помещений – </w:t>
            </w:r>
            <w:r w:rsidRPr="008B7D01">
              <w:rPr>
                <w:rFonts w:ascii="Times New Roman" w:hAnsi="Times New Roman"/>
                <w:sz w:val="23"/>
                <w:szCs w:val="23"/>
              </w:rPr>
              <w:t>386,3</w:t>
            </w:r>
            <w:r>
              <w:rPr>
                <w:rFonts w:ascii="Times New Roman" w:hAnsi="Times New Roman"/>
                <w:sz w:val="23"/>
                <w:szCs w:val="23"/>
              </w:rPr>
              <w:t xml:space="preserve"> </w:t>
            </w:r>
            <w:r w:rsidRPr="004B148A">
              <w:rPr>
                <w:rFonts w:ascii="Times New Roman" w:hAnsi="Times New Roman"/>
                <w:sz w:val="23"/>
                <w:szCs w:val="23"/>
              </w:rPr>
              <w:t>м</w:t>
            </w:r>
            <w:r w:rsidRPr="004B148A">
              <w:rPr>
                <w:rFonts w:ascii="Times New Roman" w:hAnsi="Times New Roman"/>
                <w:sz w:val="23"/>
                <w:szCs w:val="23"/>
                <w:vertAlign w:val="superscript"/>
              </w:rPr>
              <w:t>2</w:t>
            </w:r>
          </w:p>
          <w:p w:rsidR="00E161D9" w:rsidRPr="004B148A" w:rsidRDefault="00E161D9" w:rsidP="00E161D9">
            <w:pPr>
              <w:spacing w:after="60" w:line="230" w:lineRule="exact"/>
              <w:rPr>
                <w:rFonts w:ascii="Times New Roman" w:hAnsi="Times New Roman"/>
                <w:sz w:val="23"/>
                <w:szCs w:val="23"/>
              </w:rPr>
            </w:pPr>
            <w:r w:rsidRPr="004B148A">
              <w:rPr>
                <w:rFonts w:ascii="Times New Roman" w:hAnsi="Times New Roman"/>
                <w:sz w:val="23"/>
                <w:szCs w:val="23"/>
              </w:rPr>
              <w:t>Этажность – 2</w:t>
            </w:r>
          </w:p>
          <w:p w:rsidR="00E161D9" w:rsidRPr="004B148A" w:rsidRDefault="00E161D9" w:rsidP="00E161D9">
            <w:pPr>
              <w:spacing w:after="60" w:line="230" w:lineRule="exact"/>
              <w:rPr>
                <w:rFonts w:ascii="Times New Roman" w:hAnsi="Times New Roman"/>
                <w:sz w:val="23"/>
                <w:szCs w:val="23"/>
              </w:rPr>
            </w:pPr>
            <w:r w:rsidRPr="004B148A">
              <w:rPr>
                <w:rFonts w:ascii="Times New Roman" w:hAnsi="Times New Roman"/>
                <w:sz w:val="23"/>
                <w:szCs w:val="23"/>
              </w:rPr>
              <w:t>Коли</w:t>
            </w:r>
            <w:r>
              <w:rPr>
                <w:rFonts w:ascii="Times New Roman" w:hAnsi="Times New Roman"/>
                <w:sz w:val="23"/>
                <w:szCs w:val="23"/>
              </w:rPr>
              <w:t>чество подъездов – 2</w:t>
            </w:r>
          </w:p>
          <w:p w:rsidR="00252520" w:rsidRDefault="00E161D9" w:rsidP="00E161D9">
            <w:pPr>
              <w:spacing w:after="0" w:line="240" w:lineRule="auto"/>
              <w:rPr>
                <w:rFonts w:ascii="Times New Roman" w:hAnsi="Times New Roman"/>
                <w:sz w:val="23"/>
                <w:szCs w:val="23"/>
              </w:rPr>
            </w:pPr>
            <w:r>
              <w:rPr>
                <w:rFonts w:ascii="Times New Roman" w:hAnsi="Times New Roman"/>
                <w:sz w:val="23"/>
                <w:szCs w:val="23"/>
              </w:rPr>
              <w:t>Материал стен – кирпич</w:t>
            </w:r>
          </w:p>
          <w:p w:rsidR="00CD63BA" w:rsidRDefault="00CD63BA" w:rsidP="00CD63BA">
            <w:pPr>
              <w:spacing w:after="0" w:line="240" w:lineRule="auto"/>
              <w:rPr>
                <w:rFonts w:ascii="Times New Roman" w:hAnsi="Times New Roman"/>
                <w:b/>
                <w:iCs/>
                <w:sz w:val="24"/>
                <w:szCs w:val="24"/>
              </w:rPr>
            </w:pPr>
            <w:r>
              <w:rPr>
                <w:rFonts w:ascii="Times New Roman" w:hAnsi="Times New Roman"/>
                <w:b/>
                <w:iCs/>
                <w:sz w:val="24"/>
                <w:szCs w:val="24"/>
              </w:rPr>
              <w:t>п. Досатуй</w:t>
            </w:r>
            <w:r w:rsidRPr="00252520">
              <w:rPr>
                <w:rFonts w:ascii="Times New Roman" w:hAnsi="Times New Roman"/>
                <w:b/>
                <w:iCs/>
                <w:sz w:val="24"/>
                <w:szCs w:val="24"/>
              </w:rPr>
              <w:t xml:space="preserve">, </w:t>
            </w:r>
            <w:r>
              <w:rPr>
                <w:rFonts w:ascii="Times New Roman" w:hAnsi="Times New Roman"/>
                <w:b/>
                <w:iCs/>
                <w:sz w:val="24"/>
                <w:szCs w:val="24"/>
              </w:rPr>
              <w:t>ул. Привокзальная, д. 2в</w:t>
            </w:r>
          </w:p>
          <w:p w:rsidR="00CD63BA" w:rsidRPr="000378EA" w:rsidRDefault="00CD63BA" w:rsidP="00CD63BA">
            <w:pPr>
              <w:spacing w:after="0" w:line="240" w:lineRule="auto"/>
              <w:rPr>
                <w:rFonts w:ascii="Times New Roman" w:hAnsi="Times New Roman"/>
                <w:sz w:val="24"/>
                <w:szCs w:val="24"/>
              </w:rPr>
            </w:pPr>
            <w:r>
              <w:rPr>
                <w:rFonts w:ascii="Times New Roman" w:hAnsi="Times New Roman"/>
                <w:sz w:val="24"/>
                <w:szCs w:val="24"/>
              </w:rPr>
              <w:t>Год постройки – 1973</w:t>
            </w:r>
            <w:r w:rsidRPr="000378EA">
              <w:rPr>
                <w:rFonts w:ascii="Times New Roman" w:hAnsi="Times New Roman"/>
                <w:sz w:val="24"/>
                <w:szCs w:val="24"/>
              </w:rPr>
              <w:t xml:space="preserve"> г. </w:t>
            </w:r>
          </w:p>
          <w:p w:rsidR="00CD63BA" w:rsidRPr="000378EA" w:rsidRDefault="00CD63BA" w:rsidP="00CD63BA">
            <w:pPr>
              <w:spacing w:after="0" w:line="240" w:lineRule="auto"/>
              <w:rPr>
                <w:rFonts w:ascii="Times New Roman" w:hAnsi="Times New Roman"/>
                <w:sz w:val="24"/>
                <w:szCs w:val="24"/>
                <w:vertAlign w:val="superscript"/>
              </w:rPr>
            </w:pPr>
            <w:r w:rsidRPr="000378EA">
              <w:rPr>
                <w:rFonts w:ascii="Times New Roman" w:hAnsi="Times New Roman"/>
                <w:sz w:val="24"/>
                <w:szCs w:val="24"/>
              </w:rPr>
              <w:t xml:space="preserve">Площадь здания всего – </w:t>
            </w:r>
            <w:r w:rsidRPr="009938BB">
              <w:rPr>
                <w:rFonts w:ascii="Times New Roman" w:hAnsi="Times New Roman"/>
                <w:sz w:val="24"/>
                <w:szCs w:val="24"/>
              </w:rPr>
              <w:t>957,7</w:t>
            </w:r>
            <w:r>
              <w:rPr>
                <w:rFonts w:ascii="Times New Roman" w:hAnsi="Times New Roman"/>
                <w:sz w:val="24"/>
                <w:szCs w:val="24"/>
              </w:rPr>
              <w:t xml:space="preserve"> </w:t>
            </w:r>
            <w:r w:rsidRPr="000378EA">
              <w:rPr>
                <w:rFonts w:ascii="Times New Roman" w:hAnsi="Times New Roman"/>
                <w:sz w:val="24"/>
                <w:szCs w:val="24"/>
              </w:rPr>
              <w:t>м</w:t>
            </w:r>
            <w:r w:rsidRPr="000378EA">
              <w:rPr>
                <w:rFonts w:ascii="Times New Roman" w:hAnsi="Times New Roman"/>
                <w:sz w:val="24"/>
                <w:szCs w:val="24"/>
                <w:vertAlign w:val="superscript"/>
              </w:rPr>
              <w:t>2</w:t>
            </w:r>
          </w:p>
          <w:p w:rsidR="00CD63BA" w:rsidRPr="000378EA" w:rsidRDefault="00CD63BA" w:rsidP="00CD63BA">
            <w:pPr>
              <w:spacing w:after="0" w:line="240" w:lineRule="auto"/>
              <w:rPr>
                <w:rFonts w:ascii="Times New Roman" w:hAnsi="Times New Roman"/>
                <w:sz w:val="24"/>
                <w:szCs w:val="24"/>
              </w:rPr>
            </w:pPr>
            <w:r w:rsidRPr="000378EA">
              <w:rPr>
                <w:rFonts w:ascii="Times New Roman" w:hAnsi="Times New Roman"/>
                <w:sz w:val="24"/>
                <w:szCs w:val="24"/>
              </w:rPr>
              <w:t>В том числе:</w:t>
            </w:r>
          </w:p>
          <w:p w:rsidR="00CD63BA" w:rsidRPr="000378EA" w:rsidRDefault="00CD63BA" w:rsidP="00CD63BA">
            <w:pPr>
              <w:spacing w:after="0" w:line="240" w:lineRule="auto"/>
              <w:rPr>
                <w:rFonts w:ascii="Times New Roman" w:hAnsi="Times New Roman"/>
                <w:sz w:val="24"/>
                <w:szCs w:val="24"/>
              </w:rPr>
            </w:pPr>
            <w:r w:rsidRPr="000378EA">
              <w:rPr>
                <w:rFonts w:ascii="Times New Roman" w:hAnsi="Times New Roman"/>
                <w:sz w:val="24"/>
                <w:szCs w:val="24"/>
              </w:rPr>
              <w:t xml:space="preserve">Площадь жилых и нежилых помещений – </w:t>
            </w:r>
            <w:r w:rsidRPr="009938BB">
              <w:rPr>
                <w:rFonts w:ascii="Times New Roman" w:hAnsi="Times New Roman"/>
                <w:sz w:val="24"/>
                <w:szCs w:val="24"/>
              </w:rPr>
              <w:t>634,74</w:t>
            </w:r>
            <w:r>
              <w:rPr>
                <w:rFonts w:ascii="Times New Roman" w:hAnsi="Times New Roman"/>
                <w:sz w:val="24"/>
                <w:szCs w:val="24"/>
              </w:rPr>
              <w:t xml:space="preserve"> </w:t>
            </w:r>
            <w:r w:rsidRPr="000378EA">
              <w:rPr>
                <w:rFonts w:ascii="Times New Roman" w:hAnsi="Times New Roman"/>
                <w:sz w:val="24"/>
                <w:szCs w:val="24"/>
              </w:rPr>
              <w:t>м</w:t>
            </w:r>
            <w:r w:rsidRPr="000378EA">
              <w:rPr>
                <w:rFonts w:ascii="Times New Roman" w:hAnsi="Times New Roman"/>
                <w:sz w:val="24"/>
                <w:szCs w:val="24"/>
                <w:vertAlign w:val="superscript"/>
              </w:rPr>
              <w:t>2</w:t>
            </w:r>
          </w:p>
          <w:p w:rsidR="00CD63BA" w:rsidRPr="000378EA" w:rsidRDefault="00CD63BA" w:rsidP="00CD63BA">
            <w:pPr>
              <w:spacing w:after="0" w:line="240" w:lineRule="auto"/>
              <w:rPr>
                <w:rFonts w:ascii="Times New Roman" w:hAnsi="Times New Roman"/>
                <w:sz w:val="24"/>
                <w:szCs w:val="24"/>
              </w:rPr>
            </w:pPr>
            <w:r w:rsidRPr="000378EA">
              <w:rPr>
                <w:rFonts w:ascii="Times New Roman" w:hAnsi="Times New Roman"/>
                <w:sz w:val="24"/>
                <w:szCs w:val="24"/>
              </w:rPr>
              <w:t>Этажность – 2</w:t>
            </w:r>
          </w:p>
          <w:p w:rsidR="00CD63BA" w:rsidRPr="000378EA" w:rsidRDefault="00CD63BA" w:rsidP="00CD63BA">
            <w:pPr>
              <w:spacing w:after="0" w:line="240" w:lineRule="auto"/>
              <w:rPr>
                <w:rFonts w:ascii="Times New Roman" w:hAnsi="Times New Roman"/>
                <w:sz w:val="24"/>
                <w:szCs w:val="24"/>
              </w:rPr>
            </w:pPr>
            <w:r w:rsidRPr="000378EA">
              <w:rPr>
                <w:rFonts w:ascii="Times New Roman" w:hAnsi="Times New Roman"/>
                <w:sz w:val="24"/>
                <w:szCs w:val="24"/>
              </w:rPr>
              <w:t>Количество подъездов – 2</w:t>
            </w:r>
          </w:p>
          <w:p w:rsidR="00CD63BA" w:rsidRPr="00252520" w:rsidRDefault="00CD63BA" w:rsidP="00CD63BA">
            <w:pPr>
              <w:spacing w:after="0" w:line="240" w:lineRule="auto"/>
              <w:rPr>
                <w:rFonts w:ascii="Times New Roman" w:hAnsi="Times New Roman"/>
                <w:sz w:val="24"/>
                <w:szCs w:val="24"/>
              </w:rPr>
            </w:pPr>
            <w:r w:rsidRPr="000378EA">
              <w:rPr>
                <w:rFonts w:ascii="Times New Roman" w:hAnsi="Times New Roman"/>
                <w:sz w:val="24"/>
                <w:szCs w:val="24"/>
              </w:rPr>
              <w:t xml:space="preserve">Материал стен – </w:t>
            </w:r>
            <w:r>
              <w:rPr>
                <w:rFonts w:ascii="Times New Roman" w:hAnsi="Times New Roman"/>
                <w:sz w:val="24"/>
                <w:szCs w:val="24"/>
              </w:rPr>
              <w:t>панели</w:t>
            </w:r>
          </w:p>
        </w:tc>
      </w:tr>
      <w:tr w:rsidR="0005423A" w:rsidRPr="000378EA" w:rsidTr="003C06B9">
        <w:trPr>
          <w:trHeight w:val="1246"/>
          <w:jc w:val="center"/>
        </w:trPr>
        <w:tc>
          <w:tcPr>
            <w:tcW w:w="972" w:type="dxa"/>
            <w:tcMar>
              <w:top w:w="0" w:type="dxa"/>
              <w:left w:w="108" w:type="dxa"/>
              <w:bottom w:w="0" w:type="dxa"/>
              <w:right w:w="108" w:type="dxa"/>
            </w:tcMar>
          </w:tcPr>
          <w:p w:rsidR="0005423A" w:rsidRPr="000378EA" w:rsidRDefault="0005423A" w:rsidP="003C06B9">
            <w:pPr>
              <w:spacing w:after="0" w:line="240" w:lineRule="auto"/>
              <w:ind w:right="30"/>
              <w:jc w:val="right"/>
              <w:textAlignment w:val="baseline"/>
              <w:rPr>
                <w:rFonts w:ascii="Times New Roman" w:hAnsi="Times New Roman"/>
                <w:sz w:val="24"/>
                <w:szCs w:val="24"/>
              </w:rPr>
            </w:pPr>
            <w:r w:rsidRPr="000378EA">
              <w:rPr>
                <w:rFonts w:ascii="Times New Roman" w:hAnsi="Times New Roman"/>
                <w:sz w:val="24"/>
                <w:szCs w:val="24"/>
              </w:rPr>
              <w:t>9.</w:t>
            </w:r>
          </w:p>
        </w:tc>
        <w:tc>
          <w:tcPr>
            <w:tcW w:w="2589" w:type="dxa"/>
            <w:tcMar>
              <w:top w:w="0" w:type="dxa"/>
              <w:left w:w="108" w:type="dxa"/>
              <w:bottom w:w="0" w:type="dxa"/>
              <w:right w:w="108" w:type="dxa"/>
            </w:tcMar>
          </w:tcPr>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Основные требования к составу рабочей документации</w:t>
            </w:r>
          </w:p>
        </w:tc>
        <w:tc>
          <w:tcPr>
            <w:tcW w:w="6153" w:type="dxa"/>
            <w:tcMar>
              <w:top w:w="0" w:type="dxa"/>
              <w:left w:w="108" w:type="dxa"/>
              <w:bottom w:w="0" w:type="dxa"/>
              <w:right w:w="108" w:type="dxa"/>
            </w:tcMar>
          </w:tcPr>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Рабочая документация должна предусматривать выполнение ниже перечисленных работ:</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-проведение конструкционного обследования в объеме, необходимом для разработки рабочей документации;</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-выполнение обмерных чертежей;</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-разработка мероприятий по устранению дефектов.</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 xml:space="preserve">Рабочая документация должна быть разработана в соответствии с нормами и правилами выполнения проектных работ, с учетом требований СП 17.13330.2011 Кровли (Актуализированная редакция СНиП </w:t>
            </w:r>
            <w:r w:rsidRPr="000378EA">
              <w:rPr>
                <w:rFonts w:ascii="Times New Roman" w:hAnsi="Times New Roman"/>
                <w:sz w:val="24"/>
                <w:szCs w:val="24"/>
                <w:lang w:val="en-US"/>
              </w:rPr>
              <w:t>II</w:t>
            </w:r>
            <w:r w:rsidRPr="000378EA">
              <w:rPr>
                <w:rFonts w:ascii="Times New Roman" w:hAnsi="Times New Roman"/>
                <w:sz w:val="24"/>
                <w:szCs w:val="24"/>
              </w:rPr>
              <w:t>-26-76), в объеме, согласно требованиям Постановления Правительства РФ № 87 от 16.02.08 г., с учетом Письма Минрегиона России № 108 от 02.04.09г., в т. ч. в рабочей документации предусмотреть ниже перечисленные разделы:</w:t>
            </w:r>
          </w:p>
          <w:p w:rsidR="0005423A" w:rsidRPr="000378EA" w:rsidRDefault="0005423A" w:rsidP="0005423A">
            <w:pPr>
              <w:numPr>
                <w:ilvl w:val="0"/>
                <w:numId w:val="24"/>
              </w:numPr>
              <w:spacing w:after="0" w:line="240" w:lineRule="auto"/>
              <w:rPr>
                <w:rFonts w:ascii="Times New Roman" w:hAnsi="Times New Roman"/>
                <w:sz w:val="24"/>
                <w:szCs w:val="24"/>
              </w:rPr>
            </w:pPr>
            <w:r w:rsidRPr="000378EA">
              <w:rPr>
                <w:rFonts w:ascii="Times New Roman" w:hAnsi="Times New Roman"/>
                <w:sz w:val="24"/>
                <w:szCs w:val="24"/>
              </w:rPr>
              <w:t>Пояснительная записка.</w:t>
            </w:r>
          </w:p>
          <w:p w:rsidR="0005423A" w:rsidRPr="000378EA" w:rsidRDefault="0005423A" w:rsidP="0005423A">
            <w:pPr>
              <w:numPr>
                <w:ilvl w:val="0"/>
                <w:numId w:val="24"/>
              </w:numPr>
              <w:spacing w:after="0" w:line="240" w:lineRule="auto"/>
              <w:rPr>
                <w:rFonts w:ascii="Times New Roman" w:hAnsi="Times New Roman"/>
                <w:sz w:val="24"/>
                <w:szCs w:val="24"/>
              </w:rPr>
            </w:pPr>
            <w:r w:rsidRPr="000378EA">
              <w:rPr>
                <w:rFonts w:ascii="Times New Roman" w:hAnsi="Times New Roman"/>
                <w:sz w:val="24"/>
                <w:szCs w:val="24"/>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в том числе:</w:t>
            </w:r>
          </w:p>
          <w:p w:rsidR="0005423A" w:rsidRPr="000378EA" w:rsidRDefault="0005423A" w:rsidP="003C06B9">
            <w:pPr>
              <w:spacing w:after="0" w:line="240" w:lineRule="auto"/>
              <w:ind w:left="720"/>
              <w:rPr>
                <w:rFonts w:ascii="Times New Roman" w:hAnsi="Times New Roman"/>
                <w:sz w:val="24"/>
                <w:szCs w:val="24"/>
              </w:rPr>
            </w:pPr>
            <w:r w:rsidRPr="000378EA">
              <w:rPr>
                <w:rFonts w:ascii="Times New Roman" w:hAnsi="Times New Roman"/>
                <w:sz w:val="24"/>
                <w:szCs w:val="24"/>
              </w:rPr>
              <w:t>-при необходимости предусмотреть перекладку вентиляционных шахт, вентиляционных каналов;</w:t>
            </w:r>
          </w:p>
          <w:p w:rsidR="0005423A" w:rsidRPr="000378EA" w:rsidRDefault="0005423A" w:rsidP="003C06B9">
            <w:pPr>
              <w:spacing w:after="0" w:line="240" w:lineRule="auto"/>
              <w:ind w:left="720"/>
              <w:rPr>
                <w:rFonts w:ascii="Times New Roman" w:hAnsi="Times New Roman"/>
                <w:sz w:val="24"/>
                <w:szCs w:val="24"/>
              </w:rPr>
            </w:pPr>
            <w:r w:rsidRPr="000378EA">
              <w:rPr>
                <w:rFonts w:ascii="Times New Roman" w:hAnsi="Times New Roman"/>
                <w:sz w:val="24"/>
                <w:szCs w:val="24"/>
              </w:rPr>
              <w:t>-при необходимости предусмотреть восстановление, либо демонтаж дымовых каналов (по согласованию с заинтересованными лицами – собственниками, организациями).</w:t>
            </w:r>
          </w:p>
          <w:p w:rsidR="0005423A" w:rsidRPr="000378EA" w:rsidRDefault="0005423A" w:rsidP="003C06B9">
            <w:pPr>
              <w:pStyle w:val="a8"/>
              <w:spacing w:after="0" w:line="240" w:lineRule="auto"/>
              <w:rPr>
                <w:rFonts w:ascii="Times New Roman" w:hAnsi="Times New Roman"/>
                <w:sz w:val="24"/>
                <w:szCs w:val="24"/>
                <w:lang w:eastAsia="ru-RU"/>
              </w:rPr>
            </w:pPr>
            <w:r w:rsidRPr="000378EA">
              <w:rPr>
                <w:rFonts w:ascii="Times New Roman" w:hAnsi="Times New Roman"/>
                <w:sz w:val="24"/>
                <w:szCs w:val="24"/>
                <w:lang w:eastAsia="ru-RU"/>
              </w:rPr>
              <w:t>При применении в проекте нестандартных деталей - их чертежи.</w:t>
            </w:r>
          </w:p>
          <w:p w:rsidR="0005423A" w:rsidRPr="000378EA" w:rsidRDefault="0005423A" w:rsidP="0005423A">
            <w:pPr>
              <w:numPr>
                <w:ilvl w:val="0"/>
                <w:numId w:val="24"/>
              </w:numPr>
              <w:spacing w:after="0" w:line="240" w:lineRule="auto"/>
              <w:rPr>
                <w:rFonts w:ascii="Times New Roman" w:hAnsi="Times New Roman"/>
                <w:sz w:val="24"/>
                <w:szCs w:val="24"/>
              </w:rPr>
            </w:pPr>
            <w:r w:rsidRPr="000378EA">
              <w:rPr>
                <w:rFonts w:ascii="Times New Roman" w:hAnsi="Times New Roman"/>
                <w:sz w:val="24"/>
                <w:szCs w:val="24"/>
              </w:rPr>
              <w:t>Архитектурно-строительные решения.</w:t>
            </w:r>
          </w:p>
          <w:p w:rsidR="0005423A" w:rsidRPr="000378EA" w:rsidRDefault="0005423A" w:rsidP="0005423A">
            <w:pPr>
              <w:numPr>
                <w:ilvl w:val="0"/>
                <w:numId w:val="24"/>
              </w:numPr>
              <w:spacing w:after="0" w:line="240" w:lineRule="auto"/>
              <w:rPr>
                <w:rFonts w:ascii="Times New Roman" w:hAnsi="Times New Roman"/>
                <w:sz w:val="24"/>
                <w:szCs w:val="24"/>
              </w:rPr>
            </w:pPr>
            <w:r w:rsidRPr="000378EA">
              <w:rPr>
                <w:rFonts w:ascii="Times New Roman" w:hAnsi="Times New Roman"/>
                <w:sz w:val="24"/>
                <w:szCs w:val="24"/>
              </w:rPr>
              <w:t>Проект организации капитального ремонта (ПОКР).</w:t>
            </w:r>
          </w:p>
          <w:p w:rsidR="0005423A" w:rsidRPr="000378EA" w:rsidRDefault="0005423A" w:rsidP="0005423A">
            <w:pPr>
              <w:numPr>
                <w:ilvl w:val="0"/>
                <w:numId w:val="24"/>
              </w:numPr>
              <w:spacing w:after="0" w:line="240" w:lineRule="auto"/>
              <w:rPr>
                <w:rFonts w:ascii="Times New Roman" w:hAnsi="Times New Roman"/>
                <w:sz w:val="24"/>
                <w:szCs w:val="24"/>
              </w:rPr>
            </w:pPr>
            <w:r w:rsidRPr="000378EA">
              <w:rPr>
                <w:rFonts w:ascii="Times New Roman" w:hAnsi="Times New Roman"/>
                <w:sz w:val="24"/>
                <w:szCs w:val="24"/>
              </w:rPr>
              <w:t>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p>
          <w:p w:rsidR="0005423A" w:rsidRPr="000378EA" w:rsidRDefault="0005423A" w:rsidP="0005423A">
            <w:pPr>
              <w:numPr>
                <w:ilvl w:val="0"/>
                <w:numId w:val="24"/>
              </w:numPr>
              <w:spacing w:after="0" w:line="240" w:lineRule="auto"/>
              <w:rPr>
                <w:rFonts w:ascii="Times New Roman" w:hAnsi="Times New Roman"/>
                <w:sz w:val="24"/>
                <w:szCs w:val="24"/>
              </w:rPr>
            </w:pPr>
            <w:r w:rsidRPr="000378EA">
              <w:rPr>
                <w:rFonts w:ascii="Times New Roman" w:hAnsi="Times New Roman"/>
                <w:sz w:val="24"/>
                <w:szCs w:val="24"/>
              </w:rPr>
              <w:t>Мероприятия</w:t>
            </w:r>
            <w:r w:rsidRPr="000378EA">
              <w:rPr>
                <w:rFonts w:ascii="Times New Roman" w:hAnsi="Times New Roman"/>
                <w:sz w:val="24"/>
                <w:szCs w:val="24"/>
              </w:rPr>
              <w:tab/>
              <w:t>по обеспечению пожарной безопасности</w:t>
            </w:r>
          </w:p>
          <w:p w:rsidR="0005423A" w:rsidRPr="000378EA" w:rsidRDefault="0005423A" w:rsidP="0005423A">
            <w:pPr>
              <w:numPr>
                <w:ilvl w:val="0"/>
                <w:numId w:val="24"/>
              </w:numPr>
              <w:spacing w:after="0" w:line="240" w:lineRule="auto"/>
              <w:rPr>
                <w:rFonts w:ascii="Times New Roman" w:hAnsi="Times New Roman"/>
                <w:sz w:val="24"/>
                <w:szCs w:val="24"/>
              </w:rPr>
            </w:pPr>
            <w:r w:rsidRPr="000378EA">
              <w:rPr>
                <w:rFonts w:ascii="Times New Roman" w:hAnsi="Times New Roman"/>
                <w:sz w:val="24"/>
                <w:szCs w:val="24"/>
              </w:rPr>
              <w:t>Мероприятия по молниезащите.</w:t>
            </w:r>
          </w:p>
          <w:p w:rsidR="0005423A" w:rsidRPr="000378EA" w:rsidRDefault="0005423A" w:rsidP="0005423A">
            <w:pPr>
              <w:numPr>
                <w:ilvl w:val="0"/>
                <w:numId w:val="24"/>
              </w:numPr>
              <w:spacing w:after="0" w:line="240" w:lineRule="auto"/>
              <w:rPr>
                <w:rFonts w:ascii="Times New Roman" w:hAnsi="Times New Roman"/>
                <w:sz w:val="24"/>
                <w:szCs w:val="24"/>
                <w:u w:val="single"/>
              </w:rPr>
            </w:pPr>
            <w:r w:rsidRPr="000378EA">
              <w:rPr>
                <w:rFonts w:ascii="Times New Roman" w:hAnsi="Times New Roman"/>
                <w:sz w:val="24"/>
                <w:szCs w:val="24"/>
              </w:rPr>
              <w:t>Сметная документация.</w:t>
            </w:r>
          </w:p>
        </w:tc>
      </w:tr>
      <w:tr w:rsidR="0005423A" w:rsidRPr="000378EA" w:rsidTr="003C06B9">
        <w:trPr>
          <w:trHeight w:val="493"/>
          <w:jc w:val="center"/>
        </w:trPr>
        <w:tc>
          <w:tcPr>
            <w:tcW w:w="972" w:type="dxa"/>
            <w:tcMar>
              <w:top w:w="0" w:type="dxa"/>
              <w:left w:w="108" w:type="dxa"/>
              <w:bottom w:w="0" w:type="dxa"/>
              <w:right w:w="108" w:type="dxa"/>
            </w:tcMar>
          </w:tcPr>
          <w:p w:rsidR="0005423A" w:rsidRPr="000378EA" w:rsidRDefault="0005423A" w:rsidP="003C06B9">
            <w:pPr>
              <w:spacing w:after="0" w:line="240" w:lineRule="auto"/>
              <w:ind w:left="426" w:right="30"/>
              <w:textAlignment w:val="baseline"/>
              <w:rPr>
                <w:rFonts w:ascii="Times New Roman" w:hAnsi="Times New Roman"/>
                <w:sz w:val="24"/>
                <w:szCs w:val="24"/>
              </w:rPr>
            </w:pPr>
            <w:r w:rsidRPr="000378EA">
              <w:rPr>
                <w:rFonts w:ascii="Times New Roman" w:hAnsi="Times New Roman"/>
                <w:sz w:val="24"/>
                <w:szCs w:val="24"/>
              </w:rPr>
              <w:t>10.</w:t>
            </w:r>
          </w:p>
        </w:tc>
        <w:tc>
          <w:tcPr>
            <w:tcW w:w="2589" w:type="dxa"/>
            <w:tcMar>
              <w:top w:w="0" w:type="dxa"/>
              <w:left w:w="108" w:type="dxa"/>
              <w:bottom w:w="0" w:type="dxa"/>
              <w:right w:w="108" w:type="dxa"/>
            </w:tcMar>
          </w:tcPr>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Принципиальные технические решения</w:t>
            </w:r>
          </w:p>
          <w:p w:rsidR="0005423A" w:rsidRPr="000378EA" w:rsidRDefault="0005423A" w:rsidP="003C06B9">
            <w:pPr>
              <w:spacing w:after="0" w:line="240" w:lineRule="auto"/>
              <w:ind w:left="426"/>
              <w:rPr>
                <w:rFonts w:ascii="Times New Roman" w:hAnsi="Times New Roman"/>
                <w:sz w:val="24"/>
                <w:szCs w:val="24"/>
              </w:rPr>
            </w:pPr>
          </w:p>
        </w:tc>
        <w:tc>
          <w:tcPr>
            <w:tcW w:w="6153" w:type="dxa"/>
            <w:tcMar>
              <w:top w:w="0" w:type="dxa"/>
              <w:left w:w="108" w:type="dxa"/>
              <w:bottom w:w="0" w:type="dxa"/>
              <w:right w:w="108" w:type="dxa"/>
            </w:tcMar>
          </w:tcPr>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Крыша (тип крыши), величину уклонов применять с увязкой применяемого материала покрытия и климатических условий района строительства.</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Предусмотреть полную или частичную замену стропильной системы, либо ее отдельных частей, и других элементов крыши (в соответствии с результатами обследования).</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Разработать узлы соединения:</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-карнизного и конькового щитов;</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-узлы примыкания к вентиляционным и дымовым шахтам, слуховым окнам, выходам, парапету и др. выступающим частям крыши</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-устройство деформационного узла (при наличии).</w:t>
            </w:r>
          </w:p>
        </w:tc>
      </w:tr>
      <w:tr w:rsidR="0005423A" w:rsidRPr="000378EA" w:rsidTr="003C06B9">
        <w:trPr>
          <w:trHeight w:val="132"/>
          <w:jc w:val="center"/>
        </w:trPr>
        <w:tc>
          <w:tcPr>
            <w:tcW w:w="972" w:type="dxa"/>
            <w:tcMar>
              <w:top w:w="0" w:type="dxa"/>
              <w:left w:w="108" w:type="dxa"/>
              <w:bottom w:w="0" w:type="dxa"/>
              <w:right w:w="108" w:type="dxa"/>
            </w:tcMar>
          </w:tcPr>
          <w:p w:rsidR="0005423A" w:rsidRPr="000378EA" w:rsidRDefault="0005423A" w:rsidP="003C06B9">
            <w:pPr>
              <w:spacing w:after="0" w:line="240" w:lineRule="auto"/>
              <w:jc w:val="right"/>
              <w:rPr>
                <w:rFonts w:ascii="Times New Roman" w:hAnsi="Times New Roman"/>
                <w:sz w:val="24"/>
                <w:szCs w:val="24"/>
              </w:rPr>
            </w:pPr>
            <w:r w:rsidRPr="000378EA">
              <w:rPr>
                <w:rFonts w:ascii="Times New Roman" w:hAnsi="Times New Roman"/>
                <w:sz w:val="24"/>
                <w:szCs w:val="24"/>
              </w:rPr>
              <w:t>11.</w:t>
            </w:r>
          </w:p>
        </w:tc>
        <w:tc>
          <w:tcPr>
            <w:tcW w:w="2589" w:type="dxa"/>
            <w:tcMar>
              <w:top w:w="0" w:type="dxa"/>
              <w:left w:w="108" w:type="dxa"/>
              <w:bottom w:w="0" w:type="dxa"/>
              <w:right w:w="108" w:type="dxa"/>
            </w:tcMar>
          </w:tcPr>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Особые условия</w:t>
            </w:r>
          </w:p>
        </w:tc>
        <w:tc>
          <w:tcPr>
            <w:tcW w:w="6153" w:type="dxa"/>
            <w:tcMar>
              <w:top w:w="0" w:type="dxa"/>
              <w:left w:w="108" w:type="dxa"/>
              <w:bottom w:w="0" w:type="dxa"/>
              <w:right w:w="108" w:type="dxa"/>
            </w:tcMar>
          </w:tcPr>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Предусмотреть ПОКР мероприятия по технике безопасности в многоквартирных домах без расселения жильцов.</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В рабочей документации принимать решения без изменения архитектурно-планировочной и конструктивной схемы здания.</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Отступления от нормативов должны быть обоснованы и отражены в пояснительной записке к проекту.</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 xml:space="preserve">Сметная стоимость не должна превышать предельную стоимость работ, согласно Приложению к Постановлению Правительства Забайкальского края от 30.12.2013г. № 589 «Размер предельной стоимости услуг и (или) работ па капитальному ремонту общего имущества в многоквартирных доме, расположенном на территории Забайкальского края, которая может оплачиваться региональным оператором за счет средств фонда капитального ремонта, сформированного исходя из минимального взноса на </w:t>
            </w:r>
            <w:r w:rsidRPr="000378EA">
              <w:rPr>
                <w:rFonts w:ascii="Times New Roman" w:hAnsi="Times New Roman"/>
                <w:sz w:val="24"/>
                <w:szCs w:val="24"/>
                <w:u w:val="single"/>
              </w:rPr>
              <w:t>капитальный ремонт».</w:t>
            </w:r>
          </w:p>
        </w:tc>
      </w:tr>
      <w:tr w:rsidR="0005423A" w:rsidRPr="000378EA" w:rsidTr="003C06B9">
        <w:trPr>
          <w:trHeight w:val="415"/>
          <w:jc w:val="center"/>
        </w:trPr>
        <w:tc>
          <w:tcPr>
            <w:tcW w:w="972" w:type="dxa"/>
            <w:tcMar>
              <w:top w:w="0" w:type="dxa"/>
              <w:left w:w="108" w:type="dxa"/>
              <w:bottom w:w="0" w:type="dxa"/>
              <w:right w:w="108" w:type="dxa"/>
            </w:tcMar>
          </w:tcPr>
          <w:p w:rsidR="0005423A" w:rsidRPr="000378EA" w:rsidRDefault="0005423A" w:rsidP="003C06B9">
            <w:pPr>
              <w:spacing w:after="0" w:line="240" w:lineRule="auto"/>
              <w:jc w:val="right"/>
              <w:rPr>
                <w:rFonts w:ascii="Times New Roman" w:hAnsi="Times New Roman"/>
                <w:sz w:val="24"/>
                <w:szCs w:val="24"/>
              </w:rPr>
            </w:pPr>
            <w:r w:rsidRPr="000378EA">
              <w:rPr>
                <w:rFonts w:ascii="Times New Roman" w:hAnsi="Times New Roman"/>
                <w:sz w:val="24"/>
                <w:szCs w:val="24"/>
              </w:rPr>
              <w:t>12.</w:t>
            </w:r>
          </w:p>
        </w:tc>
        <w:tc>
          <w:tcPr>
            <w:tcW w:w="2589" w:type="dxa"/>
            <w:tcMar>
              <w:top w:w="0" w:type="dxa"/>
              <w:left w:w="108" w:type="dxa"/>
              <w:bottom w:w="0" w:type="dxa"/>
              <w:right w:w="108" w:type="dxa"/>
            </w:tcMar>
          </w:tcPr>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Основные требования к согласованию рабочей документации</w:t>
            </w:r>
            <w:r w:rsidRPr="000378EA">
              <w:rPr>
                <w:rFonts w:ascii="Times New Roman" w:hAnsi="Times New Roman"/>
                <w:sz w:val="24"/>
                <w:szCs w:val="24"/>
              </w:rPr>
              <w:tab/>
            </w:r>
          </w:p>
        </w:tc>
        <w:tc>
          <w:tcPr>
            <w:tcW w:w="6153" w:type="dxa"/>
            <w:tcMar>
              <w:top w:w="0" w:type="dxa"/>
              <w:left w:w="108" w:type="dxa"/>
              <w:bottom w:w="0" w:type="dxa"/>
              <w:right w:w="108" w:type="dxa"/>
            </w:tcMar>
          </w:tcPr>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Согласовать проектную документацию с заказчиком</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Провести согласование проектной документации с ресурсоснабжающей организацией в установленном законом РФ порядке</w:t>
            </w:r>
          </w:p>
        </w:tc>
      </w:tr>
      <w:tr w:rsidR="0005423A" w:rsidRPr="000378EA" w:rsidTr="003C06B9">
        <w:trPr>
          <w:jc w:val="center"/>
        </w:trPr>
        <w:tc>
          <w:tcPr>
            <w:tcW w:w="972" w:type="dxa"/>
            <w:tcMar>
              <w:top w:w="0" w:type="dxa"/>
              <w:left w:w="108" w:type="dxa"/>
              <w:bottom w:w="0" w:type="dxa"/>
              <w:right w:w="108" w:type="dxa"/>
            </w:tcMar>
          </w:tcPr>
          <w:p w:rsidR="0005423A" w:rsidRPr="000378EA" w:rsidRDefault="0005423A" w:rsidP="003C06B9">
            <w:pPr>
              <w:spacing w:after="0" w:line="240" w:lineRule="auto"/>
              <w:ind w:left="426"/>
              <w:rPr>
                <w:rFonts w:ascii="Times New Roman" w:hAnsi="Times New Roman"/>
                <w:sz w:val="24"/>
                <w:szCs w:val="24"/>
              </w:rPr>
            </w:pPr>
            <w:r w:rsidRPr="000378EA">
              <w:rPr>
                <w:rFonts w:ascii="Times New Roman" w:hAnsi="Times New Roman"/>
                <w:sz w:val="24"/>
                <w:szCs w:val="24"/>
              </w:rPr>
              <w:t>13.</w:t>
            </w:r>
          </w:p>
          <w:p w:rsidR="0005423A" w:rsidRPr="000378EA" w:rsidRDefault="0005423A" w:rsidP="003C06B9">
            <w:pPr>
              <w:spacing w:after="0" w:line="240" w:lineRule="auto"/>
              <w:ind w:left="426"/>
              <w:rPr>
                <w:rFonts w:ascii="Times New Roman" w:hAnsi="Times New Roman"/>
                <w:sz w:val="24"/>
                <w:szCs w:val="24"/>
              </w:rPr>
            </w:pPr>
          </w:p>
        </w:tc>
        <w:tc>
          <w:tcPr>
            <w:tcW w:w="2589" w:type="dxa"/>
            <w:tcMar>
              <w:top w:w="0" w:type="dxa"/>
              <w:left w:w="108" w:type="dxa"/>
              <w:bottom w:w="0" w:type="dxa"/>
              <w:right w:w="108" w:type="dxa"/>
            </w:tcMar>
          </w:tcPr>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Дополнительные требования</w:t>
            </w:r>
          </w:p>
        </w:tc>
        <w:tc>
          <w:tcPr>
            <w:tcW w:w="6153" w:type="dxa"/>
            <w:tcMar>
              <w:top w:w="0" w:type="dxa"/>
              <w:left w:w="108" w:type="dxa"/>
              <w:bottom w:w="0" w:type="dxa"/>
              <w:right w:w="108" w:type="dxa"/>
            </w:tcMar>
          </w:tcPr>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При составлении смет использовать базисно-индексный метод.</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Сметную документацию выполнить в территориальной базе Забайкальского края в редакции 2014г.</w:t>
            </w:r>
          </w:p>
          <w:p w:rsidR="0005423A" w:rsidRPr="000378EA" w:rsidRDefault="0005423A" w:rsidP="003C06B9">
            <w:pPr>
              <w:numPr>
                <w:ilvl w:val="0"/>
                <w:numId w:val="5"/>
              </w:numPr>
              <w:spacing w:after="0" w:line="240" w:lineRule="auto"/>
              <w:ind w:left="0" w:firstLine="0"/>
              <w:rPr>
                <w:rFonts w:ascii="Times New Roman" w:hAnsi="Times New Roman"/>
                <w:sz w:val="24"/>
                <w:szCs w:val="24"/>
              </w:rPr>
            </w:pPr>
            <w:r w:rsidRPr="000378EA">
              <w:rPr>
                <w:rFonts w:ascii="Times New Roman" w:hAnsi="Times New Roman"/>
                <w:sz w:val="24"/>
                <w:szCs w:val="24"/>
              </w:rPr>
              <w:t xml:space="preserve">В сметном разделе должны быть также учтены демонтажные работы. </w:t>
            </w:r>
          </w:p>
          <w:p w:rsidR="0005423A" w:rsidRPr="000378EA" w:rsidRDefault="0005423A" w:rsidP="003C06B9">
            <w:pPr>
              <w:numPr>
                <w:ilvl w:val="0"/>
                <w:numId w:val="5"/>
              </w:numPr>
              <w:spacing w:after="0" w:line="240" w:lineRule="auto"/>
              <w:ind w:left="0" w:firstLine="0"/>
              <w:rPr>
                <w:rFonts w:ascii="Times New Roman" w:hAnsi="Times New Roman"/>
                <w:sz w:val="24"/>
                <w:szCs w:val="24"/>
              </w:rPr>
            </w:pPr>
            <w:r w:rsidRPr="000378EA">
              <w:rPr>
                <w:rFonts w:ascii="Times New Roman" w:hAnsi="Times New Roman"/>
                <w:sz w:val="24"/>
                <w:szCs w:val="24"/>
              </w:rPr>
              <w:t>Основной комплект сметной документации должен содержать:</w:t>
            </w:r>
          </w:p>
          <w:p w:rsidR="0005423A" w:rsidRPr="000378EA" w:rsidRDefault="0005423A" w:rsidP="003C06B9">
            <w:pPr>
              <w:numPr>
                <w:ilvl w:val="0"/>
                <w:numId w:val="5"/>
              </w:numPr>
              <w:spacing w:after="0" w:line="240" w:lineRule="auto"/>
              <w:ind w:left="0" w:firstLine="0"/>
              <w:rPr>
                <w:rFonts w:ascii="Times New Roman" w:hAnsi="Times New Roman"/>
                <w:sz w:val="24"/>
                <w:szCs w:val="24"/>
              </w:rPr>
            </w:pPr>
            <w:r w:rsidRPr="000378EA">
              <w:rPr>
                <w:rFonts w:ascii="Times New Roman" w:hAnsi="Times New Roman"/>
                <w:sz w:val="24"/>
                <w:szCs w:val="24"/>
              </w:rPr>
              <w:t>-Пояснительная записка.</w:t>
            </w:r>
          </w:p>
          <w:p w:rsidR="0005423A" w:rsidRPr="000378EA" w:rsidRDefault="0005423A" w:rsidP="003C06B9">
            <w:pPr>
              <w:numPr>
                <w:ilvl w:val="0"/>
                <w:numId w:val="5"/>
              </w:numPr>
              <w:spacing w:after="0" w:line="240" w:lineRule="auto"/>
              <w:ind w:left="0" w:firstLine="0"/>
              <w:rPr>
                <w:rFonts w:ascii="Times New Roman" w:hAnsi="Times New Roman"/>
                <w:sz w:val="24"/>
                <w:szCs w:val="24"/>
              </w:rPr>
            </w:pPr>
            <w:r w:rsidRPr="000378EA">
              <w:rPr>
                <w:rFonts w:ascii="Times New Roman" w:hAnsi="Times New Roman"/>
                <w:sz w:val="24"/>
                <w:szCs w:val="24"/>
              </w:rPr>
              <w:t>-Локальные сметные расчеты.</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 xml:space="preserve">В пояснительной записке указать показатели единичной стоимости на 1м2 площади здания. </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В сметном разделе рабочей документации выполнить раздельные локальные сметные расчеты на:</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 xml:space="preserve">     - капитальный ремонт крыши.</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Для перерасчета сметной документации в текущие цены использовать территориальные индексы измене</w:t>
            </w:r>
            <w:r w:rsidR="00B40E4D">
              <w:rPr>
                <w:rFonts w:ascii="Times New Roman" w:hAnsi="Times New Roman"/>
                <w:sz w:val="24"/>
                <w:szCs w:val="24"/>
              </w:rPr>
              <w:t>ния сметной стоимости работ на 1-2 квартал 2018</w:t>
            </w:r>
            <w:r w:rsidRPr="000378EA">
              <w:rPr>
                <w:rFonts w:ascii="Times New Roman" w:hAnsi="Times New Roman"/>
                <w:sz w:val="24"/>
                <w:szCs w:val="24"/>
              </w:rPr>
              <w:t>г.</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Произвести начисление следующих лимитированных затрат в размере (в соответствии с МДС-81.35-2004):</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 на строительный контроль-2,14%</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 на непредвиденные затраты-1%</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 xml:space="preserve"> Сметная документация передаётся Заказчику на бумажном носителе в 3 экз. и на электронном носителе (в формате </w:t>
            </w:r>
            <w:r w:rsidRPr="000378EA">
              <w:rPr>
                <w:rFonts w:ascii="Times New Roman" w:hAnsi="Times New Roman"/>
                <w:sz w:val="24"/>
                <w:szCs w:val="24"/>
                <w:lang w:val="en-US"/>
              </w:rPr>
              <w:t>XML</w:t>
            </w:r>
            <w:r w:rsidRPr="000378EA">
              <w:rPr>
                <w:rFonts w:ascii="Times New Roman" w:hAnsi="Times New Roman"/>
                <w:sz w:val="24"/>
                <w:szCs w:val="24"/>
              </w:rPr>
              <w:t>).</w:t>
            </w:r>
          </w:p>
          <w:p w:rsidR="0005423A" w:rsidRPr="000378EA" w:rsidRDefault="0005423A" w:rsidP="003C06B9">
            <w:pPr>
              <w:spacing w:after="0" w:line="240" w:lineRule="auto"/>
              <w:rPr>
                <w:rFonts w:ascii="Times New Roman" w:hAnsi="Times New Roman"/>
                <w:sz w:val="24"/>
                <w:szCs w:val="24"/>
              </w:rPr>
            </w:pPr>
            <w:r w:rsidRPr="000378EA">
              <w:rPr>
                <w:rFonts w:ascii="Times New Roman" w:hAnsi="Times New Roman"/>
                <w:sz w:val="24"/>
                <w:szCs w:val="24"/>
              </w:rPr>
              <w:t xml:space="preserve">Проектная документация передается заказчику на бумажном носителе в. 3 экз. и на электронном носителе (в формате </w:t>
            </w:r>
            <w:r w:rsidRPr="000378EA">
              <w:rPr>
                <w:rFonts w:ascii="Times New Roman" w:hAnsi="Times New Roman"/>
                <w:sz w:val="24"/>
                <w:szCs w:val="24"/>
                <w:lang w:val="en-US"/>
              </w:rPr>
              <w:t>AutoCAD</w:t>
            </w:r>
            <w:r w:rsidRPr="000378EA">
              <w:rPr>
                <w:rFonts w:ascii="Times New Roman" w:hAnsi="Times New Roman"/>
                <w:sz w:val="24"/>
                <w:szCs w:val="24"/>
              </w:rPr>
              <w:t>).</w:t>
            </w:r>
          </w:p>
        </w:tc>
      </w:tr>
    </w:tbl>
    <w:p w:rsidR="0005423A" w:rsidRDefault="0005423A" w:rsidP="0005423A">
      <w:pPr>
        <w:spacing w:after="0" w:line="240" w:lineRule="auto"/>
        <w:rPr>
          <w:rFonts w:ascii="Times New Roman" w:hAnsi="Times New Roman"/>
          <w:sz w:val="24"/>
          <w:szCs w:val="24"/>
        </w:rPr>
      </w:pPr>
    </w:p>
    <w:tbl>
      <w:tblPr>
        <w:tblW w:w="9498" w:type="dxa"/>
        <w:tblInd w:w="108" w:type="dxa"/>
        <w:tblLayout w:type="fixed"/>
        <w:tblLook w:val="0000" w:firstRow="0" w:lastRow="0" w:firstColumn="0" w:lastColumn="0" w:noHBand="0" w:noVBand="0"/>
      </w:tblPr>
      <w:tblGrid>
        <w:gridCol w:w="4962"/>
        <w:gridCol w:w="4536"/>
      </w:tblGrid>
      <w:tr w:rsidR="00137464" w:rsidRPr="00DC7FAA" w:rsidTr="00D66AFB">
        <w:trPr>
          <w:trHeight w:val="19"/>
        </w:trPr>
        <w:tc>
          <w:tcPr>
            <w:tcW w:w="4962" w:type="dxa"/>
            <w:tcBorders>
              <w:top w:val="nil"/>
              <w:left w:val="nil"/>
              <w:bottom w:val="nil"/>
              <w:right w:val="nil"/>
            </w:tcBorders>
          </w:tcPr>
          <w:p w:rsidR="00137464" w:rsidRDefault="00137464" w:rsidP="00D66AFB">
            <w:pPr>
              <w:widowControl w:val="0"/>
              <w:suppressAutoHyphens/>
              <w:autoSpaceDE w:val="0"/>
              <w:autoSpaceDN w:val="0"/>
              <w:adjustRightInd w:val="0"/>
              <w:spacing w:after="0" w:line="240" w:lineRule="auto"/>
              <w:ind w:right="567"/>
              <w:jc w:val="center"/>
              <w:rPr>
                <w:rFonts w:ascii="Times New Roman" w:hAnsi="Times New Roman"/>
                <w:sz w:val="24"/>
                <w:szCs w:val="24"/>
              </w:rPr>
            </w:pPr>
            <w:r>
              <w:rPr>
                <w:rFonts w:ascii="Times New Roman" w:hAnsi="Times New Roman"/>
                <w:sz w:val="24"/>
                <w:szCs w:val="24"/>
              </w:rPr>
              <w:t>ПОДРЯДЧИК</w:t>
            </w:r>
          </w:p>
          <w:p w:rsidR="00137464" w:rsidRDefault="00137464" w:rsidP="00D66AFB">
            <w:pPr>
              <w:widowControl w:val="0"/>
              <w:suppressAutoHyphens/>
              <w:autoSpaceDE w:val="0"/>
              <w:autoSpaceDN w:val="0"/>
              <w:adjustRightInd w:val="0"/>
              <w:spacing w:after="0" w:line="240" w:lineRule="auto"/>
              <w:ind w:right="33"/>
              <w:rPr>
                <w:rFonts w:ascii="Times New Roman" w:hAnsi="Times New Roman"/>
                <w:sz w:val="24"/>
                <w:szCs w:val="24"/>
              </w:rPr>
            </w:pPr>
            <w:r>
              <w:rPr>
                <w:rFonts w:ascii="Times New Roman" w:hAnsi="Times New Roman"/>
                <w:sz w:val="24"/>
                <w:szCs w:val="24"/>
              </w:rPr>
              <w:t>Общество с ограниченной ответственностью «УПРАВЛЯЮЩАЯ КОМПАНИЯ П. ПРИАРГУНСК»</w:t>
            </w:r>
          </w:p>
          <w:p w:rsidR="00137464" w:rsidRDefault="00137464" w:rsidP="00D66AFB">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р/сч 40702810974000032300</w:t>
            </w:r>
          </w:p>
          <w:p w:rsidR="00137464" w:rsidRDefault="00137464" w:rsidP="00D66AFB">
            <w:pPr>
              <w:widowControl w:val="0"/>
              <w:suppressAutoHyphens/>
              <w:autoSpaceDE w:val="0"/>
              <w:autoSpaceDN w:val="0"/>
              <w:adjustRightInd w:val="0"/>
              <w:spacing w:after="0" w:line="240" w:lineRule="auto"/>
              <w:ind w:right="317"/>
              <w:rPr>
                <w:rFonts w:ascii="Times New Roman" w:hAnsi="Times New Roman"/>
                <w:sz w:val="24"/>
                <w:szCs w:val="24"/>
              </w:rPr>
            </w:pPr>
            <w:r>
              <w:rPr>
                <w:rFonts w:ascii="Times New Roman" w:hAnsi="Times New Roman"/>
                <w:sz w:val="24"/>
                <w:szCs w:val="24"/>
              </w:rPr>
              <w:t xml:space="preserve">Отделение Сбербанка России г. Чита </w:t>
            </w:r>
          </w:p>
          <w:p w:rsidR="00137464" w:rsidRDefault="00137464" w:rsidP="00D66AFB">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Кор. Счет 30101810500000000637</w:t>
            </w:r>
          </w:p>
          <w:p w:rsidR="00137464" w:rsidRDefault="00137464" w:rsidP="00D66AFB">
            <w:pPr>
              <w:widowControl w:val="0"/>
              <w:suppressAutoHyphens/>
              <w:autoSpaceDE w:val="0"/>
              <w:autoSpaceDN w:val="0"/>
              <w:adjustRightInd w:val="0"/>
              <w:spacing w:after="0" w:line="240" w:lineRule="auto"/>
              <w:ind w:right="567"/>
              <w:rPr>
                <w:rFonts w:ascii="Times New Roman" w:hAnsi="Times New Roman"/>
                <w:sz w:val="24"/>
                <w:szCs w:val="24"/>
              </w:rPr>
            </w:pPr>
            <w:r>
              <w:rPr>
                <w:rFonts w:ascii="Times New Roman" w:hAnsi="Times New Roman"/>
                <w:sz w:val="24"/>
                <w:szCs w:val="24"/>
              </w:rPr>
              <w:t>ИНН 7518006734 КПП 751801001</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ОГРН 1097530000083 БИК 047601637</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 xml:space="preserve">Юридический адрес: 674310, Забайкальский край, Приаргунский район, пгт. Приаргунск, </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ул. Комсомольская, д. 2;</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Телефон: (30243)22654 (101)</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Фактический адрес: 674310, Забайкальский край, Приаргунский район, пгт. Приаргунск, ул. Комсомольская, д. 10, оф. 11;</w:t>
            </w:r>
          </w:p>
          <w:p w:rsidR="00137464" w:rsidRDefault="00137464" w:rsidP="00D66AFB">
            <w:pPr>
              <w:widowControl w:val="0"/>
              <w:tabs>
                <w:tab w:val="left" w:pos="4429"/>
                <w:tab w:val="left" w:pos="4462"/>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Телефон: (30243)2-26-33, </w:t>
            </w:r>
          </w:p>
          <w:p w:rsidR="00137464" w:rsidRDefault="00137464" w:rsidP="00D66AFB">
            <w:pPr>
              <w:widowControl w:val="0"/>
              <w:tabs>
                <w:tab w:val="left" w:pos="4429"/>
                <w:tab w:val="left" w:pos="4462"/>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факс: (30243)2-26-54</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Генеральный директор</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____________________В.А. Золотарев</w:t>
            </w:r>
          </w:p>
          <w:p w:rsidR="00137464" w:rsidRDefault="00137464" w:rsidP="00D66AFB">
            <w:pPr>
              <w:widowControl w:val="0"/>
              <w:tabs>
                <w:tab w:val="left" w:pos="4003"/>
              </w:tabs>
              <w:suppressAutoHyphens/>
              <w:autoSpaceDE w:val="0"/>
              <w:autoSpaceDN w:val="0"/>
              <w:adjustRightInd w:val="0"/>
              <w:spacing w:after="0" w:line="240" w:lineRule="auto"/>
              <w:ind w:right="459"/>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___</w:t>
            </w:r>
            <w:r>
              <w:rPr>
                <w:rFonts w:ascii="Times New Roman" w:hAnsi="Times New Roman"/>
                <w:sz w:val="24"/>
                <w:szCs w:val="24"/>
              </w:rPr>
              <w:t xml:space="preserve">» </w:t>
            </w:r>
            <w:r>
              <w:rPr>
                <w:rFonts w:ascii="Times New Roman" w:hAnsi="Times New Roman"/>
                <w:sz w:val="24"/>
                <w:szCs w:val="24"/>
                <w:u w:val="single"/>
              </w:rPr>
              <w:t xml:space="preserve">_______                             </w:t>
            </w:r>
            <w:r>
              <w:rPr>
                <w:rFonts w:ascii="Times New Roman" w:hAnsi="Times New Roman"/>
                <w:sz w:val="24"/>
                <w:szCs w:val="24"/>
              </w:rPr>
              <w:t>2018г.</w:t>
            </w:r>
          </w:p>
        </w:tc>
        <w:tc>
          <w:tcPr>
            <w:tcW w:w="4536" w:type="dxa"/>
            <w:tcBorders>
              <w:top w:val="nil"/>
              <w:left w:val="nil"/>
              <w:bottom w:val="nil"/>
              <w:right w:val="nil"/>
            </w:tcBorders>
          </w:tcPr>
          <w:p w:rsidR="00137464" w:rsidRDefault="00137464" w:rsidP="00D66AF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ЗАКАЗЧИК</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Забайкальский фонд капитального ремонта многоквартирных домов.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Р/сч 40603810274000029374</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Отделение №8600 Сбербанка России</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 Счет 30101810500000000637</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ИНН 7536986902 КПП 753601001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ОГРН 1137500000978 БИК 047601637</w:t>
            </w:r>
          </w:p>
          <w:p w:rsidR="00137464" w:rsidRDefault="00137464" w:rsidP="00D66AFB">
            <w:pPr>
              <w:shd w:val="clear" w:color="auto" w:fill="FFFFFF"/>
              <w:tabs>
                <w:tab w:val="left" w:pos="919"/>
              </w:tabs>
              <w:suppressAutoHyphens/>
              <w:autoSpaceDN w:val="0"/>
              <w:spacing w:after="0" w:line="240" w:lineRule="auto"/>
              <w:ind w:right="601"/>
              <w:jc w:val="both"/>
              <w:rPr>
                <w:rFonts w:ascii="Times New Roman" w:hAnsi="Times New Roman"/>
                <w:kern w:val="3"/>
                <w:sz w:val="24"/>
                <w:szCs w:val="24"/>
                <w:lang w:eastAsia="ru-RU"/>
              </w:rPr>
            </w:pPr>
            <w:r>
              <w:rPr>
                <w:rFonts w:ascii="Times New Roman" w:hAnsi="Times New Roman"/>
                <w:kern w:val="3"/>
                <w:sz w:val="24"/>
                <w:szCs w:val="24"/>
                <w:lang w:eastAsia="ru-RU"/>
              </w:rPr>
              <w:t xml:space="preserve">Юридический адрес: 672000, Забайкальский край, г. Чита, </w:t>
            </w:r>
          </w:p>
          <w:p w:rsidR="00137464" w:rsidRDefault="00137464" w:rsidP="00D66AFB">
            <w:pPr>
              <w:shd w:val="clear" w:color="auto" w:fill="FFFFFF"/>
              <w:tabs>
                <w:tab w:val="left" w:pos="919"/>
              </w:tabs>
              <w:suppressAutoHyphens/>
              <w:autoSpaceDN w:val="0"/>
              <w:spacing w:after="0" w:line="240" w:lineRule="auto"/>
              <w:ind w:right="601"/>
              <w:jc w:val="both"/>
              <w:rPr>
                <w:rFonts w:ascii="Times New Roman" w:hAnsi="Times New Roman"/>
                <w:kern w:val="3"/>
                <w:sz w:val="24"/>
                <w:szCs w:val="24"/>
                <w:lang w:eastAsia="ru-RU"/>
              </w:rPr>
            </w:pPr>
            <w:r>
              <w:rPr>
                <w:rFonts w:ascii="Times New Roman" w:hAnsi="Times New Roman"/>
                <w:kern w:val="3"/>
                <w:sz w:val="24"/>
                <w:szCs w:val="24"/>
                <w:lang w:eastAsia="ru-RU"/>
              </w:rPr>
              <w:t xml:space="preserve">ул. Амурская, д.106; </w:t>
            </w:r>
          </w:p>
          <w:p w:rsidR="00137464" w:rsidRDefault="00137464" w:rsidP="00D66AFB">
            <w:pPr>
              <w:widowControl w:val="0"/>
              <w:numPr>
                <w:ilvl w:val="0"/>
                <w:numId w:val="35"/>
              </w:numPr>
              <w:suppressAutoHyphens/>
              <w:autoSpaceDN w:val="0"/>
              <w:spacing w:after="0" w:line="240" w:lineRule="auto"/>
              <w:ind w:left="34" w:right="601" w:hanging="34"/>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eastAsia="ja-JP" w:bidi="fa-IR"/>
              </w:rPr>
              <w:t>Фактический</w:t>
            </w:r>
            <w:r>
              <w:rPr>
                <w:rFonts w:ascii="Times New Roman" w:hAnsi="Times New Roman"/>
                <w:kern w:val="3"/>
                <w:sz w:val="24"/>
                <w:szCs w:val="24"/>
                <w:lang w:val="de-DE" w:eastAsia="ja-JP" w:bidi="fa-IR"/>
              </w:rPr>
              <w:t xml:space="preserve"> адрес: 6720</w:t>
            </w:r>
            <w:r>
              <w:rPr>
                <w:rFonts w:ascii="Times New Roman" w:hAnsi="Times New Roman"/>
                <w:kern w:val="3"/>
                <w:sz w:val="24"/>
                <w:szCs w:val="24"/>
                <w:lang w:eastAsia="ja-JP" w:bidi="fa-IR"/>
              </w:rPr>
              <w:t>1</w:t>
            </w:r>
            <w:r>
              <w:rPr>
                <w:rFonts w:ascii="Times New Roman" w:hAnsi="Times New Roman"/>
                <w:kern w:val="3"/>
                <w:sz w:val="24"/>
                <w:szCs w:val="24"/>
                <w:lang w:val="de-DE" w:eastAsia="ja-JP" w:bidi="fa-IR"/>
              </w:rPr>
              <w:t xml:space="preserve">0, Забайкальский край, г. Чита, </w:t>
            </w:r>
          </w:p>
          <w:p w:rsidR="00137464" w:rsidRDefault="00137464" w:rsidP="00D66AFB">
            <w:pPr>
              <w:widowControl w:val="0"/>
              <w:numPr>
                <w:ilvl w:val="0"/>
                <w:numId w:val="35"/>
              </w:numPr>
              <w:suppressAutoHyphens/>
              <w:autoSpaceDN w:val="0"/>
              <w:spacing w:after="0" w:line="240" w:lineRule="auto"/>
              <w:ind w:left="34" w:right="601" w:hanging="34"/>
              <w:jc w:val="both"/>
              <w:textAlignment w:val="baseline"/>
              <w:rPr>
                <w:rFonts w:ascii="Times New Roman" w:hAnsi="Times New Roman"/>
                <w:kern w:val="3"/>
                <w:sz w:val="24"/>
                <w:szCs w:val="24"/>
                <w:lang w:val="de-DE" w:eastAsia="ja-JP" w:bidi="fa-IR"/>
              </w:rPr>
            </w:pPr>
            <w:r>
              <w:rPr>
                <w:rFonts w:ascii="Times New Roman" w:hAnsi="Times New Roman"/>
                <w:kern w:val="3"/>
                <w:sz w:val="24"/>
                <w:szCs w:val="24"/>
                <w:lang w:val="de-DE" w:eastAsia="ja-JP" w:bidi="fa-IR"/>
              </w:rPr>
              <w:t xml:space="preserve">ул. </w:t>
            </w:r>
            <w:r>
              <w:rPr>
                <w:rFonts w:ascii="Times New Roman" w:hAnsi="Times New Roman"/>
                <w:kern w:val="3"/>
                <w:sz w:val="24"/>
                <w:szCs w:val="24"/>
                <w:lang w:eastAsia="ja-JP" w:bidi="fa-IR"/>
              </w:rPr>
              <w:t>Забайкальского рабочего, д. 94;</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Телефон/факс: (302-2) 41-40-14</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Генеральный директор </w:t>
            </w:r>
          </w:p>
          <w:p w:rsidR="00137464" w:rsidRDefault="00137464" w:rsidP="00D66AF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 А.В. Никонюк</w:t>
            </w:r>
          </w:p>
          <w:p w:rsidR="00137464" w:rsidRDefault="00137464" w:rsidP="00D66A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___</w:t>
            </w:r>
            <w:r>
              <w:rPr>
                <w:rFonts w:ascii="Times New Roman" w:hAnsi="Times New Roman"/>
                <w:sz w:val="24"/>
                <w:szCs w:val="24"/>
              </w:rPr>
              <w:t>»</w:t>
            </w:r>
            <w:r>
              <w:rPr>
                <w:rFonts w:ascii="Times New Roman" w:hAnsi="Times New Roman"/>
                <w:sz w:val="24"/>
                <w:szCs w:val="24"/>
                <w:u w:val="single"/>
              </w:rPr>
              <w:t xml:space="preserve"> _______                                   </w:t>
            </w:r>
            <w:r>
              <w:rPr>
                <w:rFonts w:ascii="Times New Roman" w:hAnsi="Times New Roman"/>
                <w:sz w:val="24"/>
                <w:szCs w:val="24"/>
              </w:rPr>
              <w:t xml:space="preserve">2018 г.  </w:t>
            </w:r>
          </w:p>
        </w:tc>
      </w:tr>
    </w:tbl>
    <w:p w:rsidR="00137464" w:rsidRDefault="00137464" w:rsidP="0005423A">
      <w:pPr>
        <w:spacing w:after="0" w:line="240" w:lineRule="auto"/>
        <w:rPr>
          <w:rFonts w:ascii="Times New Roman" w:hAnsi="Times New Roman"/>
          <w:sz w:val="24"/>
          <w:szCs w:val="24"/>
        </w:rPr>
      </w:pPr>
    </w:p>
    <w:p w:rsidR="00137464" w:rsidRDefault="00137464" w:rsidP="0005423A">
      <w:pPr>
        <w:spacing w:after="0" w:line="240" w:lineRule="auto"/>
        <w:rPr>
          <w:rFonts w:ascii="Times New Roman" w:hAnsi="Times New Roman"/>
          <w:sz w:val="24"/>
          <w:szCs w:val="24"/>
        </w:rPr>
      </w:pPr>
    </w:p>
    <w:p w:rsidR="00137464" w:rsidRPr="000378EA" w:rsidRDefault="00137464" w:rsidP="0005423A">
      <w:pPr>
        <w:spacing w:after="0" w:line="240" w:lineRule="auto"/>
        <w:rPr>
          <w:rFonts w:ascii="Times New Roman" w:hAnsi="Times New Roman"/>
          <w:sz w:val="24"/>
          <w:szCs w:val="24"/>
        </w:rPr>
      </w:pPr>
    </w:p>
    <w:p w:rsidR="00A74A51" w:rsidRDefault="00A74A51" w:rsidP="00F76B0D">
      <w:pPr>
        <w:pStyle w:val="11"/>
        <w:tabs>
          <w:tab w:val="right" w:pos="9498"/>
        </w:tabs>
        <w:spacing w:before="0"/>
        <w:rPr>
          <w:sz w:val="24"/>
          <w:szCs w:val="24"/>
        </w:rPr>
      </w:pPr>
    </w:p>
    <w:sectPr w:rsidR="00A74A51" w:rsidSect="00326790">
      <w:footerReference w:type="default" r:id="rId16"/>
      <w:pgSz w:w="11906" w:h="16840"/>
      <w:pgMar w:top="822" w:right="709" w:bottom="851" w:left="179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7C8" w:rsidRDefault="009E67C8" w:rsidP="00184050">
      <w:pPr>
        <w:spacing w:after="0" w:line="240" w:lineRule="auto"/>
      </w:pPr>
      <w:r>
        <w:separator/>
      </w:r>
    </w:p>
  </w:endnote>
  <w:endnote w:type="continuationSeparator" w:id="0">
    <w:p w:rsidR="009E67C8" w:rsidRDefault="009E67C8" w:rsidP="0018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5E1" w:rsidRDefault="001545E1" w:rsidP="009E5DA9">
    <w:pPr>
      <w:pStyle w:val="af5"/>
      <w:jc w:val="right"/>
    </w:pPr>
    <w:r>
      <w:fldChar w:fldCharType="begin"/>
    </w:r>
    <w:r>
      <w:instrText>PAGE   \* MERGEFORMAT</w:instrText>
    </w:r>
    <w:r>
      <w:fldChar w:fldCharType="separate"/>
    </w:r>
    <w:r w:rsidR="008246E9">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D6" w:rsidRDefault="008577D6" w:rsidP="009E5DA9">
    <w:pPr>
      <w:pStyle w:val="af5"/>
      <w:jc w:val="right"/>
    </w:pPr>
    <w:r>
      <w:fldChar w:fldCharType="begin"/>
    </w:r>
    <w:r>
      <w:instrText>PAGE   \* MERGEFORMAT</w:instrText>
    </w:r>
    <w:r>
      <w:fldChar w:fldCharType="separate"/>
    </w:r>
    <w:r w:rsidR="0076452D">
      <w:rPr>
        <w:noProof/>
      </w:rPr>
      <w:t>65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7C8" w:rsidRDefault="009E67C8" w:rsidP="00184050">
      <w:pPr>
        <w:spacing w:after="0" w:line="240" w:lineRule="auto"/>
      </w:pPr>
      <w:r>
        <w:separator/>
      </w:r>
    </w:p>
  </w:footnote>
  <w:footnote w:type="continuationSeparator" w:id="0">
    <w:p w:rsidR="009E67C8" w:rsidRDefault="009E67C8" w:rsidP="001840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65CFFD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color w:val="0000FF"/>
        <w:sz w:val="24"/>
        <w:szCs w:val="24"/>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cs="Times New Roman"/>
        <w:color w:val="FF0000"/>
        <w:sz w:val="24"/>
        <w:szCs w:val="24"/>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3B1482"/>
    <w:multiLevelType w:val="multilevel"/>
    <w:tmpl w:val="FD4CE6FE"/>
    <w:lvl w:ilvl="0">
      <w:start w:val="5"/>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nsid w:val="056C33FF"/>
    <w:multiLevelType w:val="singleLevel"/>
    <w:tmpl w:val="52169740"/>
    <w:lvl w:ilvl="0">
      <w:start w:val="14"/>
      <w:numFmt w:val="decimal"/>
      <w:lvlText w:val="%1."/>
      <w:legacy w:legacy="1" w:legacySpace="0" w:legacyIndent="360"/>
      <w:lvlJc w:val="left"/>
      <w:rPr>
        <w:rFonts w:ascii="Times New Roman" w:hAnsi="Times New Roman" w:cs="Times New Roman" w:hint="default"/>
        <w:b/>
        <w:sz w:val="24"/>
        <w:szCs w:val="24"/>
      </w:rPr>
    </w:lvl>
  </w:abstractNum>
  <w:abstractNum w:abstractNumId="5">
    <w:nsid w:val="05B22C1E"/>
    <w:multiLevelType w:val="hybridMultilevel"/>
    <w:tmpl w:val="6D5AA08E"/>
    <w:lvl w:ilvl="0" w:tplc="0EE6FCA4">
      <w:start w:val="1"/>
      <w:numFmt w:val="decimal"/>
      <w:lvlText w:val="%1."/>
      <w:lvlJc w:val="left"/>
      <w:pPr>
        <w:ind w:left="720" w:hanging="360"/>
      </w:pPr>
      <w:rPr>
        <w:rFonts w:ascii="Times New Roman" w:eastAsia="Calibri" w:hAnsi="Times New Roman" w:cs="Times New Roman"/>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35798F"/>
    <w:multiLevelType w:val="hybridMultilevel"/>
    <w:tmpl w:val="973E8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807F19"/>
    <w:multiLevelType w:val="hybridMultilevel"/>
    <w:tmpl w:val="312A8484"/>
    <w:lvl w:ilvl="0" w:tplc="567096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0356D40"/>
    <w:multiLevelType w:val="multilevel"/>
    <w:tmpl w:val="4AEA705E"/>
    <w:lvl w:ilvl="0">
      <w:start w:val="1"/>
      <w:numFmt w:val="decimal"/>
      <w:pStyle w:val="1"/>
      <w:lvlText w:val="%1."/>
      <w:lvlJc w:val="left"/>
      <w:pPr>
        <w:ind w:left="360" w:hanging="360"/>
      </w:pPr>
      <w:rPr>
        <w:rFonts w:cs="Times New Roman"/>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2"/>
      <w:lvlText w:val="%1.%2."/>
      <w:lvlJc w:val="left"/>
      <w:pPr>
        <w:ind w:left="432" w:hanging="432"/>
      </w:pPr>
      <w:rPr>
        <w:rFonts w:ascii="Times New Roman" w:hAnsi="Times New Roman" w:cs="Times New Roman"/>
        <w:b w:val="0"/>
        <w:bCs w:val="0"/>
        <w:i w:val="0"/>
        <w:iCs w:val="0"/>
        <w:caps w:val="0"/>
        <w:smallCaps w:val="0"/>
        <w:strike w:val="0"/>
        <w:dstrike w:val="0"/>
        <w:vanish w:val="0"/>
        <w:color w:val="000000"/>
        <w:kern w:val="0"/>
        <w:position w:val="0"/>
        <w:u w:val="none"/>
        <w:effect w:val="none"/>
        <w:vertAlign w:val="baseline"/>
      </w:rPr>
    </w:lvl>
    <w:lvl w:ilvl="2">
      <w:start w:val="1"/>
      <w:numFmt w:val="decimal"/>
      <w:pStyle w:val="3"/>
      <w:lvlText w:val="%1.%2.%3."/>
      <w:lvlJc w:val="left"/>
      <w:pPr>
        <w:ind w:left="1224" w:hanging="504"/>
      </w:pPr>
      <w:rPr>
        <w:rFonts w:ascii="Times New Roman" w:hAnsi="Times New Roman" w:cs="Times New Roman"/>
        <w:b w:val="0"/>
        <w:bCs w:val="0"/>
        <w:i w:val="0"/>
        <w:iCs w:val="0"/>
        <w:caps w:val="0"/>
        <w:smallCaps w:val="0"/>
        <w:strike w:val="0"/>
        <w:dstrike w:val="0"/>
        <w:vanish w:val="0"/>
        <w:color w:val="000000"/>
        <w:kern w:val="0"/>
        <w:position w:val="0"/>
        <w:u w:val="none"/>
        <w:effect w:val="none"/>
        <w:vertAlign w:val="baseline"/>
      </w:rPr>
    </w:lvl>
    <w:lvl w:ilvl="3">
      <w:start w:val="1"/>
      <w:numFmt w:val="decimal"/>
      <w:pStyle w:val="4"/>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1FF9432C"/>
    <w:multiLevelType w:val="hybridMultilevel"/>
    <w:tmpl w:val="312A8484"/>
    <w:lvl w:ilvl="0" w:tplc="567096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064E1C"/>
    <w:multiLevelType w:val="hybridMultilevel"/>
    <w:tmpl w:val="7EC0F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064C69"/>
    <w:multiLevelType w:val="hybridMultilevel"/>
    <w:tmpl w:val="7EC0F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4521E8"/>
    <w:multiLevelType w:val="multilevel"/>
    <w:tmpl w:val="E6E6B7EC"/>
    <w:lvl w:ilvl="0">
      <w:start w:val="5"/>
      <w:numFmt w:val="decimal"/>
      <w:lvlText w:val="%1."/>
      <w:lvlJc w:val="left"/>
      <w:pPr>
        <w:ind w:left="840" w:hanging="840"/>
      </w:pPr>
      <w:rPr>
        <w:rFonts w:hint="default"/>
        <w:color w:val="000000"/>
      </w:rPr>
    </w:lvl>
    <w:lvl w:ilvl="1">
      <w:start w:val="1"/>
      <w:numFmt w:val="decimal"/>
      <w:lvlText w:val="%1.%2."/>
      <w:lvlJc w:val="left"/>
      <w:pPr>
        <w:ind w:left="840" w:hanging="840"/>
      </w:pPr>
      <w:rPr>
        <w:rFonts w:hint="default"/>
        <w:color w:val="000000"/>
      </w:rPr>
    </w:lvl>
    <w:lvl w:ilvl="2">
      <w:start w:val="52"/>
      <w:numFmt w:val="decimal"/>
      <w:lvlText w:val="%1.%2.%3."/>
      <w:lvlJc w:val="left"/>
      <w:pPr>
        <w:ind w:left="840" w:hanging="840"/>
      </w:pPr>
      <w:rPr>
        <w:rFonts w:hint="default"/>
        <w:color w:val="000000"/>
      </w:rPr>
    </w:lvl>
    <w:lvl w:ilvl="3">
      <w:start w:val="2"/>
      <w:numFmt w:val="decimal"/>
      <w:lvlText w:val="%1.%2.%3.%4."/>
      <w:lvlJc w:val="left"/>
      <w:pPr>
        <w:ind w:left="840" w:hanging="84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2DE0167A"/>
    <w:multiLevelType w:val="hybridMultilevel"/>
    <w:tmpl w:val="7EC0F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574944"/>
    <w:multiLevelType w:val="hybridMultilevel"/>
    <w:tmpl w:val="13A0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7690377"/>
    <w:multiLevelType w:val="hybridMultilevel"/>
    <w:tmpl w:val="2B969148"/>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391E68"/>
    <w:multiLevelType w:val="hybridMultilevel"/>
    <w:tmpl w:val="AB426C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1EE7DEE"/>
    <w:multiLevelType w:val="hybridMultilevel"/>
    <w:tmpl w:val="BF325234"/>
    <w:lvl w:ilvl="0" w:tplc="0A0EF5E0">
      <w:start w:val="1"/>
      <w:numFmt w:val="bullet"/>
      <w:lvlText w:val=""/>
      <w:lvlJc w:val="left"/>
      <w:pPr>
        <w:ind w:left="621" w:hanging="360"/>
      </w:pPr>
      <w:rPr>
        <w:rFonts w:ascii="Symbol" w:hAnsi="Symbol" w:hint="default"/>
        <w:sz w:val="22"/>
      </w:rPr>
    </w:lvl>
    <w:lvl w:ilvl="1" w:tplc="04190019" w:tentative="1">
      <w:start w:val="1"/>
      <w:numFmt w:val="lowerLetter"/>
      <w:lvlText w:val="%2."/>
      <w:lvlJc w:val="left"/>
      <w:pPr>
        <w:ind w:left="1341" w:hanging="360"/>
      </w:pPr>
    </w:lvl>
    <w:lvl w:ilvl="2" w:tplc="0419001B" w:tentative="1">
      <w:start w:val="1"/>
      <w:numFmt w:val="lowerRoman"/>
      <w:lvlText w:val="%3."/>
      <w:lvlJc w:val="right"/>
      <w:pPr>
        <w:ind w:left="2061" w:hanging="180"/>
      </w:pPr>
    </w:lvl>
    <w:lvl w:ilvl="3" w:tplc="0419000F" w:tentative="1">
      <w:start w:val="1"/>
      <w:numFmt w:val="decimal"/>
      <w:lvlText w:val="%4."/>
      <w:lvlJc w:val="left"/>
      <w:pPr>
        <w:ind w:left="2781" w:hanging="360"/>
      </w:pPr>
    </w:lvl>
    <w:lvl w:ilvl="4" w:tplc="04190019" w:tentative="1">
      <w:start w:val="1"/>
      <w:numFmt w:val="lowerLetter"/>
      <w:lvlText w:val="%5."/>
      <w:lvlJc w:val="left"/>
      <w:pPr>
        <w:ind w:left="3501" w:hanging="360"/>
      </w:pPr>
    </w:lvl>
    <w:lvl w:ilvl="5" w:tplc="0419001B" w:tentative="1">
      <w:start w:val="1"/>
      <w:numFmt w:val="lowerRoman"/>
      <w:lvlText w:val="%6."/>
      <w:lvlJc w:val="right"/>
      <w:pPr>
        <w:ind w:left="4221" w:hanging="180"/>
      </w:pPr>
    </w:lvl>
    <w:lvl w:ilvl="6" w:tplc="0419000F" w:tentative="1">
      <w:start w:val="1"/>
      <w:numFmt w:val="decimal"/>
      <w:lvlText w:val="%7."/>
      <w:lvlJc w:val="left"/>
      <w:pPr>
        <w:ind w:left="4941" w:hanging="360"/>
      </w:pPr>
    </w:lvl>
    <w:lvl w:ilvl="7" w:tplc="04190019" w:tentative="1">
      <w:start w:val="1"/>
      <w:numFmt w:val="lowerLetter"/>
      <w:lvlText w:val="%8."/>
      <w:lvlJc w:val="left"/>
      <w:pPr>
        <w:ind w:left="5661" w:hanging="360"/>
      </w:pPr>
    </w:lvl>
    <w:lvl w:ilvl="8" w:tplc="0419001B" w:tentative="1">
      <w:start w:val="1"/>
      <w:numFmt w:val="lowerRoman"/>
      <w:lvlText w:val="%9."/>
      <w:lvlJc w:val="right"/>
      <w:pPr>
        <w:ind w:left="6381" w:hanging="180"/>
      </w:pPr>
    </w:lvl>
  </w:abstractNum>
  <w:abstractNum w:abstractNumId="18">
    <w:nsid w:val="435A05B1"/>
    <w:multiLevelType w:val="multilevel"/>
    <w:tmpl w:val="FE86F364"/>
    <w:lvl w:ilvl="0">
      <w:start w:val="6"/>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8DD0EF4"/>
    <w:multiLevelType w:val="hybridMultilevel"/>
    <w:tmpl w:val="312A8484"/>
    <w:lvl w:ilvl="0" w:tplc="567096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AFF5D75"/>
    <w:multiLevelType w:val="hybridMultilevel"/>
    <w:tmpl w:val="E66A2B0A"/>
    <w:lvl w:ilvl="0" w:tplc="614C23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182203"/>
    <w:multiLevelType w:val="hybridMultilevel"/>
    <w:tmpl w:val="312A8484"/>
    <w:lvl w:ilvl="0" w:tplc="567096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0C979B8"/>
    <w:multiLevelType w:val="hybridMultilevel"/>
    <w:tmpl w:val="AB426C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4F91D87"/>
    <w:multiLevelType w:val="hybridMultilevel"/>
    <w:tmpl w:val="13A0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50159EA"/>
    <w:multiLevelType w:val="hybridMultilevel"/>
    <w:tmpl w:val="312A8484"/>
    <w:lvl w:ilvl="0" w:tplc="567096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80D4115"/>
    <w:multiLevelType w:val="multilevel"/>
    <w:tmpl w:val="01F6A1C2"/>
    <w:lvl w:ilvl="0">
      <w:start w:val="1"/>
      <w:numFmt w:val="decimal"/>
      <w:pStyle w:val="10"/>
      <w:lvlText w:val="%1."/>
      <w:lvlJc w:val="left"/>
      <w:pPr>
        <w:tabs>
          <w:tab w:val="num" w:pos="-1061"/>
        </w:tabs>
        <w:ind w:left="56" w:hanging="56"/>
      </w:pPr>
      <w:rPr>
        <w:rFonts w:cs="Times New Roman" w:hint="default"/>
      </w:rPr>
    </w:lvl>
    <w:lvl w:ilvl="1">
      <w:start w:val="1"/>
      <w:numFmt w:val="decimal"/>
      <w:pStyle w:val="20"/>
      <w:lvlText w:val="%1.%2."/>
      <w:lvlJc w:val="left"/>
      <w:pPr>
        <w:tabs>
          <w:tab w:val="num" w:pos="284"/>
        </w:tabs>
        <w:ind w:left="453" w:hanging="169"/>
      </w:pPr>
      <w:rPr>
        <w:rFonts w:cs="Times New Roman" w:hint="default"/>
      </w:rPr>
    </w:lvl>
    <w:lvl w:ilvl="2">
      <w:start w:val="1"/>
      <w:numFmt w:val="decimal"/>
      <w:pStyle w:val="30"/>
      <w:lvlText w:val="%1.%2.%3."/>
      <w:lvlJc w:val="left"/>
      <w:pPr>
        <w:tabs>
          <w:tab w:val="num" w:pos="-624"/>
        </w:tabs>
        <w:ind w:left="454" w:firstLine="113"/>
      </w:pPr>
      <w:rPr>
        <w:rFonts w:cs="Times New Roman" w:hint="default"/>
      </w:rPr>
    </w:lvl>
    <w:lvl w:ilvl="3">
      <w:start w:val="1"/>
      <w:numFmt w:val="decimal"/>
      <w:lvlText w:val="%1.%2.%3.%4."/>
      <w:lvlJc w:val="left"/>
      <w:pPr>
        <w:tabs>
          <w:tab w:val="num" w:pos="310"/>
        </w:tabs>
        <w:ind w:left="310" w:hanging="648"/>
      </w:pPr>
      <w:rPr>
        <w:rFonts w:cs="Times New Roman" w:hint="default"/>
      </w:rPr>
    </w:lvl>
    <w:lvl w:ilvl="4">
      <w:start w:val="1"/>
      <w:numFmt w:val="decimal"/>
      <w:lvlText w:val="%1.%2.%3.%4.%5."/>
      <w:lvlJc w:val="left"/>
      <w:pPr>
        <w:tabs>
          <w:tab w:val="num" w:pos="814"/>
        </w:tabs>
        <w:ind w:left="814" w:hanging="792"/>
      </w:pPr>
      <w:rPr>
        <w:rFonts w:cs="Times New Roman" w:hint="default"/>
      </w:rPr>
    </w:lvl>
    <w:lvl w:ilvl="5">
      <w:start w:val="1"/>
      <w:numFmt w:val="decimal"/>
      <w:lvlText w:val="%1.%2.%3.%4.%5.%6."/>
      <w:lvlJc w:val="left"/>
      <w:pPr>
        <w:tabs>
          <w:tab w:val="num" w:pos="1318"/>
        </w:tabs>
        <w:ind w:left="1318" w:hanging="936"/>
      </w:pPr>
      <w:rPr>
        <w:rFonts w:cs="Times New Roman" w:hint="default"/>
      </w:rPr>
    </w:lvl>
    <w:lvl w:ilvl="6">
      <w:start w:val="1"/>
      <w:numFmt w:val="decimal"/>
      <w:lvlText w:val="%1.%2.%3.%4.%5.%6.%7."/>
      <w:lvlJc w:val="left"/>
      <w:pPr>
        <w:tabs>
          <w:tab w:val="num" w:pos="1822"/>
        </w:tabs>
        <w:ind w:left="1822" w:hanging="1080"/>
      </w:pPr>
      <w:rPr>
        <w:rFonts w:cs="Times New Roman" w:hint="default"/>
      </w:rPr>
    </w:lvl>
    <w:lvl w:ilvl="7">
      <w:start w:val="1"/>
      <w:numFmt w:val="decimal"/>
      <w:lvlText w:val="%1.%2.%3.%4.%5.%6.%7.%8."/>
      <w:lvlJc w:val="left"/>
      <w:pPr>
        <w:tabs>
          <w:tab w:val="num" w:pos="2326"/>
        </w:tabs>
        <w:ind w:left="2326" w:hanging="1224"/>
      </w:pPr>
      <w:rPr>
        <w:rFonts w:cs="Times New Roman" w:hint="default"/>
      </w:rPr>
    </w:lvl>
    <w:lvl w:ilvl="8">
      <w:start w:val="1"/>
      <w:numFmt w:val="decimal"/>
      <w:lvlText w:val="%1.%2.%3.%4.%5.%6.%7.%8.%9."/>
      <w:lvlJc w:val="left"/>
      <w:pPr>
        <w:tabs>
          <w:tab w:val="num" w:pos="2902"/>
        </w:tabs>
        <w:ind w:left="2902" w:hanging="1440"/>
      </w:pPr>
      <w:rPr>
        <w:rFonts w:cs="Times New Roman" w:hint="default"/>
      </w:rPr>
    </w:lvl>
  </w:abstractNum>
  <w:abstractNum w:abstractNumId="26">
    <w:nsid w:val="5817208F"/>
    <w:multiLevelType w:val="hybridMultilevel"/>
    <w:tmpl w:val="13A0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AEA1D68"/>
    <w:multiLevelType w:val="hybridMultilevel"/>
    <w:tmpl w:val="7EC0F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5869EC"/>
    <w:multiLevelType w:val="hybridMultilevel"/>
    <w:tmpl w:val="312A8484"/>
    <w:lvl w:ilvl="0" w:tplc="567096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F05091A"/>
    <w:multiLevelType w:val="hybridMultilevel"/>
    <w:tmpl w:val="53AC7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BB4EA0"/>
    <w:multiLevelType w:val="hybridMultilevel"/>
    <w:tmpl w:val="A678CE38"/>
    <w:lvl w:ilvl="0" w:tplc="DF0C5A32">
      <w:start w:val="1"/>
      <w:numFmt w:val="decimal"/>
      <w:lvlText w:val="%1."/>
      <w:lvlJc w:val="left"/>
      <w:pPr>
        <w:ind w:left="1491" w:hanging="924"/>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3391682"/>
    <w:multiLevelType w:val="hybridMultilevel"/>
    <w:tmpl w:val="AB426C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36073AF"/>
    <w:multiLevelType w:val="hybridMultilevel"/>
    <w:tmpl w:val="312A8484"/>
    <w:lvl w:ilvl="0" w:tplc="567096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8EA7268"/>
    <w:multiLevelType w:val="multilevel"/>
    <w:tmpl w:val="B74442B6"/>
    <w:styleLink w:val="WW8Num2"/>
    <w:lvl w:ilvl="0">
      <w:start w:val="1"/>
      <w:numFmt w:val="none"/>
      <w:suff w:val="nothing"/>
      <w:lvlText w:val="%1"/>
      <w:lvlJc w:val="left"/>
      <w:pPr>
        <w:ind w:left="432" w:hanging="432"/>
      </w:pPr>
      <w:rPr>
        <w:rFonts w:cs="Times New Roman"/>
        <w:color w:val="FF0000"/>
        <w:sz w:val="24"/>
        <w:szCs w:val="24"/>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34">
    <w:nsid w:val="7C3602DA"/>
    <w:multiLevelType w:val="hybridMultilevel"/>
    <w:tmpl w:val="37483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5"/>
  </w:num>
  <w:num w:numId="3">
    <w:abstractNumId w:val="8"/>
  </w:num>
  <w:num w:numId="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5">
    <w:abstractNumId w:val="1"/>
  </w:num>
  <w:num w:numId="6">
    <w:abstractNumId w:val="4"/>
  </w:num>
  <w:num w:numId="7">
    <w:abstractNumId w:val="3"/>
  </w:num>
  <w:num w:numId="8">
    <w:abstractNumId w:val="34"/>
  </w:num>
  <w:num w:numId="9">
    <w:abstractNumId w:val="20"/>
  </w:num>
  <w:num w:numId="10">
    <w:abstractNumId w:val="5"/>
  </w:num>
  <w:num w:numId="11">
    <w:abstractNumId w:val="21"/>
  </w:num>
  <w:num w:numId="12">
    <w:abstractNumId w:val="12"/>
  </w:num>
  <w:num w:numId="13">
    <w:abstractNumId w:val="15"/>
  </w:num>
  <w:num w:numId="14">
    <w:abstractNumId w:val="30"/>
  </w:num>
  <w:num w:numId="15">
    <w:abstractNumId w:val="18"/>
  </w:num>
  <w:num w:numId="16">
    <w:abstractNumId w:val="6"/>
  </w:num>
  <w:num w:numId="17">
    <w:abstractNumId w:val="29"/>
  </w:num>
  <w:num w:numId="18">
    <w:abstractNumId w:val="17"/>
  </w:num>
  <w:num w:numId="19">
    <w:abstractNumId w:val="31"/>
  </w:num>
  <w:num w:numId="20">
    <w:abstractNumId w:val="11"/>
  </w:num>
  <w:num w:numId="21">
    <w:abstractNumId w:val="26"/>
  </w:num>
  <w:num w:numId="22">
    <w:abstractNumId w:val="16"/>
  </w:num>
  <w:num w:numId="23">
    <w:abstractNumId w:val="10"/>
  </w:num>
  <w:num w:numId="24">
    <w:abstractNumId w:val="23"/>
  </w:num>
  <w:num w:numId="25">
    <w:abstractNumId w:val="7"/>
  </w:num>
  <w:num w:numId="26">
    <w:abstractNumId w:val="24"/>
  </w:num>
  <w:num w:numId="27">
    <w:abstractNumId w:val="19"/>
  </w:num>
  <w:num w:numId="28">
    <w:abstractNumId w:val="32"/>
  </w:num>
  <w:num w:numId="29">
    <w:abstractNumId w:val="22"/>
  </w:num>
  <w:num w:numId="30">
    <w:abstractNumId w:val="27"/>
  </w:num>
  <w:num w:numId="31">
    <w:abstractNumId w:val="14"/>
  </w:num>
  <w:num w:numId="32">
    <w:abstractNumId w:val="28"/>
  </w:num>
  <w:num w:numId="33">
    <w:abstractNumId w:val="9"/>
  </w:num>
  <w:num w:numId="34">
    <w:abstractNumId w:val="13"/>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GrammaticalErrors/>
  <w:activeWritingStyle w:appName="MSWord" w:lang="de-DE" w:vendorID="64" w:dllVersion="131078" w:nlCheck="1" w:checkStyle="1"/>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4C"/>
    <w:rsid w:val="00000675"/>
    <w:rsid w:val="00000787"/>
    <w:rsid w:val="000019D2"/>
    <w:rsid w:val="00001D78"/>
    <w:rsid w:val="00002942"/>
    <w:rsid w:val="00003922"/>
    <w:rsid w:val="00003F79"/>
    <w:rsid w:val="00003F7E"/>
    <w:rsid w:val="000045DB"/>
    <w:rsid w:val="00004662"/>
    <w:rsid w:val="0000484B"/>
    <w:rsid w:val="000049B0"/>
    <w:rsid w:val="00004C77"/>
    <w:rsid w:val="000055E0"/>
    <w:rsid w:val="00005830"/>
    <w:rsid w:val="000059B8"/>
    <w:rsid w:val="00005B7A"/>
    <w:rsid w:val="00005B85"/>
    <w:rsid w:val="00006211"/>
    <w:rsid w:val="00006385"/>
    <w:rsid w:val="0000763F"/>
    <w:rsid w:val="00007693"/>
    <w:rsid w:val="000077B5"/>
    <w:rsid w:val="00007BBF"/>
    <w:rsid w:val="00007E14"/>
    <w:rsid w:val="00007E94"/>
    <w:rsid w:val="0001023B"/>
    <w:rsid w:val="0001036E"/>
    <w:rsid w:val="0001070D"/>
    <w:rsid w:val="0001092E"/>
    <w:rsid w:val="00010D3E"/>
    <w:rsid w:val="000113F9"/>
    <w:rsid w:val="0001144D"/>
    <w:rsid w:val="00011800"/>
    <w:rsid w:val="0001205A"/>
    <w:rsid w:val="00012353"/>
    <w:rsid w:val="0001299E"/>
    <w:rsid w:val="00013071"/>
    <w:rsid w:val="00013386"/>
    <w:rsid w:val="0001365B"/>
    <w:rsid w:val="00013892"/>
    <w:rsid w:val="00013DD1"/>
    <w:rsid w:val="000140F6"/>
    <w:rsid w:val="000142B9"/>
    <w:rsid w:val="000148E5"/>
    <w:rsid w:val="0001571E"/>
    <w:rsid w:val="00015807"/>
    <w:rsid w:val="000159A8"/>
    <w:rsid w:val="00015AA5"/>
    <w:rsid w:val="00015CE3"/>
    <w:rsid w:val="00016A60"/>
    <w:rsid w:val="00016E7F"/>
    <w:rsid w:val="00017E7E"/>
    <w:rsid w:val="000202FB"/>
    <w:rsid w:val="00020488"/>
    <w:rsid w:val="000208B5"/>
    <w:rsid w:val="00020C0B"/>
    <w:rsid w:val="00020FB9"/>
    <w:rsid w:val="00021C01"/>
    <w:rsid w:val="0002256A"/>
    <w:rsid w:val="00022A59"/>
    <w:rsid w:val="00022CCE"/>
    <w:rsid w:val="00022F03"/>
    <w:rsid w:val="00023350"/>
    <w:rsid w:val="000234F2"/>
    <w:rsid w:val="00023E1B"/>
    <w:rsid w:val="0002419C"/>
    <w:rsid w:val="0002436C"/>
    <w:rsid w:val="000244C5"/>
    <w:rsid w:val="00024505"/>
    <w:rsid w:val="00024A5D"/>
    <w:rsid w:val="000250BE"/>
    <w:rsid w:val="00025133"/>
    <w:rsid w:val="0002570E"/>
    <w:rsid w:val="0002621D"/>
    <w:rsid w:val="00026701"/>
    <w:rsid w:val="00026A56"/>
    <w:rsid w:val="00026C53"/>
    <w:rsid w:val="00027315"/>
    <w:rsid w:val="000274A2"/>
    <w:rsid w:val="00030476"/>
    <w:rsid w:val="000309C4"/>
    <w:rsid w:val="00030A65"/>
    <w:rsid w:val="00030F1C"/>
    <w:rsid w:val="000317C8"/>
    <w:rsid w:val="00032390"/>
    <w:rsid w:val="000323DE"/>
    <w:rsid w:val="000329C8"/>
    <w:rsid w:val="000334D1"/>
    <w:rsid w:val="00033646"/>
    <w:rsid w:val="0003382E"/>
    <w:rsid w:val="00033D1C"/>
    <w:rsid w:val="00034212"/>
    <w:rsid w:val="00034278"/>
    <w:rsid w:val="00034648"/>
    <w:rsid w:val="00034B9F"/>
    <w:rsid w:val="000355F3"/>
    <w:rsid w:val="000356A0"/>
    <w:rsid w:val="00035737"/>
    <w:rsid w:val="00035880"/>
    <w:rsid w:val="00035A46"/>
    <w:rsid w:val="000362D2"/>
    <w:rsid w:val="00036CDA"/>
    <w:rsid w:val="00036DE8"/>
    <w:rsid w:val="000376B8"/>
    <w:rsid w:val="00037A20"/>
    <w:rsid w:val="00037EBC"/>
    <w:rsid w:val="000400F9"/>
    <w:rsid w:val="00040489"/>
    <w:rsid w:val="000412CE"/>
    <w:rsid w:val="000414C1"/>
    <w:rsid w:val="00041514"/>
    <w:rsid w:val="0004191D"/>
    <w:rsid w:val="0004237D"/>
    <w:rsid w:val="00042BEA"/>
    <w:rsid w:val="00042CAB"/>
    <w:rsid w:val="000430C6"/>
    <w:rsid w:val="0004350B"/>
    <w:rsid w:val="00043C40"/>
    <w:rsid w:val="00044285"/>
    <w:rsid w:val="0004460A"/>
    <w:rsid w:val="00044786"/>
    <w:rsid w:val="00044C8A"/>
    <w:rsid w:val="00044DB7"/>
    <w:rsid w:val="0004627C"/>
    <w:rsid w:val="0004696D"/>
    <w:rsid w:val="00046B11"/>
    <w:rsid w:val="00047136"/>
    <w:rsid w:val="00047353"/>
    <w:rsid w:val="000473A0"/>
    <w:rsid w:val="00050725"/>
    <w:rsid w:val="00051482"/>
    <w:rsid w:val="000517E9"/>
    <w:rsid w:val="000526BE"/>
    <w:rsid w:val="00052747"/>
    <w:rsid w:val="00053731"/>
    <w:rsid w:val="0005389F"/>
    <w:rsid w:val="00053C77"/>
    <w:rsid w:val="0005423A"/>
    <w:rsid w:val="0005447B"/>
    <w:rsid w:val="000545D3"/>
    <w:rsid w:val="00054977"/>
    <w:rsid w:val="00054B14"/>
    <w:rsid w:val="00054BEC"/>
    <w:rsid w:val="00054E2A"/>
    <w:rsid w:val="00055223"/>
    <w:rsid w:val="00055408"/>
    <w:rsid w:val="00055A90"/>
    <w:rsid w:val="00055F0D"/>
    <w:rsid w:val="000569DF"/>
    <w:rsid w:val="0005728B"/>
    <w:rsid w:val="000574FA"/>
    <w:rsid w:val="00057671"/>
    <w:rsid w:val="000578FA"/>
    <w:rsid w:val="00057B85"/>
    <w:rsid w:val="00057DE5"/>
    <w:rsid w:val="000602C0"/>
    <w:rsid w:val="00060F28"/>
    <w:rsid w:val="00060F2A"/>
    <w:rsid w:val="00062141"/>
    <w:rsid w:val="000626BD"/>
    <w:rsid w:val="000628FF"/>
    <w:rsid w:val="00062B8C"/>
    <w:rsid w:val="00063053"/>
    <w:rsid w:val="00063141"/>
    <w:rsid w:val="0006338E"/>
    <w:rsid w:val="000637AF"/>
    <w:rsid w:val="00063D33"/>
    <w:rsid w:val="00064006"/>
    <w:rsid w:val="00064616"/>
    <w:rsid w:val="00064940"/>
    <w:rsid w:val="00064AA8"/>
    <w:rsid w:val="00064F03"/>
    <w:rsid w:val="00065204"/>
    <w:rsid w:val="00065814"/>
    <w:rsid w:val="00065A18"/>
    <w:rsid w:val="00065BDA"/>
    <w:rsid w:val="00065BE4"/>
    <w:rsid w:val="00066016"/>
    <w:rsid w:val="00066A02"/>
    <w:rsid w:val="00066ABA"/>
    <w:rsid w:val="00066B0D"/>
    <w:rsid w:val="00066E9B"/>
    <w:rsid w:val="0006712A"/>
    <w:rsid w:val="00067299"/>
    <w:rsid w:val="0006770C"/>
    <w:rsid w:val="00067894"/>
    <w:rsid w:val="00067C45"/>
    <w:rsid w:val="00067F33"/>
    <w:rsid w:val="00070275"/>
    <w:rsid w:val="000706AE"/>
    <w:rsid w:val="00070824"/>
    <w:rsid w:val="00070AAE"/>
    <w:rsid w:val="00070B3B"/>
    <w:rsid w:val="000710E0"/>
    <w:rsid w:val="000715DC"/>
    <w:rsid w:val="00071B34"/>
    <w:rsid w:val="00072029"/>
    <w:rsid w:val="000723F6"/>
    <w:rsid w:val="0007333A"/>
    <w:rsid w:val="00073658"/>
    <w:rsid w:val="0007392C"/>
    <w:rsid w:val="000741AB"/>
    <w:rsid w:val="00074406"/>
    <w:rsid w:val="00074593"/>
    <w:rsid w:val="000746B0"/>
    <w:rsid w:val="000748C2"/>
    <w:rsid w:val="000749C6"/>
    <w:rsid w:val="00074C75"/>
    <w:rsid w:val="0007561B"/>
    <w:rsid w:val="00075BB5"/>
    <w:rsid w:val="00075BEA"/>
    <w:rsid w:val="00075CA5"/>
    <w:rsid w:val="00075DFF"/>
    <w:rsid w:val="000768E2"/>
    <w:rsid w:val="0007690C"/>
    <w:rsid w:val="00076A02"/>
    <w:rsid w:val="00077133"/>
    <w:rsid w:val="000777C0"/>
    <w:rsid w:val="00077F3E"/>
    <w:rsid w:val="0008014F"/>
    <w:rsid w:val="0008115F"/>
    <w:rsid w:val="000811DD"/>
    <w:rsid w:val="0008166D"/>
    <w:rsid w:val="000819B9"/>
    <w:rsid w:val="00081DE5"/>
    <w:rsid w:val="0008208E"/>
    <w:rsid w:val="0008236F"/>
    <w:rsid w:val="00082417"/>
    <w:rsid w:val="00082BAA"/>
    <w:rsid w:val="00082D37"/>
    <w:rsid w:val="00082ED0"/>
    <w:rsid w:val="000830BA"/>
    <w:rsid w:val="000839AA"/>
    <w:rsid w:val="00083D95"/>
    <w:rsid w:val="00083ED3"/>
    <w:rsid w:val="0008402E"/>
    <w:rsid w:val="00084869"/>
    <w:rsid w:val="00084C79"/>
    <w:rsid w:val="00084E3F"/>
    <w:rsid w:val="00084EE3"/>
    <w:rsid w:val="00084FCB"/>
    <w:rsid w:val="000856B3"/>
    <w:rsid w:val="00085B30"/>
    <w:rsid w:val="00085FA9"/>
    <w:rsid w:val="000862D0"/>
    <w:rsid w:val="000875E7"/>
    <w:rsid w:val="00090298"/>
    <w:rsid w:val="000907DE"/>
    <w:rsid w:val="00090D5A"/>
    <w:rsid w:val="000911F6"/>
    <w:rsid w:val="000915AB"/>
    <w:rsid w:val="0009171D"/>
    <w:rsid w:val="00091C5A"/>
    <w:rsid w:val="00091D67"/>
    <w:rsid w:val="0009284C"/>
    <w:rsid w:val="00092879"/>
    <w:rsid w:val="000928B2"/>
    <w:rsid w:val="00092B82"/>
    <w:rsid w:val="00093814"/>
    <w:rsid w:val="00093F31"/>
    <w:rsid w:val="00094108"/>
    <w:rsid w:val="0009414E"/>
    <w:rsid w:val="0009466E"/>
    <w:rsid w:val="00094985"/>
    <w:rsid w:val="0009498C"/>
    <w:rsid w:val="00094BB8"/>
    <w:rsid w:val="00094C68"/>
    <w:rsid w:val="000959C5"/>
    <w:rsid w:val="00095CEF"/>
    <w:rsid w:val="00095E74"/>
    <w:rsid w:val="00096143"/>
    <w:rsid w:val="000967AE"/>
    <w:rsid w:val="000968EB"/>
    <w:rsid w:val="0009695B"/>
    <w:rsid w:val="00096C73"/>
    <w:rsid w:val="00097026"/>
    <w:rsid w:val="00097365"/>
    <w:rsid w:val="0009747D"/>
    <w:rsid w:val="00097CCF"/>
    <w:rsid w:val="000A08A7"/>
    <w:rsid w:val="000A08FB"/>
    <w:rsid w:val="000A0B64"/>
    <w:rsid w:val="000A1D06"/>
    <w:rsid w:val="000A2230"/>
    <w:rsid w:val="000A22B2"/>
    <w:rsid w:val="000A237F"/>
    <w:rsid w:val="000A2489"/>
    <w:rsid w:val="000A27DA"/>
    <w:rsid w:val="000A28C8"/>
    <w:rsid w:val="000A3D7C"/>
    <w:rsid w:val="000A5030"/>
    <w:rsid w:val="000A5390"/>
    <w:rsid w:val="000A5417"/>
    <w:rsid w:val="000A5A32"/>
    <w:rsid w:val="000A5F29"/>
    <w:rsid w:val="000A5F2B"/>
    <w:rsid w:val="000A638C"/>
    <w:rsid w:val="000A67D3"/>
    <w:rsid w:val="000A6892"/>
    <w:rsid w:val="000A6A0C"/>
    <w:rsid w:val="000A6CFC"/>
    <w:rsid w:val="000A6F8C"/>
    <w:rsid w:val="000A7868"/>
    <w:rsid w:val="000A7C10"/>
    <w:rsid w:val="000B0554"/>
    <w:rsid w:val="000B05A7"/>
    <w:rsid w:val="000B0A72"/>
    <w:rsid w:val="000B0C86"/>
    <w:rsid w:val="000B1D28"/>
    <w:rsid w:val="000B1E54"/>
    <w:rsid w:val="000B1E84"/>
    <w:rsid w:val="000B1EEE"/>
    <w:rsid w:val="000B2141"/>
    <w:rsid w:val="000B2156"/>
    <w:rsid w:val="000B2242"/>
    <w:rsid w:val="000B249F"/>
    <w:rsid w:val="000B24BF"/>
    <w:rsid w:val="000B280C"/>
    <w:rsid w:val="000B28F1"/>
    <w:rsid w:val="000B2ABD"/>
    <w:rsid w:val="000B30F1"/>
    <w:rsid w:val="000B396C"/>
    <w:rsid w:val="000B4627"/>
    <w:rsid w:val="000B50D1"/>
    <w:rsid w:val="000B555F"/>
    <w:rsid w:val="000B5798"/>
    <w:rsid w:val="000B57A2"/>
    <w:rsid w:val="000B5DCC"/>
    <w:rsid w:val="000B6690"/>
    <w:rsid w:val="000B6E1E"/>
    <w:rsid w:val="000B708A"/>
    <w:rsid w:val="000B7127"/>
    <w:rsid w:val="000B73E6"/>
    <w:rsid w:val="000B7825"/>
    <w:rsid w:val="000B7AB1"/>
    <w:rsid w:val="000B7BDF"/>
    <w:rsid w:val="000B7F6A"/>
    <w:rsid w:val="000C08D4"/>
    <w:rsid w:val="000C09EB"/>
    <w:rsid w:val="000C0C7B"/>
    <w:rsid w:val="000C1735"/>
    <w:rsid w:val="000C1EC9"/>
    <w:rsid w:val="000C1F17"/>
    <w:rsid w:val="000C1F4A"/>
    <w:rsid w:val="000C2140"/>
    <w:rsid w:val="000C2608"/>
    <w:rsid w:val="000C2651"/>
    <w:rsid w:val="000C2D1E"/>
    <w:rsid w:val="000C2EEE"/>
    <w:rsid w:val="000C2F90"/>
    <w:rsid w:val="000C3171"/>
    <w:rsid w:val="000C3C04"/>
    <w:rsid w:val="000C4037"/>
    <w:rsid w:val="000C4857"/>
    <w:rsid w:val="000C4879"/>
    <w:rsid w:val="000C4AB1"/>
    <w:rsid w:val="000C4BC5"/>
    <w:rsid w:val="000C51DA"/>
    <w:rsid w:val="000C5825"/>
    <w:rsid w:val="000C58A4"/>
    <w:rsid w:val="000C5A87"/>
    <w:rsid w:val="000C62EF"/>
    <w:rsid w:val="000C6385"/>
    <w:rsid w:val="000C64CA"/>
    <w:rsid w:val="000C6506"/>
    <w:rsid w:val="000C68CB"/>
    <w:rsid w:val="000C720C"/>
    <w:rsid w:val="000C757A"/>
    <w:rsid w:val="000C7A6B"/>
    <w:rsid w:val="000C7DEB"/>
    <w:rsid w:val="000D07C2"/>
    <w:rsid w:val="000D0837"/>
    <w:rsid w:val="000D0FEF"/>
    <w:rsid w:val="000D166E"/>
    <w:rsid w:val="000D1A08"/>
    <w:rsid w:val="000D1C57"/>
    <w:rsid w:val="000D1F07"/>
    <w:rsid w:val="000D2466"/>
    <w:rsid w:val="000D24ED"/>
    <w:rsid w:val="000D278F"/>
    <w:rsid w:val="000D3036"/>
    <w:rsid w:val="000D3EE9"/>
    <w:rsid w:val="000D40E6"/>
    <w:rsid w:val="000D42FE"/>
    <w:rsid w:val="000D4EE2"/>
    <w:rsid w:val="000D4F62"/>
    <w:rsid w:val="000D5659"/>
    <w:rsid w:val="000D59C6"/>
    <w:rsid w:val="000D6605"/>
    <w:rsid w:val="000D6827"/>
    <w:rsid w:val="000D68A6"/>
    <w:rsid w:val="000D6A98"/>
    <w:rsid w:val="000D7371"/>
    <w:rsid w:val="000D7BC5"/>
    <w:rsid w:val="000D7C2B"/>
    <w:rsid w:val="000D7C5F"/>
    <w:rsid w:val="000E018E"/>
    <w:rsid w:val="000E0583"/>
    <w:rsid w:val="000E0E50"/>
    <w:rsid w:val="000E1119"/>
    <w:rsid w:val="000E1644"/>
    <w:rsid w:val="000E236C"/>
    <w:rsid w:val="000E2800"/>
    <w:rsid w:val="000E2DA6"/>
    <w:rsid w:val="000E4278"/>
    <w:rsid w:val="000E45F3"/>
    <w:rsid w:val="000E4C2C"/>
    <w:rsid w:val="000E4C99"/>
    <w:rsid w:val="000E54AA"/>
    <w:rsid w:val="000E5B1E"/>
    <w:rsid w:val="000E6B0E"/>
    <w:rsid w:val="000E6C5C"/>
    <w:rsid w:val="000E75C4"/>
    <w:rsid w:val="000E7948"/>
    <w:rsid w:val="000E7AE6"/>
    <w:rsid w:val="000E7C53"/>
    <w:rsid w:val="000F037D"/>
    <w:rsid w:val="000F098A"/>
    <w:rsid w:val="000F0B1F"/>
    <w:rsid w:val="000F0DFB"/>
    <w:rsid w:val="000F1676"/>
    <w:rsid w:val="000F24EF"/>
    <w:rsid w:val="000F284A"/>
    <w:rsid w:val="000F2A21"/>
    <w:rsid w:val="000F2ACE"/>
    <w:rsid w:val="000F33E0"/>
    <w:rsid w:val="000F3C74"/>
    <w:rsid w:val="000F3F45"/>
    <w:rsid w:val="000F3FB4"/>
    <w:rsid w:val="000F40AD"/>
    <w:rsid w:val="000F437F"/>
    <w:rsid w:val="000F449A"/>
    <w:rsid w:val="000F494B"/>
    <w:rsid w:val="000F4A05"/>
    <w:rsid w:val="000F4BBB"/>
    <w:rsid w:val="000F4F92"/>
    <w:rsid w:val="000F554D"/>
    <w:rsid w:val="000F55C4"/>
    <w:rsid w:val="000F5BD1"/>
    <w:rsid w:val="000F5CC9"/>
    <w:rsid w:val="000F6058"/>
    <w:rsid w:val="000F6455"/>
    <w:rsid w:val="000F654E"/>
    <w:rsid w:val="000F65D1"/>
    <w:rsid w:val="000F6D13"/>
    <w:rsid w:val="000F6F1A"/>
    <w:rsid w:val="000F724D"/>
    <w:rsid w:val="000F7899"/>
    <w:rsid w:val="000F7983"/>
    <w:rsid w:val="000F7E99"/>
    <w:rsid w:val="000F7FCC"/>
    <w:rsid w:val="00100106"/>
    <w:rsid w:val="001002E3"/>
    <w:rsid w:val="00100372"/>
    <w:rsid w:val="00100488"/>
    <w:rsid w:val="00100DB0"/>
    <w:rsid w:val="00100F29"/>
    <w:rsid w:val="001013F2"/>
    <w:rsid w:val="00101BAD"/>
    <w:rsid w:val="00101C8C"/>
    <w:rsid w:val="00101EBF"/>
    <w:rsid w:val="0010278B"/>
    <w:rsid w:val="00102B28"/>
    <w:rsid w:val="00102E33"/>
    <w:rsid w:val="00102E70"/>
    <w:rsid w:val="001033FB"/>
    <w:rsid w:val="00103911"/>
    <w:rsid w:val="00103AB0"/>
    <w:rsid w:val="00103D4E"/>
    <w:rsid w:val="001041D3"/>
    <w:rsid w:val="00104687"/>
    <w:rsid w:val="001047EC"/>
    <w:rsid w:val="001049E0"/>
    <w:rsid w:val="00104B9F"/>
    <w:rsid w:val="0010514C"/>
    <w:rsid w:val="0010522A"/>
    <w:rsid w:val="00105253"/>
    <w:rsid w:val="001053CE"/>
    <w:rsid w:val="001057E6"/>
    <w:rsid w:val="00105906"/>
    <w:rsid w:val="00105AD7"/>
    <w:rsid w:val="00105F19"/>
    <w:rsid w:val="00106201"/>
    <w:rsid w:val="001063CA"/>
    <w:rsid w:val="0010641D"/>
    <w:rsid w:val="001064CB"/>
    <w:rsid w:val="001064E5"/>
    <w:rsid w:val="00106735"/>
    <w:rsid w:val="001069CB"/>
    <w:rsid w:val="00106BBD"/>
    <w:rsid w:val="0010727D"/>
    <w:rsid w:val="0010757C"/>
    <w:rsid w:val="001078D2"/>
    <w:rsid w:val="00107986"/>
    <w:rsid w:val="00107DC0"/>
    <w:rsid w:val="00110278"/>
    <w:rsid w:val="0011060D"/>
    <w:rsid w:val="00110E14"/>
    <w:rsid w:val="00110F27"/>
    <w:rsid w:val="00111206"/>
    <w:rsid w:val="00111241"/>
    <w:rsid w:val="00111A18"/>
    <w:rsid w:val="00111B05"/>
    <w:rsid w:val="001120C9"/>
    <w:rsid w:val="00112197"/>
    <w:rsid w:val="00113633"/>
    <w:rsid w:val="001138F6"/>
    <w:rsid w:val="00113BA9"/>
    <w:rsid w:val="001141C6"/>
    <w:rsid w:val="00114495"/>
    <w:rsid w:val="001146C3"/>
    <w:rsid w:val="00114B8C"/>
    <w:rsid w:val="00114EF3"/>
    <w:rsid w:val="00115531"/>
    <w:rsid w:val="0011577C"/>
    <w:rsid w:val="001158B5"/>
    <w:rsid w:val="0011593D"/>
    <w:rsid w:val="00115CE0"/>
    <w:rsid w:val="00115E7E"/>
    <w:rsid w:val="001166EF"/>
    <w:rsid w:val="00116FF2"/>
    <w:rsid w:val="001171E2"/>
    <w:rsid w:val="0011752A"/>
    <w:rsid w:val="001201F8"/>
    <w:rsid w:val="00120ABA"/>
    <w:rsid w:val="0012195B"/>
    <w:rsid w:val="00121EAD"/>
    <w:rsid w:val="001223A0"/>
    <w:rsid w:val="00122B2E"/>
    <w:rsid w:val="00122B57"/>
    <w:rsid w:val="00122C54"/>
    <w:rsid w:val="00122E1C"/>
    <w:rsid w:val="001236F5"/>
    <w:rsid w:val="0012380F"/>
    <w:rsid w:val="0012417D"/>
    <w:rsid w:val="00124766"/>
    <w:rsid w:val="00124F13"/>
    <w:rsid w:val="00125593"/>
    <w:rsid w:val="00125609"/>
    <w:rsid w:val="0012597F"/>
    <w:rsid w:val="001259FE"/>
    <w:rsid w:val="00125D97"/>
    <w:rsid w:val="0012665A"/>
    <w:rsid w:val="00126B6E"/>
    <w:rsid w:val="00126C92"/>
    <w:rsid w:val="00126E43"/>
    <w:rsid w:val="00126F48"/>
    <w:rsid w:val="001275AC"/>
    <w:rsid w:val="00127848"/>
    <w:rsid w:val="00127F82"/>
    <w:rsid w:val="001304DF"/>
    <w:rsid w:val="0013063B"/>
    <w:rsid w:val="00130ED9"/>
    <w:rsid w:val="00130F87"/>
    <w:rsid w:val="00130FF7"/>
    <w:rsid w:val="00131878"/>
    <w:rsid w:val="00132526"/>
    <w:rsid w:val="001327AC"/>
    <w:rsid w:val="00132AD4"/>
    <w:rsid w:val="00132C5D"/>
    <w:rsid w:val="00134119"/>
    <w:rsid w:val="001341B8"/>
    <w:rsid w:val="00134EAB"/>
    <w:rsid w:val="001351AA"/>
    <w:rsid w:val="00135706"/>
    <w:rsid w:val="00136A1D"/>
    <w:rsid w:val="00136A62"/>
    <w:rsid w:val="00137117"/>
    <w:rsid w:val="001373EA"/>
    <w:rsid w:val="00137464"/>
    <w:rsid w:val="001376EB"/>
    <w:rsid w:val="00137D00"/>
    <w:rsid w:val="0014036D"/>
    <w:rsid w:val="00140534"/>
    <w:rsid w:val="00140555"/>
    <w:rsid w:val="00140691"/>
    <w:rsid w:val="00140AA5"/>
    <w:rsid w:val="001417E3"/>
    <w:rsid w:val="00141C4B"/>
    <w:rsid w:val="00141D99"/>
    <w:rsid w:val="001423AC"/>
    <w:rsid w:val="00142D7C"/>
    <w:rsid w:val="00142DAF"/>
    <w:rsid w:val="0014389A"/>
    <w:rsid w:val="00143A31"/>
    <w:rsid w:val="00143EF2"/>
    <w:rsid w:val="001446C5"/>
    <w:rsid w:val="00144B2C"/>
    <w:rsid w:val="00144BF4"/>
    <w:rsid w:val="001452AA"/>
    <w:rsid w:val="001454B5"/>
    <w:rsid w:val="001458AB"/>
    <w:rsid w:val="00145B4A"/>
    <w:rsid w:val="00145E89"/>
    <w:rsid w:val="001465E5"/>
    <w:rsid w:val="00146B43"/>
    <w:rsid w:val="00147170"/>
    <w:rsid w:val="0014738A"/>
    <w:rsid w:val="001477AC"/>
    <w:rsid w:val="00147903"/>
    <w:rsid w:val="00147BFE"/>
    <w:rsid w:val="00150A1D"/>
    <w:rsid w:val="00150B59"/>
    <w:rsid w:val="00150B9A"/>
    <w:rsid w:val="00150DF8"/>
    <w:rsid w:val="00150E02"/>
    <w:rsid w:val="00150E50"/>
    <w:rsid w:val="00151278"/>
    <w:rsid w:val="001512A9"/>
    <w:rsid w:val="00151327"/>
    <w:rsid w:val="00151C3C"/>
    <w:rsid w:val="001523D8"/>
    <w:rsid w:val="001534FD"/>
    <w:rsid w:val="0015387B"/>
    <w:rsid w:val="001544B3"/>
    <w:rsid w:val="001545E1"/>
    <w:rsid w:val="00154653"/>
    <w:rsid w:val="001547B8"/>
    <w:rsid w:val="00154CE6"/>
    <w:rsid w:val="0015516F"/>
    <w:rsid w:val="001551F7"/>
    <w:rsid w:val="0015523D"/>
    <w:rsid w:val="0015537F"/>
    <w:rsid w:val="00155596"/>
    <w:rsid w:val="0015582E"/>
    <w:rsid w:val="00155A8E"/>
    <w:rsid w:val="00155F90"/>
    <w:rsid w:val="00156334"/>
    <w:rsid w:val="00156B0D"/>
    <w:rsid w:val="00156B45"/>
    <w:rsid w:val="00156C1F"/>
    <w:rsid w:val="00160770"/>
    <w:rsid w:val="0016077C"/>
    <w:rsid w:val="00160A27"/>
    <w:rsid w:val="00160B54"/>
    <w:rsid w:val="00160CC1"/>
    <w:rsid w:val="00160D66"/>
    <w:rsid w:val="00161767"/>
    <w:rsid w:val="00161A34"/>
    <w:rsid w:val="00161E48"/>
    <w:rsid w:val="001621D9"/>
    <w:rsid w:val="001624E9"/>
    <w:rsid w:val="00162903"/>
    <w:rsid w:val="00162AA7"/>
    <w:rsid w:val="0016390C"/>
    <w:rsid w:val="00163A3C"/>
    <w:rsid w:val="001640F2"/>
    <w:rsid w:val="001642DA"/>
    <w:rsid w:val="00164495"/>
    <w:rsid w:val="001652EF"/>
    <w:rsid w:val="001652FF"/>
    <w:rsid w:val="00165796"/>
    <w:rsid w:val="001658D7"/>
    <w:rsid w:val="0016656D"/>
    <w:rsid w:val="0016657B"/>
    <w:rsid w:val="00166BE2"/>
    <w:rsid w:val="00166D88"/>
    <w:rsid w:val="001670FB"/>
    <w:rsid w:val="00167790"/>
    <w:rsid w:val="00167A2F"/>
    <w:rsid w:val="001701F0"/>
    <w:rsid w:val="00170484"/>
    <w:rsid w:val="0017078E"/>
    <w:rsid w:val="001712E5"/>
    <w:rsid w:val="001714FA"/>
    <w:rsid w:val="00171562"/>
    <w:rsid w:val="00171A42"/>
    <w:rsid w:val="00171FFC"/>
    <w:rsid w:val="00172B55"/>
    <w:rsid w:val="00172F99"/>
    <w:rsid w:val="0017311F"/>
    <w:rsid w:val="0017319F"/>
    <w:rsid w:val="0017390F"/>
    <w:rsid w:val="00173A09"/>
    <w:rsid w:val="00173CA2"/>
    <w:rsid w:val="00174B4A"/>
    <w:rsid w:val="00174C1C"/>
    <w:rsid w:val="00174EF5"/>
    <w:rsid w:val="001752D3"/>
    <w:rsid w:val="00175A97"/>
    <w:rsid w:val="00175B6B"/>
    <w:rsid w:val="00175BC6"/>
    <w:rsid w:val="00175C52"/>
    <w:rsid w:val="00175CF2"/>
    <w:rsid w:val="00176598"/>
    <w:rsid w:val="0017693B"/>
    <w:rsid w:val="00176D63"/>
    <w:rsid w:val="00177223"/>
    <w:rsid w:val="00177334"/>
    <w:rsid w:val="0017787D"/>
    <w:rsid w:val="00180640"/>
    <w:rsid w:val="001808E2"/>
    <w:rsid w:val="00180F06"/>
    <w:rsid w:val="001814CC"/>
    <w:rsid w:val="00181C21"/>
    <w:rsid w:val="00181D76"/>
    <w:rsid w:val="00181D89"/>
    <w:rsid w:val="0018244C"/>
    <w:rsid w:val="001824D8"/>
    <w:rsid w:val="00182599"/>
    <w:rsid w:val="00182DBF"/>
    <w:rsid w:val="0018353F"/>
    <w:rsid w:val="00183BDA"/>
    <w:rsid w:val="00183C9D"/>
    <w:rsid w:val="00183E68"/>
    <w:rsid w:val="00184050"/>
    <w:rsid w:val="00184175"/>
    <w:rsid w:val="00184AF4"/>
    <w:rsid w:val="00184E40"/>
    <w:rsid w:val="00184FEC"/>
    <w:rsid w:val="00185399"/>
    <w:rsid w:val="00185576"/>
    <w:rsid w:val="00185681"/>
    <w:rsid w:val="00185866"/>
    <w:rsid w:val="00185E3B"/>
    <w:rsid w:val="001860C6"/>
    <w:rsid w:val="001863B9"/>
    <w:rsid w:val="0018648B"/>
    <w:rsid w:val="001864F8"/>
    <w:rsid w:val="001866DA"/>
    <w:rsid w:val="001867A5"/>
    <w:rsid w:val="00186F99"/>
    <w:rsid w:val="00187A97"/>
    <w:rsid w:val="00187C5D"/>
    <w:rsid w:val="00187C62"/>
    <w:rsid w:val="00187F27"/>
    <w:rsid w:val="00187F49"/>
    <w:rsid w:val="00190A19"/>
    <w:rsid w:val="00190F53"/>
    <w:rsid w:val="0019162D"/>
    <w:rsid w:val="00192183"/>
    <w:rsid w:val="001921D4"/>
    <w:rsid w:val="00192324"/>
    <w:rsid w:val="001929F3"/>
    <w:rsid w:val="00192C2A"/>
    <w:rsid w:val="001934CA"/>
    <w:rsid w:val="0019358F"/>
    <w:rsid w:val="00193659"/>
    <w:rsid w:val="00193B17"/>
    <w:rsid w:val="00193D61"/>
    <w:rsid w:val="001940A2"/>
    <w:rsid w:val="001948DA"/>
    <w:rsid w:val="001949E5"/>
    <w:rsid w:val="00194BAE"/>
    <w:rsid w:val="00195BFA"/>
    <w:rsid w:val="00195CAB"/>
    <w:rsid w:val="00195EE5"/>
    <w:rsid w:val="001960D9"/>
    <w:rsid w:val="0019682E"/>
    <w:rsid w:val="00196D46"/>
    <w:rsid w:val="00197009"/>
    <w:rsid w:val="00197161"/>
    <w:rsid w:val="00197723"/>
    <w:rsid w:val="001977E3"/>
    <w:rsid w:val="00197A2F"/>
    <w:rsid w:val="00197B0B"/>
    <w:rsid w:val="001A0639"/>
    <w:rsid w:val="001A0972"/>
    <w:rsid w:val="001A0F27"/>
    <w:rsid w:val="001A10D5"/>
    <w:rsid w:val="001A13BA"/>
    <w:rsid w:val="001A14FE"/>
    <w:rsid w:val="001A1995"/>
    <w:rsid w:val="001A245F"/>
    <w:rsid w:val="001A25BF"/>
    <w:rsid w:val="001A2B65"/>
    <w:rsid w:val="001A2B79"/>
    <w:rsid w:val="001A2BDA"/>
    <w:rsid w:val="001A2C2F"/>
    <w:rsid w:val="001A2DD6"/>
    <w:rsid w:val="001A2F18"/>
    <w:rsid w:val="001A37C0"/>
    <w:rsid w:val="001A4285"/>
    <w:rsid w:val="001A497E"/>
    <w:rsid w:val="001A49AF"/>
    <w:rsid w:val="001A5272"/>
    <w:rsid w:val="001A5960"/>
    <w:rsid w:val="001A5E8E"/>
    <w:rsid w:val="001A5E9F"/>
    <w:rsid w:val="001A6152"/>
    <w:rsid w:val="001A6792"/>
    <w:rsid w:val="001A6953"/>
    <w:rsid w:val="001A6955"/>
    <w:rsid w:val="001A6E3A"/>
    <w:rsid w:val="001A6E77"/>
    <w:rsid w:val="001A74DC"/>
    <w:rsid w:val="001A7BD1"/>
    <w:rsid w:val="001A7E6B"/>
    <w:rsid w:val="001A7FE9"/>
    <w:rsid w:val="001B021D"/>
    <w:rsid w:val="001B0362"/>
    <w:rsid w:val="001B03DC"/>
    <w:rsid w:val="001B04DC"/>
    <w:rsid w:val="001B07FE"/>
    <w:rsid w:val="001B087D"/>
    <w:rsid w:val="001B091D"/>
    <w:rsid w:val="001B0CE1"/>
    <w:rsid w:val="001B0D99"/>
    <w:rsid w:val="001B18AF"/>
    <w:rsid w:val="001B1B35"/>
    <w:rsid w:val="001B2071"/>
    <w:rsid w:val="001B26B8"/>
    <w:rsid w:val="001B2EB3"/>
    <w:rsid w:val="001B336F"/>
    <w:rsid w:val="001B33F5"/>
    <w:rsid w:val="001B35D8"/>
    <w:rsid w:val="001B3CD6"/>
    <w:rsid w:val="001B4395"/>
    <w:rsid w:val="001B4EE7"/>
    <w:rsid w:val="001B5230"/>
    <w:rsid w:val="001B5723"/>
    <w:rsid w:val="001B617E"/>
    <w:rsid w:val="001B61EF"/>
    <w:rsid w:val="001B720F"/>
    <w:rsid w:val="001B7420"/>
    <w:rsid w:val="001B7710"/>
    <w:rsid w:val="001B7B95"/>
    <w:rsid w:val="001C0296"/>
    <w:rsid w:val="001C07E7"/>
    <w:rsid w:val="001C0DB6"/>
    <w:rsid w:val="001C0F36"/>
    <w:rsid w:val="001C1C3F"/>
    <w:rsid w:val="001C1EF0"/>
    <w:rsid w:val="001C2111"/>
    <w:rsid w:val="001C2B4F"/>
    <w:rsid w:val="001C2C3C"/>
    <w:rsid w:val="001C2F6E"/>
    <w:rsid w:val="001C3029"/>
    <w:rsid w:val="001C3C42"/>
    <w:rsid w:val="001C3F39"/>
    <w:rsid w:val="001C3F5F"/>
    <w:rsid w:val="001C4014"/>
    <w:rsid w:val="001C44ED"/>
    <w:rsid w:val="001C4C59"/>
    <w:rsid w:val="001C51E0"/>
    <w:rsid w:val="001C5A70"/>
    <w:rsid w:val="001C5BBC"/>
    <w:rsid w:val="001C6C63"/>
    <w:rsid w:val="001C7196"/>
    <w:rsid w:val="001C7DBC"/>
    <w:rsid w:val="001D031F"/>
    <w:rsid w:val="001D0765"/>
    <w:rsid w:val="001D114F"/>
    <w:rsid w:val="001D11F4"/>
    <w:rsid w:val="001D14D2"/>
    <w:rsid w:val="001D1703"/>
    <w:rsid w:val="001D17ED"/>
    <w:rsid w:val="001D1AEE"/>
    <w:rsid w:val="001D2091"/>
    <w:rsid w:val="001D2124"/>
    <w:rsid w:val="001D2461"/>
    <w:rsid w:val="001D2530"/>
    <w:rsid w:val="001D3200"/>
    <w:rsid w:val="001D33D6"/>
    <w:rsid w:val="001D36E1"/>
    <w:rsid w:val="001D4184"/>
    <w:rsid w:val="001D4202"/>
    <w:rsid w:val="001D42E2"/>
    <w:rsid w:val="001D4726"/>
    <w:rsid w:val="001D48BB"/>
    <w:rsid w:val="001D529B"/>
    <w:rsid w:val="001D5862"/>
    <w:rsid w:val="001D5AB3"/>
    <w:rsid w:val="001D600C"/>
    <w:rsid w:val="001D6695"/>
    <w:rsid w:val="001D6B23"/>
    <w:rsid w:val="001D6E23"/>
    <w:rsid w:val="001D7687"/>
    <w:rsid w:val="001D7C54"/>
    <w:rsid w:val="001E0333"/>
    <w:rsid w:val="001E037B"/>
    <w:rsid w:val="001E0891"/>
    <w:rsid w:val="001E0FCB"/>
    <w:rsid w:val="001E13AA"/>
    <w:rsid w:val="001E1494"/>
    <w:rsid w:val="001E16FE"/>
    <w:rsid w:val="001E1D64"/>
    <w:rsid w:val="001E2035"/>
    <w:rsid w:val="001E20F7"/>
    <w:rsid w:val="001E2179"/>
    <w:rsid w:val="001E287D"/>
    <w:rsid w:val="001E290F"/>
    <w:rsid w:val="001E2A89"/>
    <w:rsid w:val="001E2FEB"/>
    <w:rsid w:val="001E3968"/>
    <w:rsid w:val="001E3C79"/>
    <w:rsid w:val="001E3D74"/>
    <w:rsid w:val="001E3F1E"/>
    <w:rsid w:val="001E44C4"/>
    <w:rsid w:val="001E479F"/>
    <w:rsid w:val="001E4C6C"/>
    <w:rsid w:val="001E562D"/>
    <w:rsid w:val="001E567E"/>
    <w:rsid w:val="001E56EB"/>
    <w:rsid w:val="001E5B1F"/>
    <w:rsid w:val="001E6125"/>
    <w:rsid w:val="001E616B"/>
    <w:rsid w:val="001E62E8"/>
    <w:rsid w:val="001E6456"/>
    <w:rsid w:val="001E6E4B"/>
    <w:rsid w:val="001E720B"/>
    <w:rsid w:val="001E73E5"/>
    <w:rsid w:val="001E75FD"/>
    <w:rsid w:val="001E761E"/>
    <w:rsid w:val="001E7E7E"/>
    <w:rsid w:val="001F0869"/>
    <w:rsid w:val="001F0A20"/>
    <w:rsid w:val="001F0DC1"/>
    <w:rsid w:val="001F1347"/>
    <w:rsid w:val="001F1349"/>
    <w:rsid w:val="001F1C45"/>
    <w:rsid w:val="001F1EC7"/>
    <w:rsid w:val="001F223E"/>
    <w:rsid w:val="001F223F"/>
    <w:rsid w:val="001F257F"/>
    <w:rsid w:val="001F2622"/>
    <w:rsid w:val="001F3612"/>
    <w:rsid w:val="001F3A0B"/>
    <w:rsid w:val="001F4A72"/>
    <w:rsid w:val="001F4E95"/>
    <w:rsid w:val="001F4F3E"/>
    <w:rsid w:val="001F5564"/>
    <w:rsid w:val="001F578A"/>
    <w:rsid w:val="001F5F76"/>
    <w:rsid w:val="001F6189"/>
    <w:rsid w:val="001F6376"/>
    <w:rsid w:val="001F6489"/>
    <w:rsid w:val="001F6689"/>
    <w:rsid w:val="001F6D97"/>
    <w:rsid w:val="0020010C"/>
    <w:rsid w:val="0020039D"/>
    <w:rsid w:val="00201421"/>
    <w:rsid w:val="00201EF5"/>
    <w:rsid w:val="00202BCF"/>
    <w:rsid w:val="00203923"/>
    <w:rsid w:val="00203A7F"/>
    <w:rsid w:val="00203E59"/>
    <w:rsid w:val="002041C5"/>
    <w:rsid w:val="00204556"/>
    <w:rsid w:val="002046F3"/>
    <w:rsid w:val="002047B4"/>
    <w:rsid w:val="00204A9D"/>
    <w:rsid w:val="00204CD5"/>
    <w:rsid w:val="002058DF"/>
    <w:rsid w:val="00205C4A"/>
    <w:rsid w:val="002060E5"/>
    <w:rsid w:val="00206506"/>
    <w:rsid w:val="002068CA"/>
    <w:rsid w:val="00206CE1"/>
    <w:rsid w:val="00207013"/>
    <w:rsid w:val="00207691"/>
    <w:rsid w:val="00207EE2"/>
    <w:rsid w:val="002100D1"/>
    <w:rsid w:val="00210306"/>
    <w:rsid w:val="0021093C"/>
    <w:rsid w:val="00210A9F"/>
    <w:rsid w:val="00210BF9"/>
    <w:rsid w:val="00211582"/>
    <w:rsid w:val="00211944"/>
    <w:rsid w:val="002119A4"/>
    <w:rsid w:val="00211B40"/>
    <w:rsid w:val="00211D02"/>
    <w:rsid w:val="00211D8F"/>
    <w:rsid w:val="00211E0E"/>
    <w:rsid w:val="00211ED4"/>
    <w:rsid w:val="0021225B"/>
    <w:rsid w:val="00212AFA"/>
    <w:rsid w:val="00212DFF"/>
    <w:rsid w:val="00212E8D"/>
    <w:rsid w:val="002132FB"/>
    <w:rsid w:val="00213703"/>
    <w:rsid w:val="00214467"/>
    <w:rsid w:val="002150E3"/>
    <w:rsid w:val="00215125"/>
    <w:rsid w:val="002152A7"/>
    <w:rsid w:val="002161F4"/>
    <w:rsid w:val="00216407"/>
    <w:rsid w:val="00216C16"/>
    <w:rsid w:val="00216C54"/>
    <w:rsid w:val="00216E5F"/>
    <w:rsid w:val="00216E6C"/>
    <w:rsid w:val="00217153"/>
    <w:rsid w:val="002171BB"/>
    <w:rsid w:val="0021752A"/>
    <w:rsid w:val="00217D6F"/>
    <w:rsid w:val="002202A9"/>
    <w:rsid w:val="00220ACF"/>
    <w:rsid w:val="0022102D"/>
    <w:rsid w:val="00221276"/>
    <w:rsid w:val="002222D2"/>
    <w:rsid w:val="00222368"/>
    <w:rsid w:val="0022241F"/>
    <w:rsid w:val="00222999"/>
    <w:rsid w:val="00222B06"/>
    <w:rsid w:val="00222B6C"/>
    <w:rsid w:val="00222DCA"/>
    <w:rsid w:val="00222E57"/>
    <w:rsid w:val="00222F3A"/>
    <w:rsid w:val="00223563"/>
    <w:rsid w:val="0022364B"/>
    <w:rsid w:val="00223729"/>
    <w:rsid w:val="00223815"/>
    <w:rsid w:val="00223917"/>
    <w:rsid w:val="00223B23"/>
    <w:rsid w:val="00223B5C"/>
    <w:rsid w:val="00223C58"/>
    <w:rsid w:val="00223CED"/>
    <w:rsid w:val="002243D8"/>
    <w:rsid w:val="002244D5"/>
    <w:rsid w:val="00224568"/>
    <w:rsid w:val="002252F8"/>
    <w:rsid w:val="002254F2"/>
    <w:rsid w:val="0022559D"/>
    <w:rsid w:val="00225824"/>
    <w:rsid w:val="002258FB"/>
    <w:rsid w:val="00225B5F"/>
    <w:rsid w:val="00225BAC"/>
    <w:rsid w:val="00225F5C"/>
    <w:rsid w:val="002260BE"/>
    <w:rsid w:val="0022617E"/>
    <w:rsid w:val="00226D27"/>
    <w:rsid w:val="00227799"/>
    <w:rsid w:val="00227C03"/>
    <w:rsid w:val="002300AC"/>
    <w:rsid w:val="0023023A"/>
    <w:rsid w:val="00230347"/>
    <w:rsid w:val="002304BF"/>
    <w:rsid w:val="00230A08"/>
    <w:rsid w:val="00230CF0"/>
    <w:rsid w:val="00231043"/>
    <w:rsid w:val="0023110B"/>
    <w:rsid w:val="00231188"/>
    <w:rsid w:val="00231B41"/>
    <w:rsid w:val="00231DB8"/>
    <w:rsid w:val="00232387"/>
    <w:rsid w:val="0023252F"/>
    <w:rsid w:val="002327CE"/>
    <w:rsid w:val="0023296D"/>
    <w:rsid w:val="002329E3"/>
    <w:rsid w:val="002346D3"/>
    <w:rsid w:val="00234835"/>
    <w:rsid w:val="0023544B"/>
    <w:rsid w:val="0023568A"/>
    <w:rsid w:val="002356EA"/>
    <w:rsid w:val="00235AC4"/>
    <w:rsid w:val="00236824"/>
    <w:rsid w:val="00236D94"/>
    <w:rsid w:val="0023755F"/>
    <w:rsid w:val="002376DB"/>
    <w:rsid w:val="00237D06"/>
    <w:rsid w:val="002401F1"/>
    <w:rsid w:val="00240713"/>
    <w:rsid w:val="0024082B"/>
    <w:rsid w:val="00240E28"/>
    <w:rsid w:val="00241606"/>
    <w:rsid w:val="0024186D"/>
    <w:rsid w:val="00242644"/>
    <w:rsid w:val="002429ED"/>
    <w:rsid w:val="00242AEA"/>
    <w:rsid w:val="002438CA"/>
    <w:rsid w:val="00243C1E"/>
    <w:rsid w:val="0024409D"/>
    <w:rsid w:val="00244631"/>
    <w:rsid w:val="00244D3C"/>
    <w:rsid w:val="00244E87"/>
    <w:rsid w:val="0024521D"/>
    <w:rsid w:val="0024552E"/>
    <w:rsid w:val="00245693"/>
    <w:rsid w:val="002458B8"/>
    <w:rsid w:val="00245CBD"/>
    <w:rsid w:val="00245FD6"/>
    <w:rsid w:val="002472F8"/>
    <w:rsid w:val="0024769A"/>
    <w:rsid w:val="002476C6"/>
    <w:rsid w:val="002478EC"/>
    <w:rsid w:val="00247A07"/>
    <w:rsid w:val="00247B0B"/>
    <w:rsid w:val="00247E06"/>
    <w:rsid w:val="002500B2"/>
    <w:rsid w:val="002508D1"/>
    <w:rsid w:val="00250996"/>
    <w:rsid w:val="00250DF2"/>
    <w:rsid w:val="002517DB"/>
    <w:rsid w:val="00251C08"/>
    <w:rsid w:val="00251CE5"/>
    <w:rsid w:val="0025203A"/>
    <w:rsid w:val="00252356"/>
    <w:rsid w:val="00252520"/>
    <w:rsid w:val="00252DFF"/>
    <w:rsid w:val="00252F16"/>
    <w:rsid w:val="00253DB8"/>
    <w:rsid w:val="00253ECF"/>
    <w:rsid w:val="00254395"/>
    <w:rsid w:val="002544CE"/>
    <w:rsid w:val="00254BD7"/>
    <w:rsid w:val="00254C17"/>
    <w:rsid w:val="002554F5"/>
    <w:rsid w:val="00255D5C"/>
    <w:rsid w:val="00255F62"/>
    <w:rsid w:val="00256374"/>
    <w:rsid w:val="00256C87"/>
    <w:rsid w:val="002573D6"/>
    <w:rsid w:val="00257C46"/>
    <w:rsid w:val="00260313"/>
    <w:rsid w:val="00260F74"/>
    <w:rsid w:val="0026228E"/>
    <w:rsid w:val="00262740"/>
    <w:rsid w:val="00262837"/>
    <w:rsid w:val="00262E3A"/>
    <w:rsid w:val="00262E69"/>
    <w:rsid w:val="00262F9F"/>
    <w:rsid w:val="00263490"/>
    <w:rsid w:val="00263A4A"/>
    <w:rsid w:val="00264133"/>
    <w:rsid w:val="00264541"/>
    <w:rsid w:val="002646B8"/>
    <w:rsid w:val="0026487F"/>
    <w:rsid w:val="002649AE"/>
    <w:rsid w:val="00264C66"/>
    <w:rsid w:val="00264DF7"/>
    <w:rsid w:val="00264E15"/>
    <w:rsid w:val="002659F3"/>
    <w:rsid w:val="00265CE7"/>
    <w:rsid w:val="00265E6E"/>
    <w:rsid w:val="002660F8"/>
    <w:rsid w:val="0026658D"/>
    <w:rsid w:val="00266D09"/>
    <w:rsid w:val="00266D7E"/>
    <w:rsid w:val="00267512"/>
    <w:rsid w:val="00267515"/>
    <w:rsid w:val="00267788"/>
    <w:rsid w:val="002704B0"/>
    <w:rsid w:val="002708DB"/>
    <w:rsid w:val="00270920"/>
    <w:rsid w:val="00271400"/>
    <w:rsid w:val="002714C6"/>
    <w:rsid w:val="00272B2A"/>
    <w:rsid w:val="0027391A"/>
    <w:rsid w:val="0027408B"/>
    <w:rsid w:val="0027491E"/>
    <w:rsid w:val="00275346"/>
    <w:rsid w:val="002761DB"/>
    <w:rsid w:val="00276725"/>
    <w:rsid w:val="00276832"/>
    <w:rsid w:val="00276B38"/>
    <w:rsid w:val="002771AF"/>
    <w:rsid w:val="0027774C"/>
    <w:rsid w:val="0027787D"/>
    <w:rsid w:val="00277949"/>
    <w:rsid w:val="00277C64"/>
    <w:rsid w:val="00277CD3"/>
    <w:rsid w:val="0028082F"/>
    <w:rsid w:val="00280BE6"/>
    <w:rsid w:val="00280FAC"/>
    <w:rsid w:val="00280FEC"/>
    <w:rsid w:val="00281531"/>
    <w:rsid w:val="00281532"/>
    <w:rsid w:val="002819E5"/>
    <w:rsid w:val="00281B35"/>
    <w:rsid w:val="0028222A"/>
    <w:rsid w:val="00283383"/>
    <w:rsid w:val="002834C3"/>
    <w:rsid w:val="0028464C"/>
    <w:rsid w:val="002846F0"/>
    <w:rsid w:val="00285CA3"/>
    <w:rsid w:val="00286189"/>
    <w:rsid w:val="002867B9"/>
    <w:rsid w:val="00287A66"/>
    <w:rsid w:val="00287EAF"/>
    <w:rsid w:val="0029092C"/>
    <w:rsid w:val="00291099"/>
    <w:rsid w:val="00291774"/>
    <w:rsid w:val="002918E9"/>
    <w:rsid w:val="00291B78"/>
    <w:rsid w:val="0029236C"/>
    <w:rsid w:val="00292890"/>
    <w:rsid w:val="00292AFD"/>
    <w:rsid w:val="00292C90"/>
    <w:rsid w:val="00292DA4"/>
    <w:rsid w:val="00292E95"/>
    <w:rsid w:val="00292FAF"/>
    <w:rsid w:val="00293587"/>
    <w:rsid w:val="00293752"/>
    <w:rsid w:val="00294245"/>
    <w:rsid w:val="00296143"/>
    <w:rsid w:val="00297165"/>
    <w:rsid w:val="00297337"/>
    <w:rsid w:val="00297A55"/>
    <w:rsid w:val="002A05FF"/>
    <w:rsid w:val="002A0BC0"/>
    <w:rsid w:val="002A0D80"/>
    <w:rsid w:val="002A0DF2"/>
    <w:rsid w:val="002A1162"/>
    <w:rsid w:val="002A17ED"/>
    <w:rsid w:val="002A1B0B"/>
    <w:rsid w:val="002A205E"/>
    <w:rsid w:val="002A212E"/>
    <w:rsid w:val="002A21E5"/>
    <w:rsid w:val="002A2343"/>
    <w:rsid w:val="002A2C6D"/>
    <w:rsid w:val="002A2F10"/>
    <w:rsid w:val="002A3525"/>
    <w:rsid w:val="002A3538"/>
    <w:rsid w:val="002A37A2"/>
    <w:rsid w:val="002A38E2"/>
    <w:rsid w:val="002A393E"/>
    <w:rsid w:val="002A3FC7"/>
    <w:rsid w:val="002A4093"/>
    <w:rsid w:val="002A42F0"/>
    <w:rsid w:val="002A4458"/>
    <w:rsid w:val="002A4D94"/>
    <w:rsid w:val="002A5353"/>
    <w:rsid w:val="002A5B3B"/>
    <w:rsid w:val="002A6160"/>
    <w:rsid w:val="002A677A"/>
    <w:rsid w:val="002A7007"/>
    <w:rsid w:val="002A772E"/>
    <w:rsid w:val="002A7B3C"/>
    <w:rsid w:val="002B185B"/>
    <w:rsid w:val="002B1A8E"/>
    <w:rsid w:val="002B201A"/>
    <w:rsid w:val="002B252F"/>
    <w:rsid w:val="002B2724"/>
    <w:rsid w:val="002B2B5D"/>
    <w:rsid w:val="002B2CC5"/>
    <w:rsid w:val="002B3041"/>
    <w:rsid w:val="002B33EE"/>
    <w:rsid w:val="002B350B"/>
    <w:rsid w:val="002B3556"/>
    <w:rsid w:val="002B36CD"/>
    <w:rsid w:val="002B37E2"/>
    <w:rsid w:val="002B38CC"/>
    <w:rsid w:val="002B5049"/>
    <w:rsid w:val="002B55E1"/>
    <w:rsid w:val="002B5B41"/>
    <w:rsid w:val="002B5F09"/>
    <w:rsid w:val="002B6163"/>
    <w:rsid w:val="002B63A9"/>
    <w:rsid w:val="002B6713"/>
    <w:rsid w:val="002B6CE7"/>
    <w:rsid w:val="002B6CEB"/>
    <w:rsid w:val="002B6DC3"/>
    <w:rsid w:val="002B7157"/>
    <w:rsid w:val="002B7948"/>
    <w:rsid w:val="002B7A3C"/>
    <w:rsid w:val="002C033D"/>
    <w:rsid w:val="002C03D5"/>
    <w:rsid w:val="002C0876"/>
    <w:rsid w:val="002C098B"/>
    <w:rsid w:val="002C0EC5"/>
    <w:rsid w:val="002C1769"/>
    <w:rsid w:val="002C289E"/>
    <w:rsid w:val="002C2ADA"/>
    <w:rsid w:val="002C2D22"/>
    <w:rsid w:val="002C3B1E"/>
    <w:rsid w:val="002C444C"/>
    <w:rsid w:val="002C4FD6"/>
    <w:rsid w:val="002C56D1"/>
    <w:rsid w:val="002C6284"/>
    <w:rsid w:val="002C68EF"/>
    <w:rsid w:val="002C7152"/>
    <w:rsid w:val="002C719C"/>
    <w:rsid w:val="002C73F0"/>
    <w:rsid w:val="002C744C"/>
    <w:rsid w:val="002C7DD6"/>
    <w:rsid w:val="002D0337"/>
    <w:rsid w:val="002D0729"/>
    <w:rsid w:val="002D091B"/>
    <w:rsid w:val="002D0D27"/>
    <w:rsid w:val="002D0D60"/>
    <w:rsid w:val="002D0E1B"/>
    <w:rsid w:val="002D1006"/>
    <w:rsid w:val="002D18D4"/>
    <w:rsid w:val="002D1956"/>
    <w:rsid w:val="002D1CF9"/>
    <w:rsid w:val="002D1D9F"/>
    <w:rsid w:val="002D2841"/>
    <w:rsid w:val="002D2BB7"/>
    <w:rsid w:val="002D30DA"/>
    <w:rsid w:val="002D3858"/>
    <w:rsid w:val="002D389D"/>
    <w:rsid w:val="002D3BDD"/>
    <w:rsid w:val="002D3DEE"/>
    <w:rsid w:val="002D4BDB"/>
    <w:rsid w:val="002D50CE"/>
    <w:rsid w:val="002D5E09"/>
    <w:rsid w:val="002D6AE4"/>
    <w:rsid w:val="002D7315"/>
    <w:rsid w:val="002D74FB"/>
    <w:rsid w:val="002D7566"/>
    <w:rsid w:val="002D761C"/>
    <w:rsid w:val="002D7C37"/>
    <w:rsid w:val="002D7FE4"/>
    <w:rsid w:val="002E030C"/>
    <w:rsid w:val="002E0459"/>
    <w:rsid w:val="002E0613"/>
    <w:rsid w:val="002E0E79"/>
    <w:rsid w:val="002E12D5"/>
    <w:rsid w:val="002E15E3"/>
    <w:rsid w:val="002E18CA"/>
    <w:rsid w:val="002E1A2B"/>
    <w:rsid w:val="002E2337"/>
    <w:rsid w:val="002E235A"/>
    <w:rsid w:val="002E24DD"/>
    <w:rsid w:val="002E27D3"/>
    <w:rsid w:val="002E2A85"/>
    <w:rsid w:val="002E3858"/>
    <w:rsid w:val="002E479E"/>
    <w:rsid w:val="002E4FE3"/>
    <w:rsid w:val="002E533F"/>
    <w:rsid w:val="002E53D3"/>
    <w:rsid w:val="002E5AD4"/>
    <w:rsid w:val="002E5D2E"/>
    <w:rsid w:val="002E6C23"/>
    <w:rsid w:val="002E73F9"/>
    <w:rsid w:val="002E7883"/>
    <w:rsid w:val="002F00B3"/>
    <w:rsid w:val="002F00BC"/>
    <w:rsid w:val="002F06A3"/>
    <w:rsid w:val="002F128A"/>
    <w:rsid w:val="002F1647"/>
    <w:rsid w:val="002F1AC9"/>
    <w:rsid w:val="002F1D5D"/>
    <w:rsid w:val="002F20B6"/>
    <w:rsid w:val="002F265B"/>
    <w:rsid w:val="002F2962"/>
    <w:rsid w:val="002F29A9"/>
    <w:rsid w:val="002F2BF9"/>
    <w:rsid w:val="002F3D2C"/>
    <w:rsid w:val="002F3ECA"/>
    <w:rsid w:val="002F3F68"/>
    <w:rsid w:val="002F41C8"/>
    <w:rsid w:val="002F44C0"/>
    <w:rsid w:val="002F4861"/>
    <w:rsid w:val="002F4D2D"/>
    <w:rsid w:val="002F5940"/>
    <w:rsid w:val="002F5B14"/>
    <w:rsid w:val="002F6041"/>
    <w:rsid w:val="002F69A1"/>
    <w:rsid w:val="002F6FC3"/>
    <w:rsid w:val="002F701E"/>
    <w:rsid w:val="002F76C5"/>
    <w:rsid w:val="002F76C8"/>
    <w:rsid w:val="00300284"/>
    <w:rsid w:val="00301AC2"/>
    <w:rsid w:val="00301ACB"/>
    <w:rsid w:val="00301FB8"/>
    <w:rsid w:val="00302517"/>
    <w:rsid w:val="0030288C"/>
    <w:rsid w:val="00302D03"/>
    <w:rsid w:val="003031DF"/>
    <w:rsid w:val="003031ED"/>
    <w:rsid w:val="00303308"/>
    <w:rsid w:val="003037AD"/>
    <w:rsid w:val="00303B90"/>
    <w:rsid w:val="00303D56"/>
    <w:rsid w:val="00304141"/>
    <w:rsid w:val="00304808"/>
    <w:rsid w:val="00304A54"/>
    <w:rsid w:val="00304A68"/>
    <w:rsid w:val="00304F14"/>
    <w:rsid w:val="0030522E"/>
    <w:rsid w:val="003056D0"/>
    <w:rsid w:val="00305B7D"/>
    <w:rsid w:val="00305DA9"/>
    <w:rsid w:val="00306319"/>
    <w:rsid w:val="00306CDE"/>
    <w:rsid w:val="0030762E"/>
    <w:rsid w:val="0030789B"/>
    <w:rsid w:val="003106FF"/>
    <w:rsid w:val="00310DCE"/>
    <w:rsid w:val="0031145B"/>
    <w:rsid w:val="003118C6"/>
    <w:rsid w:val="00311963"/>
    <w:rsid w:val="00311B40"/>
    <w:rsid w:val="00311B78"/>
    <w:rsid w:val="00311B95"/>
    <w:rsid w:val="00311C3F"/>
    <w:rsid w:val="00311E09"/>
    <w:rsid w:val="0031206F"/>
    <w:rsid w:val="003120DD"/>
    <w:rsid w:val="0031220F"/>
    <w:rsid w:val="00312439"/>
    <w:rsid w:val="00312500"/>
    <w:rsid w:val="00312D94"/>
    <w:rsid w:val="00313EAF"/>
    <w:rsid w:val="003145AF"/>
    <w:rsid w:val="003148FE"/>
    <w:rsid w:val="00314A32"/>
    <w:rsid w:val="00314BE1"/>
    <w:rsid w:val="00315636"/>
    <w:rsid w:val="003156B4"/>
    <w:rsid w:val="0031577C"/>
    <w:rsid w:val="003158A1"/>
    <w:rsid w:val="003158BC"/>
    <w:rsid w:val="00316211"/>
    <w:rsid w:val="00316A22"/>
    <w:rsid w:val="00316E67"/>
    <w:rsid w:val="003172A0"/>
    <w:rsid w:val="00317619"/>
    <w:rsid w:val="0031785B"/>
    <w:rsid w:val="00317DC4"/>
    <w:rsid w:val="00317F9F"/>
    <w:rsid w:val="00320569"/>
    <w:rsid w:val="0032069C"/>
    <w:rsid w:val="00320797"/>
    <w:rsid w:val="003208BD"/>
    <w:rsid w:val="003209E1"/>
    <w:rsid w:val="00320A8D"/>
    <w:rsid w:val="00320F0A"/>
    <w:rsid w:val="0032212A"/>
    <w:rsid w:val="003221DF"/>
    <w:rsid w:val="003221EA"/>
    <w:rsid w:val="003229E4"/>
    <w:rsid w:val="003237FF"/>
    <w:rsid w:val="00323821"/>
    <w:rsid w:val="00323C5F"/>
    <w:rsid w:val="0032436B"/>
    <w:rsid w:val="00324527"/>
    <w:rsid w:val="00325004"/>
    <w:rsid w:val="00325A2B"/>
    <w:rsid w:val="00325B3F"/>
    <w:rsid w:val="003262D1"/>
    <w:rsid w:val="00326790"/>
    <w:rsid w:val="00326794"/>
    <w:rsid w:val="00326840"/>
    <w:rsid w:val="00326AE0"/>
    <w:rsid w:val="00327390"/>
    <w:rsid w:val="003274B2"/>
    <w:rsid w:val="003276BA"/>
    <w:rsid w:val="00327A45"/>
    <w:rsid w:val="003303C5"/>
    <w:rsid w:val="003306CD"/>
    <w:rsid w:val="0033098D"/>
    <w:rsid w:val="00330F44"/>
    <w:rsid w:val="00331680"/>
    <w:rsid w:val="003317BF"/>
    <w:rsid w:val="00331A03"/>
    <w:rsid w:val="00331B62"/>
    <w:rsid w:val="00331BC7"/>
    <w:rsid w:val="00331D82"/>
    <w:rsid w:val="00332BAF"/>
    <w:rsid w:val="00332CD1"/>
    <w:rsid w:val="00333079"/>
    <w:rsid w:val="003333DC"/>
    <w:rsid w:val="00333547"/>
    <w:rsid w:val="00333BD9"/>
    <w:rsid w:val="00334A66"/>
    <w:rsid w:val="00334F65"/>
    <w:rsid w:val="00335060"/>
    <w:rsid w:val="00335284"/>
    <w:rsid w:val="003353F1"/>
    <w:rsid w:val="00335485"/>
    <w:rsid w:val="00335EF4"/>
    <w:rsid w:val="00336416"/>
    <w:rsid w:val="003368B3"/>
    <w:rsid w:val="00336A65"/>
    <w:rsid w:val="00336C53"/>
    <w:rsid w:val="00336E21"/>
    <w:rsid w:val="00337066"/>
    <w:rsid w:val="0033770A"/>
    <w:rsid w:val="00337C52"/>
    <w:rsid w:val="003405A0"/>
    <w:rsid w:val="0034070E"/>
    <w:rsid w:val="003414A0"/>
    <w:rsid w:val="00341B37"/>
    <w:rsid w:val="00341C6F"/>
    <w:rsid w:val="00341EB9"/>
    <w:rsid w:val="003420DE"/>
    <w:rsid w:val="003425DE"/>
    <w:rsid w:val="0034277B"/>
    <w:rsid w:val="00343426"/>
    <w:rsid w:val="0034365E"/>
    <w:rsid w:val="00343D3F"/>
    <w:rsid w:val="00343E2A"/>
    <w:rsid w:val="00344E77"/>
    <w:rsid w:val="00344FB1"/>
    <w:rsid w:val="00345787"/>
    <w:rsid w:val="00345E56"/>
    <w:rsid w:val="0034602C"/>
    <w:rsid w:val="003471FF"/>
    <w:rsid w:val="00347278"/>
    <w:rsid w:val="003473FF"/>
    <w:rsid w:val="003475B5"/>
    <w:rsid w:val="003476D7"/>
    <w:rsid w:val="003479B3"/>
    <w:rsid w:val="00350181"/>
    <w:rsid w:val="00350925"/>
    <w:rsid w:val="00350E0F"/>
    <w:rsid w:val="00350F91"/>
    <w:rsid w:val="003512D7"/>
    <w:rsid w:val="00351415"/>
    <w:rsid w:val="00351589"/>
    <w:rsid w:val="0035172E"/>
    <w:rsid w:val="00351B84"/>
    <w:rsid w:val="00351BAF"/>
    <w:rsid w:val="00351F3F"/>
    <w:rsid w:val="00351F48"/>
    <w:rsid w:val="00352128"/>
    <w:rsid w:val="00352362"/>
    <w:rsid w:val="003525AC"/>
    <w:rsid w:val="0035279F"/>
    <w:rsid w:val="0035294B"/>
    <w:rsid w:val="0035296C"/>
    <w:rsid w:val="00352DE5"/>
    <w:rsid w:val="00353EB5"/>
    <w:rsid w:val="00353FC1"/>
    <w:rsid w:val="00354285"/>
    <w:rsid w:val="003545B6"/>
    <w:rsid w:val="003547C2"/>
    <w:rsid w:val="00354C42"/>
    <w:rsid w:val="00354E4A"/>
    <w:rsid w:val="0035531A"/>
    <w:rsid w:val="00355833"/>
    <w:rsid w:val="00355F20"/>
    <w:rsid w:val="00356220"/>
    <w:rsid w:val="003568BD"/>
    <w:rsid w:val="00356E90"/>
    <w:rsid w:val="0036012C"/>
    <w:rsid w:val="00360C7F"/>
    <w:rsid w:val="00360D49"/>
    <w:rsid w:val="0036132D"/>
    <w:rsid w:val="0036152A"/>
    <w:rsid w:val="00361840"/>
    <w:rsid w:val="00361D18"/>
    <w:rsid w:val="0036203C"/>
    <w:rsid w:val="00362706"/>
    <w:rsid w:val="00363157"/>
    <w:rsid w:val="00363519"/>
    <w:rsid w:val="00363664"/>
    <w:rsid w:val="00363DF0"/>
    <w:rsid w:val="00364373"/>
    <w:rsid w:val="003643A2"/>
    <w:rsid w:val="00364BED"/>
    <w:rsid w:val="00365C9B"/>
    <w:rsid w:val="00365EB7"/>
    <w:rsid w:val="00366642"/>
    <w:rsid w:val="00366AF4"/>
    <w:rsid w:val="00366B6E"/>
    <w:rsid w:val="0036731A"/>
    <w:rsid w:val="003677A7"/>
    <w:rsid w:val="0037011D"/>
    <w:rsid w:val="0037012D"/>
    <w:rsid w:val="00370A8D"/>
    <w:rsid w:val="00370BA0"/>
    <w:rsid w:val="00371101"/>
    <w:rsid w:val="003713D2"/>
    <w:rsid w:val="003714B7"/>
    <w:rsid w:val="00372ED6"/>
    <w:rsid w:val="00372F84"/>
    <w:rsid w:val="00373526"/>
    <w:rsid w:val="0037353A"/>
    <w:rsid w:val="00373FD7"/>
    <w:rsid w:val="00374400"/>
    <w:rsid w:val="0037455F"/>
    <w:rsid w:val="0037462B"/>
    <w:rsid w:val="00374643"/>
    <w:rsid w:val="00374A38"/>
    <w:rsid w:val="00374B41"/>
    <w:rsid w:val="00374C1F"/>
    <w:rsid w:val="00375428"/>
    <w:rsid w:val="003768EB"/>
    <w:rsid w:val="00376D56"/>
    <w:rsid w:val="003775A3"/>
    <w:rsid w:val="00377D41"/>
    <w:rsid w:val="00377EAA"/>
    <w:rsid w:val="0038000A"/>
    <w:rsid w:val="00380067"/>
    <w:rsid w:val="003802FD"/>
    <w:rsid w:val="00380825"/>
    <w:rsid w:val="00380C2E"/>
    <w:rsid w:val="00380D8E"/>
    <w:rsid w:val="00380F5D"/>
    <w:rsid w:val="00381784"/>
    <w:rsid w:val="00382193"/>
    <w:rsid w:val="003823D3"/>
    <w:rsid w:val="00382A27"/>
    <w:rsid w:val="003839F9"/>
    <w:rsid w:val="00383E0E"/>
    <w:rsid w:val="0038456C"/>
    <w:rsid w:val="00384FB5"/>
    <w:rsid w:val="00385D36"/>
    <w:rsid w:val="0038600C"/>
    <w:rsid w:val="00386037"/>
    <w:rsid w:val="00386086"/>
    <w:rsid w:val="003860BA"/>
    <w:rsid w:val="003860F9"/>
    <w:rsid w:val="00386300"/>
    <w:rsid w:val="003864C0"/>
    <w:rsid w:val="003864CE"/>
    <w:rsid w:val="003867F7"/>
    <w:rsid w:val="003868F2"/>
    <w:rsid w:val="0038769D"/>
    <w:rsid w:val="00387706"/>
    <w:rsid w:val="00387888"/>
    <w:rsid w:val="0039043B"/>
    <w:rsid w:val="003906BC"/>
    <w:rsid w:val="00390D9C"/>
    <w:rsid w:val="003918B7"/>
    <w:rsid w:val="0039193D"/>
    <w:rsid w:val="00391D92"/>
    <w:rsid w:val="00391F12"/>
    <w:rsid w:val="00391F32"/>
    <w:rsid w:val="003920C9"/>
    <w:rsid w:val="00392131"/>
    <w:rsid w:val="00392795"/>
    <w:rsid w:val="00393096"/>
    <w:rsid w:val="00393596"/>
    <w:rsid w:val="0039387F"/>
    <w:rsid w:val="00393889"/>
    <w:rsid w:val="0039463A"/>
    <w:rsid w:val="003947FC"/>
    <w:rsid w:val="00394927"/>
    <w:rsid w:val="00394EC3"/>
    <w:rsid w:val="00394F77"/>
    <w:rsid w:val="003952DF"/>
    <w:rsid w:val="00395380"/>
    <w:rsid w:val="00395B78"/>
    <w:rsid w:val="00395DA0"/>
    <w:rsid w:val="00395E9F"/>
    <w:rsid w:val="003961BF"/>
    <w:rsid w:val="00396576"/>
    <w:rsid w:val="0039672C"/>
    <w:rsid w:val="00396778"/>
    <w:rsid w:val="003971A8"/>
    <w:rsid w:val="003974F4"/>
    <w:rsid w:val="003977F6"/>
    <w:rsid w:val="00397A5A"/>
    <w:rsid w:val="00397B2F"/>
    <w:rsid w:val="00397C2E"/>
    <w:rsid w:val="003A02B9"/>
    <w:rsid w:val="003A0A79"/>
    <w:rsid w:val="003A0E93"/>
    <w:rsid w:val="003A13F4"/>
    <w:rsid w:val="003A1ACA"/>
    <w:rsid w:val="003A1B4A"/>
    <w:rsid w:val="003A1C33"/>
    <w:rsid w:val="003A2370"/>
    <w:rsid w:val="003A3133"/>
    <w:rsid w:val="003A352B"/>
    <w:rsid w:val="003A3B4B"/>
    <w:rsid w:val="003A3D3C"/>
    <w:rsid w:val="003A449C"/>
    <w:rsid w:val="003A458E"/>
    <w:rsid w:val="003A494A"/>
    <w:rsid w:val="003A4DE3"/>
    <w:rsid w:val="003A4EFA"/>
    <w:rsid w:val="003A54E0"/>
    <w:rsid w:val="003A5F9B"/>
    <w:rsid w:val="003A623E"/>
    <w:rsid w:val="003A6CDB"/>
    <w:rsid w:val="003A6F08"/>
    <w:rsid w:val="003A7167"/>
    <w:rsid w:val="003A763B"/>
    <w:rsid w:val="003A7771"/>
    <w:rsid w:val="003B01DA"/>
    <w:rsid w:val="003B0444"/>
    <w:rsid w:val="003B0B53"/>
    <w:rsid w:val="003B0B75"/>
    <w:rsid w:val="003B0C3A"/>
    <w:rsid w:val="003B0E6F"/>
    <w:rsid w:val="003B0EB8"/>
    <w:rsid w:val="003B0FC0"/>
    <w:rsid w:val="003B129D"/>
    <w:rsid w:val="003B1541"/>
    <w:rsid w:val="003B16A3"/>
    <w:rsid w:val="003B194C"/>
    <w:rsid w:val="003B1C16"/>
    <w:rsid w:val="003B20FF"/>
    <w:rsid w:val="003B256B"/>
    <w:rsid w:val="003B2A32"/>
    <w:rsid w:val="003B2EAD"/>
    <w:rsid w:val="003B3A2F"/>
    <w:rsid w:val="003B3BD3"/>
    <w:rsid w:val="003B58CC"/>
    <w:rsid w:val="003B5950"/>
    <w:rsid w:val="003B5C0E"/>
    <w:rsid w:val="003B61B1"/>
    <w:rsid w:val="003B61E9"/>
    <w:rsid w:val="003B6AF1"/>
    <w:rsid w:val="003B6B47"/>
    <w:rsid w:val="003B7108"/>
    <w:rsid w:val="003B7329"/>
    <w:rsid w:val="003B7481"/>
    <w:rsid w:val="003B77D7"/>
    <w:rsid w:val="003B78F5"/>
    <w:rsid w:val="003B7DBC"/>
    <w:rsid w:val="003B7F5C"/>
    <w:rsid w:val="003C0037"/>
    <w:rsid w:val="003C0301"/>
    <w:rsid w:val="003C05D8"/>
    <w:rsid w:val="003C0631"/>
    <w:rsid w:val="003C06B9"/>
    <w:rsid w:val="003C06D2"/>
    <w:rsid w:val="003C0D5A"/>
    <w:rsid w:val="003C101C"/>
    <w:rsid w:val="003C1689"/>
    <w:rsid w:val="003C1A77"/>
    <w:rsid w:val="003C1B6D"/>
    <w:rsid w:val="003C1C05"/>
    <w:rsid w:val="003C1D95"/>
    <w:rsid w:val="003C2543"/>
    <w:rsid w:val="003C27B7"/>
    <w:rsid w:val="003C2B07"/>
    <w:rsid w:val="003C2B96"/>
    <w:rsid w:val="003C30BB"/>
    <w:rsid w:val="003C37E3"/>
    <w:rsid w:val="003C3D68"/>
    <w:rsid w:val="003C3F03"/>
    <w:rsid w:val="003C432A"/>
    <w:rsid w:val="003C5194"/>
    <w:rsid w:val="003C5296"/>
    <w:rsid w:val="003C5BCE"/>
    <w:rsid w:val="003C6610"/>
    <w:rsid w:val="003C6624"/>
    <w:rsid w:val="003C680F"/>
    <w:rsid w:val="003C6AB3"/>
    <w:rsid w:val="003C6EF6"/>
    <w:rsid w:val="003C6F4B"/>
    <w:rsid w:val="003C6FB5"/>
    <w:rsid w:val="003C723B"/>
    <w:rsid w:val="003C7581"/>
    <w:rsid w:val="003C780B"/>
    <w:rsid w:val="003D0D36"/>
    <w:rsid w:val="003D0DD0"/>
    <w:rsid w:val="003D0E35"/>
    <w:rsid w:val="003D1180"/>
    <w:rsid w:val="003D11A9"/>
    <w:rsid w:val="003D11D4"/>
    <w:rsid w:val="003D1914"/>
    <w:rsid w:val="003D1CBF"/>
    <w:rsid w:val="003D234C"/>
    <w:rsid w:val="003D2409"/>
    <w:rsid w:val="003D24AE"/>
    <w:rsid w:val="003D2763"/>
    <w:rsid w:val="003D3964"/>
    <w:rsid w:val="003D4B4A"/>
    <w:rsid w:val="003D4BAE"/>
    <w:rsid w:val="003D4E68"/>
    <w:rsid w:val="003D5008"/>
    <w:rsid w:val="003D5319"/>
    <w:rsid w:val="003D588B"/>
    <w:rsid w:val="003D58BE"/>
    <w:rsid w:val="003D6829"/>
    <w:rsid w:val="003D6B73"/>
    <w:rsid w:val="003D6D26"/>
    <w:rsid w:val="003D75CD"/>
    <w:rsid w:val="003D7AD5"/>
    <w:rsid w:val="003D7E88"/>
    <w:rsid w:val="003D7EA2"/>
    <w:rsid w:val="003E08BF"/>
    <w:rsid w:val="003E0B02"/>
    <w:rsid w:val="003E0EC6"/>
    <w:rsid w:val="003E1C0B"/>
    <w:rsid w:val="003E1D3F"/>
    <w:rsid w:val="003E20AC"/>
    <w:rsid w:val="003E35DF"/>
    <w:rsid w:val="003E464F"/>
    <w:rsid w:val="003E4BAB"/>
    <w:rsid w:val="003E5233"/>
    <w:rsid w:val="003E53BD"/>
    <w:rsid w:val="003E574D"/>
    <w:rsid w:val="003E5A9E"/>
    <w:rsid w:val="003E5C15"/>
    <w:rsid w:val="003E5D4E"/>
    <w:rsid w:val="003E637B"/>
    <w:rsid w:val="003E661C"/>
    <w:rsid w:val="003E6E7A"/>
    <w:rsid w:val="003E73D2"/>
    <w:rsid w:val="003E7AFD"/>
    <w:rsid w:val="003F0289"/>
    <w:rsid w:val="003F0A97"/>
    <w:rsid w:val="003F0D28"/>
    <w:rsid w:val="003F0FE8"/>
    <w:rsid w:val="003F18D2"/>
    <w:rsid w:val="003F18F8"/>
    <w:rsid w:val="003F1D12"/>
    <w:rsid w:val="003F213F"/>
    <w:rsid w:val="003F2C54"/>
    <w:rsid w:val="003F30E5"/>
    <w:rsid w:val="003F3321"/>
    <w:rsid w:val="003F35F5"/>
    <w:rsid w:val="003F3AD4"/>
    <w:rsid w:val="003F3E71"/>
    <w:rsid w:val="003F4119"/>
    <w:rsid w:val="003F431F"/>
    <w:rsid w:val="003F4380"/>
    <w:rsid w:val="003F4D78"/>
    <w:rsid w:val="003F4EA0"/>
    <w:rsid w:val="003F5824"/>
    <w:rsid w:val="003F6229"/>
    <w:rsid w:val="003F6464"/>
    <w:rsid w:val="003F68CB"/>
    <w:rsid w:val="0040043A"/>
    <w:rsid w:val="00400478"/>
    <w:rsid w:val="004008F6"/>
    <w:rsid w:val="00400BA0"/>
    <w:rsid w:val="00400E8A"/>
    <w:rsid w:val="00400EF9"/>
    <w:rsid w:val="00400F81"/>
    <w:rsid w:val="00401E2C"/>
    <w:rsid w:val="004024D6"/>
    <w:rsid w:val="0040360B"/>
    <w:rsid w:val="00403696"/>
    <w:rsid w:val="004042ED"/>
    <w:rsid w:val="004046E8"/>
    <w:rsid w:val="0040487A"/>
    <w:rsid w:val="004048FB"/>
    <w:rsid w:val="00404AA4"/>
    <w:rsid w:val="004067AC"/>
    <w:rsid w:val="00406DBF"/>
    <w:rsid w:val="0040715F"/>
    <w:rsid w:val="004074A6"/>
    <w:rsid w:val="004076CB"/>
    <w:rsid w:val="00407C1F"/>
    <w:rsid w:val="00410795"/>
    <w:rsid w:val="004107D8"/>
    <w:rsid w:val="00410ECD"/>
    <w:rsid w:val="00411538"/>
    <w:rsid w:val="00411B2C"/>
    <w:rsid w:val="00411B63"/>
    <w:rsid w:val="004122A9"/>
    <w:rsid w:val="00412436"/>
    <w:rsid w:val="00412AB7"/>
    <w:rsid w:val="00412ACC"/>
    <w:rsid w:val="00412CAC"/>
    <w:rsid w:val="00412F16"/>
    <w:rsid w:val="00412F5D"/>
    <w:rsid w:val="004132DB"/>
    <w:rsid w:val="00413C89"/>
    <w:rsid w:val="00413E75"/>
    <w:rsid w:val="00413EB9"/>
    <w:rsid w:val="004140FD"/>
    <w:rsid w:val="004145C9"/>
    <w:rsid w:val="00414CE5"/>
    <w:rsid w:val="00415793"/>
    <w:rsid w:val="0041598B"/>
    <w:rsid w:val="00415D7A"/>
    <w:rsid w:val="004161EB"/>
    <w:rsid w:val="00416929"/>
    <w:rsid w:val="004169D0"/>
    <w:rsid w:val="00416BDF"/>
    <w:rsid w:val="0041767B"/>
    <w:rsid w:val="00417F13"/>
    <w:rsid w:val="00417F17"/>
    <w:rsid w:val="00417FEE"/>
    <w:rsid w:val="00420A21"/>
    <w:rsid w:val="004218B2"/>
    <w:rsid w:val="004218C1"/>
    <w:rsid w:val="00421B9F"/>
    <w:rsid w:val="0042243C"/>
    <w:rsid w:val="004225C7"/>
    <w:rsid w:val="00422FA3"/>
    <w:rsid w:val="00423C5A"/>
    <w:rsid w:val="00424209"/>
    <w:rsid w:val="00424C0D"/>
    <w:rsid w:val="00424FF9"/>
    <w:rsid w:val="004259D8"/>
    <w:rsid w:val="00425F42"/>
    <w:rsid w:val="00425F7E"/>
    <w:rsid w:val="0042600E"/>
    <w:rsid w:val="004260D8"/>
    <w:rsid w:val="00426791"/>
    <w:rsid w:val="00426A42"/>
    <w:rsid w:val="00426E52"/>
    <w:rsid w:val="00426FC5"/>
    <w:rsid w:val="00427613"/>
    <w:rsid w:val="00427B5C"/>
    <w:rsid w:val="00427BC1"/>
    <w:rsid w:val="00430827"/>
    <w:rsid w:val="00430EB1"/>
    <w:rsid w:val="0043134D"/>
    <w:rsid w:val="004317A1"/>
    <w:rsid w:val="004318A8"/>
    <w:rsid w:val="00431961"/>
    <w:rsid w:val="00431B01"/>
    <w:rsid w:val="00431BDA"/>
    <w:rsid w:val="00431E1B"/>
    <w:rsid w:val="00432300"/>
    <w:rsid w:val="004323E2"/>
    <w:rsid w:val="00432A43"/>
    <w:rsid w:val="00432B84"/>
    <w:rsid w:val="00432EDB"/>
    <w:rsid w:val="004344B9"/>
    <w:rsid w:val="00435787"/>
    <w:rsid w:val="00435C4C"/>
    <w:rsid w:val="004361A3"/>
    <w:rsid w:val="004367AB"/>
    <w:rsid w:val="00436D02"/>
    <w:rsid w:val="00437BF7"/>
    <w:rsid w:val="00437ED7"/>
    <w:rsid w:val="00440706"/>
    <w:rsid w:val="004409DA"/>
    <w:rsid w:val="00440FC2"/>
    <w:rsid w:val="004410D3"/>
    <w:rsid w:val="0044134A"/>
    <w:rsid w:val="00441C43"/>
    <w:rsid w:val="00441D14"/>
    <w:rsid w:val="00442426"/>
    <w:rsid w:val="00442454"/>
    <w:rsid w:val="004428CF"/>
    <w:rsid w:val="00443880"/>
    <w:rsid w:val="00443C25"/>
    <w:rsid w:val="00443D57"/>
    <w:rsid w:val="00443FFC"/>
    <w:rsid w:val="00444561"/>
    <w:rsid w:val="0044476F"/>
    <w:rsid w:val="0044482D"/>
    <w:rsid w:val="004448A0"/>
    <w:rsid w:val="00444B94"/>
    <w:rsid w:val="00444C5D"/>
    <w:rsid w:val="0044525F"/>
    <w:rsid w:val="00445AD6"/>
    <w:rsid w:val="00445C8D"/>
    <w:rsid w:val="00446299"/>
    <w:rsid w:val="00446743"/>
    <w:rsid w:val="00446D3B"/>
    <w:rsid w:val="00446EE7"/>
    <w:rsid w:val="00447A83"/>
    <w:rsid w:val="00447B29"/>
    <w:rsid w:val="00447D0A"/>
    <w:rsid w:val="00447E88"/>
    <w:rsid w:val="00450291"/>
    <w:rsid w:val="00450500"/>
    <w:rsid w:val="0045124A"/>
    <w:rsid w:val="004519E3"/>
    <w:rsid w:val="00452219"/>
    <w:rsid w:val="00452305"/>
    <w:rsid w:val="00452917"/>
    <w:rsid w:val="00452EDF"/>
    <w:rsid w:val="0045378B"/>
    <w:rsid w:val="00453AC0"/>
    <w:rsid w:val="00453EA4"/>
    <w:rsid w:val="00454AE8"/>
    <w:rsid w:val="00454C8D"/>
    <w:rsid w:val="00454E0B"/>
    <w:rsid w:val="00455B12"/>
    <w:rsid w:val="00455DCE"/>
    <w:rsid w:val="00455FE8"/>
    <w:rsid w:val="004565E5"/>
    <w:rsid w:val="004566FE"/>
    <w:rsid w:val="00456945"/>
    <w:rsid w:val="004569E6"/>
    <w:rsid w:val="004571E4"/>
    <w:rsid w:val="004603FA"/>
    <w:rsid w:val="004604DD"/>
    <w:rsid w:val="00460546"/>
    <w:rsid w:val="004607E5"/>
    <w:rsid w:val="00460973"/>
    <w:rsid w:val="00461246"/>
    <w:rsid w:val="00461ACA"/>
    <w:rsid w:val="004621BB"/>
    <w:rsid w:val="004629EB"/>
    <w:rsid w:val="00462CB8"/>
    <w:rsid w:val="004631B4"/>
    <w:rsid w:val="0046347E"/>
    <w:rsid w:val="00463F79"/>
    <w:rsid w:val="00464060"/>
    <w:rsid w:val="004644AE"/>
    <w:rsid w:val="00464AF2"/>
    <w:rsid w:val="00465014"/>
    <w:rsid w:val="00465641"/>
    <w:rsid w:val="00465B78"/>
    <w:rsid w:val="00465DB4"/>
    <w:rsid w:val="00466117"/>
    <w:rsid w:val="0046679E"/>
    <w:rsid w:val="00467269"/>
    <w:rsid w:val="00467A11"/>
    <w:rsid w:val="00467A53"/>
    <w:rsid w:val="00467AD7"/>
    <w:rsid w:val="00467C17"/>
    <w:rsid w:val="0047008E"/>
    <w:rsid w:val="004706D3"/>
    <w:rsid w:val="0047077B"/>
    <w:rsid w:val="00470A60"/>
    <w:rsid w:val="00470E9F"/>
    <w:rsid w:val="00470F89"/>
    <w:rsid w:val="00471278"/>
    <w:rsid w:val="00471494"/>
    <w:rsid w:val="00472357"/>
    <w:rsid w:val="004729F4"/>
    <w:rsid w:val="00472A09"/>
    <w:rsid w:val="004732F8"/>
    <w:rsid w:val="0047334D"/>
    <w:rsid w:val="00473E4C"/>
    <w:rsid w:val="0047456A"/>
    <w:rsid w:val="004750D6"/>
    <w:rsid w:val="00475458"/>
    <w:rsid w:val="00475FBA"/>
    <w:rsid w:val="0047627F"/>
    <w:rsid w:val="004768E7"/>
    <w:rsid w:val="00477A56"/>
    <w:rsid w:val="00481D90"/>
    <w:rsid w:val="00481EF9"/>
    <w:rsid w:val="0048347B"/>
    <w:rsid w:val="00483B16"/>
    <w:rsid w:val="00483D80"/>
    <w:rsid w:val="00484121"/>
    <w:rsid w:val="00484C66"/>
    <w:rsid w:val="00484D6F"/>
    <w:rsid w:val="00484E63"/>
    <w:rsid w:val="00484EDB"/>
    <w:rsid w:val="0048567B"/>
    <w:rsid w:val="00485831"/>
    <w:rsid w:val="00485D2A"/>
    <w:rsid w:val="00485DDD"/>
    <w:rsid w:val="00485F67"/>
    <w:rsid w:val="0048606C"/>
    <w:rsid w:val="004860DB"/>
    <w:rsid w:val="00486194"/>
    <w:rsid w:val="0048628E"/>
    <w:rsid w:val="0048631A"/>
    <w:rsid w:val="004865B1"/>
    <w:rsid w:val="00486667"/>
    <w:rsid w:val="00486B3A"/>
    <w:rsid w:val="0048700E"/>
    <w:rsid w:val="004876A0"/>
    <w:rsid w:val="004877BA"/>
    <w:rsid w:val="00487A6C"/>
    <w:rsid w:val="00490039"/>
    <w:rsid w:val="0049019D"/>
    <w:rsid w:val="00490611"/>
    <w:rsid w:val="0049086B"/>
    <w:rsid w:val="00490914"/>
    <w:rsid w:val="00490F60"/>
    <w:rsid w:val="00491ABB"/>
    <w:rsid w:val="00491F34"/>
    <w:rsid w:val="004928C0"/>
    <w:rsid w:val="00492BBF"/>
    <w:rsid w:val="00492EE7"/>
    <w:rsid w:val="004938B1"/>
    <w:rsid w:val="00493A3E"/>
    <w:rsid w:val="004947E3"/>
    <w:rsid w:val="00494981"/>
    <w:rsid w:val="00494EE7"/>
    <w:rsid w:val="00494FCA"/>
    <w:rsid w:val="00494FD7"/>
    <w:rsid w:val="0049524D"/>
    <w:rsid w:val="00495830"/>
    <w:rsid w:val="004959FA"/>
    <w:rsid w:val="00495A4E"/>
    <w:rsid w:val="00495AA0"/>
    <w:rsid w:val="0049616C"/>
    <w:rsid w:val="004969CA"/>
    <w:rsid w:val="00496AB3"/>
    <w:rsid w:val="00497067"/>
    <w:rsid w:val="00497D06"/>
    <w:rsid w:val="00497E41"/>
    <w:rsid w:val="004A01AE"/>
    <w:rsid w:val="004A02A2"/>
    <w:rsid w:val="004A0998"/>
    <w:rsid w:val="004A0C74"/>
    <w:rsid w:val="004A17E2"/>
    <w:rsid w:val="004A352B"/>
    <w:rsid w:val="004A3C8B"/>
    <w:rsid w:val="004A425E"/>
    <w:rsid w:val="004A42AB"/>
    <w:rsid w:val="004A43EC"/>
    <w:rsid w:val="004A477F"/>
    <w:rsid w:val="004A4867"/>
    <w:rsid w:val="004A4961"/>
    <w:rsid w:val="004A49E8"/>
    <w:rsid w:val="004A4B9A"/>
    <w:rsid w:val="004A63AE"/>
    <w:rsid w:val="004A64DE"/>
    <w:rsid w:val="004A68A2"/>
    <w:rsid w:val="004A6E42"/>
    <w:rsid w:val="004A756F"/>
    <w:rsid w:val="004A7951"/>
    <w:rsid w:val="004A7C0E"/>
    <w:rsid w:val="004A7D6E"/>
    <w:rsid w:val="004B04E4"/>
    <w:rsid w:val="004B0E69"/>
    <w:rsid w:val="004B1C33"/>
    <w:rsid w:val="004B2A08"/>
    <w:rsid w:val="004B2E71"/>
    <w:rsid w:val="004B3439"/>
    <w:rsid w:val="004B3447"/>
    <w:rsid w:val="004B3645"/>
    <w:rsid w:val="004B3B9D"/>
    <w:rsid w:val="004B4051"/>
    <w:rsid w:val="004B4F56"/>
    <w:rsid w:val="004B4F5A"/>
    <w:rsid w:val="004B5945"/>
    <w:rsid w:val="004B5CDE"/>
    <w:rsid w:val="004B6069"/>
    <w:rsid w:val="004B6693"/>
    <w:rsid w:val="004B66CA"/>
    <w:rsid w:val="004B6800"/>
    <w:rsid w:val="004B6DAA"/>
    <w:rsid w:val="004B71B6"/>
    <w:rsid w:val="004B735D"/>
    <w:rsid w:val="004B7709"/>
    <w:rsid w:val="004B7A4F"/>
    <w:rsid w:val="004B7BB6"/>
    <w:rsid w:val="004B7C5A"/>
    <w:rsid w:val="004C0074"/>
    <w:rsid w:val="004C0D78"/>
    <w:rsid w:val="004C1217"/>
    <w:rsid w:val="004C15E8"/>
    <w:rsid w:val="004C1A32"/>
    <w:rsid w:val="004C22DB"/>
    <w:rsid w:val="004C2648"/>
    <w:rsid w:val="004C28BD"/>
    <w:rsid w:val="004C2A30"/>
    <w:rsid w:val="004C3187"/>
    <w:rsid w:val="004C33E4"/>
    <w:rsid w:val="004C36CD"/>
    <w:rsid w:val="004C4708"/>
    <w:rsid w:val="004C4A4C"/>
    <w:rsid w:val="004C4EA8"/>
    <w:rsid w:val="004C54BD"/>
    <w:rsid w:val="004C5A3E"/>
    <w:rsid w:val="004C5AD5"/>
    <w:rsid w:val="004C6464"/>
    <w:rsid w:val="004C6AEF"/>
    <w:rsid w:val="004C7089"/>
    <w:rsid w:val="004C76A1"/>
    <w:rsid w:val="004C78AD"/>
    <w:rsid w:val="004D0025"/>
    <w:rsid w:val="004D0800"/>
    <w:rsid w:val="004D0834"/>
    <w:rsid w:val="004D09E7"/>
    <w:rsid w:val="004D1A36"/>
    <w:rsid w:val="004D28A0"/>
    <w:rsid w:val="004D37CA"/>
    <w:rsid w:val="004D3C5F"/>
    <w:rsid w:val="004D3E4E"/>
    <w:rsid w:val="004D3EB4"/>
    <w:rsid w:val="004D4310"/>
    <w:rsid w:val="004D4775"/>
    <w:rsid w:val="004D47E5"/>
    <w:rsid w:val="004D50E9"/>
    <w:rsid w:val="004D6C9B"/>
    <w:rsid w:val="004D6CB0"/>
    <w:rsid w:val="004D6D97"/>
    <w:rsid w:val="004D6E73"/>
    <w:rsid w:val="004D7FDE"/>
    <w:rsid w:val="004E00F4"/>
    <w:rsid w:val="004E060A"/>
    <w:rsid w:val="004E09EF"/>
    <w:rsid w:val="004E109C"/>
    <w:rsid w:val="004E12B1"/>
    <w:rsid w:val="004E16AE"/>
    <w:rsid w:val="004E16FB"/>
    <w:rsid w:val="004E19FA"/>
    <w:rsid w:val="004E1C6F"/>
    <w:rsid w:val="004E2652"/>
    <w:rsid w:val="004E3665"/>
    <w:rsid w:val="004E36BC"/>
    <w:rsid w:val="004E4003"/>
    <w:rsid w:val="004E549C"/>
    <w:rsid w:val="004E54FC"/>
    <w:rsid w:val="004E5621"/>
    <w:rsid w:val="004E56E2"/>
    <w:rsid w:val="004E5D3E"/>
    <w:rsid w:val="004E6143"/>
    <w:rsid w:val="004E6659"/>
    <w:rsid w:val="004E72B6"/>
    <w:rsid w:val="004E72D5"/>
    <w:rsid w:val="004E7684"/>
    <w:rsid w:val="004E76D1"/>
    <w:rsid w:val="004F0682"/>
    <w:rsid w:val="004F0A04"/>
    <w:rsid w:val="004F0E03"/>
    <w:rsid w:val="004F152C"/>
    <w:rsid w:val="004F161B"/>
    <w:rsid w:val="004F197A"/>
    <w:rsid w:val="004F1CF9"/>
    <w:rsid w:val="004F249E"/>
    <w:rsid w:val="004F2979"/>
    <w:rsid w:val="004F3B96"/>
    <w:rsid w:val="004F3CA3"/>
    <w:rsid w:val="004F3CA6"/>
    <w:rsid w:val="004F3CB4"/>
    <w:rsid w:val="004F46AA"/>
    <w:rsid w:val="004F4AD7"/>
    <w:rsid w:val="004F4E7C"/>
    <w:rsid w:val="004F598A"/>
    <w:rsid w:val="004F5E5A"/>
    <w:rsid w:val="004F618E"/>
    <w:rsid w:val="004F623B"/>
    <w:rsid w:val="0050044C"/>
    <w:rsid w:val="00501107"/>
    <w:rsid w:val="00501165"/>
    <w:rsid w:val="0050172A"/>
    <w:rsid w:val="00501CD0"/>
    <w:rsid w:val="00503CA1"/>
    <w:rsid w:val="00505047"/>
    <w:rsid w:val="00505751"/>
    <w:rsid w:val="0050597F"/>
    <w:rsid w:val="005059D9"/>
    <w:rsid w:val="005061C3"/>
    <w:rsid w:val="005063CA"/>
    <w:rsid w:val="00506623"/>
    <w:rsid w:val="00506944"/>
    <w:rsid w:val="00506ADD"/>
    <w:rsid w:val="00506B6F"/>
    <w:rsid w:val="00506ED4"/>
    <w:rsid w:val="00507491"/>
    <w:rsid w:val="0050795C"/>
    <w:rsid w:val="00507981"/>
    <w:rsid w:val="00507CCF"/>
    <w:rsid w:val="0051057F"/>
    <w:rsid w:val="0051068E"/>
    <w:rsid w:val="0051089F"/>
    <w:rsid w:val="00511584"/>
    <w:rsid w:val="00511B93"/>
    <w:rsid w:val="005124DE"/>
    <w:rsid w:val="00512738"/>
    <w:rsid w:val="00513B5B"/>
    <w:rsid w:val="00513B62"/>
    <w:rsid w:val="0051443A"/>
    <w:rsid w:val="00514F00"/>
    <w:rsid w:val="0051513D"/>
    <w:rsid w:val="00515A35"/>
    <w:rsid w:val="00515AE8"/>
    <w:rsid w:val="00515B9C"/>
    <w:rsid w:val="00516248"/>
    <w:rsid w:val="00517116"/>
    <w:rsid w:val="00517E55"/>
    <w:rsid w:val="005202E4"/>
    <w:rsid w:val="005221CF"/>
    <w:rsid w:val="0052265B"/>
    <w:rsid w:val="00522A7F"/>
    <w:rsid w:val="00522B69"/>
    <w:rsid w:val="00523B92"/>
    <w:rsid w:val="00523EF4"/>
    <w:rsid w:val="005247D3"/>
    <w:rsid w:val="00524B42"/>
    <w:rsid w:val="00525002"/>
    <w:rsid w:val="00525461"/>
    <w:rsid w:val="00525944"/>
    <w:rsid w:val="00525E14"/>
    <w:rsid w:val="00526DDA"/>
    <w:rsid w:val="00527459"/>
    <w:rsid w:val="00527E6D"/>
    <w:rsid w:val="0053090C"/>
    <w:rsid w:val="00530C82"/>
    <w:rsid w:val="005311DB"/>
    <w:rsid w:val="0053199A"/>
    <w:rsid w:val="00531D1D"/>
    <w:rsid w:val="005321D0"/>
    <w:rsid w:val="00532300"/>
    <w:rsid w:val="00532A49"/>
    <w:rsid w:val="00532EF8"/>
    <w:rsid w:val="00532F54"/>
    <w:rsid w:val="005330BB"/>
    <w:rsid w:val="005339CD"/>
    <w:rsid w:val="00533F99"/>
    <w:rsid w:val="00533FF9"/>
    <w:rsid w:val="00534D5E"/>
    <w:rsid w:val="005353D5"/>
    <w:rsid w:val="00535645"/>
    <w:rsid w:val="005358FB"/>
    <w:rsid w:val="00535949"/>
    <w:rsid w:val="00535B00"/>
    <w:rsid w:val="00535CE9"/>
    <w:rsid w:val="0053680E"/>
    <w:rsid w:val="00536A5C"/>
    <w:rsid w:val="00536A79"/>
    <w:rsid w:val="00536EA2"/>
    <w:rsid w:val="00537394"/>
    <w:rsid w:val="005405B3"/>
    <w:rsid w:val="00540CA5"/>
    <w:rsid w:val="00540E0A"/>
    <w:rsid w:val="00541C8E"/>
    <w:rsid w:val="00541CFE"/>
    <w:rsid w:val="00541F9B"/>
    <w:rsid w:val="005421F5"/>
    <w:rsid w:val="005423D0"/>
    <w:rsid w:val="00542A9B"/>
    <w:rsid w:val="00542BD2"/>
    <w:rsid w:val="00542FFA"/>
    <w:rsid w:val="0054355E"/>
    <w:rsid w:val="00543A33"/>
    <w:rsid w:val="00545492"/>
    <w:rsid w:val="005455C0"/>
    <w:rsid w:val="005457E0"/>
    <w:rsid w:val="00545A7C"/>
    <w:rsid w:val="00545BC6"/>
    <w:rsid w:val="005460AF"/>
    <w:rsid w:val="005467E5"/>
    <w:rsid w:val="00546DDA"/>
    <w:rsid w:val="005471F4"/>
    <w:rsid w:val="0054723B"/>
    <w:rsid w:val="00547485"/>
    <w:rsid w:val="00547ABE"/>
    <w:rsid w:val="00547B1E"/>
    <w:rsid w:val="00547B60"/>
    <w:rsid w:val="00547CB3"/>
    <w:rsid w:val="00547E4E"/>
    <w:rsid w:val="00550254"/>
    <w:rsid w:val="00550356"/>
    <w:rsid w:val="0055093D"/>
    <w:rsid w:val="00550EA0"/>
    <w:rsid w:val="0055119D"/>
    <w:rsid w:val="005511D7"/>
    <w:rsid w:val="005512CF"/>
    <w:rsid w:val="0055142B"/>
    <w:rsid w:val="0055190F"/>
    <w:rsid w:val="00551C38"/>
    <w:rsid w:val="00551F73"/>
    <w:rsid w:val="005522DB"/>
    <w:rsid w:val="0055246C"/>
    <w:rsid w:val="005526B9"/>
    <w:rsid w:val="0055275E"/>
    <w:rsid w:val="005528BC"/>
    <w:rsid w:val="00552D64"/>
    <w:rsid w:val="00553D32"/>
    <w:rsid w:val="0055410B"/>
    <w:rsid w:val="005548ED"/>
    <w:rsid w:val="00554E98"/>
    <w:rsid w:val="00555A36"/>
    <w:rsid w:val="00555AD2"/>
    <w:rsid w:val="00555D77"/>
    <w:rsid w:val="0055632A"/>
    <w:rsid w:val="00557251"/>
    <w:rsid w:val="00557C8F"/>
    <w:rsid w:val="00557FEC"/>
    <w:rsid w:val="005606D7"/>
    <w:rsid w:val="005608BF"/>
    <w:rsid w:val="005611EB"/>
    <w:rsid w:val="0056170E"/>
    <w:rsid w:val="00561C93"/>
    <w:rsid w:val="005623EC"/>
    <w:rsid w:val="005626C0"/>
    <w:rsid w:val="00562978"/>
    <w:rsid w:val="00563712"/>
    <w:rsid w:val="0056379D"/>
    <w:rsid w:val="00563FC8"/>
    <w:rsid w:val="005647AA"/>
    <w:rsid w:val="00564A95"/>
    <w:rsid w:val="00564E81"/>
    <w:rsid w:val="005650FE"/>
    <w:rsid w:val="005654F3"/>
    <w:rsid w:val="0056571B"/>
    <w:rsid w:val="005658D5"/>
    <w:rsid w:val="00565F62"/>
    <w:rsid w:val="005663F4"/>
    <w:rsid w:val="00566769"/>
    <w:rsid w:val="005670B3"/>
    <w:rsid w:val="00567662"/>
    <w:rsid w:val="0056779E"/>
    <w:rsid w:val="00567AE7"/>
    <w:rsid w:val="00567D07"/>
    <w:rsid w:val="005706DA"/>
    <w:rsid w:val="00570F94"/>
    <w:rsid w:val="005713AB"/>
    <w:rsid w:val="00571861"/>
    <w:rsid w:val="00571A38"/>
    <w:rsid w:val="00571B1A"/>
    <w:rsid w:val="0057202E"/>
    <w:rsid w:val="00572196"/>
    <w:rsid w:val="0057251B"/>
    <w:rsid w:val="00572A26"/>
    <w:rsid w:val="00572C6A"/>
    <w:rsid w:val="00572F4A"/>
    <w:rsid w:val="0057383D"/>
    <w:rsid w:val="00573EA6"/>
    <w:rsid w:val="0057464B"/>
    <w:rsid w:val="00574721"/>
    <w:rsid w:val="00574A27"/>
    <w:rsid w:val="00574C17"/>
    <w:rsid w:val="00574E79"/>
    <w:rsid w:val="00575959"/>
    <w:rsid w:val="00575C53"/>
    <w:rsid w:val="0057641A"/>
    <w:rsid w:val="0057688B"/>
    <w:rsid w:val="0057728C"/>
    <w:rsid w:val="00577452"/>
    <w:rsid w:val="005775CA"/>
    <w:rsid w:val="00577803"/>
    <w:rsid w:val="005802E3"/>
    <w:rsid w:val="0058056D"/>
    <w:rsid w:val="00580806"/>
    <w:rsid w:val="00580AC4"/>
    <w:rsid w:val="00580F5A"/>
    <w:rsid w:val="0058111C"/>
    <w:rsid w:val="00581347"/>
    <w:rsid w:val="0058185B"/>
    <w:rsid w:val="00581CF6"/>
    <w:rsid w:val="0058205E"/>
    <w:rsid w:val="005823D1"/>
    <w:rsid w:val="005829E7"/>
    <w:rsid w:val="00582AB0"/>
    <w:rsid w:val="00582C24"/>
    <w:rsid w:val="00582F45"/>
    <w:rsid w:val="0058319B"/>
    <w:rsid w:val="005832E9"/>
    <w:rsid w:val="00583435"/>
    <w:rsid w:val="00583934"/>
    <w:rsid w:val="00584F6F"/>
    <w:rsid w:val="005857BA"/>
    <w:rsid w:val="00585C0C"/>
    <w:rsid w:val="00586053"/>
    <w:rsid w:val="005864A4"/>
    <w:rsid w:val="00586C10"/>
    <w:rsid w:val="005872D6"/>
    <w:rsid w:val="005872D9"/>
    <w:rsid w:val="005873D2"/>
    <w:rsid w:val="00587ED9"/>
    <w:rsid w:val="00590606"/>
    <w:rsid w:val="005909B1"/>
    <w:rsid w:val="00590C2C"/>
    <w:rsid w:val="00590C89"/>
    <w:rsid w:val="00590D31"/>
    <w:rsid w:val="00591636"/>
    <w:rsid w:val="00591A19"/>
    <w:rsid w:val="00592303"/>
    <w:rsid w:val="00592337"/>
    <w:rsid w:val="00592467"/>
    <w:rsid w:val="005925CC"/>
    <w:rsid w:val="005927A0"/>
    <w:rsid w:val="00592D68"/>
    <w:rsid w:val="00592EDC"/>
    <w:rsid w:val="00593444"/>
    <w:rsid w:val="00593B4C"/>
    <w:rsid w:val="00594033"/>
    <w:rsid w:val="00594889"/>
    <w:rsid w:val="00594C70"/>
    <w:rsid w:val="00594F1C"/>
    <w:rsid w:val="00595003"/>
    <w:rsid w:val="00595112"/>
    <w:rsid w:val="005951AB"/>
    <w:rsid w:val="005953F8"/>
    <w:rsid w:val="00595A2D"/>
    <w:rsid w:val="00595A99"/>
    <w:rsid w:val="00596C7C"/>
    <w:rsid w:val="00596D1F"/>
    <w:rsid w:val="00597095"/>
    <w:rsid w:val="005972F2"/>
    <w:rsid w:val="005977FA"/>
    <w:rsid w:val="005978BD"/>
    <w:rsid w:val="00597FAD"/>
    <w:rsid w:val="005A00FF"/>
    <w:rsid w:val="005A07C9"/>
    <w:rsid w:val="005A086E"/>
    <w:rsid w:val="005A09FA"/>
    <w:rsid w:val="005A1106"/>
    <w:rsid w:val="005A17BC"/>
    <w:rsid w:val="005A1B08"/>
    <w:rsid w:val="005A1FF0"/>
    <w:rsid w:val="005A31B2"/>
    <w:rsid w:val="005A3278"/>
    <w:rsid w:val="005A34F0"/>
    <w:rsid w:val="005A399E"/>
    <w:rsid w:val="005A3D2F"/>
    <w:rsid w:val="005A3D6A"/>
    <w:rsid w:val="005A41E7"/>
    <w:rsid w:val="005A44D9"/>
    <w:rsid w:val="005A4D20"/>
    <w:rsid w:val="005A4D49"/>
    <w:rsid w:val="005A55A9"/>
    <w:rsid w:val="005A566A"/>
    <w:rsid w:val="005A618C"/>
    <w:rsid w:val="005A624C"/>
    <w:rsid w:val="005A674D"/>
    <w:rsid w:val="005A6780"/>
    <w:rsid w:val="005A67E6"/>
    <w:rsid w:val="005A6E76"/>
    <w:rsid w:val="005A71ED"/>
    <w:rsid w:val="005A71F0"/>
    <w:rsid w:val="005A74C4"/>
    <w:rsid w:val="005A7857"/>
    <w:rsid w:val="005A78C1"/>
    <w:rsid w:val="005B004C"/>
    <w:rsid w:val="005B010A"/>
    <w:rsid w:val="005B020A"/>
    <w:rsid w:val="005B0530"/>
    <w:rsid w:val="005B0EF3"/>
    <w:rsid w:val="005B0F69"/>
    <w:rsid w:val="005B1C85"/>
    <w:rsid w:val="005B1E03"/>
    <w:rsid w:val="005B202D"/>
    <w:rsid w:val="005B253D"/>
    <w:rsid w:val="005B2BA5"/>
    <w:rsid w:val="005B4214"/>
    <w:rsid w:val="005B47E1"/>
    <w:rsid w:val="005B4F80"/>
    <w:rsid w:val="005B515F"/>
    <w:rsid w:val="005B5A57"/>
    <w:rsid w:val="005B6198"/>
    <w:rsid w:val="005B6510"/>
    <w:rsid w:val="005B66C8"/>
    <w:rsid w:val="005B66CD"/>
    <w:rsid w:val="005B742D"/>
    <w:rsid w:val="005B7542"/>
    <w:rsid w:val="005B7595"/>
    <w:rsid w:val="005B7AE1"/>
    <w:rsid w:val="005B7BD6"/>
    <w:rsid w:val="005B7D3C"/>
    <w:rsid w:val="005C02FD"/>
    <w:rsid w:val="005C030C"/>
    <w:rsid w:val="005C03B8"/>
    <w:rsid w:val="005C066A"/>
    <w:rsid w:val="005C06A4"/>
    <w:rsid w:val="005C1222"/>
    <w:rsid w:val="005C1D05"/>
    <w:rsid w:val="005C1D61"/>
    <w:rsid w:val="005C2563"/>
    <w:rsid w:val="005C26DA"/>
    <w:rsid w:val="005C2B30"/>
    <w:rsid w:val="005C310C"/>
    <w:rsid w:val="005C3732"/>
    <w:rsid w:val="005C3CBA"/>
    <w:rsid w:val="005C4307"/>
    <w:rsid w:val="005C489C"/>
    <w:rsid w:val="005C4BE0"/>
    <w:rsid w:val="005C4F0A"/>
    <w:rsid w:val="005C54A3"/>
    <w:rsid w:val="005C5897"/>
    <w:rsid w:val="005C5A41"/>
    <w:rsid w:val="005C5B5B"/>
    <w:rsid w:val="005C5DB8"/>
    <w:rsid w:val="005C60E0"/>
    <w:rsid w:val="005C686E"/>
    <w:rsid w:val="005C7251"/>
    <w:rsid w:val="005C74A1"/>
    <w:rsid w:val="005C75A6"/>
    <w:rsid w:val="005C79C9"/>
    <w:rsid w:val="005D05BA"/>
    <w:rsid w:val="005D06D5"/>
    <w:rsid w:val="005D0A71"/>
    <w:rsid w:val="005D0C67"/>
    <w:rsid w:val="005D0E70"/>
    <w:rsid w:val="005D10D2"/>
    <w:rsid w:val="005D11F4"/>
    <w:rsid w:val="005D1309"/>
    <w:rsid w:val="005D1BC9"/>
    <w:rsid w:val="005D1CDC"/>
    <w:rsid w:val="005D265D"/>
    <w:rsid w:val="005D2890"/>
    <w:rsid w:val="005D2C60"/>
    <w:rsid w:val="005D3510"/>
    <w:rsid w:val="005D377D"/>
    <w:rsid w:val="005D3A40"/>
    <w:rsid w:val="005D3AC1"/>
    <w:rsid w:val="005D3FD3"/>
    <w:rsid w:val="005D4D02"/>
    <w:rsid w:val="005D5E0C"/>
    <w:rsid w:val="005D5F4F"/>
    <w:rsid w:val="005D6AA8"/>
    <w:rsid w:val="005D6D91"/>
    <w:rsid w:val="005D77C4"/>
    <w:rsid w:val="005D77CD"/>
    <w:rsid w:val="005D7941"/>
    <w:rsid w:val="005E0148"/>
    <w:rsid w:val="005E06C9"/>
    <w:rsid w:val="005E0D83"/>
    <w:rsid w:val="005E11C0"/>
    <w:rsid w:val="005E1353"/>
    <w:rsid w:val="005E2609"/>
    <w:rsid w:val="005E2647"/>
    <w:rsid w:val="005E2693"/>
    <w:rsid w:val="005E2BB5"/>
    <w:rsid w:val="005E33CF"/>
    <w:rsid w:val="005E3AA8"/>
    <w:rsid w:val="005E3DD7"/>
    <w:rsid w:val="005E3F56"/>
    <w:rsid w:val="005E4659"/>
    <w:rsid w:val="005E4B73"/>
    <w:rsid w:val="005E4C93"/>
    <w:rsid w:val="005E4D95"/>
    <w:rsid w:val="005E562B"/>
    <w:rsid w:val="005E59CA"/>
    <w:rsid w:val="005E5DF1"/>
    <w:rsid w:val="005E64ED"/>
    <w:rsid w:val="005E6B3C"/>
    <w:rsid w:val="005E6FB7"/>
    <w:rsid w:val="005E6FDD"/>
    <w:rsid w:val="005E745C"/>
    <w:rsid w:val="005E7FB6"/>
    <w:rsid w:val="005F003C"/>
    <w:rsid w:val="005F00F0"/>
    <w:rsid w:val="005F027C"/>
    <w:rsid w:val="005F09E0"/>
    <w:rsid w:val="005F0A22"/>
    <w:rsid w:val="005F0E65"/>
    <w:rsid w:val="005F1216"/>
    <w:rsid w:val="005F17F8"/>
    <w:rsid w:val="005F1AFE"/>
    <w:rsid w:val="005F21EE"/>
    <w:rsid w:val="005F2687"/>
    <w:rsid w:val="005F274C"/>
    <w:rsid w:val="005F2970"/>
    <w:rsid w:val="005F2973"/>
    <w:rsid w:val="005F2BDC"/>
    <w:rsid w:val="005F37E1"/>
    <w:rsid w:val="005F37FA"/>
    <w:rsid w:val="005F3921"/>
    <w:rsid w:val="005F45CB"/>
    <w:rsid w:val="005F4618"/>
    <w:rsid w:val="005F4BEB"/>
    <w:rsid w:val="005F58A5"/>
    <w:rsid w:val="005F59D0"/>
    <w:rsid w:val="005F5B41"/>
    <w:rsid w:val="005F5D05"/>
    <w:rsid w:val="005F5F7A"/>
    <w:rsid w:val="005F66C3"/>
    <w:rsid w:val="005F6B82"/>
    <w:rsid w:val="005F7572"/>
    <w:rsid w:val="005F7D36"/>
    <w:rsid w:val="005F7D4D"/>
    <w:rsid w:val="006009F0"/>
    <w:rsid w:val="00600B33"/>
    <w:rsid w:val="00600D51"/>
    <w:rsid w:val="006015E9"/>
    <w:rsid w:val="00602289"/>
    <w:rsid w:val="00602D24"/>
    <w:rsid w:val="006036A7"/>
    <w:rsid w:val="00603754"/>
    <w:rsid w:val="00603812"/>
    <w:rsid w:val="00603D85"/>
    <w:rsid w:val="00604079"/>
    <w:rsid w:val="00604175"/>
    <w:rsid w:val="00605752"/>
    <w:rsid w:val="00605B08"/>
    <w:rsid w:val="00607180"/>
    <w:rsid w:val="006071E9"/>
    <w:rsid w:val="0060758F"/>
    <w:rsid w:val="00607720"/>
    <w:rsid w:val="00607B38"/>
    <w:rsid w:val="00607B43"/>
    <w:rsid w:val="0061035E"/>
    <w:rsid w:val="0061047F"/>
    <w:rsid w:val="006104FD"/>
    <w:rsid w:val="00610A46"/>
    <w:rsid w:val="00610F94"/>
    <w:rsid w:val="00611110"/>
    <w:rsid w:val="00611D07"/>
    <w:rsid w:val="00612227"/>
    <w:rsid w:val="00612465"/>
    <w:rsid w:val="00612897"/>
    <w:rsid w:val="00612D50"/>
    <w:rsid w:val="00612EAF"/>
    <w:rsid w:val="00613489"/>
    <w:rsid w:val="006135A2"/>
    <w:rsid w:val="00613737"/>
    <w:rsid w:val="00613AD6"/>
    <w:rsid w:val="006140FE"/>
    <w:rsid w:val="0061432C"/>
    <w:rsid w:val="0061476C"/>
    <w:rsid w:val="00614EC6"/>
    <w:rsid w:val="00614FDA"/>
    <w:rsid w:val="00615053"/>
    <w:rsid w:val="0061512F"/>
    <w:rsid w:val="00615C1A"/>
    <w:rsid w:val="00616916"/>
    <w:rsid w:val="006173F0"/>
    <w:rsid w:val="00617580"/>
    <w:rsid w:val="0061779E"/>
    <w:rsid w:val="00617D68"/>
    <w:rsid w:val="00617E08"/>
    <w:rsid w:val="0062028C"/>
    <w:rsid w:val="006207A5"/>
    <w:rsid w:val="006207B6"/>
    <w:rsid w:val="00621288"/>
    <w:rsid w:val="00621317"/>
    <w:rsid w:val="00621334"/>
    <w:rsid w:val="00621881"/>
    <w:rsid w:val="00621942"/>
    <w:rsid w:val="006219EE"/>
    <w:rsid w:val="00621AC2"/>
    <w:rsid w:val="00621BC1"/>
    <w:rsid w:val="00622501"/>
    <w:rsid w:val="006225CA"/>
    <w:rsid w:val="00622DDC"/>
    <w:rsid w:val="006233DC"/>
    <w:rsid w:val="00624686"/>
    <w:rsid w:val="00624C65"/>
    <w:rsid w:val="00625137"/>
    <w:rsid w:val="0062555C"/>
    <w:rsid w:val="00625736"/>
    <w:rsid w:val="00625A77"/>
    <w:rsid w:val="00625E50"/>
    <w:rsid w:val="00626F13"/>
    <w:rsid w:val="00627001"/>
    <w:rsid w:val="006273B8"/>
    <w:rsid w:val="00627894"/>
    <w:rsid w:val="00630925"/>
    <w:rsid w:val="00630C05"/>
    <w:rsid w:val="00630DC0"/>
    <w:rsid w:val="00630FFA"/>
    <w:rsid w:val="00631CB2"/>
    <w:rsid w:val="00632BBB"/>
    <w:rsid w:val="00632FEE"/>
    <w:rsid w:val="0063320B"/>
    <w:rsid w:val="006334A4"/>
    <w:rsid w:val="0063352D"/>
    <w:rsid w:val="006336F1"/>
    <w:rsid w:val="00633780"/>
    <w:rsid w:val="00633B83"/>
    <w:rsid w:val="00634022"/>
    <w:rsid w:val="00634377"/>
    <w:rsid w:val="00634838"/>
    <w:rsid w:val="00635047"/>
    <w:rsid w:val="00635B65"/>
    <w:rsid w:val="0063670C"/>
    <w:rsid w:val="00636712"/>
    <w:rsid w:val="0063674D"/>
    <w:rsid w:val="006369E4"/>
    <w:rsid w:val="0063728C"/>
    <w:rsid w:val="00637420"/>
    <w:rsid w:val="0063771C"/>
    <w:rsid w:val="00637DAD"/>
    <w:rsid w:val="00640101"/>
    <w:rsid w:val="0064030C"/>
    <w:rsid w:val="0064199D"/>
    <w:rsid w:val="00641CFB"/>
    <w:rsid w:val="0064209D"/>
    <w:rsid w:val="00642102"/>
    <w:rsid w:val="00642BB3"/>
    <w:rsid w:val="00643313"/>
    <w:rsid w:val="0064346A"/>
    <w:rsid w:val="006434C6"/>
    <w:rsid w:val="00643B85"/>
    <w:rsid w:val="00643EAE"/>
    <w:rsid w:val="00644004"/>
    <w:rsid w:val="0064410C"/>
    <w:rsid w:val="00644484"/>
    <w:rsid w:val="00644697"/>
    <w:rsid w:val="00644967"/>
    <w:rsid w:val="00644B19"/>
    <w:rsid w:val="006451A6"/>
    <w:rsid w:val="006451B3"/>
    <w:rsid w:val="00645A34"/>
    <w:rsid w:val="006460FD"/>
    <w:rsid w:val="00646310"/>
    <w:rsid w:val="006468BA"/>
    <w:rsid w:val="00646D23"/>
    <w:rsid w:val="00647288"/>
    <w:rsid w:val="00647BBF"/>
    <w:rsid w:val="0065032F"/>
    <w:rsid w:val="00650385"/>
    <w:rsid w:val="006508D2"/>
    <w:rsid w:val="00650E7D"/>
    <w:rsid w:val="00650F39"/>
    <w:rsid w:val="00650FF5"/>
    <w:rsid w:val="00651121"/>
    <w:rsid w:val="006513CD"/>
    <w:rsid w:val="00651758"/>
    <w:rsid w:val="00652507"/>
    <w:rsid w:val="006530A2"/>
    <w:rsid w:val="006530AE"/>
    <w:rsid w:val="006538AA"/>
    <w:rsid w:val="00653F87"/>
    <w:rsid w:val="006540AC"/>
    <w:rsid w:val="006544D9"/>
    <w:rsid w:val="00654578"/>
    <w:rsid w:val="006548D8"/>
    <w:rsid w:val="00654B3E"/>
    <w:rsid w:val="00655322"/>
    <w:rsid w:val="00655AC4"/>
    <w:rsid w:val="00655E74"/>
    <w:rsid w:val="00656131"/>
    <w:rsid w:val="006561C5"/>
    <w:rsid w:val="00656986"/>
    <w:rsid w:val="00656E60"/>
    <w:rsid w:val="006571CD"/>
    <w:rsid w:val="006573AF"/>
    <w:rsid w:val="006579CB"/>
    <w:rsid w:val="00657D73"/>
    <w:rsid w:val="00660BBC"/>
    <w:rsid w:val="00660C80"/>
    <w:rsid w:val="00660F44"/>
    <w:rsid w:val="0066189E"/>
    <w:rsid w:val="006618A6"/>
    <w:rsid w:val="00661D44"/>
    <w:rsid w:val="00662406"/>
    <w:rsid w:val="00662FEF"/>
    <w:rsid w:val="00663078"/>
    <w:rsid w:val="00663556"/>
    <w:rsid w:val="006638FB"/>
    <w:rsid w:val="00664FEB"/>
    <w:rsid w:val="0066513E"/>
    <w:rsid w:val="00665485"/>
    <w:rsid w:val="0066563B"/>
    <w:rsid w:val="00665A4C"/>
    <w:rsid w:val="00665E92"/>
    <w:rsid w:val="0066612D"/>
    <w:rsid w:val="00666CC8"/>
    <w:rsid w:val="00666FC8"/>
    <w:rsid w:val="00666FF1"/>
    <w:rsid w:val="006672EA"/>
    <w:rsid w:val="00670D81"/>
    <w:rsid w:val="00670F2B"/>
    <w:rsid w:val="00670FCB"/>
    <w:rsid w:val="0067122A"/>
    <w:rsid w:val="00671C51"/>
    <w:rsid w:val="00671DB0"/>
    <w:rsid w:val="00671ED6"/>
    <w:rsid w:val="0067206A"/>
    <w:rsid w:val="00672130"/>
    <w:rsid w:val="00672311"/>
    <w:rsid w:val="006723A3"/>
    <w:rsid w:val="0067287B"/>
    <w:rsid w:val="00673B30"/>
    <w:rsid w:val="00673BF0"/>
    <w:rsid w:val="0067424C"/>
    <w:rsid w:val="0067466C"/>
    <w:rsid w:val="006749BF"/>
    <w:rsid w:val="00674B3A"/>
    <w:rsid w:val="00674FA0"/>
    <w:rsid w:val="006750FF"/>
    <w:rsid w:val="00675663"/>
    <w:rsid w:val="00675B48"/>
    <w:rsid w:val="00675F0E"/>
    <w:rsid w:val="0067669F"/>
    <w:rsid w:val="00676A99"/>
    <w:rsid w:val="00677631"/>
    <w:rsid w:val="006777FF"/>
    <w:rsid w:val="00677E6E"/>
    <w:rsid w:val="00677FCD"/>
    <w:rsid w:val="006802FA"/>
    <w:rsid w:val="006810C2"/>
    <w:rsid w:val="0068240B"/>
    <w:rsid w:val="00682B46"/>
    <w:rsid w:val="00682CDE"/>
    <w:rsid w:val="00682E40"/>
    <w:rsid w:val="00683839"/>
    <w:rsid w:val="00683E22"/>
    <w:rsid w:val="00683F65"/>
    <w:rsid w:val="006845D1"/>
    <w:rsid w:val="00685186"/>
    <w:rsid w:val="006855B7"/>
    <w:rsid w:val="00685D01"/>
    <w:rsid w:val="00686025"/>
    <w:rsid w:val="00686405"/>
    <w:rsid w:val="00686558"/>
    <w:rsid w:val="00686A04"/>
    <w:rsid w:val="00687805"/>
    <w:rsid w:val="00687E25"/>
    <w:rsid w:val="00687EBC"/>
    <w:rsid w:val="00690325"/>
    <w:rsid w:val="006903A0"/>
    <w:rsid w:val="00690F44"/>
    <w:rsid w:val="006911FD"/>
    <w:rsid w:val="006912BE"/>
    <w:rsid w:val="006914CC"/>
    <w:rsid w:val="00691758"/>
    <w:rsid w:val="006917D8"/>
    <w:rsid w:val="00691AA4"/>
    <w:rsid w:val="00691BC8"/>
    <w:rsid w:val="00692770"/>
    <w:rsid w:val="00692827"/>
    <w:rsid w:val="0069285E"/>
    <w:rsid w:val="00693287"/>
    <w:rsid w:val="00693834"/>
    <w:rsid w:val="006944E4"/>
    <w:rsid w:val="00695182"/>
    <w:rsid w:val="00695371"/>
    <w:rsid w:val="006969E9"/>
    <w:rsid w:val="006971EE"/>
    <w:rsid w:val="0069770A"/>
    <w:rsid w:val="006977D2"/>
    <w:rsid w:val="006978A4"/>
    <w:rsid w:val="00697DF4"/>
    <w:rsid w:val="00697E06"/>
    <w:rsid w:val="006A04C4"/>
    <w:rsid w:val="006A064F"/>
    <w:rsid w:val="006A0D05"/>
    <w:rsid w:val="006A0DD3"/>
    <w:rsid w:val="006A0F5E"/>
    <w:rsid w:val="006A38F7"/>
    <w:rsid w:val="006A39E0"/>
    <w:rsid w:val="006A4045"/>
    <w:rsid w:val="006A41AC"/>
    <w:rsid w:val="006A4660"/>
    <w:rsid w:val="006A48DD"/>
    <w:rsid w:val="006A4BAA"/>
    <w:rsid w:val="006A4D81"/>
    <w:rsid w:val="006A5112"/>
    <w:rsid w:val="006A51E1"/>
    <w:rsid w:val="006A627B"/>
    <w:rsid w:val="006A6A28"/>
    <w:rsid w:val="006A6CB9"/>
    <w:rsid w:val="006A6CCC"/>
    <w:rsid w:val="006A758D"/>
    <w:rsid w:val="006A7923"/>
    <w:rsid w:val="006A7A5A"/>
    <w:rsid w:val="006A7F7A"/>
    <w:rsid w:val="006B016C"/>
    <w:rsid w:val="006B10C4"/>
    <w:rsid w:val="006B18B5"/>
    <w:rsid w:val="006B18EB"/>
    <w:rsid w:val="006B1E7A"/>
    <w:rsid w:val="006B2EBD"/>
    <w:rsid w:val="006B4C80"/>
    <w:rsid w:val="006B4F1A"/>
    <w:rsid w:val="006B5C2B"/>
    <w:rsid w:val="006B6207"/>
    <w:rsid w:val="006B6C2E"/>
    <w:rsid w:val="006B6EAC"/>
    <w:rsid w:val="006B6F7A"/>
    <w:rsid w:val="006B70FA"/>
    <w:rsid w:val="006B73BE"/>
    <w:rsid w:val="006C022D"/>
    <w:rsid w:val="006C0580"/>
    <w:rsid w:val="006C09FB"/>
    <w:rsid w:val="006C0D9A"/>
    <w:rsid w:val="006C1972"/>
    <w:rsid w:val="006C1985"/>
    <w:rsid w:val="006C22F8"/>
    <w:rsid w:val="006C2846"/>
    <w:rsid w:val="006C294E"/>
    <w:rsid w:val="006C2F5C"/>
    <w:rsid w:val="006C346F"/>
    <w:rsid w:val="006C41D2"/>
    <w:rsid w:val="006C43C2"/>
    <w:rsid w:val="006C45DE"/>
    <w:rsid w:val="006C460A"/>
    <w:rsid w:val="006C489E"/>
    <w:rsid w:val="006C49A8"/>
    <w:rsid w:val="006C5132"/>
    <w:rsid w:val="006C528A"/>
    <w:rsid w:val="006C5526"/>
    <w:rsid w:val="006C57CE"/>
    <w:rsid w:val="006C59EB"/>
    <w:rsid w:val="006C5C4B"/>
    <w:rsid w:val="006C5FA7"/>
    <w:rsid w:val="006C605D"/>
    <w:rsid w:val="006C63E5"/>
    <w:rsid w:val="006C6B3E"/>
    <w:rsid w:val="006C70B7"/>
    <w:rsid w:val="006C7608"/>
    <w:rsid w:val="006C7CAD"/>
    <w:rsid w:val="006D0808"/>
    <w:rsid w:val="006D0948"/>
    <w:rsid w:val="006D0C52"/>
    <w:rsid w:val="006D0CA8"/>
    <w:rsid w:val="006D1249"/>
    <w:rsid w:val="006D163C"/>
    <w:rsid w:val="006D1D37"/>
    <w:rsid w:val="006D20B4"/>
    <w:rsid w:val="006D20B7"/>
    <w:rsid w:val="006D2615"/>
    <w:rsid w:val="006D26C8"/>
    <w:rsid w:val="006D2BD6"/>
    <w:rsid w:val="006D2D62"/>
    <w:rsid w:val="006D2F5C"/>
    <w:rsid w:val="006D4092"/>
    <w:rsid w:val="006D4223"/>
    <w:rsid w:val="006D4325"/>
    <w:rsid w:val="006D4D17"/>
    <w:rsid w:val="006D4DF3"/>
    <w:rsid w:val="006D4EFB"/>
    <w:rsid w:val="006D5079"/>
    <w:rsid w:val="006D544B"/>
    <w:rsid w:val="006D652A"/>
    <w:rsid w:val="006D65CB"/>
    <w:rsid w:val="006D6A96"/>
    <w:rsid w:val="006D6B75"/>
    <w:rsid w:val="006D747B"/>
    <w:rsid w:val="006D7A60"/>
    <w:rsid w:val="006D7DC5"/>
    <w:rsid w:val="006D7DF3"/>
    <w:rsid w:val="006E0127"/>
    <w:rsid w:val="006E0583"/>
    <w:rsid w:val="006E078B"/>
    <w:rsid w:val="006E08BE"/>
    <w:rsid w:val="006E0CE1"/>
    <w:rsid w:val="006E16FD"/>
    <w:rsid w:val="006E18CD"/>
    <w:rsid w:val="006E1B84"/>
    <w:rsid w:val="006E1C88"/>
    <w:rsid w:val="006E327E"/>
    <w:rsid w:val="006E417F"/>
    <w:rsid w:val="006E4523"/>
    <w:rsid w:val="006E452A"/>
    <w:rsid w:val="006E46D2"/>
    <w:rsid w:val="006E46F8"/>
    <w:rsid w:val="006E4990"/>
    <w:rsid w:val="006E4AE0"/>
    <w:rsid w:val="006E5532"/>
    <w:rsid w:val="006E553A"/>
    <w:rsid w:val="006E574D"/>
    <w:rsid w:val="006E5A41"/>
    <w:rsid w:val="006E5ACF"/>
    <w:rsid w:val="006E5E75"/>
    <w:rsid w:val="006E627B"/>
    <w:rsid w:val="006E6436"/>
    <w:rsid w:val="006E6692"/>
    <w:rsid w:val="006E6792"/>
    <w:rsid w:val="006E7125"/>
    <w:rsid w:val="006E7167"/>
    <w:rsid w:val="006E7172"/>
    <w:rsid w:val="006F053A"/>
    <w:rsid w:val="006F0E67"/>
    <w:rsid w:val="006F1169"/>
    <w:rsid w:val="006F1264"/>
    <w:rsid w:val="006F1802"/>
    <w:rsid w:val="006F1993"/>
    <w:rsid w:val="006F1996"/>
    <w:rsid w:val="006F1F19"/>
    <w:rsid w:val="006F25A3"/>
    <w:rsid w:val="006F29C3"/>
    <w:rsid w:val="006F2A39"/>
    <w:rsid w:val="006F2AF5"/>
    <w:rsid w:val="006F3539"/>
    <w:rsid w:val="006F3555"/>
    <w:rsid w:val="006F395B"/>
    <w:rsid w:val="006F3F5C"/>
    <w:rsid w:val="006F41B1"/>
    <w:rsid w:val="006F4321"/>
    <w:rsid w:val="006F4A93"/>
    <w:rsid w:val="006F4CDB"/>
    <w:rsid w:val="006F4D8D"/>
    <w:rsid w:val="006F4E37"/>
    <w:rsid w:val="006F50F7"/>
    <w:rsid w:val="006F5610"/>
    <w:rsid w:val="006F599D"/>
    <w:rsid w:val="006F6600"/>
    <w:rsid w:val="006F6A74"/>
    <w:rsid w:val="006F6B4B"/>
    <w:rsid w:val="006F7405"/>
    <w:rsid w:val="006F76B7"/>
    <w:rsid w:val="006F76FD"/>
    <w:rsid w:val="00700130"/>
    <w:rsid w:val="007004B4"/>
    <w:rsid w:val="0070083C"/>
    <w:rsid w:val="00700D3A"/>
    <w:rsid w:val="0070128C"/>
    <w:rsid w:val="00701527"/>
    <w:rsid w:val="0070161B"/>
    <w:rsid w:val="007017CD"/>
    <w:rsid w:val="00701A04"/>
    <w:rsid w:val="00701FE9"/>
    <w:rsid w:val="007020CA"/>
    <w:rsid w:val="0070229B"/>
    <w:rsid w:val="007027B5"/>
    <w:rsid w:val="007028BB"/>
    <w:rsid w:val="00703581"/>
    <w:rsid w:val="00703CFA"/>
    <w:rsid w:val="00703D33"/>
    <w:rsid w:val="007042F2"/>
    <w:rsid w:val="00704384"/>
    <w:rsid w:val="007048DC"/>
    <w:rsid w:val="00704BA1"/>
    <w:rsid w:val="00704C3A"/>
    <w:rsid w:val="00704E24"/>
    <w:rsid w:val="007052F0"/>
    <w:rsid w:val="00705C45"/>
    <w:rsid w:val="00705C6B"/>
    <w:rsid w:val="007062BF"/>
    <w:rsid w:val="0070667E"/>
    <w:rsid w:val="00706EF2"/>
    <w:rsid w:val="00707605"/>
    <w:rsid w:val="00707652"/>
    <w:rsid w:val="00710681"/>
    <w:rsid w:val="007106F0"/>
    <w:rsid w:val="00710CDD"/>
    <w:rsid w:val="00710F7B"/>
    <w:rsid w:val="00711143"/>
    <w:rsid w:val="0071269D"/>
    <w:rsid w:val="007132A0"/>
    <w:rsid w:val="007135AA"/>
    <w:rsid w:val="00713B96"/>
    <w:rsid w:val="00713D9E"/>
    <w:rsid w:val="007141B6"/>
    <w:rsid w:val="00715801"/>
    <w:rsid w:val="00715BFA"/>
    <w:rsid w:val="00715E6C"/>
    <w:rsid w:val="007165B3"/>
    <w:rsid w:val="00716807"/>
    <w:rsid w:val="007168EE"/>
    <w:rsid w:val="00716E59"/>
    <w:rsid w:val="0071705B"/>
    <w:rsid w:val="007179D4"/>
    <w:rsid w:val="007207D7"/>
    <w:rsid w:val="007208ED"/>
    <w:rsid w:val="007211F8"/>
    <w:rsid w:val="0072123B"/>
    <w:rsid w:val="007219A3"/>
    <w:rsid w:val="00721C51"/>
    <w:rsid w:val="00721E89"/>
    <w:rsid w:val="00721F69"/>
    <w:rsid w:val="00722BBB"/>
    <w:rsid w:val="00722C4F"/>
    <w:rsid w:val="007235E2"/>
    <w:rsid w:val="00723DBC"/>
    <w:rsid w:val="00724235"/>
    <w:rsid w:val="00724AE5"/>
    <w:rsid w:val="00724BA7"/>
    <w:rsid w:val="00724D19"/>
    <w:rsid w:val="0072524C"/>
    <w:rsid w:val="0072580B"/>
    <w:rsid w:val="007258FD"/>
    <w:rsid w:val="00725EF9"/>
    <w:rsid w:val="007264A1"/>
    <w:rsid w:val="00726B7C"/>
    <w:rsid w:val="0072721F"/>
    <w:rsid w:val="0072733C"/>
    <w:rsid w:val="007277A0"/>
    <w:rsid w:val="00727AB4"/>
    <w:rsid w:val="00727F02"/>
    <w:rsid w:val="00730246"/>
    <w:rsid w:val="00730334"/>
    <w:rsid w:val="007306BC"/>
    <w:rsid w:val="007308E6"/>
    <w:rsid w:val="00730B70"/>
    <w:rsid w:val="00730CE6"/>
    <w:rsid w:val="00730D7D"/>
    <w:rsid w:val="0073105C"/>
    <w:rsid w:val="007314BD"/>
    <w:rsid w:val="00731707"/>
    <w:rsid w:val="007317B0"/>
    <w:rsid w:val="00731852"/>
    <w:rsid w:val="00731F89"/>
    <w:rsid w:val="00732280"/>
    <w:rsid w:val="0073240C"/>
    <w:rsid w:val="00732FD5"/>
    <w:rsid w:val="00733542"/>
    <w:rsid w:val="00733B5C"/>
    <w:rsid w:val="00733D3B"/>
    <w:rsid w:val="007340B7"/>
    <w:rsid w:val="007348A0"/>
    <w:rsid w:val="00734B5B"/>
    <w:rsid w:val="00734F94"/>
    <w:rsid w:val="007350F5"/>
    <w:rsid w:val="00735597"/>
    <w:rsid w:val="0073562B"/>
    <w:rsid w:val="007358B1"/>
    <w:rsid w:val="00735A4C"/>
    <w:rsid w:val="00735A9E"/>
    <w:rsid w:val="007368E7"/>
    <w:rsid w:val="0073777C"/>
    <w:rsid w:val="00737AAF"/>
    <w:rsid w:val="00740312"/>
    <w:rsid w:val="00740559"/>
    <w:rsid w:val="007406D4"/>
    <w:rsid w:val="00740743"/>
    <w:rsid w:val="00741427"/>
    <w:rsid w:val="00741A97"/>
    <w:rsid w:val="00741C28"/>
    <w:rsid w:val="00741D0B"/>
    <w:rsid w:val="00741D84"/>
    <w:rsid w:val="00741E50"/>
    <w:rsid w:val="00741F28"/>
    <w:rsid w:val="00742188"/>
    <w:rsid w:val="00742686"/>
    <w:rsid w:val="007430D8"/>
    <w:rsid w:val="00743FBE"/>
    <w:rsid w:val="007445A9"/>
    <w:rsid w:val="00744973"/>
    <w:rsid w:val="00744A0E"/>
    <w:rsid w:val="00744B53"/>
    <w:rsid w:val="00745692"/>
    <w:rsid w:val="00745B41"/>
    <w:rsid w:val="00745B5E"/>
    <w:rsid w:val="0074652D"/>
    <w:rsid w:val="0074669B"/>
    <w:rsid w:val="007466B3"/>
    <w:rsid w:val="00746A55"/>
    <w:rsid w:val="00746AEB"/>
    <w:rsid w:val="00746E2B"/>
    <w:rsid w:val="00747259"/>
    <w:rsid w:val="0074778B"/>
    <w:rsid w:val="007477E0"/>
    <w:rsid w:val="00747858"/>
    <w:rsid w:val="007503F7"/>
    <w:rsid w:val="007504BF"/>
    <w:rsid w:val="007505A8"/>
    <w:rsid w:val="007508FC"/>
    <w:rsid w:val="00750EEA"/>
    <w:rsid w:val="00751290"/>
    <w:rsid w:val="00751327"/>
    <w:rsid w:val="00751F8D"/>
    <w:rsid w:val="00752683"/>
    <w:rsid w:val="007527BA"/>
    <w:rsid w:val="00752923"/>
    <w:rsid w:val="00752C44"/>
    <w:rsid w:val="007532A5"/>
    <w:rsid w:val="00753489"/>
    <w:rsid w:val="007534A0"/>
    <w:rsid w:val="0075359E"/>
    <w:rsid w:val="00754146"/>
    <w:rsid w:val="00754ACC"/>
    <w:rsid w:val="00754B33"/>
    <w:rsid w:val="0075529F"/>
    <w:rsid w:val="007555D7"/>
    <w:rsid w:val="007555FE"/>
    <w:rsid w:val="007556C6"/>
    <w:rsid w:val="00755709"/>
    <w:rsid w:val="00755ACA"/>
    <w:rsid w:val="00755EEB"/>
    <w:rsid w:val="007568BD"/>
    <w:rsid w:val="00756983"/>
    <w:rsid w:val="00756A3B"/>
    <w:rsid w:val="00756A6B"/>
    <w:rsid w:val="00756DCA"/>
    <w:rsid w:val="00757486"/>
    <w:rsid w:val="00757796"/>
    <w:rsid w:val="007577C5"/>
    <w:rsid w:val="00757E24"/>
    <w:rsid w:val="0076005B"/>
    <w:rsid w:val="007601EB"/>
    <w:rsid w:val="00760294"/>
    <w:rsid w:val="007606D1"/>
    <w:rsid w:val="007611AE"/>
    <w:rsid w:val="007619BF"/>
    <w:rsid w:val="00761A08"/>
    <w:rsid w:val="00761BD2"/>
    <w:rsid w:val="00761DF1"/>
    <w:rsid w:val="00761F7E"/>
    <w:rsid w:val="0076217F"/>
    <w:rsid w:val="00762BFE"/>
    <w:rsid w:val="00763698"/>
    <w:rsid w:val="00763B4E"/>
    <w:rsid w:val="0076452D"/>
    <w:rsid w:val="00764D38"/>
    <w:rsid w:val="00764F1F"/>
    <w:rsid w:val="0076531B"/>
    <w:rsid w:val="00765346"/>
    <w:rsid w:val="007655C1"/>
    <w:rsid w:val="0076580C"/>
    <w:rsid w:val="0076614D"/>
    <w:rsid w:val="00766D02"/>
    <w:rsid w:val="00766EB2"/>
    <w:rsid w:val="007673E8"/>
    <w:rsid w:val="00770167"/>
    <w:rsid w:val="0077025E"/>
    <w:rsid w:val="007709F3"/>
    <w:rsid w:val="0077158F"/>
    <w:rsid w:val="007717C0"/>
    <w:rsid w:val="00772035"/>
    <w:rsid w:val="00772645"/>
    <w:rsid w:val="0077271A"/>
    <w:rsid w:val="00772ABB"/>
    <w:rsid w:val="0077336D"/>
    <w:rsid w:val="00773591"/>
    <w:rsid w:val="00773D44"/>
    <w:rsid w:val="00773FD0"/>
    <w:rsid w:val="00774477"/>
    <w:rsid w:val="007747EA"/>
    <w:rsid w:val="00774C01"/>
    <w:rsid w:val="0077512E"/>
    <w:rsid w:val="00775349"/>
    <w:rsid w:val="00775548"/>
    <w:rsid w:val="00775906"/>
    <w:rsid w:val="00775AB9"/>
    <w:rsid w:val="00775B2F"/>
    <w:rsid w:val="00775B91"/>
    <w:rsid w:val="00775C0A"/>
    <w:rsid w:val="00775FB4"/>
    <w:rsid w:val="007761B1"/>
    <w:rsid w:val="00776799"/>
    <w:rsid w:val="00776A12"/>
    <w:rsid w:val="00776B3E"/>
    <w:rsid w:val="007778CE"/>
    <w:rsid w:val="0078016D"/>
    <w:rsid w:val="00780498"/>
    <w:rsid w:val="00780A45"/>
    <w:rsid w:val="00780B76"/>
    <w:rsid w:val="00780E73"/>
    <w:rsid w:val="00780E8A"/>
    <w:rsid w:val="00781273"/>
    <w:rsid w:val="00781356"/>
    <w:rsid w:val="00781CE5"/>
    <w:rsid w:val="00782146"/>
    <w:rsid w:val="007825DF"/>
    <w:rsid w:val="00782D63"/>
    <w:rsid w:val="00782EAD"/>
    <w:rsid w:val="00783140"/>
    <w:rsid w:val="0078389F"/>
    <w:rsid w:val="00783CB5"/>
    <w:rsid w:val="00783F1A"/>
    <w:rsid w:val="00783FFF"/>
    <w:rsid w:val="00784212"/>
    <w:rsid w:val="0078439A"/>
    <w:rsid w:val="00784B55"/>
    <w:rsid w:val="00784BB4"/>
    <w:rsid w:val="00784ED4"/>
    <w:rsid w:val="00785D57"/>
    <w:rsid w:val="00786010"/>
    <w:rsid w:val="00786090"/>
    <w:rsid w:val="0078678A"/>
    <w:rsid w:val="0078692F"/>
    <w:rsid w:val="00786DF3"/>
    <w:rsid w:val="00787079"/>
    <w:rsid w:val="00787A70"/>
    <w:rsid w:val="00787BA3"/>
    <w:rsid w:val="00787E48"/>
    <w:rsid w:val="0079068B"/>
    <w:rsid w:val="0079072D"/>
    <w:rsid w:val="00790937"/>
    <w:rsid w:val="00790B4A"/>
    <w:rsid w:val="00790D73"/>
    <w:rsid w:val="00791663"/>
    <w:rsid w:val="00791711"/>
    <w:rsid w:val="00791AD6"/>
    <w:rsid w:val="00792568"/>
    <w:rsid w:val="00792715"/>
    <w:rsid w:val="00792864"/>
    <w:rsid w:val="00792A37"/>
    <w:rsid w:val="00792FB4"/>
    <w:rsid w:val="007934A3"/>
    <w:rsid w:val="00793E70"/>
    <w:rsid w:val="00794A43"/>
    <w:rsid w:val="00794B52"/>
    <w:rsid w:val="00794BCA"/>
    <w:rsid w:val="00794E97"/>
    <w:rsid w:val="0079521F"/>
    <w:rsid w:val="007955DE"/>
    <w:rsid w:val="00797199"/>
    <w:rsid w:val="007974E8"/>
    <w:rsid w:val="007A04DA"/>
    <w:rsid w:val="007A0553"/>
    <w:rsid w:val="007A0BD0"/>
    <w:rsid w:val="007A1DC1"/>
    <w:rsid w:val="007A2663"/>
    <w:rsid w:val="007A296D"/>
    <w:rsid w:val="007A315A"/>
    <w:rsid w:val="007A328F"/>
    <w:rsid w:val="007A3683"/>
    <w:rsid w:val="007A51A8"/>
    <w:rsid w:val="007A51CF"/>
    <w:rsid w:val="007A53FB"/>
    <w:rsid w:val="007A597A"/>
    <w:rsid w:val="007A5EEF"/>
    <w:rsid w:val="007A640A"/>
    <w:rsid w:val="007A68F3"/>
    <w:rsid w:val="007A6AF9"/>
    <w:rsid w:val="007A6C7D"/>
    <w:rsid w:val="007A7BE7"/>
    <w:rsid w:val="007B0731"/>
    <w:rsid w:val="007B0FE7"/>
    <w:rsid w:val="007B10D0"/>
    <w:rsid w:val="007B1C1B"/>
    <w:rsid w:val="007B253D"/>
    <w:rsid w:val="007B2825"/>
    <w:rsid w:val="007B3922"/>
    <w:rsid w:val="007B39A9"/>
    <w:rsid w:val="007B4557"/>
    <w:rsid w:val="007B4FCA"/>
    <w:rsid w:val="007B5168"/>
    <w:rsid w:val="007B517F"/>
    <w:rsid w:val="007B5633"/>
    <w:rsid w:val="007B5832"/>
    <w:rsid w:val="007B5916"/>
    <w:rsid w:val="007B74AD"/>
    <w:rsid w:val="007C0252"/>
    <w:rsid w:val="007C0777"/>
    <w:rsid w:val="007C0DF2"/>
    <w:rsid w:val="007C15A0"/>
    <w:rsid w:val="007C16E3"/>
    <w:rsid w:val="007C193F"/>
    <w:rsid w:val="007C1A01"/>
    <w:rsid w:val="007C1E29"/>
    <w:rsid w:val="007C2B91"/>
    <w:rsid w:val="007C2C08"/>
    <w:rsid w:val="007C2EAB"/>
    <w:rsid w:val="007C31D3"/>
    <w:rsid w:val="007C3A3B"/>
    <w:rsid w:val="007C4157"/>
    <w:rsid w:val="007C4C77"/>
    <w:rsid w:val="007C4FB3"/>
    <w:rsid w:val="007C5001"/>
    <w:rsid w:val="007C5575"/>
    <w:rsid w:val="007C6022"/>
    <w:rsid w:val="007C62ED"/>
    <w:rsid w:val="007C6B13"/>
    <w:rsid w:val="007C6F22"/>
    <w:rsid w:val="007C7051"/>
    <w:rsid w:val="007C737E"/>
    <w:rsid w:val="007C7453"/>
    <w:rsid w:val="007C760D"/>
    <w:rsid w:val="007C778C"/>
    <w:rsid w:val="007C7869"/>
    <w:rsid w:val="007C7974"/>
    <w:rsid w:val="007C797E"/>
    <w:rsid w:val="007D01C7"/>
    <w:rsid w:val="007D07DB"/>
    <w:rsid w:val="007D0B20"/>
    <w:rsid w:val="007D0F62"/>
    <w:rsid w:val="007D1A57"/>
    <w:rsid w:val="007D1A9D"/>
    <w:rsid w:val="007D1D90"/>
    <w:rsid w:val="007D2A31"/>
    <w:rsid w:val="007D3620"/>
    <w:rsid w:val="007D3668"/>
    <w:rsid w:val="007D4295"/>
    <w:rsid w:val="007D4357"/>
    <w:rsid w:val="007D481B"/>
    <w:rsid w:val="007D48E0"/>
    <w:rsid w:val="007D4B11"/>
    <w:rsid w:val="007D4BFE"/>
    <w:rsid w:val="007D4E2D"/>
    <w:rsid w:val="007D5394"/>
    <w:rsid w:val="007D5B61"/>
    <w:rsid w:val="007D5CED"/>
    <w:rsid w:val="007D615A"/>
    <w:rsid w:val="007D62F8"/>
    <w:rsid w:val="007D67FD"/>
    <w:rsid w:val="007D6E10"/>
    <w:rsid w:val="007D6EF5"/>
    <w:rsid w:val="007D7407"/>
    <w:rsid w:val="007D7B0E"/>
    <w:rsid w:val="007D7D5E"/>
    <w:rsid w:val="007E0635"/>
    <w:rsid w:val="007E06C3"/>
    <w:rsid w:val="007E0B53"/>
    <w:rsid w:val="007E1511"/>
    <w:rsid w:val="007E151E"/>
    <w:rsid w:val="007E15D3"/>
    <w:rsid w:val="007E181B"/>
    <w:rsid w:val="007E18DB"/>
    <w:rsid w:val="007E22B8"/>
    <w:rsid w:val="007E2654"/>
    <w:rsid w:val="007E2836"/>
    <w:rsid w:val="007E286B"/>
    <w:rsid w:val="007E2A5A"/>
    <w:rsid w:val="007E2DD8"/>
    <w:rsid w:val="007E33AA"/>
    <w:rsid w:val="007E3855"/>
    <w:rsid w:val="007E38E1"/>
    <w:rsid w:val="007E3FC9"/>
    <w:rsid w:val="007E434E"/>
    <w:rsid w:val="007E44A0"/>
    <w:rsid w:val="007E469E"/>
    <w:rsid w:val="007E4F46"/>
    <w:rsid w:val="007E5A4A"/>
    <w:rsid w:val="007E66B7"/>
    <w:rsid w:val="007E67F9"/>
    <w:rsid w:val="007E6AA9"/>
    <w:rsid w:val="007F064E"/>
    <w:rsid w:val="007F06E1"/>
    <w:rsid w:val="007F08A3"/>
    <w:rsid w:val="007F15EA"/>
    <w:rsid w:val="007F165D"/>
    <w:rsid w:val="007F1EBB"/>
    <w:rsid w:val="007F254C"/>
    <w:rsid w:val="007F2736"/>
    <w:rsid w:val="007F28CD"/>
    <w:rsid w:val="007F3093"/>
    <w:rsid w:val="007F38FC"/>
    <w:rsid w:val="007F3CE6"/>
    <w:rsid w:val="007F3F4D"/>
    <w:rsid w:val="007F40B4"/>
    <w:rsid w:val="007F40BC"/>
    <w:rsid w:val="007F41D7"/>
    <w:rsid w:val="007F432A"/>
    <w:rsid w:val="007F456C"/>
    <w:rsid w:val="007F48E1"/>
    <w:rsid w:val="007F499B"/>
    <w:rsid w:val="007F6371"/>
    <w:rsid w:val="007F6959"/>
    <w:rsid w:val="007F6A0A"/>
    <w:rsid w:val="007F6B5A"/>
    <w:rsid w:val="007F6E3A"/>
    <w:rsid w:val="007F6F41"/>
    <w:rsid w:val="007F71DA"/>
    <w:rsid w:val="007F74CC"/>
    <w:rsid w:val="007F7A2F"/>
    <w:rsid w:val="0080137F"/>
    <w:rsid w:val="00801B4D"/>
    <w:rsid w:val="00801D1A"/>
    <w:rsid w:val="00802B4C"/>
    <w:rsid w:val="00803BC4"/>
    <w:rsid w:val="00803E48"/>
    <w:rsid w:val="00803F66"/>
    <w:rsid w:val="008047AC"/>
    <w:rsid w:val="00804975"/>
    <w:rsid w:val="00804A52"/>
    <w:rsid w:val="00804AC3"/>
    <w:rsid w:val="00804ACA"/>
    <w:rsid w:val="0080505C"/>
    <w:rsid w:val="0080597B"/>
    <w:rsid w:val="00805AC9"/>
    <w:rsid w:val="00805D23"/>
    <w:rsid w:val="00806B07"/>
    <w:rsid w:val="008072FF"/>
    <w:rsid w:val="00807768"/>
    <w:rsid w:val="00807AC9"/>
    <w:rsid w:val="00807DBD"/>
    <w:rsid w:val="008102B1"/>
    <w:rsid w:val="00810443"/>
    <w:rsid w:val="00810AB6"/>
    <w:rsid w:val="008110EA"/>
    <w:rsid w:val="00811416"/>
    <w:rsid w:val="008125E6"/>
    <w:rsid w:val="00812B0D"/>
    <w:rsid w:val="00812BAE"/>
    <w:rsid w:val="00812BC0"/>
    <w:rsid w:val="00812BC5"/>
    <w:rsid w:val="008134DD"/>
    <w:rsid w:val="008135FA"/>
    <w:rsid w:val="00813CDF"/>
    <w:rsid w:val="0081406F"/>
    <w:rsid w:val="00814386"/>
    <w:rsid w:val="008143F2"/>
    <w:rsid w:val="00814576"/>
    <w:rsid w:val="0081457D"/>
    <w:rsid w:val="00814BE3"/>
    <w:rsid w:val="00814DFA"/>
    <w:rsid w:val="0081535F"/>
    <w:rsid w:val="008167B2"/>
    <w:rsid w:val="00816A31"/>
    <w:rsid w:val="00816B80"/>
    <w:rsid w:val="00817169"/>
    <w:rsid w:val="00817274"/>
    <w:rsid w:val="0081742F"/>
    <w:rsid w:val="008176E2"/>
    <w:rsid w:val="008208B4"/>
    <w:rsid w:val="00820B9F"/>
    <w:rsid w:val="00820D7D"/>
    <w:rsid w:val="008211A6"/>
    <w:rsid w:val="00821446"/>
    <w:rsid w:val="0082163D"/>
    <w:rsid w:val="00821D52"/>
    <w:rsid w:val="008224D1"/>
    <w:rsid w:val="00822512"/>
    <w:rsid w:val="00822535"/>
    <w:rsid w:val="00822D3C"/>
    <w:rsid w:val="00823280"/>
    <w:rsid w:val="008235D0"/>
    <w:rsid w:val="008246D4"/>
    <w:rsid w:val="008246E9"/>
    <w:rsid w:val="00824BA0"/>
    <w:rsid w:val="00825609"/>
    <w:rsid w:val="00825EA5"/>
    <w:rsid w:val="00825EE6"/>
    <w:rsid w:val="00825FA4"/>
    <w:rsid w:val="00826B03"/>
    <w:rsid w:val="00827185"/>
    <w:rsid w:val="00827330"/>
    <w:rsid w:val="008278D6"/>
    <w:rsid w:val="00827CCD"/>
    <w:rsid w:val="00830690"/>
    <w:rsid w:val="008309A2"/>
    <w:rsid w:val="00830C81"/>
    <w:rsid w:val="00831232"/>
    <w:rsid w:val="00831354"/>
    <w:rsid w:val="008317DB"/>
    <w:rsid w:val="00831AF1"/>
    <w:rsid w:val="00831D23"/>
    <w:rsid w:val="00832929"/>
    <w:rsid w:val="00832EA8"/>
    <w:rsid w:val="0083388F"/>
    <w:rsid w:val="00833BA5"/>
    <w:rsid w:val="00833CD4"/>
    <w:rsid w:val="008342FC"/>
    <w:rsid w:val="00835561"/>
    <w:rsid w:val="00835D3B"/>
    <w:rsid w:val="00835E07"/>
    <w:rsid w:val="00836092"/>
    <w:rsid w:val="0083687F"/>
    <w:rsid w:val="00836CFF"/>
    <w:rsid w:val="00836FA9"/>
    <w:rsid w:val="00837177"/>
    <w:rsid w:val="008372E4"/>
    <w:rsid w:val="00837319"/>
    <w:rsid w:val="008373C6"/>
    <w:rsid w:val="0083748C"/>
    <w:rsid w:val="00837702"/>
    <w:rsid w:val="00837C66"/>
    <w:rsid w:val="008405A4"/>
    <w:rsid w:val="0084077C"/>
    <w:rsid w:val="00841595"/>
    <w:rsid w:val="00841AC2"/>
    <w:rsid w:val="00841CD2"/>
    <w:rsid w:val="008422CD"/>
    <w:rsid w:val="00842530"/>
    <w:rsid w:val="008438D2"/>
    <w:rsid w:val="00843A24"/>
    <w:rsid w:val="00844725"/>
    <w:rsid w:val="00844B7F"/>
    <w:rsid w:val="00845A35"/>
    <w:rsid w:val="00846130"/>
    <w:rsid w:val="00846586"/>
    <w:rsid w:val="0084680A"/>
    <w:rsid w:val="00846873"/>
    <w:rsid w:val="00846B9E"/>
    <w:rsid w:val="00846DCA"/>
    <w:rsid w:val="0085006B"/>
    <w:rsid w:val="008510D4"/>
    <w:rsid w:val="0085147D"/>
    <w:rsid w:val="0085166B"/>
    <w:rsid w:val="00851AEA"/>
    <w:rsid w:val="0085260F"/>
    <w:rsid w:val="00852D3A"/>
    <w:rsid w:val="00852E54"/>
    <w:rsid w:val="00852F19"/>
    <w:rsid w:val="00852FEA"/>
    <w:rsid w:val="0085398B"/>
    <w:rsid w:val="008549EF"/>
    <w:rsid w:val="00854D0F"/>
    <w:rsid w:val="00854F0E"/>
    <w:rsid w:val="008551E9"/>
    <w:rsid w:val="00855548"/>
    <w:rsid w:val="00855871"/>
    <w:rsid w:val="0085623F"/>
    <w:rsid w:val="008564C1"/>
    <w:rsid w:val="00856FE5"/>
    <w:rsid w:val="00857728"/>
    <w:rsid w:val="008577D6"/>
    <w:rsid w:val="00857EBB"/>
    <w:rsid w:val="00857EF1"/>
    <w:rsid w:val="00860400"/>
    <w:rsid w:val="008606D5"/>
    <w:rsid w:val="008609EC"/>
    <w:rsid w:val="00860B24"/>
    <w:rsid w:val="008610AA"/>
    <w:rsid w:val="008610BF"/>
    <w:rsid w:val="00861263"/>
    <w:rsid w:val="00861C14"/>
    <w:rsid w:val="00861C2A"/>
    <w:rsid w:val="00861F8E"/>
    <w:rsid w:val="00862BA9"/>
    <w:rsid w:val="00863483"/>
    <w:rsid w:val="00863B16"/>
    <w:rsid w:val="00864232"/>
    <w:rsid w:val="00864493"/>
    <w:rsid w:val="00864C6A"/>
    <w:rsid w:val="00865001"/>
    <w:rsid w:val="0086510E"/>
    <w:rsid w:val="0086541E"/>
    <w:rsid w:val="00865EA8"/>
    <w:rsid w:val="0086606F"/>
    <w:rsid w:val="00866DD2"/>
    <w:rsid w:val="00867149"/>
    <w:rsid w:val="00867546"/>
    <w:rsid w:val="00867566"/>
    <w:rsid w:val="00867B67"/>
    <w:rsid w:val="008703CC"/>
    <w:rsid w:val="00870925"/>
    <w:rsid w:val="008709C7"/>
    <w:rsid w:val="00870B20"/>
    <w:rsid w:val="00871B8A"/>
    <w:rsid w:val="00872671"/>
    <w:rsid w:val="00872E76"/>
    <w:rsid w:val="00873052"/>
    <w:rsid w:val="008730B0"/>
    <w:rsid w:val="00873454"/>
    <w:rsid w:val="00874565"/>
    <w:rsid w:val="00874AEF"/>
    <w:rsid w:val="0087501A"/>
    <w:rsid w:val="00875251"/>
    <w:rsid w:val="008753CF"/>
    <w:rsid w:val="0087647D"/>
    <w:rsid w:val="00876F54"/>
    <w:rsid w:val="008770E6"/>
    <w:rsid w:val="00877116"/>
    <w:rsid w:val="008775B1"/>
    <w:rsid w:val="00880565"/>
    <w:rsid w:val="00880626"/>
    <w:rsid w:val="0088091F"/>
    <w:rsid w:val="008809B5"/>
    <w:rsid w:val="00880E1B"/>
    <w:rsid w:val="0088152B"/>
    <w:rsid w:val="00881ED4"/>
    <w:rsid w:val="0088242D"/>
    <w:rsid w:val="00882939"/>
    <w:rsid w:val="00882CC9"/>
    <w:rsid w:val="00882FA8"/>
    <w:rsid w:val="00883147"/>
    <w:rsid w:val="00883AF4"/>
    <w:rsid w:val="008841C2"/>
    <w:rsid w:val="00884253"/>
    <w:rsid w:val="00884505"/>
    <w:rsid w:val="0088454B"/>
    <w:rsid w:val="0088485B"/>
    <w:rsid w:val="00885380"/>
    <w:rsid w:val="0088562A"/>
    <w:rsid w:val="008858D6"/>
    <w:rsid w:val="00885934"/>
    <w:rsid w:val="00885B0F"/>
    <w:rsid w:val="00886533"/>
    <w:rsid w:val="008877C0"/>
    <w:rsid w:val="00887EB5"/>
    <w:rsid w:val="008902BC"/>
    <w:rsid w:val="008905C9"/>
    <w:rsid w:val="008907F3"/>
    <w:rsid w:val="008909F4"/>
    <w:rsid w:val="00890A46"/>
    <w:rsid w:val="00890D1A"/>
    <w:rsid w:val="00890F90"/>
    <w:rsid w:val="00891049"/>
    <w:rsid w:val="00891AE1"/>
    <w:rsid w:val="00891CD1"/>
    <w:rsid w:val="00891DA0"/>
    <w:rsid w:val="00892908"/>
    <w:rsid w:val="00893210"/>
    <w:rsid w:val="008935E4"/>
    <w:rsid w:val="00893B20"/>
    <w:rsid w:val="00893F03"/>
    <w:rsid w:val="00893FF3"/>
    <w:rsid w:val="0089408A"/>
    <w:rsid w:val="008942A6"/>
    <w:rsid w:val="0089524E"/>
    <w:rsid w:val="008959E3"/>
    <w:rsid w:val="00895A5A"/>
    <w:rsid w:val="00895A79"/>
    <w:rsid w:val="00895C06"/>
    <w:rsid w:val="00896178"/>
    <w:rsid w:val="00896240"/>
    <w:rsid w:val="008968A4"/>
    <w:rsid w:val="008968FA"/>
    <w:rsid w:val="00897101"/>
    <w:rsid w:val="0089782F"/>
    <w:rsid w:val="0089788C"/>
    <w:rsid w:val="00897911"/>
    <w:rsid w:val="00897D22"/>
    <w:rsid w:val="00897D37"/>
    <w:rsid w:val="008A0177"/>
    <w:rsid w:val="008A018A"/>
    <w:rsid w:val="008A041B"/>
    <w:rsid w:val="008A0F1C"/>
    <w:rsid w:val="008A0F6D"/>
    <w:rsid w:val="008A1223"/>
    <w:rsid w:val="008A2108"/>
    <w:rsid w:val="008A24B5"/>
    <w:rsid w:val="008A2585"/>
    <w:rsid w:val="008A27B0"/>
    <w:rsid w:val="008A29DF"/>
    <w:rsid w:val="008A2CD2"/>
    <w:rsid w:val="008A2E74"/>
    <w:rsid w:val="008A334F"/>
    <w:rsid w:val="008A3368"/>
    <w:rsid w:val="008A3476"/>
    <w:rsid w:val="008A4320"/>
    <w:rsid w:val="008A4D9F"/>
    <w:rsid w:val="008A4DC3"/>
    <w:rsid w:val="008A5429"/>
    <w:rsid w:val="008A590F"/>
    <w:rsid w:val="008A603C"/>
    <w:rsid w:val="008A604D"/>
    <w:rsid w:val="008A6DC2"/>
    <w:rsid w:val="008A79E0"/>
    <w:rsid w:val="008A7AF2"/>
    <w:rsid w:val="008A7B03"/>
    <w:rsid w:val="008A7C0C"/>
    <w:rsid w:val="008A7E09"/>
    <w:rsid w:val="008B0450"/>
    <w:rsid w:val="008B1005"/>
    <w:rsid w:val="008B1D69"/>
    <w:rsid w:val="008B1D8F"/>
    <w:rsid w:val="008B2077"/>
    <w:rsid w:val="008B2659"/>
    <w:rsid w:val="008B309B"/>
    <w:rsid w:val="008B361D"/>
    <w:rsid w:val="008B3691"/>
    <w:rsid w:val="008B37AA"/>
    <w:rsid w:val="008B39E5"/>
    <w:rsid w:val="008B3F9F"/>
    <w:rsid w:val="008B3FFA"/>
    <w:rsid w:val="008B41A8"/>
    <w:rsid w:val="008B4B1D"/>
    <w:rsid w:val="008B4B4B"/>
    <w:rsid w:val="008B4BE9"/>
    <w:rsid w:val="008B4CBF"/>
    <w:rsid w:val="008B4F75"/>
    <w:rsid w:val="008B5B70"/>
    <w:rsid w:val="008B6D98"/>
    <w:rsid w:val="008B7051"/>
    <w:rsid w:val="008B7D01"/>
    <w:rsid w:val="008C0459"/>
    <w:rsid w:val="008C0E64"/>
    <w:rsid w:val="008C149E"/>
    <w:rsid w:val="008C15F8"/>
    <w:rsid w:val="008C160B"/>
    <w:rsid w:val="008C17AF"/>
    <w:rsid w:val="008C1A6C"/>
    <w:rsid w:val="008C1CD5"/>
    <w:rsid w:val="008C1D27"/>
    <w:rsid w:val="008C1E15"/>
    <w:rsid w:val="008C261E"/>
    <w:rsid w:val="008C30D0"/>
    <w:rsid w:val="008C36D0"/>
    <w:rsid w:val="008C4A34"/>
    <w:rsid w:val="008C4DF2"/>
    <w:rsid w:val="008C4FB3"/>
    <w:rsid w:val="008C53D6"/>
    <w:rsid w:val="008C5AE5"/>
    <w:rsid w:val="008C5F37"/>
    <w:rsid w:val="008C60CA"/>
    <w:rsid w:val="008C6886"/>
    <w:rsid w:val="008C69A2"/>
    <w:rsid w:val="008C6C7F"/>
    <w:rsid w:val="008C6D3A"/>
    <w:rsid w:val="008C70F2"/>
    <w:rsid w:val="008C72E5"/>
    <w:rsid w:val="008C7E8C"/>
    <w:rsid w:val="008D00F8"/>
    <w:rsid w:val="008D034F"/>
    <w:rsid w:val="008D0379"/>
    <w:rsid w:val="008D0BD3"/>
    <w:rsid w:val="008D11A7"/>
    <w:rsid w:val="008D12AE"/>
    <w:rsid w:val="008D148F"/>
    <w:rsid w:val="008D177F"/>
    <w:rsid w:val="008D1BF7"/>
    <w:rsid w:val="008D293E"/>
    <w:rsid w:val="008D2BE1"/>
    <w:rsid w:val="008D3F8F"/>
    <w:rsid w:val="008D4145"/>
    <w:rsid w:val="008D43DB"/>
    <w:rsid w:val="008D44BC"/>
    <w:rsid w:val="008D517E"/>
    <w:rsid w:val="008D53F5"/>
    <w:rsid w:val="008D5527"/>
    <w:rsid w:val="008D57DB"/>
    <w:rsid w:val="008D5882"/>
    <w:rsid w:val="008D5A91"/>
    <w:rsid w:val="008D5CB4"/>
    <w:rsid w:val="008D5F36"/>
    <w:rsid w:val="008D681B"/>
    <w:rsid w:val="008D6D1E"/>
    <w:rsid w:val="008D707C"/>
    <w:rsid w:val="008D71A7"/>
    <w:rsid w:val="008D71E0"/>
    <w:rsid w:val="008D7A25"/>
    <w:rsid w:val="008E03C4"/>
    <w:rsid w:val="008E0B7A"/>
    <w:rsid w:val="008E0D47"/>
    <w:rsid w:val="008E1731"/>
    <w:rsid w:val="008E2292"/>
    <w:rsid w:val="008E29E3"/>
    <w:rsid w:val="008E2B6D"/>
    <w:rsid w:val="008E313A"/>
    <w:rsid w:val="008E3A8B"/>
    <w:rsid w:val="008E3EAF"/>
    <w:rsid w:val="008E4201"/>
    <w:rsid w:val="008E444F"/>
    <w:rsid w:val="008E4AEC"/>
    <w:rsid w:val="008E4C3E"/>
    <w:rsid w:val="008E4D96"/>
    <w:rsid w:val="008E53F7"/>
    <w:rsid w:val="008E59F0"/>
    <w:rsid w:val="008E5EA4"/>
    <w:rsid w:val="008E6133"/>
    <w:rsid w:val="008E6272"/>
    <w:rsid w:val="008E6410"/>
    <w:rsid w:val="008E6498"/>
    <w:rsid w:val="008E6E35"/>
    <w:rsid w:val="008E7B33"/>
    <w:rsid w:val="008F0199"/>
    <w:rsid w:val="008F051F"/>
    <w:rsid w:val="008F0985"/>
    <w:rsid w:val="008F0CFC"/>
    <w:rsid w:val="008F191E"/>
    <w:rsid w:val="008F1AED"/>
    <w:rsid w:val="008F1BDE"/>
    <w:rsid w:val="008F1D11"/>
    <w:rsid w:val="008F1E6E"/>
    <w:rsid w:val="008F2950"/>
    <w:rsid w:val="008F2BD5"/>
    <w:rsid w:val="008F2C22"/>
    <w:rsid w:val="008F2CD5"/>
    <w:rsid w:val="008F2CE0"/>
    <w:rsid w:val="008F3471"/>
    <w:rsid w:val="008F3F7B"/>
    <w:rsid w:val="008F4916"/>
    <w:rsid w:val="008F494B"/>
    <w:rsid w:val="008F572F"/>
    <w:rsid w:val="008F5B4E"/>
    <w:rsid w:val="008F6B96"/>
    <w:rsid w:val="008F6E9C"/>
    <w:rsid w:val="008F6F75"/>
    <w:rsid w:val="008F7243"/>
    <w:rsid w:val="008F72EE"/>
    <w:rsid w:val="00900483"/>
    <w:rsid w:val="0090064D"/>
    <w:rsid w:val="0090067C"/>
    <w:rsid w:val="00900E7F"/>
    <w:rsid w:val="00901313"/>
    <w:rsid w:val="00901464"/>
    <w:rsid w:val="0090158D"/>
    <w:rsid w:val="0090176F"/>
    <w:rsid w:val="00901858"/>
    <w:rsid w:val="00901BDD"/>
    <w:rsid w:val="00901D70"/>
    <w:rsid w:val="00901E21"/>
    <w:rsid w:val="009025B4"/>
    <w:rsid w:val="00902E43"/>
    <w:rsid w:val="00904043"/>
    <w:rsid w:val="0090486B"/>
    <w:rsid w:val="00904949"/>
    <w:rsid w:val="00904CD7"/>
    <w:rsid w:val="00905287"/>
    <w:rsid w:val="00905C2F"/>
    <w:rsid w:val="00905CED"/>
    <w:rsid w:val="00905F0E"/>
    <w:rsid w:val="00906141"/>
    <w:rsid w:val="00906190"/>
    <w:rsid w:val="00906FDA"/>
    <w:rsid w:val="00907030"/>
    <w:rsid w:val="009070B3"/>
    <w:rsid w:val="00907448"/>
    <w:rsid w:val="00907B04"/>
    <w:rsid w:val="00907C4E"/>
    <w:rsid w:val="00907E50"/>
    <w:rsid w:val="00907E51"/>
    <w:rsid w:val="0091067A"/>
    <w:rsid w:val="00910C7F"/>
    <w:rsid w:val="0091106D"/>
    <w:rsid w:val="009112FC"/>
    <w:rsid w:val="00911466"/>
    <w:rsid w:val="00911BF5"/>
    <w:rsid w:val="00912077"/>
    <w:rsid w:val="00913158"/>
    <w:rsid w:val="00913B9F"/>
    <w:rsid w:val="009140CE"/>
    <w:rsid w:val="00914A90"/>
    <w:rsid w:val="00915194"/>
    <w:rsid w:val="0091534E"/>
    <w:rsid w:val="00915797"/>
    <w:rsid w:val="0091617A"/>
    <w:rsid w:val="0091662B"/>
    <w:rsid w:val="00916662"/>
    <w:rsid w:val="0091675C"/>
    <w:rsid w:val="00916A25"/>
    <w:rsid w:val="00916ABD"/>
    <w:rsid w:val="00917155"/>
    <w:rsid w:val="0091715D"/>
    <w:rsid w:val="009179B2"/>
    <w:rsid w:val="00917D72"/>
    <w:rsid w:val="009207FB"/>
    <w:rsid w:val="00920B50"/>
    <w:rsid w:val="00921328"/>
    <w:rsid w:val="0092134B"/>
    <w:rsid w:val="0092166A"/>
    <w:rsid w:val="00921843"/>
    <w:rsid w:val="009218E8"/>
    <w:rsid w:val="00921D44"/>
    <w:rsid w:val="00921DCC"/>
    <w:rsid w:val="00922392"/>
    <w:rsid w:val="00922FD0"/>
    <w:rsid w:val="00923707"/>
    <w:rsid w:val="00923B8B"/>
    <w:rsid w:val="00923BDE"/>
    <w:rsid w:val="00923CF6"/>
    <w:rsid w:val="009240A7"/>
    <w:rsid w:val="00924764"/>
    <w:rsid w:val="00924920"/>
    <w:rsid w:val="00925838"/>
    <w:rsid w:val="00925AB9"/>
    <w:rsid w:val="00925C1F"/>
    <w:rsid w:val="00926387"/>
    <w:rsid w:val="0092711B"/>
    <w:rsid w:val="00927875"/>
    <w:rsid w:val="00927B48"/>
    <w:rsid w:val="00927E1B"/>
    <w:rsid w:val="00930636"/>
    <w:rsid w:val="00930749"/>
    <w:rsid w:val="00931631"/>
    <w:rsid w:val="00932DAE"/>
    <w:rsid w:val="009335F0"/>
    <w:rsid w:val="009336F3"/>
    <w:rsid w:val="00933E12"/>
    <w:rsid w:val="00934709"/>
    <w:rsid w:val="00934A30"/>
    <w:rsid w:val="009351EC"/>
    <w:rsid w:val="00935267"/>
    <w:rsid w:val="00935D25"/>
    <w:rsid w:val="00936085"/>
    <w:rsid w:val="00936A76"/>
    <w:rsid w:val="009370BD"/>
    <w:rsid w:val="00937648"/>
    <w:rsid w:val="00937994"/>
    <w:rsid w:val="00937F9A"/>
    <w:rsid w:val="009415CD"/>
    <w:rsid w:val="0094204B"/>
    <w:rsid w:val="009422F2"/>
    <w:rsid w:val="00942756"/>
    <w:rsid w:val="00942E54"/>
    <w:rsid w:val="009433FE"/>
    <w:rsid w:val="00943985"/>
    <w:rsid w:val="00943AD3"/>
    <w:rsid w:val="00943BA3"/>
    <w:rsid w:val="0094453D"/>
    <w:rsid w:val="0094508D"/>
    <w:rsid w:val="00945134"/>
    <w:rsid w:val="00945B11"/>
    <w:rsid w:val="00945CC3"/>
    <w:rsid w:val="00946827"/>
    <w:rsid w:val="00946AAC"/>
    <w:rsid w:val="00946AEA"/>
    <w:rsid w:val="00946B78"/>
    <w:rsid w:val="00946C7B"/>
    <w:rsid w:val="0095016C"/>
    <w:rsid w:val="00950238"/>
    <w:rsid w:val="00950726"/>
    <w:rsid w:val="00950C02"/>
    <w:rsid w:val="00950D3A"/>
    <w:rsid w:val="00951347"/>
    <w:rsid w:val="00951F9F"/>
    <w:rsid w:val="0095309A"/>
    <w:rsid w:val="00953609"/>
    <w:rsid w:val="0095366C"/>
    <w:rsid w:val="009537E2"/>
    <w:rsid w:val="00953872"/>
    <w:rsid w:val="009538B5"/>
    <w:rsid w:val="00953C63"/>
    <w:rsid w:val="00954255"/>
    <w:rsid w:val="0095432F"/>
    <w:rsid w:val="009546BA"/>
    <w:rsid w:val="0095511D"/>
    <w:rsid w:val="0095547E"/>
    <w:rsid w:val="00955480"/>
    <w:rsid w:val="009554C1"/>
    <w:rsid w:val="009555FD"/>
    <w:rsid w:val="00955627"/>
    <w:rsid w:val="00955829"/>
    <w:rsid w:val="00955C00"/>
    <w:rsid w:val="00955DED"/>
    <w:rsid w:val="00956C32"/>
    <w:rsid w:val="00956ED9"/>
    <w:rsid w:val="009570F4"/>
    <w:rsid w:val="0095733A"/>
    <w:rsid w:val="00957490"/>
    <w:rsid w:val="00957800"/>
    <w:rsid w:val="00957C60"/>
    <w:rsid w:val="0096014E"/>
    <w:rsid w:val="00960996"/>
    <w:rsid w:val="00960F49"/>
    <w:rsid w:val="00962077"/>
    <w:rsid w:val="00962102"/>
    <w:rsid w:val="00962BC7"/>
    <w:rsid w:val="00963263"/>
    <w:rsid w:val="00964376"/>
    <w:rsid w:val="00964927"/>
    <w:rsid w:val="00964A80"/>
    <w:rsid w:val="00964B49"/>
    <w:rsid w:val="009651AE"/>
    <w:rsid w:val="009655C5"/>
    <w:rsid w:val="00965803"/>
    <w:rsid w:val="0096591A"/>
    <w:rsid w:val="00965CBD"/>
    <w:rsid w:val="009669B8"/>
    <w:rsid w:val="00966D87"/>
    <w:rsid w:val="009670E2"/>
    <w:rsid w:val="009673E1"/>
    <w:rsid w:val="0096740F"/>
    <w:rsid w:val="0096760E"/>
    <w:rsid w:val="0096764C"/>
    <w:rsid w:val="009679F1"/>
    <w:rsid w:val="00967B86"/>
    <w:rsid w:val="00970060"/>
    <w:rsid w:val="009707E3"/>
    <w:rsid w:val="00970F94"/>
    <w:rsid w:val="009711BB"/>
    <w:rsid w:val="009715A4"/>
    <w:rsid w:val="00971753"/>
    <w:rsid w:val="00971A06"/>
    <w:rsid w:val="00971AA8"/>
    <w:rsid w:val="00971C4E"/>
    <w:rsid w:val="009721BD"/>
    <w:rsid w:val="00972342"/>
    <w:rsid w:val="00972352"/>
    <w:rsid w:val="0097282C"/>
    <w:rsid w:val="00973076"/>
    <w:rsid w:val="0097316A"/>
    <w:rsid w:val="009737BE"/>
    <w:rsid w:val="00973EC2"/>
    <w:rsid w:val="00974136"/>
    <w:rsid w:val="009743CA"/>
    <w:rsid w:val="0097492B"/>
    <w:rsid w:val="009749A9"/>
    <w:rsid w:val="009750B0"/>
    <w:rsid w:val="00975B51"/>
    <w:rsid w:val="00975F01"/>
    <w:rsid w:val="00976395"/>
    <w:rsid w:val="009763AC"/>
    <w:rsid w:val="00976794"/>
    <w:rsid w:val="00977437"/>
    <w:rsid w:val="009774F5"/>
    <w:rsid w:val="0097778B"/>
    <w:rsid w:val="00977AA7"/>
    <w:rsid w:val="00980408"/>
    <w:rsid w:val="00980453"/>
    <w:rsid w:val="009805E6"/>
    <w:rsid w:val="00980A79"/>
    <w:rsid w:val="00980F6E"/>
    <w:rsid w:val="009813DF"/>
    <w:rsid w:val="00981455"/>
    <w:rsid w:val="00981AB1"/>
    <w:rsid w:val="00982371"/>
    <w:rsid w:val="009826F7"/>
    <w:rsid w:val="009828C0"/>
    <w:rsid w:val="00982951"/>
    <w:rsid w:val="00982B74"/>
    <w:rsid w:val="00982EB0"/>
    <w:rsid w:val="009832AD"/>
    <w:rsid w:val="00983435"/>
    <w:rsid w:val="00983B0B"/>
    <w:rsid w:val="00983BA8"/>
    <w:rsid w:val="00983D74"/>
    <w:rsid w:val="0098443D"/>
    <w:rsid w:val="00984954"/>
    <w:rsid w:val="009851F8"/>
    <w:rsid w:val="00985F7B"/>
    <w:rsid w:val="00986053"/>
    <w:rsid w:val="009860FE"/>
    <w:rsid w:val="0098627C"/>
    <w:rsid w:val="009865D3"/>
    <w:rsid w:val="00986BF1"/>
    <w:rsid w:val="00986C84"/>
    <w:rsid w:val="00987338"/>
    <w:rsid w:val="00987856"/>
    <w:rsid w:val="00987B90"/>
    <w:rsid w:val="00990058"/>
    <w:rsid w:val="00990711"/>
    <w:rsid w:val="00990833"/>
    <w:rsid w:val="0099126E"/>
    <w:rsid w:val="00991ECD"/>
    <w:rsid w:val="0099229A"/>
    <w:rsid w:val="00992343"/>
    <w:rsid w:val="00992649"/>
    <w:rsid w:val="00992990"/>
    <w:rsid w:val="00992BF9"/>
    <w:rsid w:val="00992E4F"/>
    <w:rsid w:val="00993120"/>
    <w:rsid w:val="009938BB"/>
    <w:rsid w:val="0099438A"/>
    <w:rsid w:val="0099448C"/>
    <w:rsid w:val="0099465F"/>
    <w:rsid w:val="00994F81"/>
    <w:rsid w:val="00995450"/>
    <w:rsid w:val="009959D0"/>
    <w:rsid w:val="00995B25"/>
    <w:rsid w:val="00996368"/>
    <w:rsid w:val="009966EA"/>
    <w:rsid w:val="00996C65"/>
    <w:rsid w:val="00996FAA"/>
    <w:rsid w:val="009A02A5"/>
    <w:rsid w:val="009A075C"/>
    <w:rsid w:val="009A07A2"/>
    <w:rsid w:val="009A0AC1"/>
    <w:rsid w:val="009A0AFC"/>
    <w:rsid w:val="009A0E2E"/>
    <w:rsid w:val="009A11B7"/>
    <w:rsid w:val="009A16F7"/>
    <w:rsid w:val="009A1C64"/>
    <w:rsid w:val="009A1F6F"/>
    <w:rsid w:val="009A259F"/>
    <w:rsid w:val="009A2658"/>
    <w:rsid w:val="009A320A"/>
    <w:rsid w:val="009A3981"/>
    <w:rsid w:val="009A39E0"/>
    <w:rsid w:val="009A3E8A"/>
    <w:rsid w:val="009A47C7"/>
    <w:rsid w:val="009A4918"/>
    <w:rsid w:val="009A5AF4"/>
    <w:rsid w:val="009A5D24"/>
    <w:rsid w:val="009A755C"/>
    <w:rsid w:val="009B01B5"/>
    <w:rsid w:val="009B07F3"/>
    <w:rsid w:val="009B0F72"/>
    <w:rsid w:val="009B1159"/>
    <w:rsid w:val="009B15D8"/>
    <w:rsid w:val="009B1726"/>
    <w:rsid w:val="009B2A6C"/>
    <w:rsid w:val="009B2F54"/>
    <w:rsid w:val="009B357C"/>
    <w:rsid w:val="009B4AF0"/>
    <w:rsid w:val="009B64D6"/>
    <w:rsid w:val="009B6531"/>
    <w:rsid w:val="009B670E"/>
    <w:rsid w:val="009B6A4E"/>
    <w:rsid w:val="009B7A2A"/>
    <w:rsid w:val="009C003C"/>
    <w:rsid w:val="009C0200"/>
    <w:rsid w:val="009C031A"/>
    <w:rsid w:val="009C1216"/>
    <w:rsid w:val="009C1990"/>
    <w:rsid w:val="009C1AA8"/>
    <w:rsid w:val="009C1D05"/>
    <w:rsid w:val="009C1E37"/>
    <w:rsid w:val="009C1FEC"/>
    <w:rsid w:val="009C23B2"/>
    <w:rsid w:val="009C243E"/>
    <w:rsid w:val="009C276B"/>
    <w:rsid w:val="009C28E5"/>
    <w:rsid w:val="009C362E"/>
    <w:rsid w:val="009C3806"/>
    <w:rsid w:val="009C3841"/>
    <w:rsid w:val="009C4328"/>
    <w:rsid w:val="009C455B"/>
    <w:rsid w:val="009C4C02"/>
    <w:rsid w:val="009C4D99"/>
    <w:rsid w:val="009C4EBE"/>
    <w:rsid w:val="009C51DA"/>
    <w:rsid w:val="009C5588"/>
    <w:rsid w:val="009C55F9"/>
    <w:rsid w:val="009C5843"/>
    <w:rsid w:val="009C5CD8"/>
    <w:rsid w:val="009C61E1"/>
    <w:rsid w:val="009C6A56"/>
    <w:rsid w:val="009C6ED9"/>
    <w:rsid w:val="009C726E"/>
    <w:rsid w:val="009C7AD2"/>
    <w:rsid w:val="009C7B5E"/>
    <w:rsid w:val="009C7C73"/>
    <w:rsid w:val="009D0C71"/>
    <w:rsid w:val="009D0F95"/>
    <w:rsid w:val="009D118F"/>
    <w:rsid w:val="009D15E7"/>
    <w:rsid w:val="009D1734"/>
    <w:rsid w:val="009D2334"/>
    <w:rsid w:val="009D2566"/>
    <w:rsid w:val="009D25EC"/>
    <w:rsid w:val="009D267E"/>
    <w:rsid w:val="009D2B45"/>
    <w:rsid w:val="009D2EBC"/>
    <w:rsid w:val="009D42AC"/>
    <w:rsid w:val="009D4821"/>
    <w:rsid w:val="009D4A30"/>
    <w:rsid w:val="009D4F3D"/>
    <w:rsid w:val="009D52DA"/>
    <w:rsid w:val="009D5500"/>
    <w:rsid w:val="009D551C"/>
    <w:rsid w:val="009D562C"/>
    <w:rsid w:val="009D5AAD"/>
    <w:rsid w:val="009D5E80"/>
    <w:rsid w:val="009D6A10"/>
    <w:rsid w:val="009D6DDA"/>
    <w:rsid w:val="009D6F10"/>
    <w:rsid w:val="009D7D4E"/>
    <w:rsid w:val="009E0091"/>
    <w:rsid w:val="009E0562"/>
    <w:rsid w:val="009E06AD"/>
    <w:rsid w:val="009E089A"/>
    <w:rsid w:val="009E08D2"/>
    <w:rsid w:val="009E0C91"/>
    <w:rsid w:val="009E15AE"/>
    <w:rsid w:val="009E1615"/>
    <w:rsid w:val="009E1F00"/>
    <w:rsid w:val="009E21E0"/>
    <w:rsid w:val="009E2427"/>
    <w:rsid w:val="009E27E7"/>
    <w:rsid w:val="009E282A"/>
    <w:rsid w:val="009E2FDE"/>
    <w:rsid w:val="009E3092"/>
    <w:rsid w:val="009E39A2"/>
    <w:rsid w:val="009E3C80"/>
    <w:rsid w:val="009E5261"/>
    <w:rsid w:val="009E58B8"/>
    <w:rsid w:val="009E5A16"/>
    <w:rsid w:val="009E5C35"/>
    <w:rsid w:val="009E5DA9"/>
    <w:rsid w:val="009E61C3"/>
    <w:rsid w:val="009E6308"/>
    <w:rsid w:val="009E636D"/>
    <w:rsid w:val="009E668D"/>
    <w:rsid w:val="009E67C8"/>
    <w:rsid w:val="009E7B09"/>
    <w:rsid w:val="009E7D14"/>
    <w:rsid w:val="009F0A4B"/>
    <w:rsid w:val="009F0EFC"/>
    <w:rsid w:val="009F14D3"/>
    <w:rsid w:val="009F17C7"/>
    <w:rsid w:val="009F1BAF"/>
    <w:rsid w:val="009F1BE7"/>
    <w:rsid w:val="009F2144"/>
    <w:rsid w:val="009F2367"/>
    <w:rsid w:val="009F24BC"/>
    <w:rsid w:val="009F2B49"/>
    <w:rsid w:val="009F2DFB"/>
    <w:rsid w:val="009F2E00"/>
    <w:rsid w:val="009F3D38"/>
    <w:rsid w:val="009F4122"/>
    <w:rsid w:val="009F44A4"/>
    <w:rsid w:val="009F4515"/>
    <w:rsid w:val="009F4806"/>
    <w:rsid w:val="009F4D89"/>
    <w:rsid w:val="009F524E"/>
    <w:rsid w:val="009F5361"/>
    <w:rsid w:val="009F5491"/>
    <w:rsid w:val="009F583F"/>
    <w:rsid w:val="009F5D98"/>
    <w:rsid w:val="009F60DB"/>
    <w:rsid w:val="009F6E1C"/>
    <w:rsid w:val="009F6E4D"/>
    <w:rsid w:val="009F7185"/>
    <w:rsid w:val="009F739C"/>
    <w:rsid w:val="009F7766"/>
    <w:rsid w:val="009F7A43"/>
    <w:rsid w:val="009F7EDF"/>
    <w:rsid w:val="009F7F7A"/>
    <w:rsid w:val="00A00339"/>
    <w:rsid w:val="00A00733"/>
    <w:rsid w:val="00A0103D"/>
    <w:rsid w:val="00A01139"/>
    <w:rsid w:val="00A0141A"/>
    <w:rsid w:val="00A018FA"/>
    <w:rsid w:val="00A01F13"/>
    <w:rsid w:val="00A02143"/>
    <w:rsid w:val="00A02561"/>
    <w:rsid w:val="00A02E38"/>
    <w:rsid w:val="00A0371A"/>
    <w:rsid w:val="00A04464"/>
    <w:rsid w:val="00A04476"/>
    <w:rsid w:val="00A04FD6"/>
    <w:rsid w:val="00A053A8"/>
    <w:rsid w:val="00A05437"/>
    <w:rsid w:val="00A06140"/>
    <w:rsid w:val="00A06AF2"/>
    <w:rsid w:val="00A072A7"/>
    <w:rsid w:val="00A078EE"/>
    <w:rsid w:val="00A10433"/>
    <w:rsid w:val="00A1046A"/>
    <w:rsid w:val="00A104CC"/>
    <w:rsid w:val="00A10562"/>
    <w:rsid w:val="00A106AD"/>
    <w:rsid w:val="00A10B29"/>
    <w:rsid w:val="00A10B9B"/>
    <w:rsid w:val="00A10D9C"/>
    <w:rsid w:val="00A1223F"/>
    <w:rsid w:val="00A12480"/>
    <w:rsid w:val="00A1384B"/>
    <w:rsid w:val="00A13F6C"/>
    <w:rsid w:val="00A13FBD"/>
    <w:rsid w:val="00A14174"/>
    <w:rsid w:val="00A14285"/>
    <w:rsid w:val="00A151C3"/>
    <w:rsid w:val="00A16770"/>
    <w:rsid w:val="00A17476"/>
    <w:rsid w:val="00A17548"/>
    <w:rsid w:val="00A177AF"/>
    <w:rsid w:val="00A200D5"/>
    <w:rsid w:val="00A2092D"/>
    <w:rsid w:val="00A211B2"/>
    <w:rsid w:val="00A21817"/>
    <w:rsid w:val="00A21888"/>
    <w:rsid w:val="00A21F1E"/>
    <w:rsid w:val="00A220B6"/>
    <w:rsid w:val="00A22863"/>
    <w:rsid w:val="00A22A20"/>
    <w:rsid w:val="00A22C05"/>
    <w:rsid w:val="00A22F12"/>
    <w:rsid w:val="00A23563"/>
    <w:rsid w:val="00A23E0B"/>
    <w:rsid w:val="00A24070"/>
    <w:rsid w:val="00A2411A"/>
    <w:rsid w:val="00A2414A"/>
    <w:rsid w:val="00A24494"/>
    <w:rsid w:val="00A24A7A"/>
    <w:rsid w:val="00A24FF3"/>
    <w:rsid w:val="00A25344"/>
    <w:rsid w:val="00A2545B"/>
    <w:rsid w:val="00A257F5"/>
    <w:rsid w:val="00A25EA5"/>
    <w:rsid w:val="00A26107"/>
    <w:rsid w:val="00A264B8"/>
    <w:rsid w:val="00A26C15"/>
    <w:rsid w:val="00A26FBF"/>
    <w:rsid w:val="00A27327"/>
    <w:rsid w:val="00A278CB"/>
    <w:rsid w:val="00A27A43"/>
    <w:rsid w:val="00A27AF5"/>
    <w:rsid w:val="00A3010B"/>
    <w:rsid w:val="00A3042B"/>
    <w:rsid w:val="00A30A84"/>
    <w:rsid w:val="00A30D12"/>
    <w:rsid w:val="00A31622"/>
    <w:rsid w:val="00A31A6D"/>
    <w:rsid w:val="00A31DDB"/>
    <w:rsid w:val="00A3200C"/>
    <w:rsid w:val="00A3337D"/>
    <w:rsid w:val="00A333D1"/>
    <w:rsid w:val="00A334C0"/>
    <w:rsid w:val="00A3357B"/>
    <w:rsid w:val="00A34692"/>
    <w:rsid w:val="00A34EAA"/>
    <w:rsid w:val="00A3516B"/>
    <w:rsid w:val="00A356DC"/>
    <w:rsid w:val="00A35B93"/>
    <w:rsid w:val="00A35CCE"/>
    <w:rsid w:val="00A36BDE"/>
    <w:rsid w:val="00A36BFA"/>
    <w:rsid w:val="00A3706B"/>
    <w:rsid w:val="00A37AE8"/>
    <w:rsid w:val="00A4005F"/>
    <w:rsid w:val="00A40738"/>
    <w:rsid w:val="00A413A7"/>
    <w:rsid w:val="00A41505"/>
    <w:rsid w:val="00A41801"/>
    <w:rsid w:val="00A41A5B"/>
    <w:rsid w:val="00A42282"/>
    <w:rsid w:val="00A4249A"/>
    <w:rsid w:val="00A42546"/>
    <w:rsid w:val="00A42C28"/>
    <w:rsid w:val="00A42EC5"/>
    <w:rsid w:val="00A4384B"/>
    <w:rsid w:val="00A43A37"/>
    <w:rsid w:val="00A44435"/>
    <w:rsid w:val="00A444BF"/>
    <w:rsid w:val="00A44A6D"/>
    <w:rsid w:val="00A44D91"/>
    <w:rsid w:val="00A45125"/>
    <w:rsid w:val="00A4528C"/>
    <w:rsid w:val="00A45643"/>
    <w:rsid w:val="00A458E8"/>
    <w:rsid w:val="00A45C8C"/>
    <w:rsid w:val="00A45F0A"/>
    <w:rsid w:val="00A46358"/>
    <w:rsid w:val="00A464D5"/>
    <w:rsid w:val="00A4681E"/>
    <w:rsid w:val="00A46BF1"/>
    <w:rsid w:val="00A46D6A"/>
    <w:rsid w:val="00A46EB4"/>
    <w:rsid w:val="00A470AA"/>
    <w:rsid w:val="00A472A9"/>
    <w:rsid w:val="00A475D1"/>
    <w:rsid w:val="00A475FF"/>
    <w:rsid w:val="00A47B94"/>
    <w:rsid w:val="00A47BC4"/>
    <w:rsid w:val="00A50AE1"/>
    <w:rsid w:val="00A50ED8"/>
    <w:rsid w:val="00A50EDD"/>
    <w:rsid w:val="00A50F13"/>
    <w:rsid w:val="00A50F1D"/>
    <w:rsid w:val="00A518E7"/>
    <w:rsid w:val="00A51EB1"/>
    <w:rsid w:val="00A52013"/>
    <w:rsid w:val="00A52781"/>
    <w:rsid w:val="00A53413"/>
    <w:rsid w:val="00A534E5"/>
    <w:rsid w:val="00A53FF7"/>
    <w:rsid w:val="00A544A1"/>
    <w:rsid w:val="00A54588"/>
    <w:rsid w:val="00A54ABF"/>
    <w:rsid w:val="00A54CFC"/>
    <w:rsid w:val="00A54DE6"/>
    <w:rsid w:val="00A55873"/>
    <w:rsid w:val="00A55B30"/>
    <w:rsid w:val="00A55BE4"/>
    <w:rsid w:val="00A55F8D"/>
    <w:rsid w:val="00A56198"/>
    <w:rsid w:val="00A5646D"/>
    <w:rsid w:val="00A5684E"/>
    <w:rsid w:val="00A56FC2"/>
    <w:rsid w:val="00A57491"/>
    <w:rsid w:val="00A57DF6"/>
    <w:rsid w:val="00A61381"/>
    <w:rsid w:val="00A614C6"/>
    <w:rsid w:val="00A61CA4"/>
    <w:rsid w:val="00A620CA"/>
    <w:rsid w:val="00A62472"/>
    <w:rsid w:val="00A62883"/>
    <w:rsid w:val="00A64101"/>
    <w:rsid w:val="00A6458C"/>
    <w:rsid w:val="00A64A20"/>
    <w:rsid w:val="00A64BC0"/>
    <w:rsid w:val="00A6518B"/>
    <w:rsid w:val="00A65276"/>
    <w:rsid w:val="00A65513"/>
    <w:rsid w:val="00A65623"/>
    <w:rsid w:val="00A65AD1"/>
    <w:rsid w:val="00A65ADC"/>
    <w:rsid w:val="00A65BDF"/>
    <w:rsid w:val="00A65F6D"/>
    <w:rsid w:val="00A663D5"/>
    <w:rsid w:val="00A66B33"/>
    <w:rsid w:val="00A66C1A"/>
    <w:rsid w:val="00A66C24"/>
    <w:rsid w:val="00A66DD3"/>
    <w:rsid w:val="00A66E11"/>
    <w:rsid w:val="00A66E16"/>
    <w:rsid w:val="00A66F19"/>
    <w:rsid w:val="00A6726C"/>
    <w:rsid w:val="00A6746E"/>
    <w:rsid w:val="00A6752F"/>
    <w:rsid w:val="00A67C3D"/>
    <w:rsid w:val="00A67D2B"/>
    <w:rsid w:val="00A67E72"/>
    <w:rsid w:val="00A702BE"/>
    <w:rsid w:val="00A7057A"/>
    <w:rsid w:val="00A70A22"/>
    <w:rsid w:val="00A70D0D"/>
    <w:rsid w:val="00A71AF5"/>
    <w:rsid w:val="00A7204C"/>
    <w:rsid w:val="00A723CA"/>
    <w:rsid w:val="00A7249E"/>
    <w:rsid w:val="00A72A2D"/>
    <w:rsid w:val="00A72C30"/>
    <w:rsid w:val="00A72D76"/>
    <w:rsid w:val="00A72EE0"/>
    <w:rsid w:val="00A72EF1"/>
    <w:rsid w:val="00A7317B"/>
    <w:rsid w:val="00A73400"/>
    <w:rsid w:val="00A739B9"/>
    <w:rsid w:val="00A73E0F"/>
    <w:rsid w:val="00A74008"/>
    <w:rsid w:val="00A742A3"/>
    <w:rsid w:val="00A744B3"/>
    <w:rsid w:val="00A744F2"/>
    <w:rsid w:val="00A74551"/>
    <w:rsid w:val="00A7494A"/>
    <w:rsid w:val="00A74A50"/>
    <w:rsid w:val="00A74A51"/>
    <w:rsid w:val="00A74D25"/>
    <w:rsid w:val="00A74E3A"/>
    <w:rsid w:val="00A74FD8"/>
    <w:rsid w:val="00A75434"/>
    <w:rsid w:val="00A75533"/>
    <w:rsid w:val="00A75EC9"/>
    <w:rsid w:val="00A76185"/>
    <w:rsid w:val="00A761AE"/>
    <w:rsid w:val="00A7670A"/>
    <w:rsid w:val="00A76F04"/>
    <w:rsid w:val="00A7719F"/>
    <w:rsid w:val="00A773A9"/>
    <w:rsid w:val="00A7752C"/>
    <w:rsid w:val="00A77548"/>
    <w:rsid w:val="00A77899"/>
    <w:rsid w:val="00A802D6"/>
    <w:rsid w:val="00A8055C"/>
    <w:rsid w:val="00A80778"/>
    <w:rsid w:val="00A81195"/>
    <w:rsid w:val="00A81208"/>
    <w:rsid w:val="00A8171E"/>
    <w:rsid w:val="00A81788"/>
    <w:rsid w:val="00A8186A"/>
    <w:rsid w:val="00A81CA8"/>
    <w:rsid w:val="00A829CF"/>
    <w:rsid w:val="00A830C3"/>
    <w:rsid w:val="00A8379C"/>
    <w:rsid w:val="00A83BEE"/>
    <w:rsid w:val="00A83E31"/>
    <w:rsid w:val="00A83E58"/>
    <w:rsid w:val="00A83EF7"/>
    <w:rsid w:val="00A84290"/>
    <w:rsid w:val="00A84A3E"/>
    <w:rsid w:val="00A8575D"/>
    <w:rsid w:val="00A85941"/>
    <w:rsid w:val="00A85D20"/>
    <w:rsid w:val="00A8610B"/>
    <w:rsid w:val="00A86B3F"/>
    <w:rsid w:val="00A86FA7"/>
    <w:rsid w:val="00A86FD3"/>
    <w:rsid w:val="00A871DB"/>
    <w:rsid w:val="00A878AB"/>
    <w:rsid w:val="00A87B9F"/>
    <w:rsid w:val="00A87C3A"/>
    <w:rsid w:val="00A87FBA"/>
    <w:rsid w:val="00A90366"/>
    <w:rsid w:val="00A9075F"/>
    <w:rsid w:val="00A907B4"/>
    <w:rsid w:val="00A90870"/>
    <w:rsid w:val="00A90E2B"/>
    <w:rsid w:val="00A91567"/>
    <w:rsid w:val="00A91612"/>
    <w:rsid w:val="00A9174F"/>
    <w:rsid w:val="00A917AC"/>
    <w:rsid w:val="00A91DAC"/>
    <w:rsid w:val="00A92BAE"/>
    <w:rsid w:val="00A92CBB"/>
    <w:rsid w:val="00A93145"/>
    <w:rsid w:val="00A93AC3"/>
    <w:rsid w:val="00A93D5E"/>
    <w:rsid w:val="00A942E6"/>
    <w:rsid w:val="00A948E6"/>
    <w:rsid w:val="00A94EB1"/>
    <w:rsid w:val="00A95781"/>
    <w:rsid w:val="00A95B8B"/>
    <w:rsid w:val="00A95EA2"/>
    <w:rsid w:val="00A962AD"/>
    <w:rsid w:val="00A96AF9"/>
    <w:rsid w:val="00A9701D"/>
    <w:rsid w:val="00A972D6"/>
    <w:rsid w:val="00AA0574"/>
    <w:rsid w:val="00AA0C09"/>
    <w:rsid w:val="00AA19EE"/>
    <w:rsid w:val="00AA1D8D"/>
    <w:rsid w:val="00AA2169"/>
    <w:rsid w:val="00AA23CD"/>
    <w:rsid w:val="00AA2F34"/>
    <w:rsid w:val="00AA2F5C"/>
    <w:rsid w:val="00AA2F66"/>
    <w:rsid w:val="00AA2F74"/>
    <w:rsid w:val="00AA3232"/>
    <w:rsid w:val="00AA3759"/>
    <w:rsid w:val="00AA3EBA"/>
    <w:rsid w:val="00AA456F"/>
    <w:rsid w:val="00AA4C4E"/>
    <w:rsid w:val="00AA56C3"/>
    <w:rsid w:val="00AA58BB"/>
    <w:rsid w:val="00AA58CD"/>
    <w:rsid w:val="00AA5DA5"/>
    <w:rsid w:val="00AA5E62"/>
    <w:rsid w:val="00AA6444"/>
    <w:rsid w:val="00AA64B5"/>
    <w:rsid w:val="00AA64CF"/>
    <w:rsid w:val="00AA6680"/>
    <w:rsid w:val="00AA6F7B"/>
    <w:rsid w:val="00AA7C8E"/>
    <w:rsid w:val="00AA7DF1"/>
    <w:rsid w:val="00AB0563"/>
    <w:rsid w:val="00AB0CE8"/>
    <w:rsid w:val="00AB1093"/>
    <w:rsid w:val="00AB13A6"/>
    <w:rsid w:val="00AB1C0E"/>
    <w:rsid w:val="00AB1D5E"/>
    <w:rsid w:val="00AB2112"/>
    <w:rsid w:val="00AB277A"/>
    <w:rsid w:val="00AB2B6B"/>
    <w:rsid w:val="00AB2D23"/>
    <w:rsid w:val="00AB3072"/>
    <w:rsid w:val="00AB3309"/>
    <w:rsid w:val="00AB3F1B"/>
    <w:rsid w:val="00AB4550"/>
    <w:rsid w:val="00AB4824"/>
    <w:rsid w:val="00AB4929"/>
    <w:rsid w:val="00AB4E93"/>
    <w:rsid w:val="00AB5176"/>
    <w:rsid w:val="00AB51B4"/>
    <w:rsid w:val="00AB5948"/>
    <w:rsid w:val="00AB5B82"/>
    <w:rsid w:val="00AB5C05"/>
    <w:rsid w:val="00AB5CE0"/>
    <w:rsid w:val="00AB5F8D"/>
    <w:rsid w:val="00AB61CB"/>
    <w:rsid w:val="00AB61F9"/>
    <w:rsid w:val="00AB63EB"/>
    <w:rsid w:val="00AB64C5"/>
    <w:rsid w:val="00AB65C7"/>
    <w:rsid w:val="00AB6D92"/>
    <w:rsid w:val="00AB6EF5"/>
    <w:rsid w:val="00AB7675"/>
    <w:rsid w:val="00AB77B6"/>
    <w:rsid w:val="00AB7B3C"/>
    <w:rsid w:val="00AB7B5B"/>
    <w:rsid w:val="00AB7BC2"/>
    <w:rsid w:val="00AC04CA"/>
    <w:rsid w:val="00AC0E2F"/>
    <w:rsid w:val="00AC10F0"/>
    <w:rsid w:val="00AC124B"/>
    <w:rsid w:val="00AC1C69"/>
    <w:rsid w:val="00AC1EDF"/>
    <w:rsid w:val="00AC1FC0"/>
    <w:rsid w:val="00AC2F30"/>
    <w:rsid w:val="00AC2FF8"/>
    <w:rsid w:val="00AC30DF"/>
    <w:rsid w:val="00AC44BD"/>
    <w:rsid w:val="00AC583F"/>
    <w:rsid w:val="00AC5C22"/>
    <w:rsid w:val="00AC5D26"/>
    <w:rsid w:val="00AC602F"/>
    <w:rsid w:val="00AC6900"/>
    <w:rsid w:val="00AC693B"/>
    <w:rsid w:val="00AC6F15"/>
    <w:rsid w:val="00AC7827"/>
    <w:rsid w:val="00AC7CDF"/>
    <w:rsid w:val="00AC7F27"/>
    <w:rsid w:val="00AD03F8"/>
    <w:rsid w:val="00AD08B8"/>
    <w:rsid w:val="00AD0C1C"/>
    <w:rsid w:val="00AD0CDD"/>
    <w:rsid w:val="00AD0CE7"/>
    <w:rsid w:val="00AD11C6"/>
    <w:rsid w:val="00AD18A1"/>
    <w:rsid w:val="00AD1904"/>
    <w:rsid w:val="00AD1B31"/>
    <w:rsid w:val="00AD1B67"/>
    <w:rsid w:val="00AD2080"/>
    <w:rsid w:val="00AD2237"/>
    <w:rsid w:val="00AD2858"/>
    <w:rsid w:val="00AD2A8A"/>
    <w:rsid w:val="00AD3853"/>
    <w:rsid w:val="00AD39C3"/>
    <w:rsid w:val="00AD3AAA"/>
    <w:rsid w:val="00AD3BDB"/>
    <w:rsid w:val="00AD4166"/>
    <w:rsid w:val="00AD441D"/>
    <w:rsid w:val="00AD44CE"/>
    <w:rsid w:val="00AD4869"/>
    <w:rsid w:val="00AD4B21"/>
    <w:rsid w:val="00AD4C3B"/>
    <w:rsid w:val="00AD4FF7"/>
    <w:rsid w:val="00AD5EBF"/>
    <w:rsid w:val="00AD63CD"/>
    <w:rsid w:val="00AE0883"/>
    <w:rsid w:val="00AE0DDA"/>
    <w:rsid w:val="00AE0EF3"/>
    <w:rsid w:val="00AE1031"/>
    <w:rsid w:val="00AE10E6"/>
    <w:rsid w:val="00AE2095"/>
    <w:rsid w:val="00AE23CB"/>
    <w:rsid w:val="00AE2C63"/>
    <w:rsid w:val="00AE337A"/>
    <w:rsid w:val="00AE3789"/>
    <w:rsid w:val="00AE3CF6"/>
    <w:rsid w:val="00AE4116"/>
    <w:rsid w:val="00AE538E"/>
    <w:rsid w:val="00AE57B1"/>
    <w:rsid w:val="00AE5918"/>
    <w:rsid w:val="00AE59D8"/>
    <w:rsid w:val="00AE5B12"/>
    <w:rsid w:val="00AE65B5"/>
    <w:rsid w:val="00AE6AFC"/>
    <w:rsid w:val="00AE7041"/>
    <w:rsid w:val="00AE7076"/>
    <w:rsid w:val="00AE73BA"/>
    <w:rsid w:val="00AE7938"/>
    <w:rsid w:val="00AE7AAE"/>
    <w:rsid w:val="00AE7B92"/>
    <w:rsid w:val="00AE7D7E"/>
    <w:rsid w:val="00AE7F9E"/>
    <w:rsid w:val="00AF07B5"/>
    <w:rsid w:val="00AF1EBB"/>
    <w:rsid w:val="00AF220C"/>
    <w:rsid w:val="00AF2219"/>
    <w:rsid w:val="00AF27FF"/>
    <w:rsid w:val="00AF2A85"/>
    <w:rsid w:val="00AF34BF"/>
    <w:rsid w:val="00AF35E5"/>
    <w:rsid w:val="00AF371A"/>
    <w:rsid w:val="00AF3F86"/>
    <w:rsid w:val="00AF4169"/>
    <w:rsid w:val="00AF43F3"/>
    <w:rsid w:val="00AF46C4"/>
    <w:rsid w:val="00AF4B44"/>
    <w:rsid w:val="00AF52F5"/>
    <w:rsid w:val="00AF5CEE"/>
    <w:rsid w:val="00AF6246"/>
    <w:rsid w:val="00AF68A7"/>
    <w:rsid w:val="00AF70FD"/>
    <w:rsid w:val="00AF71AE"/>
    <w:rsid w:val="00AF77E1"/>
    <w:rsid w:val="00AF7D63"/>
    <w:rsid w:val="00AF7E02"/>
    <w:rsid w:val="00B01799"/>
    <w:rsid w:val="00B017CA"/>
    <w:rsid w:val="00B01C41"/>
    <w:rsid w:val="00B01C64"/>
    <w:rsid w:val="00B0244A"/>
    <w:rsid w:val="00B0256C"/>
    <w:rsid w:val="00B027BE"/>
    <w:rsid w:val="00B02FAB"/>
    <w:rsid w:val="00B0381C"/>
    <w:rsid w:val="00B03CBB"/>
    <w:rsid w:val="00B048FD"/>
    <w:rsid w:val="00B04A0B"/>
    <w:rsid w:val="00B04EAC"/>
    <w:rsid w:val="00B0517E"/>
    <w:rsid w:val="00B053FF"/>
    <w:rsid w:val="00B054D2"/>
    <w:rsid w:val="00B05940"/>
    <w:rsid w:val="00B05D9B"/>
    <w:rsid w:val="00B05F60"/>
    <w:rsid w:val="00B063B4"/>
    <w:rsid w:val="00B0666F"/>
    <w:rsid w:val="00B06F7A"/>
    <w:rsid w:val="00B07079"/>
    <w:rsid w:val="00B07226"/>
    <w:rsid w:val="00B07536"/>
    <w:rsid w:val="00B07ABA"/>
    <w:rsid w:val="00B07D5D"/>
    <w:rsid w:val="00B10022"/>
    <w:rsid w:val="00B100ED"/>
    <w:rsid w:val="00B10179"/>
    <w:rsid w:val="00B10F80"/>
    <w:rsid w:val="00B11106"/>
    <w:rsid w:val="00B117C7"/>
    <w:rsid w:val="00B11E5D"/>
    <w:rsid w:val="00B11EED"/>
    <w:rsid w:val="00B1202D"/>
    <w:rsid w:val="00B12578"/>
    <w:rsid w:val="00B12CAC"/>
    <w:rsid w:val="00B12EE2"/>
    <w:rsid w:val="00B132EE"/>
    <w:rsid w:val="00B132EF"/>
    <w:rsid w:val="00B133F2"/>
    <w:rsid w:val="00B13593"/>
    <w:rsid w:val="00B13EBF"/>
    <w:rsid w:val="00B14900"/>
    <w:rsid w:val="00B14C7E"/>
    <w:rsid w:val="00B14F05"/>
    <w:rsid w:val="00B14FDE"/>
    <w:rsid w:val="00B150BD"/>
    <w:rsid w:val="00B15DB8"/>
    <w:rsid w:val="00B15DFD"/>
    <w:rsid w:val="00B16243"/>
    <w:rsid w:val="00B168FE"/>
    <w:rsid w:val="00B16B47"/>
    <w:rsid w:val="00B16CA5"/>
    <w:rsid w:val="00B17611"/>
    <w:rsid w:val="00B21A51"/>
    <w:rsid w:val="00B21B3B"/>
    <w:rsid w:val="00B21E2B"/>
    <w:rsid w:val="00B2201C"/>
    <w:rsid w:val="00B238D0"/>
    <w:rsid w:val="00B2469E"/>
    <w:rsid w:val="00B24836"/>
    <w:rsid w:val="00B25107"/>
    <w:rsid w:val="00B2567E"/>
    <w:rsid w:val="00B2577E"/>
    <w:rsid w:val="00B25D94"/>
    <w:rsid w:val="00B2636C"/>
    <w:rsid w:val="00B26E28"/>
    <w:rsid w:val="00B2725E"/>
    <w:rsid w:val="00B27DBE"/>
    <w:rsid w:val="00B27F43"/>
    <w:rsid w:val="00B302CA"/>
    <w:rsid w:val="00B3186A"/>
    <w:rsid w:val="00B319A4"/>
    <w:rsid w:val="00B31E07"/>
    <w:rsid w:val="00B322DA"/>
    <w:rsid w:val="00B3249B"/>
    <w:rsid w:val="00B328B4"/>
    <w:rsid w:val="00B33AB1"/>
    <w:rsid w:val="00B33F92"/>
    <w:rsid w:val="00B34E55"/>
    <w:rsid w:val="00B34ED3"/>
    <w:rsid w:val="00B353E1"/>
    <w:rsid w:val="00B356C6"/>
    <w:rsid w:val="00B356D5"/>
    <w:rsid w:val="00B363C0"/>
    <w:rsid w:val="00B36712"/>
    <w:rsid w:val="00B368A4"/>
    <w:rsid w:val="00B36E44"/>
    <w:rsid w:val="00B37581"/>
    <w:rsid w:val="00B375BA"/>
    <w:rsid w:val="00B3793D"/>
    <w:rsid w:val="00B40810"/>
    <w:rsid w:val="00B40E4D"/>
    <w:rsid w:val="00B41314"/>
    <w:rsid w:val="00B41435"/>
    <w:rsid w:val="00B41D68"/>
    <w:rsid w:val="00B41EC6"/>
    <w:rsid w:val="00B42003"/>
    <w:rsid w:val="00B42447"/>
    <w:rsid w:val="00B42B06"/>
    <w:rsid w:val="00B42CFB"/>
    <w:rsid w:val="00B43063"/>
    <w:rsid w:val="00B43792"/>
    <w:rsid w:val="00B43D49"/>
    <w:rsid w:val="00B4416D"/>
    <w:rsid w:val="00B441F6"/>
    <w:rsid w:val="00B4487F"/>
    <w:rsid w:val="00B453B8"/>
    <w:rsid w:val="00B453DB"/>
    <w:rsid w:val="00B4585A"/>
    <w:rsid w:val="00B46706"/>
    <w:rsid w:val="00B4680A"/>
    <w:rsid w:val="00B46D6F"/>
    <w:rsid w:val="00B46DF6"/>
    <w:rsid w:val="00B472CA"/>
    <w:rsid w:val="00B47412"/>
    <w:rsid w:val="00B4772C"/>
    <w:rsid w:val="00B478B2"/>
    <w:rsid w:val="00B47AA8"/>
    <w:rsid w:val="00B500F6"/>
    <w:rsid w:val="00B50983"/>
    <w:rsid w:val="00B50ECD"/>
    <w:rsid w:val="00B51F7A"/>
    <w:rsid w:val="00B52892"/>
    <w:rsid w:val="00B52DD8"/>
    <w:rsid w:val="00B54367"/>
    <w:rsid w:val="00B54C5B"/>
    <w:rsid w:val="00B55081"/>
    <w:rsid w:val="00B55318"/>
    <w:rsid w:val="00B55984"/>
    <w:rsid w:val="00B55EF7"/>
    <w:rsid w:val="00B562C4"/>
    <w:rsid w:val="00B566B4"/>
    <w:rsid w:val="00B56B72"/>
    <w:rsid w:val="00B56C26"/>
    <w:rsid w:val="00B57261"/>
    <w:rsid w:val="00B57B9E"/>
    <w:rsid w:val="00B57D13"/>
    <w:rsid w:val="00B57D15"/>
    <w:rsid w:val="00B60227"/>
    <w:rsid w:val="00B6030A"/>
    <w:rsid w:val="00B606E1"/>
    <w:rsid w:val="00B609CC"/>
    <w:rsid w:val="00B60B2A"/>
    <w:rsid w:val="00B60B6F"/>
    <w:rsid w:val="00B60C50"/>
    <w:rsid w:val="00B60F55"/>
    <w:rsid w:val="00B61216"/>
    <w:rsid w:val="00B61FBC"/>
    <w:rsid w:val="00B629AA"/>
    <w:rsid w:val="00B632CD"/>
    <w:rsid w:val="00B635EB"/>
    <w:rsid w:val="00B6378B"/>
    <w:rsid w:val="00B639CA"/>
    <w:rsid w:val="00B63A44"/>
    <w:rsid w:val="00B63F5F"/>
    <w:rsid w:val="00B64119"/>
    <w:rsid w:val="00B6466C"/>
    <w:rsid w:val="00B663C1"/>
    <w:rsid w:val="00B66B23"/>
    <w:rsid w:val="00B670F0"/>
    <w:rsid w:val="00B6774B"/>
    <w:rsid w:val="00B679E2"/>
    <w:rsid w:val="00B67A35"/>
    <w:rsid w:val="00B67A92"/>
    <w:rsid w:val="00B702AF"/>
    <w:rsid w:val="00B70AEB"/>
    <w:rsid w:val="00B70EEA"/>
    <w:rsid w:val="00B710BB"/>
    <w:rsid w:val="00B7152F"/>
    <w:rsid w:val="00B71E12"/>
    <w:rsid w:val="00B71F9D"/>
    <w:rsid w:val="00B729D5"/>
    <w:rsid w:val="00B72A73"/>
    <w:rsid w:val="00B72BA0"/>
    <w:rsid w:val="00B733DB"/>
    <w:rsid w:val="00B737CB"/>
    <w:rsid w:val="00B73860"/>
    <w:rsid w:val="00B73E97"/>
    <w:rsid w:val="00B74160"/>
    <w:rsid w:val="00B741E9"/>
    <w:rsid w:val="00B74200"/>
    <w:rsid w:val="00B74EB7"/>
    <w:rsid w:val="00B74ED6"/>
    <w:rsid w:val="00B75525"/>
    <w:rsid w:val="00B75788"/>
    <w:rsid w:val="00B75C62"/>
    <w:rsid w:val="00B76335"/>
    <w:rsid w:val="00B76736"/>
    <w:rsid w:val="00B76A71"/>
    <w:rsid w:val="00B76B42"/>
    <w:rsid w:val="00B7747E"/>
    <w:rsid w:val="00B77C6C"/>
    <w:rsid w:val="00B80241"/>
    <w:rsid w:val="00B805B8"/>
    <w:rsid w:val="00B8093D"/>
    <w:rsid w:val="00B8109B"/>
    <w:rsid w:val="00B81B4D"/>
    <w:rsid w:val="00B81B53"/>
    <w:rsid w:val="00B81DD0"/>
    <w:rsid w:val="00B81EAB"/>
    <w:rsid w:val="00B81F23"/>
    <w:rsid w:val="00B827FE"/>
    <w:rsid w:val="00B82A28"/>
    <w:rsid w:val="00B82BC1"/>
    <w:rsid w:val="00B82FB8"/>
    <w:rsid w:val="00B83359"/>
    <w:rsid w:val="00B83762"/>
    <w:rsid w:val="00B8402B"/>
    <w:rsid w:val="00B842EF"/>
    <w:rsid w:val="00B8449A"/>
    <w:rsid w:val="00B854F6"/>
    <w:rsid w:val="00B85A4F"/>
    <w:rsid w:val="00B86157"/>
    <w:rsid w:val="00B86223"/>
    <w:rsid w:val="00B86489"/>
    <w:rsid w:val="00B8651E"/>
    <w:rsid w:val="00B866A0"/>
    <w:rsid w:val="00B86C04"/>
    <w:rsid w:val="00B871E5"/>
    <w:rsid w:val="00B872DA"/>
    <w:rsid w:val="00B87507"/>
    <w:rsid w:val="00B876DB"/>
    <w:rsid w:val="00B87BB5"/>
    <w:rsid w:val="00B87C86"/>
    <w:rsid w:val="00B87DFD"/>
    <w:rsid w:val="00B9026F"/>
    <w:rsid w:val="00B902EE"/>
    <w:rsid w:val="00B903EA"/>
    <w:rsid w:val="00B9052A"/>
    <w:rsid w:val="00B90563"/>
    <w:rsid w:val="00B90A20"/>
    <w:rsid w:val="00B90C68"/>
    <w:rsid w:val="00B90D15"/>
    <w:rsid w:val="00B90F32"/>
    <w:rsid w:val="00B912C0"/>
    <w:rsid w:val="00B91AC4"/>
    <w:rsid w:val="00B9249A"/>
    <w:rsid w:val="00B92815"/>
    <w:rsid w:val="00B930AA"/>
    <w:rsid w:val="00B93314"/>
    <w:rsid w:val="00B934EB"/>
    <w:rsid w:val="00B93C23"/>
    <w:rsid w:val="00B93DB8"/>
    <w:rsid w:val="00B94072"/>
    <w:rsid w:val="00B940A4"/>
    <w:rsid w:val="00B942D8"/>
    <w:rsid w:val="00B946FB"/>
    <w:rsid w:val="00B9534E"/>
    <w:rsid w:val="00B953C8"/>
    <w:rsid w:val="00B95449"/>
    <w:rsid w:val="00B9591B"/>
    <w:rsid w:val="00B95B64"/>
    <w:rsid w:val="00B95BE3"/>
    <w:rsid w:val="00B95D24"/>
    <w:rsid w:val="00B95EAB"/>
    <w:rsid w:val="00B9624B"/>
    <w:rsid w:val="00B96341"/>
    <w:rsid w:val="00B9641B"/>
    <w:rsid w:val="00B96593"/>
    <w:rsid w:val="00B96DF3"/>
    <w:rsid w:val="00B974BC"/>
    <w:rsid w:val="00B97728"/>
    <w:rsid w:val="00B9786C"/>
    <w:rsid w:val="00B97BAE"/>
    <w:rsid w:val="00BA02B2"/>
    <w:rsid w:val="00BA0B15"/>
    <w:rsid w:val="00BA0C2B"/>
    <w:rsid w:val="00BA0F40"/>
    <w:rsid w:val="00BA1BDE"/>
    <w:rsid w:val="00BA1E3E"/>
    <w:rsid w:val="00BA1F1F"/>
    <w:rsid w:val="00BA2988"/>
    <w:rsid w:val="00BA2C58"/>
    <w:rsid w:val="00BA2ECF"/>
    <w:rsid w:val="00BA3504"/>
    <w:rsid w:val="00BA3B55"/>
    <w:rsid w:val="00BA4825"/>
    <w:rsid w:val="00BA4BBE"/>
    <w:rsid w:val="00BA4C4A"/>
    <w:rsid w:val="00BA4D9E"/>
    <w:rsid w:val="00BA5240"/>
    <w:rsid w:val="00BA5344"/>
    <w:rsid w:val="00BA5C80"/>
    <w:rsid w:val="00BA5E4B"/>
    <w:rsid w:val="00BA61A2"/>
    <w:rsid w:val="00BA6531"/>
    <w:rsid w:val="00BA6AD6"/>
    <w:rsid w:val="00BA6B0B"/>
    <w:rsid w:val="00BA6E01"/>
    <w:rsid w:val="00BA7233"/>
    <w:rsid w:val="00BB0796"/>
    <w:rsid w:val="00BB0F05"/>
    <w:rsid w:val="00BB12F9"/>
    <w:rsid w:val="00BB15E2"/>
    <w:rsid w:val="00BB1906"/>
    <w:rsid w:val="00BB1BFC"/>
    <w:rsid w:val="00BB1D54"/>
    <w:rsid w:val="00BB1F28"/>
    <w:rsid w:val="00BB2114"/>
    <w:rsid w:val="00BB2729"/>
    <w:rsid w:val="00BB2808"/>
    <w:rsid w:val="00BB296C"/>
    <w:rsid w:val="00BB2972"/>
    <w:rsid w:val="00BB32FA"/>
    <w:rsid w:val="00BB342B"/>
    <w:rsid w:val="00BB3B16"/>
    <w:rsid w:val="00BB4182"/>
    <w:rsid w:val="00BB535A"/>
    <w:rsid w:val="00BB58D5"/>
    <w:rsid w:val="00BB5EC9"/>
    <w:rsid w:val="00BB6317"/>
    <w:rsid w:val="00BB63D8"/>
    <w:rsid w:val="00BB640D"/>
    <w:rsid w:val="00BB6A8D"/>
    <w:rsid w:val="00BB6B5C"/>
    <w:rsid w:val="00BB6BB9"/>
    <w:rsid w:val="00BB6E03"/>
    <w:rsid w:val="00BB6E5E"/>
    <w:rsid w:val="00BB6EC1"/>
    <w:rsid w:val="00BB7423"/>
    <w:rsid w:val="00BB7959"/>
    <w:rsid w:val="00BB7D91"/>
    <w:rsid w:val="00BB7EB5"/>
    <w:rsid w:val="00BB7F08"/>
    <w:rsid w:val="00BC075B"/>
    <w:rsid w:val="00BC0B31"/>
    <w:rsid w:val="00BC0F22"/>
    <w:rsid w:val="00BC0F31"/>
    <w:rsid w:val="00BC0F84"/>
    <w:rsid w:val="00BC1660"/>
    <w:rsid w:val="00BC26F4"/>
    <w:rsid w:val="00BC28C7"/>
    <w:rsid w:val="00BC291A"/>
    <w:rsid w:val="00BC34DB"/>
    <w:rsid w:val="00BC35C2"/>
    <w:rsid w:val="00BC383B"/>
    <w:rsid w:val="00BC4476"/>
    <w:rsid w:val="00BC48FC"/>
    <w:rsid w:val="00BC4BD6"/>
    <w:rsid w:val="00BC55CC"/>
    <w:rsid w:val="00BC5698"/>
    <w:rsid w:val="00BC56C0"/>
    <w:rsid w:val="00BC5E43"/>
    <w:rsid w:val="00BC5E74"/>
    <w:rsid w:val="00BC5F30"/>
    <w:rsid w:val="00BC61F5"/>
    <w:rsid w:val="00BC61FD"/>
    <w:rsid w:val="00BC6495"/>
    <w:rsid w:val="00BC662F"/>
    <w:rsid w:val="00BC6AA2"/>
    <w:rsid w:val="00BC6AF5"/>
    <w:rsid w:val="00BC6CD4"/>
    <w:rsid w:val="00BD001A"/>
    <w:rsid w:val="00BD016B"/>
    <w:rsid w:val="00BD0685"/>
    <w:rsid w:val="00BD0B59"/>
    <w:rsid w:val="00BD134E"/>
    <w:rsid w:val="00BD140F"/>
    <w:rsid w:val="00BD24B9"/>
    <w:rsid w:val="00BD24F2"/>
    <w:rsid w:val="00BD25C7"/>
    <w:rsid w:val="00BD2637"/>
    <w:rsid w:val="00BD271B"/>
    <w:rsid w:val="00BD3818"/>
    <w:rsid w:val="00BD4100"/>
    <w:rsid w:val="00BD4615"/>
    <w:rsid w:val="00BD4A5A"/>
    <w:rsid w:val="00BD50C7"/>
    <w:rsid w:val="00BD5B2D"/>
    <w:rsid w:val="00BD5B8B"/>
    <w:rsid w:val="00BD5C54"/>
    <w:rsid w:val="00BD5F4B"/>
    <w:rsid w:val="00BD5FAE"/>
    <w:rsid w:val="00BD657E"/>
    <w:rsid w:val="00BD66E7"/>
    <w:rsid w:val="00BD737D"/>
    <w:rsid w:val="00BD74D4"/>
    <w:rsid w:val="00BE0F61"/>
    <w:rsid w:val="00BE1E4D"/>
    <w:rsid w:val="00BE2877"/>
    <w:rsid w:val="00BE3B29"/>
    <w:rsid w:val="00BE53E4"/>
    <w:rsid w:val="00BE556F"/>
    <w:rsid w:val="00BE6063"/>
    <w:rsid w:val="00BE685C"/>
    <w:rsid w:val="00BE6C44"/>
    <w:rsid w:val="00BE72D6"/>
    <w:rsid w:val="00BE75BB"/>
    <w:rsid w:val="00BE799B"/>
    <w:rsid w:val="00BE7AA7"/>
    <w:rsid w:val="00BE7BBE"/>
    <w:rsid w:val="00BF02D1"/>
    <w:rsid w:val="00BF0B57"/>
    <w:rsid w:val="00BF0BC0"/>
    <w:rsid w:val="00BF143F"/>
    <w:rsid w:val="00BF183E"/>
    <w:rsid w:val="00BF18BE"/>
    <w:rsid w:val="00BF1D41"/>
    <w:rsid w:val="00BF2761"/>
    <w:rsid w:val="00BF2A58"/>
    <w:rsid w:val="00BF300E"/>
    <w:rsid w:val="00BF3530"/>
    <w:rsid w:val="00BF3842"/>
    <w:rsid w:val="00BF3B64"/>
    <w:rsid w:val="00BF412A"/>
    <w:rsid w:val="00BF4149"/>
    <w:rsid w:val="00BF477A"/>
    <w:rsid w:val="00BF4EFD"/>
    <w:rsid w:val="00BF5124"/>
    <w:rsid w:val="00BF5273"/>
    <w:rsid w:val="00BF5365"/>
    <w:rsid w:val="00BF5377"/>
    <w:rsid w:val="00BF593D"/>
    <w:rsid w:val="00BF5E40"/>
    <w:rsid w:val="00BF6996"/>
    <w:rsid w:val="00BF6A1C"/>
    <w:rsid w:val="00BF6BE4"/>
    <w:rsid w:val="00BF6CAF"/>
    <w:rsid w:val="00BF71A0"/>
    <w:rsid w:val="00BF7451"/>
    <w:rsid w:val="00BF77F8"/>
    <w:rsid w:val="00BF7EF0"/>
    <w:rsid w:val="00C007B8"/>
    <w:rsid w:val="00C00B2F"/>
    <w:rsid w:val="00C00BAF"/>
    <w:rsid w:val="00C00BBC"/>
    <w:rsid w:val="00C00DA5"/>
    <w:rsid w:val="00C01262"/>
    <w:rsid w:val="00C019C5"/>
    <w:rsid w:val="00C01A90"/>
    <w:rsid w:val="00C01C24"/>
    <w:rsid w:val="00C01E0C"/>
    <w:rsid w:val="00C02083"/>
    <w:rsid w:val="00C025A7"/>
    <w:rsid w:val="00C02673"/>
    <w:rsid w:val="00C02A7A"/>
    <w:rsid w:val="00C0367D"/>
    <w:rsid w:val="00C04626"/>
    <w:rsid w:val="00C04EB3"/>
    <w:rsid w:val="00C0538F"/>
    <w:rsid w:val="00C055E3"/>
    <w:rsid w:val="00C05773"/>
    <w:rsid w:val="00C05AF8"/>
    <w:rsid w:val="00C06025"/>
    <w:rsid w:val="00C069DC"/>
    <w:rsid w:val="00C06B1E"/>
    <w:rsid w:val="00C0703E"/>
    <w:rsid w:val="00C0766A"/>
    <w:rsid w:val="00C07734"/>
    <w:rsid w:val="00C07746"/>
    <w:rsid w:val="00C077AC"/>
    <w:rsid w:val="00C07C84"/>
    <w:rsid w:val="00C07EE5"/>
    <w:rsid w:val="00C116D9"/>
    <w:rsid w:val="00C11890"/>
    <w:rsid w:val="00C11F3D"/>
    <w:rsid w:val="00C12281"/>
    <w:rsid w:val="00C122A9"/>
    <w:rsid w:val="00C12999"/>
    <w:rsid w:val="00C12C6C"/>
    <w:rsid w:val="00C12DC2"/>
    <w:rsid w:val="00C12F60"/>
    <w:rsid w:val="00C1328D"/>
    <w:rsid w:val="00C1376F"/>
    <w:rsid w:val="00C13A2F"/>
    <w:rsid w:val="00C13B05"/>
    <w:rsid w:val="00C150D2"/>
    <w:rsid w:val="00C15417"/>
    <w:rsid w:val="00C159FF"/>
    <w:rsid w:val="00C1632F"/>
    <w:rsid w:val="00C163EB"/>
    <w:rsid w:val="00C16411"/>
    <w:rsid w:val="00C1641B"/>
    <w:rsid w:val="00C1667A"/>
    <w:rsid w:val="00C1667D"/>
    <w:rsid w:val="00C168FE"/>
    <w:rsid w:val="00C16BD2"/>
    <w:rsid w:val="00C16E1E"/>
    <w:rsid w:val="00C17548"/>
    <w:rsid w:val="00C17767"/>
    <w:rsid w:val="00C1787D"/>
    <w:rsid w:val="00C17C53"/>
    <w:rsid w:val="00C20295"/>
    <w:rsid w:val="00C20610"/>
    <w:rsid w:val="00C20771"/>
    <w:rsid w:val="00C207B7"/>
    <w:rsid w:val="00C210B7"/>
    <w:rsid w:val="00C219A1"/>
    <w:rsid w:val="00C21C97"/>
    <w:rsid w:val="00C21D54"/>
    <w:rsid w:val="00C21DFF"/>
    <w:rsid w:val="00C221CF"/>
    <w:rsid w:val="00C222A0"/>
    <w:rsid w:val="00C223E0"/>
    <w:rsid w:val="00C22645"/>
    <w:rsid w:val="00C22730"/>
    <w:rsid w:val="00C23256"/>
    <w:rsid w:val="00C23C9C"/>
    <w:rsid w:val="00C23CDC"/>
    <w:rsid w:val="00C24045"/>
    <w:rsid w:val="00C247F2"/>
    <w:rsid w:val="00C24A4A"/>
    <w:rsid w:val="00C24AF6"/>
    <w:rsid w:val="00C24AFC"/>
    <w:rsid w:val="00C24C08"/>
    <w:rsid w:val="00C24D28"/>
    <w:rsid w:val="00C2510B"/>
    <w:rsid w:val="00C2560F"/>
    <w:rsid w:val="00C25FFA"/>
    <w:rsid w:val="00C2644B"/>
    <w:rsid w:val="00C266C0"/>
    <w:rsid w:val="00C26DF6"/>
    <w:rsid w:val="00C3045D"/>
    <w:rsid w:val="00C306F6"/>
    <w:rsid w:val="00C31647"/>
    <w:rsid w:val="00C31706"/>
    <w:rsid w:val="00C31B3D"/>
    <w:rsid w:val="00C3244D"/>
    <w:rsid w:val="00C32BE0"/>
    <w:rsid w:val="00C32D5D"/>
    <w:rsid w:val="00C330E0"/>
    <w:rsid w:val="00C33322"/>
    <w:rsid w:val="00C33332"/>
    <w:rsid w:val="00C33B03"/>
    <w:rsid w:val="00C33BD2"/>
    <w:rsid w:val="00C33CE5"/>
    <w:rsid w:val="00C34540"/>
    <w:rsid w:val="00C34747"/>
    <w:rsid w:val="00C34A20"/>
    <w:rsid w:val="00C355AB"/>
    <w:rsid w:val="00C3572D"/>
    <w:rsid w:val="00C357B5"/>
    <w:rsid w:val="00C35F6D"/>
    <w:rsid w:val="00C3601C"/>
    <w:rsid w:val="00C364CB"/>
    <w:rsid w:val="00C3669D"/>
    <w:rsid w:val="00C3691E"/>
    <w:rsid w:val="00C37AAA"/>
    <w:rsid w:val="00C37C59"/>
    <w:rsid w:val="00C4011C"/>
    <w:rsid w:val="00C407CD"/>
    <w:rsid w:val="00C40967"/>
    <w:rsid w:val="00C4096E"/>
    <w:rsid w:val="00C41291"/>
    <w:rsid w:val="00C41344"/>
    <w:rsid w:val="00C420A3"/>
    <w:rsid w:val="00C4222E"/>
    <w:rsid w:val="00C4228E"/>
    <w:rsid w:val="00C42415"/>
    <w:rsid w:val="00C425B7"/>
    <w:rsid w:val="00C42DF5"/>
    <w:rsid w:val="00C42ECE"/>
    <w:rsid w:val="00C432A6"/>
    <w:rsid w:val="00C436C4"/>
    <w:rsid w:val="00C4370B"/>
    <w:rsid w:val="00C43C0C"/>
    <w:rsid w:val="00C43EE7"/>
    <w:rsid w:val="00C4445A"/>
    <w:rsid w:val="00C4459F"/>
    <w:rsid w:val="00C448B2"/>
    <w:rsid w:val="00C44CE5"/>
    <w:rsid w:val="00C44D19"/>
    <w:rsid w:val="00C44DA8"/>
    <w:rsid w:val="00C44E94"/>
    <w:rsid w:val="00C45161"/>
    <w:rsid w:val="00C4528C"/>
    <w:rsid w:val="00C45E2D"/>
    <w:rsid w:val="00C461CB"/>
    <w:rsid w:val="00C46499"/>
    <w:rsid w:val="00C4679C"/>
    <w:rsid w:val="00C46AB4"/>
    <w:rsid w:val="00C46B04"/>
    <w:rsid w:val="00C47334"/>
    <w:rsid w:val="00C500A5"/>
    <w:rsid w:val="00C502E6"/>
    <w:rsid w:val="00C50D4F"/>
    <w:rsid w:val="00C511EF"/>
    <w:rsid w:val="00C51593"/>
    <w:rsid w:val="00C515D4"/>
    <w:rsid w:val="00C51D79"/>
    <w:rsid w:val="00C51D82"/>
    <w:rsid w:val="00C51F2F"/>
    <w:rsid w:val="00C520A7"/>
    <w:rsid w:val="00C526DE"/>
    <w:rsid w:val="00C53A81"/>
    <w:rsid w:val="00C5407A"/>
    <w:rsid w:val="00C541D1"/>
    <w:rsid w:val="00C54259"/>
    <w:rsid w:val="00C542E7"/>
    <w:rsid w:val="00C544C6"/>
    <w:rsid w:val="00C549B6"/>
    <w:rsid w:val="00C55994"/>
    <w:rsid w:val="00C55CCD"/>
    <w:rsid w:val="00C5648D"/>
    <w:rsid w:val="00C56F05"/>
    <w:rsid w:val="00C57585"/>
    <w:rsid w:val="00C576A6"/>
    <w:rsid w:val="00C578BD"/>
    <w:rsid w:val="00C57960"/>
    <w:rsid w:val="00C57DB5"/>
    <w:rsid w:val="00C609BD"/>
    <w:rsid w:val="00C60E54"/>
    <w:rsid w:val="00C6104E"/>
    <w:rsid w:val="00C616E8"/>
    <w:rsid w:val="00C61CB3"/>
    <w:rsid w:val="00C6243D"/>
    <w:rsid w:val="00C625B0"/>
    <w:rsid w:val="00C62A04"/>
    <w:rsid w:val="00C62E94"/>
    <w:rsid w:val="00C638BE"/>
    <w:rsid w:val="00C63F57"/>
    <w:rsid w:val="00C6443E"/>
    <w:rsid w:val="00C64A72"/>
    <w:rsid w:val="00C64BF2"/>
    <w:rsid w:val="00C64FAE"/>
    <w:rsid w:val="00C66133"/>
    <w:rsid w:val="00C661A2"/>
    <w:rsid w:val="00C66D77"/>
    <w:rsid w:val="00C67F53"/>
    <w:rsid w:val="00C70259"/>
    <w:rsid w:val="00C706B5"/>
    <w:rsid w:val="00C70812"/>
    <w:rsid w:val="00C70956"/>
    <w:rsid w:val="00C71A96"/>
    <w:rsid w:val="00C72E90"/>
    <w:rsid w:val="00C73C42"/>
    <w:rsid w:val="00C73DC3"/>
    <w:rsid w:val="00C73E2B"/>
    <w:rsid w:val="00C74439"/>
    <w:rsid w:val="00C74DA4"/>
    <w:rsid w:val="00C76554"/>
    <w:rsid w:val="00C76599"/>
    <w:rsid w:val="00C77162"/>
    <w:rsid w:val="00C7743F"/>
    <w:rsid w:val="00C77583"/>
    <w:rsid w:val="00C77919"/>
    <w:rsid w:val="00C77AB4"/>
    <w:rsid w:val="00C77E25"/>
    <w:rsid w:val="00C80014"/>
    <w:rsid w:val="00C8005E"/>
    <w:rsid w:val="00C800AE"/>
    <w:rsid w:val="00C80B0A"/>
    <w:rsid w:val="00C81413"/>
    <w:rsid w:val="00C81486"/>
    <w:rsid w:val="00C81653"/>
    <w:rsid w:val="00C82C59"/>
    <w:rsid w:val="00C82E72"/>
    <w:rsid w:val="00C83359"/>
    <w:rsid w:val="00C83486"/>
    <w:rsid w:val="00C8356D"/>
    <w:rsid w:val="00C837FE"/>
    <w:rsid w:val="00C84672"/>
    <w:rsid w:val="00C84E8A"/>
    <w:rsid w:val="00C84EFE"/>
    <w:rsid w:val="00C85D9F"/>
    <w:rsid w:val="00C86178"/>
    <w:rsid w:val="00C8628C"/>
    <w:rsid w:val="00C866EF"/>
    <w:rsid w:val="00C86B31"/>
    <w:rsid w:val="00C86E80"/>
    <w:rsid w:val="00C86FAE"/>
    <w:rsid w:val="00C87A08"/>
    <w:rsid w:val="00C87FF9"/>
    <w:rsid w:val="00C909FF"/>
    <w:rsid w:val="00C90DF1"/>
    <w:rsid w:val="00C90E5A"/>
    <w:rsid w:val="00C914CF"/>
    <w:rsid w:val="00C91501"/>
    <w:rsid w:val="00C9311A"/>
    <w:rsid w:val="00C9341E"/>
    <w:rsid w:val="00C9372F"/>
    <w:rsid w:val="00C939ED"/>
    <w:rsid w:val="00C93EEB"/>
    <w:rsid w:val="00C93F6B"/>
    <w:rsid w:val="00C943C1"/>
    <w:rsid w:val="00C9476C"/>
    <w:rsid w:val="00C9479C"/>
    <w:rsid w:val="00C95442"/>
    <w:rsid w:val="00C95CE0"/>
    <w:rsid w:val="00C965F5"/>
    <w:rsid w:val="00C96C36"/>
    <w:rsid w:val="00C973B5"/>
    <w:rsid w:val="00CA04F4"/>
    <w:rsid w:val="00CA0C1F"/>
    <w:rsid w:val="00CA1070"/>
    <w:rsid w:val="00CA10DE"/>
    <w:rsid w:val="00CA1210"/>
    <w:rsid w:val="00CA136D"/>
    <w:rsid w:val="00CA15DA"/>
    <w:rsid w:val="00CA1B8D"/>
    <w:rsid w:val="00CA1D48"/>
    <w:rsid w:val="00CA2400"/>
    <w:rsid w:val="00CA2716"/>
    <w:rsid w:val="00CA2C3A"/>
    <w:rsid w:val="00CA2D27"/>
    <w:rsid w:val="00CA2D6B"/>
    <w:rsid w:val="00CA3392"/>
    <w:rsid w:val="00CA33B0"/>
    <w:rsid w:val="00CA3F33"/>
    <w:rsid w:val="00CA3F3D"/>
    <w:rsid w:val="00CA3F6A"/>
    <w:rsid w:val="00CA4B00"/>
    <w:rsid w:val="00CA4D2D"/>
    <w:rsid w:val="00CA4E55"/>
    <w:rsid w:val="00CA4F5C"/>
    <w:rsid w:val="00CA51DC"/>
    <w:rsid w:val="00CA5265"/>
    <w:rsid w:val="00CA528A"/>
    <w:rsid w:val="00CA574B"/>
    <w:rsid w:val="00CA5B9B"/>
    <w:rsid w:val="00CA61DD"/>
    <w:rsid w:val="00CA6268"/>
    <w:rsid w:val="00CA6383"/>
    <w:rsid w:val="00CA6674"/>
    <w:rsid w:val="00CA67E8"/>
    <w:rsid w:val="00CA6B2F"/>
    <w:rsid w:val="00CA6E6C"/>
    <w:rsid w:val="00CA78C2"/>
    <w:rsid w:val="00CA7C82"/>
    <w:rsid w:val="00CA7D36"/>
    <w:rsid w:val="00CA7E43"/>
    <w:rsid w:val="00CB042F"/>
    <w:rsid w:val="00CB0CFD"/>
    <w:rsid w:val="00CB163C"/>
    <w:rsid w:val="00CB1841"/>
    <w:rsid w:val="00CB186A"/>
    <w:rsid w:val="00CB1A20"/>
    <w:rsid w:val="00CB1A41"/>
    <w:rsid w:val="00CB1CBE"/>
    <w:rsid w:val="00CB1ECF"/>
    <w:rsid w:val="00CB1F81"/>
    <w:rsid w:val="00CB2CC7"/>
    <w:rsid w:val="00CB2EBA"/>
    <w:rsid w:val="00CB30CF"/>
    <w:rsid w:val="00CB333A"/>
    <w:rsid w:val="00CB365F"/>
    <w:rsid w:val="00CB3732"/>
    <w:rsid w:val="00CB3830"/>
    <w:rsid w:val="00CB3C55"/>
    <w:rsid w:val="00CB3E2E"/>
    <w:rsid w:val="00CB3EDA"/>
    <w:rsid w:val="00CB425A"/>
    <w:rsid w:val="00CB4B50"/>
    <w:rsid w:val="00CB4B6D"/>
    <w:rsid w:val="00CB4D3C"/>
    <w:rsid w:val="00CB5318"/>
    <w:rsid w:val="00CB5382"/>
    <w:rsid w:val="00CB54F0"/>
    <w:rsid w:val="00CB56D2"/>
    <w:rsid w:val="00CB5B09"/>
    <w:rsid w:val="00CB5D16"/>
    <w:rsid w:val="00CB5F8A"/>
    <w:rsid w:val="00CB6A2E"/>
    <w:rsid w:val="00CB6B53"/>
    <w:rsid w:val="00CB6D08"/>
    <w:rsid w:val="00CB70AD"/>
    <w:rsid w:val="00CC01EE"/>
    <w:rsid w:val="00CC0DE7"/>
    <w:rsid w:val="00CC1451"/>
    <w:rsid w:val="00CC1762"/>
    <w:rsid w:val="00CC19AA"/>
    <w:rsid w:val="00CC1A58"/>
    <w:rsid w:val="00CC1A81"/>
    <w:rsid w:val="00CC2086"/>
    <w:rsid w:val="00CC2CA4"/>
    <w:rsid w:val="00CC2EDE"/>
    <w:rsid w:val="00CC35EB"/>
    <w:rsid w:val="00CC3664"/>
    <w:rsid w:val="00CC42E5"/>
    <w:rsid w:val="00CC42E8"/>
    <w:rsid w:val="00CC4837"/>
    <w:rsid w:val="00CC4F14"/>
    <w:rsid w:val="00CC513E"/>
    <w:rsid w:val="00CC54CC"/>
    <w:rsid w:val="00CC56D2"/>
    <w:rsid w:val="00CC57C9"/>
    <w:rsid w:val="00CC5A6E"/>
    <w:rsid w:val="00CC6383"/>
    <w:rsid w:val="00CC75F9"/>
    <w:rsid w:val="00CC7796"/>
    <w:rsid w:val="00CD0019"/>
    <w:rsid w:val="00CD01AF"/>
    <w:rsid w:val="00CD08B2"/>
    <w:rsid w:val="00CD092B"/>
    <w:rsid w:val="00CD0D48"/>
    <w:rsid w:val="00CD2052"/>
    <w:rsid w:val="00CD350C"/>
    <w:rsid w:val="00CD3B8E"/>
    <w:rsid w:val="00CD477E"/>
    <w:rsid w:val="00CD491E"/>
    <w:rsid w:val="00CD4A99"/>
    <w:rsid w:val="00CD5095"/>
    <w:rsid w:val="00CD5A52"/>
    <w:rsid w:val="00CD63BA"/>
    <w:rsid w:val="00CD6548"/>
    <w:rsid w:val="00CD6E12"/>
    <w:rsid w:val="00CD6EDE"/>
    <w:rsid w:val="00CD7308"/>
    <w:rsid w:val="00CD7B1D"/>
    <w:rsid w:val="00CD7ED1"/>
    <w:rsid w:val="00CE0027"/>
    <w:rsid w:val="00CE05DC"/>
    <w:rsid w:val="00CE09B3"/>
    <w:rsid w:val="00CE0AFD"/>
    <w:rsid w:val="00CE0C3E"/>
    <w:rsid w:val="00CE11D8"/>
    <w:rsid w:val="00CE1438"/>
    <w:rsid w:val="00CE1454"/>
    <w:rsid w:val="00CE204B"/>
    <w:rsid w:val="00CE2912"/>
    <w:rsid w:val="00CE2BF5"/>
    <w:rsid w:val="00CE2EFC"/>
    <w:rsid w:val="00CE346F"/>
    <w:rsid w:val="00CE39D6"/>
    <w:rsid w:val="00CE4130"/>
    <w:rsid w:val="00CE4486"/>
    <w:rsid w:val="00CE4502"/>
    <w:rsid w:val="00CE4A5A"/>
    <w:rsid w:val="00CE5523"/>
    <w:rsid w:val="00CE5EA1"/>
    <w:rsid w:val="00CE6616"/>
    <w:rsid w:val="00CE682C"/>
    <w:rsid w:val="00CE71DD"/>
    <w:rsid w:val="00CE774D"/>
    <w:rsid w:val="00CE792E"/>
    <w:rsid w:val="00CE7AE3"/>
    <w:rsid w:val="00CE7F00"/>
    <w:rsid w:val="00CF029A"/>
    <w:rsid w:val="00CF04A1"/>
    <w:rsid w:val="00CF05C9"/>
    <w:rsid w:val="00CF0D63"/>
    <w:rsid w:val="00CF1155"/>
    <w:rsid w:val="00CF1CBC"/>
    <w:rsid w:val="00CF1DEF"/>
    <w:rsid w:val="00CF2065"/>
    <w:rsid w:val="00CF2506"/>
    <w:rsid w:val="00CF2D7C"/>
    <w:rsid w:val="00CF2E60"/>
    <w:rsid w:val="00CF3025"/>
    <w:rsid w:val="00CF3CA1"/>
    <w:rsid w:val="00CF3EC8"/>
    <w:rsid w:val="00CF42D2"/>
    <w:rsid w:val="00CF49D4"/>
    <w:rsid w:val="00CF4A78"/>
    <w:rsid w:val="00CF52AB"/>
    <w:rsid w:val="00CF55D0"/>
    <w:rsid w:val="00CF683B"/>
    <w:rsid w:val="00CF70E8"/>
    <w:rsid w:val="00CF74E9"/>
    <w:rsid w:val="00CF78D4"/>
    <w:rsid w:val="00CF7EB9"/>
    <w:rsid w:val="00D00DCA"/>
    <w:rsid w:val="00D01BBB"/>
    <w:rsid w:val="00D02069"/>
    <w:rsid w:val="00D020CC"/>
    <w:rsid w:val="00D02153"/>
    <w:rsid w:val="00D024D6"/>
    <w:rsid w:val="00D027EF"/>
    <w:rsid w:val="00D02AAD"/>
    <w:rsid w:val="00D03CB6"/>
    <w:rsid w:val="00D03D75"/>
    <w:rsid w:val="00D042B8"/>
    <w:rsid w:val="00D05340"/>
    <w:rsid w:val="00D05D3A"/>
    <w:rsid w:val="00D05F04"/>
    <w:rsid w:val="00D06138"/>
    <w:rsid w:val="00D06C10"/>
    <w:rsid w:val="00D06E92"/>
    <w:rsid w:val="00D071C6"/>
    <w:rsid w:val="00D07C72"/>
    <w:rsid w:val="00D07E9C"/>
    <w:rsid w:val="00D10395"/>
    <w:rsid w:val="00D103B8"/>
    <w:rsid w:val="00D10607"/>
    <w:rsid w:val="00D10673"/>
    <w:rsid w:val="00D10999"/>
    <w:rsid w:val="00D10AD7"/>
    <w:rsid w:val="00D10B7E"/>
    <w:rsid w:val="00D10EC9"/>
    <w:rsid w:val="00D1157B"/>
    <w:rsid w:val="00D118DF"/>
    <w:rsid w:val="00D11FFB"/>
    <w:rsid w:val="00D12059"/>
    <w:rsid w:val="00D1257A"/>
    <w:rsid w:val="00D12B91"/>
    <w:rsid w:val="00D12CDE"/>
    <w:rsid w:val="00D12F06"/>
    <w:rsid w:val="00D1372A"/>
    <w:rsid w:val="00D139CF"/>
    <w:rsid w:val="00D13B69"/>
    <w:rsid w:val="00D14051"/>
    <w:rsid w:val="00D143AF"/>
    <w:rsid w:val="00D144B9"/>
    <w:rsid w:val="00D14F5E"/>
    <w:rsid w:val="00D151DE"/>
    <w:rsid w:val="00D152E6"/>
    <w:rsid w:val="00D152E8"/>
    <w:rsid w:val="00D15558"/>
    <w:rsid w:val="00D15D1D"/>
    <w:rsid w:val="00D15D42"/>
    <w:rsid w:val="00D15FB0"/>
    <w:rsid w:val="00D16A51"/>
    <w:rsid w:val="00D16ACF"/>
    <w:rsid w:val="00D17040"/>
    <w:rsid w:val="00D17370"/>
    <w:rsid w:val="00D176FA"/>
    <w:rsid w:val="00D177C5"/>
    <w:rsid w:val="00D17989"/>
    <w:rsid w:val="00D17BAE"/>
    <w:rsid w:val="00D17C22"/>
    <w:rsid w:val="00D17C69"/>
    <w:rsid w:val="00D17D8F"/>
    <w:rsid w:val="00D17DD0"/>
    <w:rsid w:val="00D2037D"/>
    <w:rsid w:val="00D2090B"/>
    <w:rsid w:val="00D20A10"/>
    <w:rsid w:val="00D20AFA"/>
    <w:rsid w:val="00D21393"/>
    <w:rsid w:val="00D214B9"/>
    <w:rsid w:val="00D214BB"/>
    <w:rsid w:val="00D21C30"/>
    <w:rsid w:val="00D21F29"/>
    <w:rsid w:val="00D22384"/>
    <w:rsid w:val="00D224BA"/>
    <w:rsid w:val="00D22712"/>
    <w:rsid w:val="00D22861"/>
    <w:rsid w:val="00D228C3"/>
    <w:rsid w:val="00D231A5"/>
    <w:rsid w:val="00D23C1C"/>
    <w:rsid w:val="00D24135"/>
    <w:rsid w:val="00D24910"/>
    <w:rsid w:val="00D24F43"/>
    <w:rsid w:val="00D2508A"/>
    <w:rsid w:val="00D25670"/>
    <w:rsid w:val="00D259EC"/>
    <w:rsid w:val="00D25EAA"/>
    <w:rsid w:val="00D25F51"/>
    <w:rsid w:val="00D26B2E"/>
    <w:rsid w:val="00D26CBD"/>
    <w:rsid w:val="00D26E42"/>
    <w:rsid w:val="00D26FC9"/>
    <w:rsid w:val="00D27230"/>
    <w:rsid w:val="00D27287"/>
    <w:rsid w:val="00D300B3"/>
    <w:rsid w:val="00D303EC"/>
    <w:rsid w:val="00D30C5B"/>
    <w:rsid w:val="00D30D8A"/>
    <w:rsid w:val="00D310FC"/>
    <w:rsid w:val="00D3126A"/>
    <w:rsid w:val="00D31698"/>
    <w:rsid w:val="00D3189D"/>
    <w:rsid w:val="00D31B29"/>
    <w:rsid w:val="00D31F6B"/>
    <w:rsid w:val="00D322DE"/>
    <w:rsid w:val="00D32484"/>
    <w:rsid w:val="00D32648"/>
    <w:rsid w:val="00D32675"/>
    <w:rsid w:val="00D329E8"/>
    <w:rsid w:val="00D32C7B"/>
    <w:rsid w:val="00D32E67"/>
    <w:rsid w:val="00D3394A"/>
    <w:rsid w:val="00D33F2D"/>
    <w:rsid w:val="00D349DE"/>
    <w:rsid w:val="00D354D4"/>
    <w:rsid w:val="00D35800"/>
    <w:rsid w:val="00D35801"/>
    <w:rsid w:val="00D35A17"/>
    <w:rsid w:val="00D364DA"/>
    <w:rsid w:val="00D36570"/>
    <w:rsid w:val="00D37DD4"/>
    <w:rsid w:val="00D37F5A"/>
    <w:rsid w:val="00D40479"/>
    <w:rsid w:val="00D40CAB"/>
    <w:rsid w:val="00D411F6"/>
    <w:rsid w:val="00D4120F"/>
    <w:rsid w:val="00D413D1"/>
    <w:rsid w:val="00D416B1"/>
    <w:rsid w:val="00D418D9"/>
    <w:rsid w:val="00D41D68"/>
    <w:rsid w:val="00D41D7A"/>
    <w:rsid w:val="00D41F24"/>
    <w:rsid w:val="00D41FBF"/>
    <w:rsid w:val="00D42D46"/>
    <w:rsid w:val="00D42E6C"/>
    <w:rsid w:val="00D433A3"/>
    <w:rsid w:val="00D443A6"/>
    <w:rsid w:val="00D4444B"/>
    <w:rsid w:val="00D447A1"/>
    <w:rsid w:val="00D4606C"/>
    <w:rsid w:val="00D461C9"/>
    <w:rsid w:val="00D46818"/>
    <w:rsid w:val="00D46B2E"/>
    <w:rsid w:val="00D47459"/>
    <w:rsid w:val="00D475CB"/>
    <w:rsid w:val="00D4767A"/>
    <w:rsid w:val="00D47AE2"/>
    <w:rsid w:val="00D50037"/>
    <w:rsid w:val="00D505C2"/>
    <w:rsid w:val="00D50607"/>
    <w:rsid w:val="00D51A73"/>
    <w:rsid w:val="00D52160"/>
    <w:rsid w:val="00D52195"/>
    <w:rsid w:val="00D5298F"/>
    <w:rsid w:val="00D52E74"/>
    <w:rsid w:val="00D52FFF"/>
    <w:rsid w:val="00D54029"/>
    <w:rsid w:val="00D54629"/>
    <w:rsid w:val="00D54C69"/>
    <w:rsid w:val="00D54D41"/>
    <w:rsid w:val="00D54FCA"/>
    <w:rsid w:val="00D5509B"/>
    <w:rsid w:val="00D5547A"/>
    <w:rsid w:val="00D55841"/>
    <w:rsid w:val="00D56FAE"/>
    <w:rsid w:val="00D57E79"/>
    <w:rsid w:val="00D6007C"/>
    <w:rsid w:val="00D6019F"/>
    <w:rsid w:val="00D602CD"/>
    <w:rsid w:val="00D60565"/>
    <w:rsid w:val="00D60EB2"/>
    <w:rsid w:val="00D62252"/>
    <w:rsid w:val="00D6233A"/>
    <w:rsid w:val="00D6252A"/>
    <w:rsid w:val="00D62E44"/>
    <w:rsid w:val="00D62F5B"/>
    <w:rsid w:val="00D635A3"/>
    <w:rsid w:val="00D6388E"/>
    <w:rsid w:val="00D639F5"/>
    <w:rsid w:val="00D63E6A"/>
    <w:rsid w:val="00D64A7D"/>
    <w:rsid w:val="00D64DE2"/>
    <w:rsid w:val="00D6501A"/>
    <w:rsid w:val="00D656BE"/>
    <w:rsid w:val="00D65CE9"/>
    <w:rsid w:val="00D66287"/>
    <w:rsid w:val="00D671BD"/>
    <w:rsid w:val="00D67216"/>
    <w:rsid w:val="00D67428"/>
    <w:rsid w:val="00D70324"/>
    <w:rsid w:val="00D70A36"/>
    <w:rsid w:val="00D71067"/>
    <w:rsid w:val="00D7117A"/>
    <w:rsid w:val="00D716C4"/>
    <w:rsid w:val="00D71869"/>
    <w:rsid w:val="00D7188D"/>
    <w:rsid w:val="00D71A98"/>
    <w:rsid w:val="00D724DA"/>
    <w:rsid w:val="00D728AC"/>
    <w:rsid w:val="00D72C22"/>
    <w:rsid w:val="00D73664"/>
    <w:rsid w:val="00D74276"/>
    <w:rsid w:val="00D74B4F"/>
    <w:rsid w:val="00D7545B"/>
    <w:rsid w:val="00D759F1"/>
    <w:rsid w:val="00D75F74"/>
    <w:rsid w:val="00D77139"/>
    <w:rsid w:val="00D7769A"/>
    <w:rsid w:val="00D77ADC"/>
    <w:rsid w:val="00D77BAD"/>
    <w:rsid w:val="00D8003C"/>
    <w:rsid w:val="00D800FB"/>
    <w:rsid w:val="00D803EF"/>
    <w:rsid w:val="00D80A02"/>
    <w:rsid w:val="00D80C44"/>
    <w:rsid w:val="00D823FF"/>
    <w:rsid w:val="00D8245B"/>
    <w:rsid w:val="00D83662"/>
    <w:rsid w:val="00D83FFD"/>
    <w:rsid w:val="00D84501"/>
    <w:rsid w:val="00D85141"/>
    <w:rsid w:val="00D8597F"/>
    <w:rsid w:val="00D85B0E"/>
    <w:rsid w:val="00D85DA1"/>
    <w:rsid w:val="00D861B2"/>
    <w:rsid w:val="00D87569"/>
    <w:rsid w:val="00D87603"/>
    <w:rsid w:val="00D878C7"/>
    <w:rsid w:val="00D87BF6"/>
    <w:rsid w:val="00D87CCD"/>
    <w:rsid w:val="00D91752"/>
    <w:rsid w:val="00D9175A"/>
    <w:rsid w:val="00D919BB"/>
    <w:rsid w:val="00D91B88"/>
    <w:rsid w:val="00D91FBD"/>
    <w:rsid w:val="00D922E5"/>
    <w:rsid w:val="00D93A77"/>
    <w:rsid w:val="00D93DE6"/>
    <w:rsid w:val="00D93E32"/>
    <w:rsid w:val="00D93F78"/>
    <w:rsid w:val="00D94606"/>
    <w:rsid w:val="00D94616"/>
    <w:rsid w:val="00D951DE"/>
    <w:rsid w:val="00D95D24"/>
    <w:rsid w:val="00D9658C"/>
    <w:rsid w:val="00D96A58"/>
    <w:rsid w:val="00D96D56"/>
    <w:rsid w:val="00D9700A"/>
    <w:rsid w:val="00D9796B"/>
    <w:rsid w:val="00D97B77"/>
    <w:rsid w:val="00D97E71"/>
    <w:rsid w:val="00DA0A94"/>
    <w:rsid w:val="00DA0AC1"/>
    <w:rsid w:val="00DA1806"/>
    <w:rsid w:val="00DA1C46"/>
    <w:rsid w:val="00DA2058"/>
    <w:rsid w:val="00DA2D59"/>
    <w:rsid w:val="00DA2DAC"/>
    <w:rsid w:val="00DA2FC9"/>
    <w:rsid w:val="00DA3450"/>
    <w:rsid w:val="00DA3B4E"/>
    <w:rsid w:val="00DA3DBC"/>
    <w:rsid w:val="00DA3FF1"/>
    <w:rsid w:val="00DA42E3"/>
    <w:rsid w:val="00DA56F1"/>
    <w:rsid w:val="00DA5B41"/>
    <w:rsid w:val="00DA657E"/>
    <w:rsid w:val="00DA6E7A"/>
    <w:rsid w:val="00DA768B"/>
    <w:rsid w:val="00DA7E0C"/>
    <w:rsid w:val="00DB0109"/>
    <w:rsid w:val="00DB039B"/>
    <w:rsid w:val="00DB0A08"/>
    <w:rsid w:val="00DB0CF2"/>
    <w:rsid w:val="00DB1012"/>
    <w:rsid w:val="00DB12D9"/>
    <w:rsid w:val="00DB16E2"/>
    <w:rsid w:val="00DB1E8F"/>
    <w:rsid w:val="00DB200A"/>
    <w:rsid w:val="00DB298A"/>
    <w:rsid w:val="00DB3018"/>
    <w:rsid w:val="00DB39DD"/>
    <w:rsid w:val="00DB3ADB"/>
    <w:rsid w:val="00DB3D63"/>
    <w:rsid w:val="00DB44C2"/>
    <w:rsid w:val="00DB50A0"/>
    <w:rsid w:val="00DB5274"/>
    <w:rsid w:val="00DB54E7"/>
    <w:rsid w:val="00DB5888"/>
    <w:rsid w:val="00DB5CF1"/>
    <w:rsid w:val="00DB5D7B"/>
    <w:rsid w:val="00DB6475"/>
    <w:rsid w:val="00DB65D9"/>
    <w:rsid w:val="00DB6C2C"/>
    <w:rsid w:val="00DB6C9D"/>
    <w:rsid w:val="00DB6CB6"/>
    <w:rsid w:val="00DB6FF0"/>
    <w:rsid w:val="00DB70AB"/>
    <w:rsid w:val="00DB7269"/>
    <w:rsid w:val="00DB74B0"/>
    <w:rsid w:val="00DB7AB2"/>
    <w:rsid w:val="00DB7C66"/>
    <w:rsid w:val="00DC0882"/>
    <w:rsid w:val="00DC0956"/>
    <w:rsid w:val="00DC0994"/>
    <w:rsid w:val="00DC09F0"/>
    <w:rsid w:val="00DC1891"/>
    <w:rsid w:val="00DC197E"/>
    <w:rsid w:val="00DC1D2E"/>
    <w:rsid w:val="00DC22AF"/>
    <w:rsid w:val="00DC251A"/>
    <w:rsid w:val="00DC27BC"/>
    <w:rsid w:val="00DC2947"/>
    <w:rsid w:val="00DC2C1E"/>
    <w:rsid w:val="00DC2CE4"/>
    <w:rsid w:val="00DC388D"/>
    <w:rsid w:val="00DC3C5C"/>
    <w:rsid w:val="00DC3FA6"/>
    <w:rsid w:val="00DC4C81"/>
    <w:rsid w:val="00DC5399"/>
    <w:rsid w:val="00DC5506"/>
    <w:rsid w:val="00DC5AC0"/>
    <w:rsid w:val="00DC5C14"/>
    <w:rsid w:val="00DC5DE0"/>
    <w:rsid w:val="00DC5F17"/>
    <w:rsid w:val="00DC5FCB"/>
    <w:rsid w:val="00DC64B8"/>
    <w:rsid w:val="00DC675B"/>
    <w:rsid w:val="00DC6CF8"/>
    <w:rsid w:val="00DC6DE0"/>
    <w:rsid w:val="00DC6DEF"/>
    <w:rsid w:val="00DC6ED2"/>
    <w:rsid w:val="00DC766B"/>
    <w:rsid w:val="00DC7B75"/>
    <w:rsid w:val="00DC7F56"/>
    <w:rsid w:val="00DD089C"/>
    <w:rsid w:val="00DD09D0"/>
    <w:rsid w:val="00DD0B11"/>
    <w:rsid w:val="00DD0B42"/>
    <w:rsid w:val="00DD0F6E"/>
    <w:rsid w:val="00DD10DD"/>
    <w:rsid w:val="00DD1A7E"/>
    <w:rsid w:val="00DD23E5"/>
    <w:rsid w:val="00DD2602"/>
    <w:rsid w:val="00DD3241"/>
    <w:rsid w:val="00DD3727"/>
    <w:rsid w:val="00DD3DB7"/>
    <w:rsid w:val="00DD4CF4"/>
    <w:rsid w:val="00DD515E"/>
    <w:rsid w:val="00DD5204"/>
    <w:rsid w:val="00DD529B"/>
    <w:rsid w:val="00DD5D2E"/>
    <w:rsid w:val="00DD60BF"/>
    <w:rsid w:val="00DD69E1"/>
    <w:rsid w:val="00DD6C77"/>
    <w:rsid w:val="00DD709A"/>
    <w:rsid w:val="00DD7456"/>
    <w:rsid w:val="00DD7681"/>
    <w:rsid w:val="00DD76A7"/>
    <w:rsid w:val="00DD774B"/>
    <w:rsid w:val="00DD7BC4"/>
    <w:rsid w:val="00DD7F88"/>
    <w:rsid w:val="00DE0313"/>
    <w:rsid w:val="00DE0E31"/>
    <w:rsid w:val="00DE168F"/>
    <w:rsid w:val="00DE194D"/>
    <w:rsid w:val="00DE1EC4"/>
    <w:rsid w:val="00DE23C9"/>
    <w:rsid w:val="00DE2918"/>
    <w:rsid w:val="00DE2A9A"/>
    <w:rsid w:val="00DE2D0E"/>
    <w:rsid w:val="00DE33BF"/>
    <w:rsid w:val="00DE3D6B"/>
    <w:rsid w:val="00DE424A"/>
    <w:rsid w:val="00DE4310"/>
    <w:rsid w:val="00DE4BA3"/>
    <w:rsid w:val="00DE52A8"/>
    <w:rsid w:val="00DE54A9"/>
    <w:rsid w:val="00DE577D"/>
    <w:rsid w:val="00DE589D"/>
    <w:rsid w:val="00DE5DBD"/>
    <w:rsid w:val="00DE61CD"/>
    <w:rsid w:val="00DE62BE"/>
    <w:rsid w:val="00DE631D"/>
    <w:rsid w:val="00DE63E5"/>
    <w:rsid w:val="00DE6462"/>
    <w:rsid w:val="00DE6C40"/>
    <w:rsid w:val="00DE6EAE"/>
    <w:rsid w:val="00DE7262"/>
    <w:rsid w:val="00DE74D0"/>
    <w:rsid w:val="00DF0246"/>
    <w:rsid w:val="00DF0370"/>
    <w:rsid w:val="00DF04E4"/>
    <w:rsid w:val="00DF071F"/>
    <w:rsid w:val="00DF0B37"/>
    <w:rsid w:val="00DF0C90"/>
    <w:rsid w:val="00DF0D14"/>
    <w:rsid w:val="00DF1027"/>
    <w:rsid w:val="00DF13C4"/>
    <w:rsid w:val="00DF15E8"/>
    <w:rsid w:val="00DF19FC"/>
    <w:rsid w:val="00DF2211"/>
    <w:rsid w:val="00DF27F2"/>
    <w:rsid w:val="00DF28D9"/>
    <w:rsid w:val="00DF2BFD"/>
    <w:rsid w:val="00DF2FC8"/>
    <w:rsid w:val="00DF3300"/>
    <w:rsid w:val="00DF3559"/>
    <w:rsid w:val="00DF37A7"/>
    <w:rsid w:val="00DF3D89"/>
    <w:rsid w:val="00DF46F5"/>
    <w:rsid w:val="00DF4932"/>
    <w:rsid w:val="00DF49FC"/>
    <w:rsid w:val="00DF4D8F"/>
    <w:rsid w:val="00DF51BF"/>
    <w:rsid w:val="00DF5229"/>
    <w:rsid w:val="00DF586A"/>
    <w:rsid w:val="00DF58BB"/>
    <w:rsid w:val="00DF6059"/>
    <w:rsid w:val="00DF6549"/>
    <w:rsid w:val="00DF6A1B"/>
    <w:rsid w:val="00DF6B02"/>
    <w:rsid w:val="00DF6CA6"/>
    <w:rsid w:val="00DF72D2"/>
    <w:rsid w:val="00DF74E2"/>
    <w:rsid w:val="00DF7AC4"/>
    <w:rsid w:val="00DF7B48"/>
    <w:rsid w:val="00E006AD"/>
    <w:rsid w:val="00E00ED3"/>
    <w:rsid w:val="00E00F50"/>
    <w:rsid w:val="00E017FB"/>
    <w:rsid w:val="00E019C9"/>
    <w:rsid w:val="00E01CD0"/>
    <w:rsid w:val="00E01E59"/>
    <w:rsid w:val="00E01E9F"/>
    <w:rsid w:val="00E0225A"/>
    <w:rsid w:val="00E0268C"/>
    <w:rsid w:val="00E03139"/>
    <w:rsid w:val="00E0351A"/>
    <w:rsid w:val="00E04CF6"/>
    <w:rsid w:val="00E059B6"/>
    <w:rsid w:val="00E05D39"/>
    <w:rsid w:val="00E06225"/>
    <w:rsid w:val="00E062E0"/>
    <w:rsid w:val="00E069DF"/>
    <w:rsid w:val="00E06CC9"/>
    <w:rsid w:val="00E06CF8"/>
    <w:rsid w:val="00E06D96"/>
    <w:rsid w:val="00E07005"/>
    <w:rsid w:val="00E07CA3"/>
    <w:rsid w:val="00E07DA8"/>
    <w:rsid w:val="00E10C2F"/>
    <w:rsid w:val="00E10C46"/>
    <w:rsid w:val="00E110F3"/>
    <w:rsid w:val="00E1123B"/>
    <w:rsid w:val="00E1172F"/>
    <w:rsid w:val="00E11922"/>
    <w:rsid w:val="00E12536"/>
    <w:rsid w:val="00E12762"/>
    <w:rsid w:val="00E12E5C"/>
    <w:rsid w:val="00E13287"/>
    <w:rsid w:val="00E141CF"/>
    <w:rsid w:val="00E14425"/>
    <w:rsid w:val="00E14B09"/>
    <w:rsid w:val="00E15012"/>
    <w:rsid w:val="00E15A15"/>
    <w:rsid w:val="00E15FAF"/>
    <w:rsid w:val="00E161D9"/>
    <w:rsid w:val="00E167EB"/>
    <w:rsid w:val="00E16F1C"/>
    <w:rsid w:val="00E177A7"/>
    <w:rsid w:val="00E20168"/>
    <w:rsid w:val="00E205EC"/>
    <w:rsid w:val="00E2073C"/>
    <w:rsid w:val="00E207CA"/>
    <w:rsid w:val="00E208DE"/>
    <w:rsid w:val="00E20A87"/>
    <w:rsid w:val="00E20BC5"/>
    <w:rsid w:val="00E20D7B"/>
    <w:rsid w:val="00E2163C"/>
    <w:rsid w:val="00E22130"/>
    <w:rsid w:val="00E22172"/>
    <w:rsid w:val="00E22207"/>
    <w:rsid w:val="00E2236B"/>
    <w:rsid w:val="00E224B4"/>
    <w:rsid w:val="00E22D9B"/>
    <w:rsid w:val="00E22E91"/>
    <w:rsid w:val="00E230FA"/>
    <w:rsid w:val="00E23EF2"/>
    <w:rsid w:val="00E240FE"/>
    <w:rsid w:val="00E24128"/>
    <w:rsid w:val="00E2438B"/>
    <w:rsid w:val="00E24B74"/>
    <w:rsid w:val="00E25CEB"/>
    <w:rsid w:val="00E25D99"/>
    <w:rsid w:val="00E26817"/>
    <w:rsid w:val="00E26D0E"/>
    <w:rsid w:val="00E2711E"/>
    <w:rsid w:val="00E27357"/>
    <w:rsid w:val="00E27678"/>
    <w:rsid w:val="00E279F6"/>
    <w:rsid w:val="00E27BBB"/>
    <w:rsid w:val="00E27C31"/>
    <w:rsid w:val="00E27E46"/>
    <w:rsid w:val="00E3093C"/>
    <w:rsid w:val="00E3191F"/>
    <w:rsid w:val="00E31A5E"/>
    <w:rsid w:val="00E31B61"/>
    <w:rsid w:val="00E31F50"/>
    <w:rsid w:val="00E32799"/>
    <w:rsid w:val="00E328DA"/>
    <w:rsid w:val="00E32B75"/>
    <w:rsid w:val="00E32CAE"/>
    <w:rsid w:val="00E3327F"/>
    <w:rsid w:val="00E33293"/>
    <w:rsid w:val="00E33330"/>
    <w:rsid w:val="00E33608"/>
    <w:rsid w:val="00E34BA1"/>
    <w:rsid w:val="00E352D5"/>
    <w:rsid w:val="00E35E80"/>
    <w:rsid w:val="00E36A5D"/>
    <w:rsid w:val="00E36CD1"/>
    <w:rsid w:val="00E37041"/>
    <w:rsid w:val="00E37173"/>
    <w:rsid w:val="00E3740B"/>
    <w:rsid w:val="00E37601"/>
    <w:rsid w:val="00E37A59"/>
    <w:rsid w:val="00E37B5A"/>
    <w:rsid w:val="00E37E50"/>
    <w:rsid w:val="00E37F34"/>
    <w:rsid w:val="00E400D5"/>
    <w:rsid w:val="00E40D58"/>
    <w:rsid w:val="00E410D5"/>
    <w:rsid w:val="00E411D2"/>
    <w:rsid w:val="00E41577"/>
    <w:rsid w:val="00E41B4E"/>
    <w:rsid w:val="00E42AA3"/>
    <w:rsid w:val="00E42D43"/>
    <w:rsid w:val="00E42D77"/>
    <w:rsid w:val="00E42D88"/>
    <w:rsid w:val="00E4400F"/>
    <w:rsid w:val="00E44DB8"/>
    <w:rsid w:val="00E453A6"/>
    <w:rsid w:val="00E453AF"/>
    <w:rsid w:val="00E459DB"/>
    <w:rsid w:val="00E468AD"/>
    <w:rsid w:val="00E46B43"/>
    <w:rsid w:val="00E46CBE"/>
    <w:rsid w:val="00E46E80"/>
    <w:rsid w:val="00E471CB"/>
    <w:rsid w:val="00E472F7"/>
    <w:rsid w:val="00E501FD"/>
    <w:rsid w:val="00E50A44"/>
    <w:rsid w:val="00E50ACE"/>
    <w:rsid w:val="00E50C69"/>
    <w:rsid w:val="00E51515"/>
    <w:rsid w:val="00E517BA"/>
    <w:rsid w:val="00E52074"/>
    <w:rsid w:val="00E52593"/>
    <w:rsid w:val="00E52888"/>
    <w:rsid w:val="00E52D13"/>
    <w:rsid w:val="00E534CF"/>
    <w:rsid w:val="00E538FF"/>
    <w:rsid w:val="00E53951"/>
    <w:rsid w:val="00E53B56"/>
    <w:rsid w:val="00E53C01"/>
    <w:rsid w:val="00E53C1C"/>
    <w:rsid w:val="00E53C39"/>
    <w:rsid w:val="00E53D4D"/>
    <w:rsid w:val="00E54AD9"/>
    <w:rsid w:val="00E54AF4"/>
    <w:rsid w:val="00E55205"/>
    <w:rsid w:val="00E554E6"/>
    <w:rsid w:val="00E55B60"/>
    <w:rsid w:val="00E55D94"/>
    <w:rsid w:val="00E55DEB"/>
    <w:rsid w:val="00E561F4"/>
    <w:rsid w:val="00E569EC"/>
    <w:rsid w:val="00E574DC"/>
    <w:rsid w:val="00E57521"/>
    <w:rsid w:val="00E575DE"/>
    <w:rsid w:val="00E575FF"/>
    <w:rsid w:val="00E5763F"/>
    <w:rsid w:val="00E60368"/>
    <w:rsid w:val="00E603E0"/>
    <w:rsid w:val="00E60DB0"/>
    <w:rsid w:val="00E6147A"/>
    <w:rsid w:val="00E62031"/>
    <w:rsid w:val="00E628CD"/>
    <w:rsid w:val="00E62A73"/>
    <w:rsid w:val="00E62F8D"/>
    <w:rsid w:val="00E6336C"/>
    <w:rsid w:val="00E63E28"/>
    <w:rsid w:val="00E64103"/>
    <w:rsid w:val="00E6501E"/>
    <w:rsid w:val="00E6544F"/>
    <w:rsid w:val="00E65831"/>
    <w:rsid w:val="00E660E0"/>
    <w:rsid w:val="00E66268"/>
    <w:rsid w:val="00E66608"/>
    <w:rsid w:val="00E66625"/>
    <w:rsid w:val="00E666B6"/>
    <w:rsid w:val="00E66849"/>
    <w:rsid w:val="00E668BA"/>
    <w:rsid w:val="00E66953"/>
    <w:rsid w:val="00E66BDE"/>
    <w:rsid w:val="00E674CE"/>
    <w:rsid w:val="00E67547"/>
    <w:rsid w:val="00E67821"/>
    <w:rsid w:val="00E678C8"/>
    <w:rsid w:val="00E67C4C"/>
    <w:rsid w:val="00E67E5B"/>
    <w:rsid w:val="00E67FF0"/>
    <w:rsid w:val="00E70140"/>
    <w:rsid w:val="00E7014B"/>
    <w:rsid w:val="00E71152"/>
    <w:rsid w:val="00E715A0"/>
    <w:rsid w:val="00E71682"/>
    <w:rsid w:val="00E71D53"/>
    <w:rsid w:val="00E72236"/>
    <w:rsid w:val="00E72265"/>
    <w:rsid w:val="00E72810"/>
    <w:rsid w:val="00E73397"/>
    <w:rsid w:val="00E738CF"/>
    <w:rsid w:val="00E7395B"/>
    <w:rsid w:val="00E74AF5"/>
    <w:rsid w:val="00E74C49"/>
    <w:rsid w:val="00E751EA"/>
    <w:rsid w:val="00E75A8D"/>
    <w:rsid w:val="00E75E02"/>
    <w:rsid w:val="00E76225"/>
    <w:rsid w:val="00E76508"/>
    <w:rsid w:val="00E7683B"/>
    <w:rsid w:val="00E76F93"/>
    <w:rsid w:val="00E77319"/>
    <w:rsid w:val="00E773E3"/>
    <w:rsid w:val="00E8055F"/>
    <w:rsid w:val="00E80760"/>
    <w:rsid w:val="00E8099A"/>
    <w:rsid w:val="00E80B34"/>
    <w:rsid w:val="00E8106E"/>
    <w:rsid w:val="00E812F2"/>
    <w:rsid w:val="00E816EC"/>
    <w:rsid w:val="00E81EE6"/>
    <w:rsid w:val="00E8225B"/>
    <w:rsid w:val="00E82705"/>
    <w:rsid w:val="00E82AA0"/>
    <w:rsid w:val="00E8323D"/>
    <w:rsid w:val="00E84086"/>
    <w:rsid w:val="00E8444C"/>
    <w:rsid w:val="00E84ABE"/>
    <w:rsid w:val="00E85D46"/>
    <w:rsid w:val="00E85FE8"/>
    <w:rsid w:val="00E8602C"/>
    <w:rsid w:val="00E8606C"/>
    <w:rsid w:val="00E8627A"/>
    <w:rsid w:val="00E87694"/>
    <w:rsid w:val="00E87D8A"/>
    <w:rsid w:val="00E906E8"/>
    <w:rsid w:val="00E90B8D"/>
    <w:rsid w:val="00E910AB"/>
    <w:rsid w:val="00E91565"/>
    <w:rsid w:val="00E916BC"/>
    <w:rsid w:val="00E9237D"/>
    <w:rsid w:val="00E92844"/>
    <w:rsid w:val="00E92AB7"/>
    <w:rsid w:val="00E92F37"/>
    <w:rsid w:val="00E931FA"/>
    <w:rsid w:val="00E93628"/>
    <w:rsid w:val="00E93F71"/>
    <w:rsid w:val="00E93FC1"/>
    <w:rsid w:val="00E94266"/>
    <w:rsid w:val="00E94F5F"/>
    <w:rsid w:val="00E952C1"/>
    <w:rsid w:val="00E9546F"/>
    <w:rsid w:val="00E95F3D"/>
    <w:rsid w:val="00E96010"/>
    <w:rsid w:val="00E96079"/>
    <w:rsid w:val="00E968E0"/>
    <w:rsid w:val="00E96931"/>
    <w:rsid w:val="00E9722D"/>
    <w:rsid w:val="00E97440"/>
    <w:rsid w:val="00E97972"/>
    <w:rsid w:val="00E97D85"/>
    <w:rsid w:val="00E97E24"/>
    <w:rsid w:val="00EA036B"/>
    <w:rsid w:val="00EA15D4"/>
    <w:rsid w:val="00EA1D65"/>
    <w:rsid w:val="00EA1E71"/>
    <w:rsid w:val="00EA2103"/>
    <w:rsid w:val="00EA2BCC"/>
    <w:rsid w:val="00EA2E74"/>
    <w:rsid w:val="00EA330E"/>
    <w:rsid w:val="00EA36E8"/>
    <w:rsid w:val="00EA37DF"/>
    <w:rsid w:val="00EA39A1"/>
    <w:rsid w:val="00EA3F17"/>
    <w:rsid w:val="00EA40D8"/>
    <w:rsid w:val="00EA48B1"/>
    <w:rsid w:val="00EA4A80"/>
    <w:rsid w:val="00EA4F65"/>
    <w:rsid w:val="00EA4FA5"/>
    <w:rsid w:val="00EA5324"/>
    <w:rsid w:val="00EA5B2D"/>
    <w:rsid w:val="00EA5D35"/>
    <w:rsid w:val="00EA5D53"/>
    <w:rsid w:val="00EA5D7D"/>
    <w:rsid w:val="00EA6413"/>
    <w:rsid w:val="00EA78A6"/>
    <w:rsid w:val="00EA7997"/>
    <w:rsid w:val="00EA7CED"/>
    <w:rsid w:val="00EA7E6F"/>
    <w:rsid w:val="00EB0016"/>
    <w:rsid w:val="00EB03A6"/>
    <w:rsid w:val="00EB0C01"/>
    <w:rsid w:val="00EB156F"/>
    <w:rsid w:val="00EB2510"/>
    <w:rsid w:val="00EB2CD0"/>
    <w:rsid w:val="00EB3CFD"/>
    <w:rsid w:val="00EB3D16"/>
    <w:rsid w:val="00EB43C7"/>
    <w:rsid w:val="00EB489F"/>
    <w:rsid w:val="00EB4B89"/>
    <w:rsid w:val="00EB5054"/>
    <w:rsid w:val="00EB51B4"/>
    <w:rsid w:val="00EB5282"/>
    <w:rsid w:val="00EB5A88"/>
    <w:rsid w:val="00EB5E51"/>
    <w:rsid w:val="00EB6AD1"/>
    <w:rsid w:val="00EB6DAA"/>
    <w:rsid w:val="00EC01DD"/>
    <w:rsid w:val="00EC028B"/>
    <w:rsid w:val="00EC0715"/>
    <w:rsid w:val="00EC0786"/>
    <w:rsid w:val="00EC13FD"/>
    <w:rsid w:val="00EC157F"/>
    <w:rsid w:val="00EC15A0"/>
    <w:rsid w:val="00EC15B8"/>
    <w:rsid w:val="00EC1C5D"/>
    <w:rsid w:val="00EC322B"/>
    <w:rsid w:val="00EC36D1"/>
    <w:rsid w:val="00EC4326"/>
    <w:rsid w:val="00EC446E"/>
    <w:rsid w:val="00EC4AEC"/>
    <w:rsid w:val="00EC5011"/>
    <w:rsid w:val="00EC52C7"/>
    <w:rsid w:val="00EC574E"/>
    <w:rsid w:val="00EC596C"/>
    <w:rsid w:val="00EC5CEE"/>
    <w:rsid w:val="00EC61C4"/>
    <w:rsid w:val="00EC63D9"/>
    <w:rsid w:val="00EC65D1"/>
    <w:rsid w:val="00EC6735"/>
    <w:rsid w:val="00EC6C1F"/>
    <w:rsid w:val="00EC6ECA"/>
    <w:rsid w:val="00EC6F09"/>
    <w:rsid w:val="00EC71DD"/>
    <w:rsid w:val="00EC734A"/>
    <w:rsid w:val="00EC7A84"/>
    <w:rsid w:val="00ED01DA"/>
    <w:rsid w:val="00ED0B3C"/>
    <w:rsid w:val="00ED0DEA"/>
    <w:rsid w:val="00ED1ACE"/>
    <w:rsid w:val="00ED1AD9"/>
    <w:rsid w:val="00ED1B60"/>
    <w:rsid w:val="00ED1BAF"/>
    <w:rsid w:val="00ED1C3B"/>
    <w:rsid w:val="00ED1D1B"/>
    <w:rsid w:val="00ED2B55"/>
    <w:rsid w:val="00ED2C9A"/>
    <w:rsid w:val="00ED30EB"/>
    <w:rsid w:val="00ED3473"/>
    <w:rsid w:val="00ED39E3"/>
    <w:rsid w:val="00ED42ED"/>
    <w:rsid w:val="00ED42F0"/>
    <w:rsid w:val="00ED464F"/>
    <w:rsid w:val="00ED46AD"/>
    <w:rsid w:val="00ED49D9"/>
    <w:rsid w:val="00ED4B55"/>
    <w:rsid w:val="00ED5536"/>
    <w:rsid w:val="00ED5D38"/>
    <w:rsid w:val="00ED607E"/>
    <w:rsid w:val="00ED629A"/>
    <w:rsid w:val="00ED64E2"/>
    <w:rsid w:val="00ED6542"/>
    <w:rsid w:val="00ED6983"/>
    <w:rsid w:val="00ED698A"/>
    <w:rsid w:val="00ED71B4"/>
    <w:rsid w:val="00ED7287"/>
    <w:rsid w:val="00ED74CB"/>
    <w:rsid w:val="00ED782C"/>
    <w:rsid w:val="00ED78D0"/>
    <w:rsid w:val="00ED7908"/>
    <w:rsid w:val="00EE0B2E"/>
    <w:rsid w:val="00EE0E33"/>
    <w:rsid w:val="00EE129D"/>
    <w:rsid w:val="00EE1AE1"/>
    <w:rsid w:val="00EE1D0C"/>
    <w:rsid w:val="00EE2335"/>
    <w:rsid w:val="00EE24EE"/>
    <w:rsid w:val="00EE2619"/>
    <w:rsid w:val="00EE2668"/>
    <w:rsid w:val="00EE2A30"/>
    <w:rsid w:val="00EE2DCD"/>
    <w:rsid w:val="00EE3613"/>
    <w:rsid w:val="00EE3ADC"/>
    <w:rsid w:val="00EE3CFE"/>
    <w:rsid w:val="00EE4C1B"/>
    <w:rsid w:val="00EE5107"/>
    <w:rsid w:val="00EE525A"/>
    <w:rsid w:val="00EE535D"/>
    <w:rsid w:val="00EE56E8"/>
    <w:rsid w:val="00EE5AC2"/>
    <w:rsid w:val="00EE5DFC"/>
    <w:rsid w:val="00EE6964"/>
    <w:rsid w:val="00EE6D66"/>
    <w:rsid w:val="00EE6E24"/>
    <w:rsid w:val="00EE7358"/>
    <w:rsid w:val="00EE7707"/>
    <w:rsid w:val="00EE77E5"/>
    <w:rsid w:val="00EE79C3"/>
    <w:rsid w:val="00EF0727"/>
    <w:rsid w:val="00EF0A3D"/>
    <w:rsid w:val="00EF1692"/>
    <w:rsid w:val="00EF1920"/>
    <w:rsid w:val="00EF1A39"/>
    <w:rsid w:val="00EF1FD5"/>
    <w:rsid w:val="00EF293C"/>
    <w:rsid w:val="00EF2C73"/>
    <w:rsid w:val="00EF3695"/>
    <w:rsid w:val="00EF37AB"/>
    <w:rsid w:val="00EF3AE0"/>
    <w:rsid w:val="00EF3AEA"/>
    <w:rsid w:val="00EF3BF5"/>
    <w:rsid w:val="00EF3D77"/>
    <w:rsid w:val="00EF3DA2"/>
    <w:rsid w:val="00EF3EF6"/>
    <w:rsid w:val="00EF44BC"/>
    <w:rsid w:val="00EF4CEF"/>
    <w:rsid w:val="00EF6134"/>
    <w:rsid w:val="00EF6156"/>
    <w:rsid w:val="00EF63EE"/>
    <w:rsid w:val="00EF6E49"/>
    <w:rsid w:val="00EF7435"/>
    <w:rsid w:val="00EF7652"/>
    <w:rsid w:val="00F0046B"/>
    <w:rsid w:val="00F0065A"/>
    <w:rsid w:val="00F00D71"/>
    <w:rsid w:val="00F00FA9"/>
    <w:rsid w:val="00F00FF3"/>
    <w:rsid w:val="00F01192"/>
    <w:rsid w:val="00F011F4"/>
    <w:rsid w:val="00F02115"/>
    <w:rsid w:val="00F02BE7"/>
    <w:rsid w:val="00F0321D"/>
    <w:rsid w:val="00F03BB7"/>
    <w:rsid w:val="00F0421A"/>
    <w:rsid w:val="00F0427F"/>
    <w:rsid w:val="00F045E9"/>
    <w:rsid w:val="00F04C24"/>
    <w:rsid w:val="00F04EA1"/>
    <w:rsid w:val="00F05A55"/>
    <w:rsid w:val="00F05DAD"/>
    <w:rsid w:val="00F05F25"/>
    <w:rsid w:val="00F06695"/>
    <w:rsid w:val="00F069AC"/>
    <w:rsid w:val="00F06B50"/>
    <w:rsid w:val="00F06D59"/>
    <w:rsid w:val="00F07088"/>
    <w:rsid w:val="00F07118"/>
    <w:rsid w:val="00F0757E"/>
    <w:rsid w:val="00F0796D"/>
    <w:rsid w:val="00F07B98"/>
    <w:rsid w:val="00F07F2A"/>
    <w:rsid w:val="00F1003A"/>
    <w:rsid w:val="00F1019D"/>
    <w:rsid w:val="00F10B26"/>
    <w:rsid w:val="00F11069"/>
    <w:rsid w:val="00F111DE"/>
    <w:rsid w:val="00F115F5"/>
    <w:rsid w:val="00F1165B"/>
    <w:rsid w:val="00F121C8"/>
    <w:rsid w:val="00F122D4"/>
    <w:rsid w:val="00F126AA"/>
    <w:rsid w:val="00F12F79"/>
    <w:rsid w:val="00F13015"/>
    <w:rsid w:val="00F13258"/>
    <w:rsid w:val="00F14222"/>
    <w:rsid w:val="00F14540"/>
    <w:rsid w:val="00F151DD"/>
    <w:rsid w:val="00F15397"/>
    <w:rsid w:val="00F15CBD"/>
    <w:rsid w:val="00F15D5D"/>
    <w:rsid w:val="00F16125"/>
    <w:rsid w:val="00F16598"/>
    <w:rsid w:val="00F1684C"/>
    <w:rsid w:val="00F16EB9"/>
    <w:rsid w:val="00F176A5"/>
    <w:rsid w:val="00F17A85"/>
    <w:rsid w:val="00F20134"/>
    <w:rsid w:val="00F20428"/>
    <w:rsid w:val="00F20C13"/>
    <w:rsid w:val="00F210F1"/>
    <w:rsid w:val="00F2288D"/>
    <w:rsid w:val="00F2297F"/>
    <w:rsid w:val="00F22B8F"/>
    <w:rsid w:val="00F23C17"/>
    <w:rsid w:val="00F23DEF"/>
    <w:rsid w:val="00F2485C"/>
    <w:rsid w:val="00F24A57"/>
    <w:rsid w:val="00F24C29"/>
    <w:rsid w:val="00F24E96"/>
    <w:rsid w:val="00F25010"/>
    <w:rsid w:val="00F251DB"/>
    <w:rsid w:val="00F25298"/>
    <w:rsid w:val="00F252BA"/>
    <w:rsid w:val="00F253DB"/>
    <w:rsid w:val="00F255D1"/>
    <w:rsid w:val="00F25849"/>
    <w:rsid w:val="00F26130"/>
    <w:rsid w:val="00F261C7"/>
    <w:rsid w:val="00F2636C"/>
    <w:rsid w:val="00F26473"/>
    <w:rsid w:val="00F2651C"/>
    <w:rsid w:val="00F269AC"/>
    <w:rsid w:val="00F269B8"/>
    <w:rsid w:val="00F26B15"/>
    <w:rsid w:val="00F26D91"/>
    <w:rsid w:val="00F27623"/>
    <w:rsid w:val="00F303E2"/>
    <w:rsid w:val="00F30A92"/>
    <w:rsid w:val="00F30E41"/>
    <w:rsid w:val="00F31066"/>
    <w:rsid w:val="00F3137C"/>
    <w:rsid w:val="00F315C0"/>
    <w:rsid w:val="00F316FF"/>
    <w:rsid w:val="00F3188B"/>
    <w:rsid w:val="00F31AE2"/>
    <w:rsid w:val="00F32118"/>
    <w:rsid w:val="00F32584"/>
    <w:rsid w:val="00F325F9"/>
    <w:rsid w:val="00F3280E"/>
    <w:rsid w:val="00F32FF3"/>
    <w:rsid w:val="00F3353B"/>
    <w:rsid w:val="00F3357C"/>
    <w:rsid w:val="00F337C9"/>
    <w:rsid w:val="00F337D1"/>
    <w:rsid w:val="00F33F10"/>
    <w:rsid w:val="00F34568"/>
    <w:rsid w:val="00F35179"/>
    <w:rsid w:val="00F35231"/>
    <w:rsid w:val="00F361A8"/>
    <w:rsid w:val="00F362A1"/>
    <w:rsid w:val="00F364B9"/>
    <w:rsid w:val="00F364BC"/>
    <w:rsid w:val="00F36608"/>
    <w:rsid w:val="00F375F9"/>
    <w:rsid w:val="00F37DEF"/>
    <w:rsid w:val="00F40308"/>
    <w:rsid w:val="00F4090A"/>
    <w:rsid w:val="00F40D34"/>
    <w:rsid w:val="00F40EC4"/>
    <w:rsid w:val="00F420D8"/>
    <w:rsid w:val="00F426C5"/>
    <w:rsid w:val="00F429FC"/>
    <w:rsid w:val="00F42AD2"/>
    <w:rsid w:val="00F42EDA"/>
    <w:rsid w:val="00F43C6B"/>
    <w:rsid w:val="00F44296"/>
    <w:rsid w:val="00F45028"/>
    <w:rsid w:val="00F45479"/>
    <w:rsid w:val="00F4586D"/>
    <w:rsid w:val="00F45FA7"/>
    <w:rsid w:val="00F4662F"/>
    <w:rsid w:val="00F466E6"/>
    <w:rsid w:val="00F46855"/>
    <w:rsid w:val="00F46A8B"/>
    <w:rsid w:val="00F478F7"/>
    <w:rsid w:val="00F47966"/>
    <w:rsid w:val="00F47AFA"/>
    <w:rsid w:val="00F50508"/>
    <w:rsid w:val="00F5085C"/>
    <w:rsid w:val="00F51364"/>
    <w:rsid w:val="00F51518"/>
    <w:rsid w:val="00F51623"/>
    <w:rsid w:val="00F5196A"/>
    <w:rsid w:val="00F51E47"/>
    <w:rsid w:val="00F52903"/>
    <w:rsid w:val="00F53485"/>
    <w:rsid w:val="00F535C4"/>
    <w:rsid w:val="00F5374A"/>
    <w:rsid w:val="00F53817"/>
    <w:rsid w:val="00F53890"/>
    <w:rsid w:val="00F53DE5"/>
    <w:rsid w:val="00F54320"/>
    <w:rsid w:val="00F545CE"/>
    <w:rsid w:val="00F5528F"/>
    <w:rsid w:val="00F5561F"/>
    <w:rsid w:val="00F55EE1"/>
    <w:rsid w:val="00F56008"/>
    <w:rsid w:val="00F56CF9"/>
    <w:rsid w:val="00F56D59"/>
    <w:rsid w:val="00F56ECF"/>
    <w:rsid w:val="00F570E0"/>
    <w:rsid w:val="00F57246"/>
    <w:rsid w:val="00F572B2"/>
    <w:rsid w:val="00F576BD"/>
    <w:rsid w:val="00F5777E"/>
    <w:rsid w:val="00F57D7F"/>
    <w:rsid w:val="00F57DED"/>
    <w:rsid w:val="00F57E37"/>
    <w:rsid w:val="00F57E44"/>
    <w:rsid w:val="00F57FA1"/>
    <w:rsid w:val="00F601D0"/>
    <w:rsid w:val="00F60B99"/>
    <w:rsid w:val="00F6134B"/>
    <w:rsid w:val="00F61845"/>
    <w:rsid w:val="00F61C7A"/>
    <w:rsid w:val="00F623C2"/>
    <w:rsid w:val="00F6292E"/>
    <w:rsid w:val="00F62B06"/>
    <w:rsid w:val="00F62B30"/>
    <w:rsid w:val="00F62E07"/>
    <w:rsid w:val="00F630C2"/>
    <w:rsid w:val="00F63110"/>
    <w:rsid w:val="00F63962"/>
    <w:rsid w:val="00F63A2B"/>
    <w:rsid w:val="00F63A62"/>
    <w:rsid w:val="00F64743"/>
    <w:rsid w:val="00F64827"/>
    <w:rsid w:val="00F64BC6"/>
    <w:rsid w:val="00F64E11"/>
    <w:rsid w:val="00F64E3F"/>
    <w:rsid w:val="00F64FE1"/>
    <w:rsid w:val="00F654B2"/>
    <w:rsid w:val="00F65505"/>
    <w:rsid w:val="00F65680"/>
    <w:rsid w:val="00F65730"/>
    <w:rsid w:val="00F65E06"/>
    <w:rsid w:val="00F669F3"/>
    <w:rsid w:val="00F7024D"/>
    <w:rsid w:val="00F70763"/>
    <w:rsid w:val="00F70889"/>
    <w:rsid w:val="00F70FBA"/>
    <w:rsid w:val="00F71092"/>
    <w:rsid w:val="00F712C3"/>
    <w:rsid w:val="00F71ADC"/>
    <w:rsid w:val="00F726D2"/>
    <w:rsid w:val="00F728F7"/>
    <w:rsid w:val="00F72DDC"/>
    <w:rsid w:val="00F7319F"/>
    <w:rsid w:val="00F7336B"/>
    <w:rsid w:val="00F737A1"/>
    <w:rsid w:val="00F73CF9"/>
    <w:rsid w:val="00F73D1A"/>
    <w:rsid w:val="00F73DBC"/>
    <w:rsid w:val="00F73DE6"/>
    <w:rsid w:val="00F73DF1"/>
    <w:rsid w:val="00F73E5E"/>
    <w:rsid w:val="00F7482B"/>
    <w:rsid w:val="00F74967"/>
    <w:rsid w:val="00F74FCD"/>
    <w:rsid w:val="00F7555D"/>
    <w:rsid w:val="00F759CC"/>
    <w:rsid w:val="00F75D87"/>
    <w:rsid w:val="00F75E00"/>
    <w:rsid w:val="00F76324"/>
    <w:rsid w:val="00F767CC"/>
    <w:rsid w:val="00F76B0D"/>
    <w:rsid w:val="00F76D23"/>
    <w:rsid w:val="00F76E9D"/>
    <w:rsid w:val="00F77122"/>
    <w:rsid w:val="00F7721F"/>
    <w:rsid w:val="00F773DC"/>
    <w:rsid w:val="00F77910"/>
    <w:rsid w:val="00F7795B"/>
    <w:rsid w:val="00F779D7"/>
    <w:rsid w:val="00F77F7F"/>
    <w:rsid w:val="00F801B7"/>
    <w:rsid w:val="00F8084F"/>
    <w:rsid w:val="00F80DFD"/>
    <w:rsid w:val="00F811C7"/>
    <w:rsid w:val="00F811C8"/>
    <w:rsid w:val="00F81438"/>
    <w:rsid w:val="00F81CF7"/>
    <w:rsid w:val="00F81FB9"/>
    <w:rsid w:val="00F820EB"/>
    <w:rsid w:val="00F82F1A"/>
    <w:rsid w:val="00F8357C"/>
    <w:rsid w:val="00F83D01"/>
    <w:rsid w:val="00F8400B"/>
    <w:rsid w:val="00F84079"/>
    <w:rsid w:val="00F84131"/>
    <w:rsid w:val="00F8503F"/>
    <w:rsid w:val="00F85266"/>
    <w:rsid w:val="00F857E5"/>
    <w:rsid w:val="00F85AB5"/>
    <w:rsid w:val="00F85D08"/>
    <w:rsid w:val="00F86DCF"/>
    <w:rsid w:val="00F87458"/>
    <w:rsid w:val="00F87836"/>
    <w:rsid w:val="00F87863"/>
    <w:rsid w:val="00F87DF4"/>
    <w:rsid w:val="00F90004"/>
    <w:rsid w:val="00F90639"/>
    <w:rsid w:val="00F90E0B"/>
    <w:rsid w:val="00F91074"/>
    <w:rsid w:val="00F91079"/>
    <w:rsid w:val="00F912A3"/>
    <w:rsid w:val="00F9150F"/>
    <w:rsid w:val="00F91993"/>
    <w:rsid w:val="00F919E4"/>
    <w:rsid w:val="00F91DD8"/>
    <w:rsid w:val="00F91DFE"/>
    <w:rsid w:val="00F924DC"/>
    <w:rsid w:val="00F92CAE"/>
    <w:rsid w:val="00F9339F"/>
    <w:rsid w:val="00F9342B"/>
    <w:rsid w:val="00F9354A"/>
    <w:rsid w:val="00F935B6"/>
    <w:rsid w:val="00F93921"/>
    <w:rsid w:val="00F9439A"/>
    <w:rsid w:val="00F9445C"/>
    <w:rsid w:val="00F95403"/>
    <w:rsid w:val="00F95567"/>
    <w:rsid w:val="00F9574D"/>
    <w:rsid w:val="00F9652E"/>
    <w:rsid w:val="00F97302"/>
    <w:rsid w:val="00F97750"/>
    <w:rsid w:val="00F97DAF"/>
    <w:rsid w:val="00FA055C"/>
    <w:rsid w:val="00FA0E42"/>
    <w:rsid w:val="00FA0E45"/>
    <w:rsid w:val="00FA18AA"/>
    <w:rsid w:val="00FA1E55"/>
    <w:rsid w:val="00FA2AE1"/>
    <w:rsid w:val="00FA2BD3"/>
    <w:rsid w:val="00FA3819"/>
    <w:rsid w:val="00FA3A38"/>
    <w:rsid w:val="00FA418B"/>
    <w:rsid w:val="00FA479F"/>
    <w:rsid w:val="00FA47C2"/>
    <w:rsid w:val="00FA4C58"/>
    <w:rsid w:val="00FA4ECF"/>
    <w:rsid w:val="00FA50E2"/>
    <w:rsid w:val="00FA58AB"/>
    <w:rsid w:val="00FA5B88"/>
    <w:rsid w:val="00FA5ED6"/>
    <w:rsid w:val="00FA60F5"/>
    <w:rsid w:val="00FA6300"/>
    <w:rsid w:val="00FA6F69"/>
    <w:rsid w:val="00FA7C2D"/>
    <w:rsid w:val="00FA7EF6"/>
    <w:rsid w:val="00FA7FB7"/>
    <w:rsid w:val="00FB0087"/>
    <w:rsid w:val="00FB070E"/>
    <w:rsid w:val="00FB080B"/>
    <w:rsid w:val="00FB0968"/>
    <w:rsid w:val="00FB0C9F"/>
    <w:rsid w:val="00FB136C"/>
    <w:rsid w:val="00FB13B5"/>
    <w:rsid w:val="00FB16A6"/>
    <w:rsid w:val="00FB1D73"/>
    <w:rsid w:val="00FB20A4"/>
    <w:rsid w:val="00FB23EB"/>
    <w:rsid w:val="00FB25AA"/>
    <w:rsid w:val="00FB25E9"/>
    <w:rsid w:val="00FB27E7"/>
    <w:rsid w:val="00FB29C9"/>
    <w:rsid w:val="00FB3292"/>
    <w:rsid w:val="00FB3B44"/>
    <w:rsid w:val="00FB4055"/>
    <w:rsid w:val="00FB4831"/>
    <w:rsid w:val="00FB4C98"/>
    <w:rsid w:val="00FB5065"/>
    <w:rsid w:val="00FB55FF"/>
    <w:rsid w:val="00FB5D56"/>
    <w:rsid w:val="00FB653B"/>
    <w:rsid w:val="00FB6607"/>
    <w:rsid w:val="00FB6683"/>
    <w:rsid w:val="00FB67CA"/>
    <w:rsid w:val="00FB7370"/>
    <w:rsid w:val="00FB7491"/>
    <w:rsid w:val="00FB772C"/>
    <w:rsid w:val="00FB7B79"/>
    <w:rsid w:val="00FC0115"/>
    <w:rsid w:val="00FC044C"/>
    <w:rsid w:val="00FC08EC"/>
    <w:rsid w:val="00FC0C72"/>
    <w:rsid w:val="00FC0D3C"/>
    <w:rsid w:val="00FC0EB6"/>
    <w:rsid w:val="00FC1931"/>
    <w:rsid w:val="00FC1AA2"/>
    <w:rsid w:val="00FC1AE9"/>
    <w:rsid w:val="00FC1DAB"/>
    <w:rsid w:val="00FC2D9B"/>
    <w:rsid w:val="00FC32EC"/>
    <w:rsid w:val="00FC32F4"/>
    <w:rsid w:val="00FC3D7A"/>
    <w:rsid w:val="00FC3E7E"/>
    <w:rsid w:val="00FC47BC"/>
    <w:rsid w:val="00FC4EB2"/>
    <w:rsid w:val="00FC57BA"/>
    <w:rsid w:val="00FC58C7"/>
    <w:rsid w:val="00FC5D55"/>
    <w:rsid w:val="00FC623B"/>
    <w:rsid w:val="00FC677C"/>
    <w:rsid w:val="00FC68E6"/>
    <w:rsid w:val="00FC69AF"/>
    <w:rsid w:val="00FC6C81"/>
    <w:rsid w:val="00FC72D2"/>
    <w:rsid w:val="00FC7B53"/>
    <w:rsid w:val="00FC7EBB"/>
    <w:rsid w:val="00FC7F9D"/>
    <w:rsid w:val="00FD0314"/>
    <w:rsid w:val="00FD049D"/>
    <w:rsid w:val="00FD0621"/>
    <w:rsid w:val="00FD070D"/>
    <w:rsid w:val="00FD0ECC"/>
    <w:rsid w:val="00FD0ED5"/>
    <w:rsid w:val="00FD151D"/>
    <w:rsid w:val="00FD172B"/>
    <w:rsid w:val="00FD214C"/>
    <w:rsid w:val="00FD2967"/>
    <w:rsid w:val="00FD2E34"/>
    <w:rsid w:val="00FD3192"/>
    <w:rsid w:val="00FD3201"/>
    <w:rsid w:val="00FD351A"/>
    <w:rsid w:val="00FD37A0"/>
    <w:rsid w:val="00FD386E"/>
    <w:rsid w:val="00FD3959"/>
    <w:rsid w:val="00FD3BB3"/>
    <w:rsid w:val="00FD3C0F"/>
    <w:rsid w:val="00FD40CD"/>
    <w:rsid w:val="00FD421C"/>
    <w:rsid w:val="00FD4237"/>
    <w:rsid w:val="00FD459F"/>
    <w:rsid w:val="00FD4D9C"/>
    <w:rsid w:val="00FD5524"/>
    <w:rsid w:val="00FD5872"/>
    <w:rsid w:val="00FD5E5E"/>
    <w:rsid w:val="00FD6713"/>
    <w:rsid w:val="00FD6740"/>
    <w:rsid w:val="00FD6DDF"/>
    <w:rsid w:val="00FD716D"/>
    <w:rsid w:val="00FD71A4"/>
    <w:rsid w:val="00FD752B"/>
    <w:rsid w:val="00FE0315"/>
    <w:rsid w:val="00FE0CA7"/>
    <w:rsid w:val="00FE134C"/>
    <w:rsid w:val="00FE1D30"/>
    <w:rsid w:val="00FE22F9"/>
    <w:rsid w:val="00FE2369"/>
    <w:rsid w:val="00FE29BD"/>
    <w:rsid w:val="00FE329C"/>
    <w:rsid w:val="00FE365D"/>
    <w:rsid w:val="00FE3673"/>
    <w:rsid w:val="00FE49AE"/>
    <w:rsid w:val="00FE4A92"/>
    <w:rsid w:val="00FE4E0A"/>
    <w:rsid w:val="00FE4E45"/>
    <w:rsid w:val="00FE518C"/>
    <w:rsid w:val="00FE54B0"/>
    <w:rsid w:val="00FE54D8"/>
    <w:rsid w:val="00FE5A8B"/>
    <w:rsid w:val="00FE5FDA"/>
    <w:rsid w:val="00FE6070"/>
    <w:rsid w:val="00FE61EF"/>
    <w:rsid w:val="00FE623B"/>
    <w:rsid w:val="00FE62CD"/>
    <w:rsid w:val="00FE6EE0"/>
    <w:rsid w:val="00FE75D0"/>
    <w:rsid w:val="00FE7BA2"/>
    <w:rsid w:val="00FE7F70"/>
    <w:rsid w:val="00FF048F"/>
    <w:rsid w:val="00FF0D87"/>
    <w:rsid w:val="00FF0F9D"/>
    <w:rsid w:val="00FF156C"/>
    <w:rsid w:val="00FF16C9"/>
    <w:rsid w:val="00FF1D1D"/>
    <w:rsid w:val="00FF1D66"/>
    <w:rsid w:val="00FF1E9E"/>
    <w:rsid w:val="00FF2412"/>
    <w:rsid w:val="00FF2585"/>
    <w:rsid w:val="00FF2645"/>
    <w:rsid w:val="00FF31CD"/>
    <w:rsid w:val="00FF36A8"/>
    <w:rsid w:val="00FF3A7B"/>
    <w:rsid w:val="00FF3CA1"/>
    <w:rsid w:val="00FF4456"/>
    <w:rsid w:val="00FF4CEA"/>
    <w:rsid w:val="00FF4FD3"/>
    <w:rsid w:val="00FF503A"/>
    <w:rsid w:val="00FF52B3"/>
    <w:rsid w:val="00FF5787"/>
    <w:rsid w:val="00FF58D3"/>
    <w:rsid w:val="00FF5B62"/>
    <w:rsid w:val="00FF5E2E"/>
    <w:rsid w:val="00FF6019"/>
    <w:rsid w:val="00FF6207"/>
    <w:rsid w:val="00FF6BD2"/>
    <w:rsid w:val="00FF71AD"/>
    <w:rsid w:val="00FF7431"/>
    <w:rsid w:val="00FF7A02"/>
    <w:rsid w:val="00FF7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D7687"/>
    <w:pPr>
      <w:spacing w:after="160" w:line="259" w:lineRule="auto"/>
    </w:pPr>
    <w:rPr>
      <w:sz w:val="22"/>
      <w:szCs w:val="22"/>
      <w:lang w:eastAsia="en-US"/>
    </w:rPr>
  </w:style>
  <w:style w:type="paragraph" w:styleId="11">
    <w:name w:val="heading 1"/>
    <w:basedOn w:val="a"/>
    <w:link w:val="12"/>
    <w:uiPriority w:val="9"/>
    <w:qFormat/>
    <w:rsid w:val="004074A6"/>
    <w:pPr>
      <w:spacing w:before="75" w:after="0" w:line="240" w:lineRule="auto"/>
      <w:outlineLvl w:val="0"/>
    </w:pPr>
    <w:rPr>
      <w:rFonts w:ascii="Times New Roman" w:hAnsi="Times New Roman"/>
      <w:kern w:val="36"/>
      <w:sz w:val="43"/>
      <w:szCs w:val="20"/>
      <w:lang w:eastAsia="ru-RU"/>
    </w:rPr>
  </w:style>
  <w:style w:type="paragraph" w:styleId="21">
    <w:name w:val="heading 2"/>
    <w:basedOn w:val="a"/>
    <w:link w:val="22"/>
    <w:uiPriority w:val="99"/>
    <w:qFormat/>
    <w:rsid w:val="004074A6"/>
    <w:pPr>
      <w:spacing w:before="300" w:after="300" w:line="240" w:lineRule="auto"/>
      <w:outlineLvl w:val="1"/>
    </w:pPr>
    <w:rPr>
      <w:rFonts w:ascii="Times New Roman" w:hAnsi="Times New Roman"/>
      <w:sz w:val="36"/>
      <w:szCs w:val="20"/>
      <w:lang w:eastAsia="ru-RU"/>
    </w:rPr>
  </w:style>
  <w:style w:type="paragraph" w:styleId="31">
    <w:name w:val="heading 3"/>
    <w:basedOn w:val="a"/>
    <w:link w:val="32"/>
    <w:uiPriority w:val="99"/>
    <w:qFormat/>
    <w:rsid w:val="004074A6"/>
    <w:pPr>
      <w:spacing w:before="210" w:after="210" w:line="240" w:lineRule="auto"/>
      <w:outlineLvl w:val="2"/>
    </w:pPr>
    <w:rPr>
      <w:rFonts w:ascii="Times New Roman" w:hAnsi="Times New Roman"/>
      <w:b/>
      <w:sz w:val="29"/>
      <w:szCs w:val="20"/>
      <w:lang w:eastAsia="ru-RU"/>
    </w:rPr>
  </w:style>
  <w:style w:type="paragraph" w:styleId="40">
    <w:name w:val="heading 4"/>
    <w:basedOn w:val="a"/>
    <w:link w:val="41"/>
    <w:uiPriority w:val="99"/>
    <w:qFormat/>
    <w:rsid w:val="004074A6"/>
    <w:pPr>
      <w:spacing w:before="300" w:after="300" w:line="240" w:lineRule="auto"/>
      <w:outlineLvl w:val="3"/>
    </w:pPr>
    <w:rPr>
      <w:rFonts w:ascii="Times New Roman" w:hAnsi="Times New Roman"/>
      <w:b/>
      <w:sz w:val="24"/>
      <w:szCs w:val="20"/>
      <w:lang w:eastAsia="ru-RU"/>
    </w:rPr>
  </w:style>
  <w:style w:type="paragraph" w:styleId="5">
    <w:name w:val="heading 5"/>
    <w:basedOn w:val="a"/>
    <w:link w:val="50"/>
    <w:uiPriority w:val="99"/>
    <w:qFormat/>
    <w:rsid w:val="004074A6"/>
    <w:pPr>
      <w:spacing w:before="300" w:after="300" w:line="240" w:lineRule="auto"/>
      <w:outlineLvl w:val="4"/>
    </w:pPr>
    <w:rPr>
      <w:rFonts w:ascii="Times New Roman" w:hAnsi="Times New Roman"/>
      <w:b/>
      <w:sz w:val="20"/>
      <w:szCs w:val="20"/>
      <w:lang w:eastAsia="ru-RU"/>
    </w:rPr>
  </w:style>
  <w:style w:type="paragraph" w:styleId="6">
    <w:name w:val="heading 6"/>
    <w:basedOn w:val="a"/>
    <w:link w:val="60"/>
    <w:uiPriority w:val="99"/>
    <w:qFormat/>
    <w:rsid w:val="004074A6"/>
    <w:pPr>
      <w:spacing w:before="75" w:after="0" w:line="240" w:lineRule="auto"/>
      <w:ind w:left="75"/>
      <w:outlineLvl w:val="5"/>
    </w:pPr>
    <w:rPr>
      <w:rFonts w:ascii="Times New Roman" w:hAnsi="Times New Roman"/>
      <w:b/>
      <w:sz w:val="17"/>
      <w:szCs w:val="20"/>
      <w:lang w:eastAsia="ru-RU"/>
    </w:rPr>
  </w:style>
  <w:style w:type="paragraph" w:styleId="7">
    <w:name w:val="heading 7"/>
    <w:basedOn w:val="a"/>
    <w:next w:val="a"/>
    <w:link w:val="70"/>
    <w:uiPriority w:val="9"/>
    <w:unhideWhenUsed/>
    <w:qFormat/>
    <w:locked/>
    <w:rsid w:val="00D17DD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unhideWhenUsed/>
    <w:qFormat/>
    <w:locked/>
    <w:rsid w:val="00D17DD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locked/>
    <w:rsid w:val="004074A6"/>
    <w:rPr>
      <w:rFonts w:ascii="Times New Roman" w:hAnsi="Times New Roman" w:cs="Times New Roman"/>
      <w:kern w:val="36"/>
      <w:sz w:val="43"/>
      <w:lang w:eastAsia="ru-RU"/>
    </w:rPr>
  </w:style>
  <w:style w:type="character" w:customStyle="1" w:styleId="22">
    <w:name w:val="Заголовок 2 Знак"/>
    <w:link w:val="21"/>
    <w:uiPriority w:val="99"/>
    <w:locked/>
    <w:rsid w:val="004074A6"/>
    <w:rPr>
      <w:rFonts w:ascii="Times New Roman" w:hAnsi="Times New Roman" w:cs="Times New Roman"/>
      <w:sz w:val="36"/>
      <w:lang w:eastAsia="ru-RU"/>
    </w:rPr>
  </w:style>
  <w:style w:type="character" w:customStyle="1" w:styleId="32">
    <w:name w:val="Заголовок 3 Знак"/>
    <w:link w:val="31"/>
    <w:uiPriority w:val="99"/>
    <w:locked/>
    <w:rsid w:val="004074A6"/>
    <w:rPr>
      <w:rFonts w:ascii="Times New Roman" w:hAnsi="Times New Roman" w:cs="Times New Roman"/>
      <w:b/>
      <w:sz w:val="29"/>
      <w:lang w:eastAsia="ru-RU"/>
    </w:rPr>
  </w:style>
  <w:style w:type="character" w:customStyle="1" w:styleId="41">
    <w:name w:val="Заголовок 4 Знак"/>
    <w:link w:val="40"/>
    <w:uiPriority w:val="99"/>
    <w:locked/>
    <w:rsid w:val="004074A6"/>
    <w:rPr>
      <w:rFonts w:ascii="Times New Roman" w:hAnsi="Times New Roman" w:cs="Times New Roman"/>
      <w:b/>
      <w:sz w:val="24"/>
      <w:lang w:eastAsia="ru-RU"/>
    </w:rPr>
  </w:style>
  <w:style w:type="character" w:customStyle="1" w:styleId="50">
    <w:name w:val="Заголовок 5 Знак"/>
    <w:link w:val="5"/>
    <w:uiPriority w:val="99"/>
    <w:locked/>
    <w:rsid w:val="004074A6"/>
    <w:rPr>
      <w:rFonts w:ascii="Times New Roman" w:hAnsi="Times New Roman" w:cs="Times New Roman"/>
      <w:b/>
      <w:lang w:eastAsia="ru-RU"/>
    </w:rPr>
  </w:style>
  <w:style w:type="character" w:customStyle="1" w:styleId="60">
    <w:name w:val="Заголовок 6 Знак"/>
    <w:link w:val="6"/>
    <w:uiPriority w:val="99"/>
    <w:locked/>
    <w:rsid w:val="004074A6"/>
    <w:rPr>
      <w:rFonts w:ascii="Times New Roman" w:hAnsi="Times New Roman" w:cs="Times New Roman"/>
      <w:b/>
      <w:sz w:val="17"/>
      <w:lang w:eastAsia="ru-RU"/>
    </w:rPr>
  </w:style>
  <w:style w:type="character" w:styleId="a3">
    <w:name w:val="Hyperlink"/>
    <w:uiPriority w:val="99"/>
    <w:rsid w:val="004074A6"/>
    <w:rPr>
      <w:rFonts w:cs="Times New Roman"/>
      <w:color w:val="0000FF"/>
      <w:u w:val="single"/>
    </w:rPr>
  </w:style>
  <w:style w:type="character" w:styleId="a4">
    <w:name w:val="FollowedHyperlink"/>
    <w:uiPriority w:val="99"/>
    <w:semiHidden/>
    <w:rsid w:val="004074A6"/>
    <w:rPr>
      <w:rFonts w:cs="Times New Roman"/>
      <w:color w:val="800080"/>
      <w:u w:val="single"/>
    </w:rPr>
  </w:style>
  <w:style w:type="paragraph" w:styleId="HTML">
    <w:name w:val="HTML Preformatted"/>
    <w:basedOn w:val="a"/>
    <w:link w:val="HTML0"/>
    <w:uiPriority w:val="99"/>
    <w:semiHidden/>
    <w:rsid w:val="00407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semiHidden/>
    <w:locked/>
    <w:rsid w:val="004074A6"/>
    <w:rPr>
      <w:rFonts w:ascii="Courier New" w:hAnsi="Courier New" w:cs="Times New Roman"/>
      <w:sz w:val="20"/>
      <w:lang w:eastAsia="ru-RU"/>
    </w:rPr>
  </w:style>
  <w:style w:type="paragraph" w:styleId="a5">
    <w:name w:val="Normal (Web)"/>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r">
    <w:name w:val="r"/>
    <w:basedOn w:val="a"/>
    <w:uiPriority w:val="99"/>
    <w:rsid w:val="004074A6"/>
    <w:pPr>
      <w:spacing w:after="0" w:line="240" w:lineRule="auto"/>
      <w:jc w:val="right"/>
    </w:pPr>
    <w:rPr>
      <w:rFonts w:ascii="Times New Roman" w:eastAsia="Times New Roman" w:hAnsi="Times New Roman"/>
      <w:sz w:val="24"/>
      <w:szCs w:val="24"/>
      <w:lang w:eastAsia="ru-RU"/>
    </w:rPr>
  </w:style>
  <w:style w:type="paragraph" w:customStyle="1" w:styleId="lj">
    <w:name w:val="lj"/>
    <w:basedOn w:val="a"/>
    <w:uiPriority w:val="99"/>
    <w:rsid w:val="004074A6"/>
    <w:pPr>
      <w:spacing w:after="0" w:line="240" w:lineRule="auto"/>
    </w:pPr>
    <w:rPr>
      <w:rFonts w:ascii="Times New Roman" w:eastAsia="Times New Roman" w:hAnsi="Times New Roman"/>
      <w:color w:val="008000"/>
      <w:sz w:val="24"/>
      <w:szCs w:val="24"/>
      <w:lang w:eastAsia="ru-RU"/>
    </w:rPr>
  </w:style>
  <w:style w:type="paragraph" w:customStyle="1" w:styleId="u">
    <w:name w:val="u"/>
    <w:basedOn w:val="a"/>
    <w:uiPriority w:val="99"/>
    <w:rsid w:val="004074A6"/>
    <w:pPr>
      <w:spacing w:after="0" w:line="240" w:lineRule="auto"/>
      <w:ind w:firstLine="390"/>
      <w:jc w:val="both"/>
    </w:pPr>
    <w:rPr>
      <w:rFonts w:ascii="Times New Roman" w:eastAsia="Times New Roman" w:hAnsi="Times New Roman"/>
      <w:sz w:val="24"/>
      <w:szCs w:val="24"/>
      <w:lang w:eastAsia="ru-RU"/>
    </w:rPr>
  </w:style>
  <w:style w:type="paragraph" w:customStyle="1" w:styleId="uj">
    <w:name w:val="uj"/>
    <w:basedOn w:val="a"/>
    <w:uiPriority w:val="99"/>
    <w:rsid w:val="004074A6"/>
    <w:pPr>
      <w:spacing w:after="0" w:line="240" w:lineRule="auto"/>
      <w:ind w:firstLine="300"/>
      <w:jc w:val="both"/>
    </w:pPr>
    <w:rPr>
      <w:rFonts w:ascii="Times New Roman" w:eastAsia="Times New Roman" w:hAnsi="Times New Roman"/>
      <w:color w:val="008000"/>
      <w:sz w:val="24"/>
      <w:szCs w:val="24"/>
      <w:lang w:eastAsia="ru-RU"/>
    </w:rPr>
  </w:style>
  <w:style w:type="paragraph" w:customStyle="1" w:styleId="uv">
    <w:name w:val="uv"/>
    <w:basedOn w:val="a"/>
    <w:uiPriority w:val="99"/>
    <w:rsid w:val="004074A6"/>
    <w:pPr>
      <w:spacing w:after="0" w:line="240" w:lineRule="auto"/>
      <w:ind w:firstLine="300"/>
      <w:jc w:val="both"/>
    </w:pPr>
    <w:rPr>
      <w:rFonts w:ascii="Times New Roman" w:eastAsia="Times New Roman" w:hAnsi="Times New Roman"/>
      <w:color w:val="000000"/>
      <w:sz w:val="24"/>
      <w:szCs w:val="24"/>
      <w:lang w:eastAsia="ru-RU"/>
    </w:rPr>
  </w:style>
  <w:style w:type="paragraph" w:customStyle="1" w:styleId="up">
    <w:name w:val="up"/>
    <w:basedOn w:val="a"/>
    <w:uiPriority w:val="99"/>
    <w:rsid w:val="004074A6"/>
    <w:pPr>
      <w:spacing w:after="0" w:line="240" w:lineRule="auto"/>
      <w:ind w:firstLine="390"/>
      <w:jc w:val="both"/>
    </w:pPr>
    <w:rPr>
      <w:rFonts w:ascii="Times New Roman" w:eastAsia="Times New Roman" w:hAnsi="Times New Roman"/>
      <w:color w:val="000000"/>
      <w:sz w:val="24"/>
      <w:szCs w:val="24"/>
      <w:lang w:eastAsia="ru-RU"/>
    </w:rPr>
  </w:style>
  <w:style w:type="paragraph" w:customStyle="1" w:styleId="uni">
    <w:name w:val="uni"/>
    <w:basedOn w:val="a"/>
    <w:uiPriority w:val="99"/>
    <w:rsid w:val="004074A6"/>
    <w:pPr>
      <w:spacing w:after="0" w:line="240" w:lineRule="auto"/>
      <w:ind w:firstLine="390"/>
      <w:jc w:val="both"/>
    </w:pPr>
    <w:rPr>
      <w:rFonts w:ascii="Times New Roman" w:eastAsia="Times New Roman" w:hAnsi="Times New Roman"/>
      <w:lang w:eastAsia="ru-RU"/>
    </w:rPr>
  </w:style>
  <w:style w:type="paragraph" w:customStyle="1" w:styleId="unip">
    <w:name w:val="unip"/>
    <w:basedOn w:val="a"/>
    <w:uiPriority w:val="99"/>
    <w:rsid w:val="004074A6"/>
    <w:pPr>
      <w:spacing w:after="0" w:line="240" w:lineRule="auto"/>
      <w:ind w:firstLine="390"/>
      <w:jc w:val="both"/>
    </w:pPr>
    <w:rPr>
      <w:rFonts w:ascii="Times New Roman" w:eastAsia="Times New Roman" w:hAnsi="Times New Roman"/>
      <w:color w:val="000000"/>
      <w:lang w:eastAsia="ru-RU"/>
    </w:rPr>
  </w:style>
  <w:style w:type="paragraph" w:customStyle="1" w:styleId="oglavlitem">
    <w:name w:val="oglavlitem"/>
    <w:basedOn w:val="a"/>
    <w:uiPriority w:val="99"/>
    <w:rsid w:val="004074A6"/>
    <w:pPr>
      <w:spacing w:after="0" w:line="240" w:lineRule="auto"/>
      <w:jc w:val="both"/>
    </w:pPr>
    <w:rPr>
      <w:rFonts w:ascii="Times New Roman" w:eastAsia="Times New Roman" w:hAnsi="Times New Roman"/>
      <w:sz w:val="24"/>
      <w:szCs w:val="24"/>
      <w:lang w:eastAsia="ru-RU"/>
    </w:rPr>
  </w:style>
  <w:style w:type="paragraph" w:customStyle="1" w:styleId="c">
    <w:name w:val="c"/>
    <w:basedOn w:val="a"/>
    <w:uiPriority w:val="99"/>
    <w:rsid w:val="004074A6"/>
    <w:pPr>
      <w:spacing w:after="0" w:line="240" w:lineRule="auto"/>
      <w:jc w:val="center"/>
    </w:pPr>
    <w:rPr>
      <w:rFonts w:ascii="Times New Roman" w:eastAsia="Times New Roman" w:hAnsi="Times New Roman"/>
      <w:sz w:val="24"/>
      <w:szCs w:val="24"/>
      <w:lang w:eastAsia="ru-RU"/>
    </w:rPr>
  </w:style>
  <w:style w:type="paragraph" w:customStyle="1" w:styleId="cv">
    <w:name w:val="cv"/>
    <w:basedOn w:val="a"/>
    <w:uiPriority w:val="99"/>
    <w:rsid w:val="004074A6"/>
    <w:pPr>
      <w:spacing w:after="0" w:line="240" w:lineRule="auto"/>
      <w:jc w:val="center"/>
    </w:pPr>
    <w:rPr>
      <w:rFonts w:ascii="Times New Roman" w:eastAsia="Times New Roman" w:hAnsi="Times New Roman"/>
      <w:color w:val="000000"/>
      <w:sz w:val="24"/>
      <w:szCs w:val="24"/>
      <w:lang w:eastAsia="ru-RU"/>
    </w:rPr>
  </w:style>
  <w:style w:type="paragraph" w:customStyle="1" w:styleId="cp">
    <w:name w:val="cp"/>
    <w:basedOn w:val="a"/>
    <w:uiPriority w:val="99"/>
    <w:rsid w:val="004074A6"/>
    <w:pPr>
      <w:spacing w:before="150" w:after="150" w:line="240" w:lineRule="auto"/>
      <w:jc w:val="center"/>
    </w:pPr>
    <w:rPr>
      <w:rFonts w:ascii="Times New Roman" w:eastAsia="Times New Roman" w:hAnsi="Times New Roman"/>
      <w:color w:val="000000"/>
      <w:sz w:val="24"/>
      <w:szCs w:val="24"/>
      <w:lang w:eastAsia="ru-RU"/>
    </w:rPr>
  </w:style>
  <w:style w:type="paragraph" w:customStyle="1" w:styleId="t">
    <w:name w:val="t"/>
    <w:basedOn w:val="a"/>
    <w:uiPriority w:val="99"/>
    <w:rsid w:val="004074A6"/>
    <w:pPr>
      <w:spacing w:after="0" w:line="240" w:lineRule="auto"/>
    </w:pPr>
    <w:rPr>
      <w:rFonts w:ascii="Times New Roman" w:eastAsia="Times New Roman" w:hAnsi="Times New Roman"/>
      <w:color w:val="000080"/>
      <w:sz w:val="24"/>
      <w:szCs w:val="24"/>
      <w:lang w:eastAsia="ru-RU"/>
    </w:rPr>
  </w:style>
  <w:style w:type="paragraph" w:customStyle="1" w:styleId="newssys">
    <w:name w:val="news_sys"/>
    <w:basedOn w:val="a"/>
    <w:uiPriority w:val="99"/>
    <w:rsid w:val="004074A6"/>
    <w:pPr>
      <w:spacing w:before="150" w:after="150" w:line="240" w:lineRule="auto"/>
      <w:jc w:val="right"/>
    </w:pPr>
    <w:rPr>
      <w:rFonts w:ascii="Times New Roman" w:eastAsia="Times New Roman" w:hAnsi="Times New Roman"/>
      <w:b/>
      <w:bCs/>
      <w:sz w:val="24"/>
      <w:szCs w:val="24"/>
      <w:lang w:eastAsia="ru-RU"/>
    </w:rPr>
  </w:style>
  <w:style w:type="paragraph" w:customStyle="1" w:styleId="h1">
    <w:name w:val="h1"/>
    <w:basedOn w:val="a"/>
    <w:uiPriority w:val="99"/>
    <w:rsid w:val="004074A6"/>
    <w:pPr>
      <w:spacing w:before="75" w:after="0" w:line="240" w:lineRule="auto"/>
      <w:ind w:left="75"/>
    </w:pPr>
    <w:rPr>
      <w:rFonts w:ascii="Times New Roman" w:eastAsia="Times New Roman" w:hAnsi="Times New Roman"/>
      <w:sz w:val="43"/>
      <w:szCs w:val="43"/>
      <w:lang w:eastAsia="ru-RU"/>
    </w:rPr>
  </w:style>
  <w:style w:type="paragraph" w:customStyle="1" w:styleId="clearer">
    <w:name w:val="clearer"/>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logan">
    <w:name w:val="slogan"/>
    <w:basedOn w:val="a"/>
    <w:uiPriority w:val="99"/>
    <w:rsid w:val="004074A6"/>
    <w:pPr>
      <w:spacing w:before="375" w:after="150" w:line="240" w:lineRule="auto"/>
    </w:pPr>
    <w:rPr>
      <w:rFonts w:ascii="Times New Roman" w:eastAsia="Times New Roman" w:hAnsi="Times New Roman"/>
      <w:sz w:val="24"/>
      <w:szCs w:val="24"/>
      <w:lang w:eastAsia="ru-RU"/>
    </w:rPr>
  </w:style>
  <w:style w:type="paragraph" w:customStyle="1" w:styleId="rnav">
    <w:name w:val="r_nav"/>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m">
    <w:name w:val="sm"/>
    <w:basedOn w:val="a"/>
    <w:uiPriority w:val="99"/>
    <w:rsid w:val="004074A6"/>
    <w:pPr>
      <w:spacing w:before="150" w:after="150" w:line="240" w:lineRule="auto"/>
    </w:pPr>
    <w:rPr>
      <w:rFonts w:ascii="Times New Roman" w:eastAsia="Times New Roman" w:hAnsi="Times New Roman"/>
      <w:sz w:val="2"/>
      <w:szCs w:val="2"/>
      <w:lang w:eastAsia="ru-RU"/>
    </w:rPr>
  </w:style>
  <w:style w:type="paragraph" w:customStyle="1" w:styleId="navttl">
    <w:name w:val="navttl"/>
    <w:basedOn w:val="a"/>
    <w:uiPriority w:val="99"/>
    <w:rsid w:val="004074A6"/>
    <w:pPr>
      <w:spacing w:before="150" w:after="150" w:line="240" w:lineRule="auto"/>
    </w:pPr>
    <w:rPr>
      <w:rFonts w:ascii="Times New Roman" w:eastAsia="Times New Roman" w:hAnsi="Times New Roman"/>
      <w:color w:val="666699"/>
      <w:sz w:val="17"/>
      <w:szCs w:val="17"/>
      <w:lang w:eastAsia="ru-RU"/>
    </w:rPr>
  </w:style>
  <w:style w:type="paragraph" w:customStyle="1" w:styleId="nb">
    <w:name w:val="nb"/>
    <w:basedOn w:val="a"/>
    <w:uiPriority w:val="99"/>
    <w:rsid w:val="004074A6"/>
    <w:pPr>
      <w:spacing w:before="150" w:after="150" w:line="240" w:lineRule="auto"/>
    </w:pPr>
    <w:rPr>
      <w:rFonts w:ascii="Times New Roman" w:eastAsia="Times New Roman" w:hAnsi="Times New Roman"/>
      <w:b/>
      <w:bCs/>
      <w:color w:val="FF6600"/>
      <w:sz w:val="24"/>
      <w:szCs w:val="24"/>
      <w:lang w:eastAsia="ru-RU"/>
    </w:rPr>
  </w:style>
  <w:style w:type="paragraph" w:customStyle="1" w:styleId="intitem">
    <w:name w:val="intitem"/>
    <w:basedOn w:val="a"/>
    <w:uiPriority w:val="99"/>
    <w:rsid w:val="004074A6"/>
    <w:pPr>
      <w:spacing w:before="150" w:after="90" w:line="240" w:lineRule="auto"/>
    </w:pPr>
    <w:rPr>
      <w:rFonts w:ascii="Times New Roman" w:eastAsia="Times New Roman" w:hAnsi="Times New Roman"/>
      <w:sz w:val="24"/>
      <w:szCs w:val="24"/>
      <w:lang w:eastAsia="ru-RU"/>
    </w:rPr>
  </w:style>
  <w:style w:type="paragraph" w:customStyle="1" w:styleId="wantedvis">
    <w:name w:val="wantedvis"/>
    <w:basedOn w:val="a"/>
    <w:uiPriority w:val="99"/>
    <w:rsid w:val="004074A6"/>
    <w:pPr>
      <w:spacing w:before="150" w:after="150" w:line="240" w:lineRule="auto"/>
    </w:pPr>
    <w:rPr>
      <w:rFonts w:ascii="Times New Roman" w:eastAsia="Times New Roman" w:hAnsi="Times New Roman"/>
      <w:color w:val="663366"/>
      <w:sz w:val="24"/>
      <w:szCs w:val="24"/>
      <w:lang w:eastAsia="ru-RU"/>
    </w:rPr>
  </w:style>
  <w:style w:type="paragraph" w:customStyle="1" w:styleId="col">
    <w:name w:val="col"/>
    <w:basedOn w:val="a"/>
    <w:uiPriority w:val="99"/>
    <w:rsid w:val="004074A6"/>
    <w:pPr>
      <w:spacing w:before="150" w:after="150" w:line="240" w:lineRule="auto"/>
    </w:pPr>
    <w:rPr>
      <w:rFonts w:ascii="Times New Roman" w:eastAsia="Times New Roman" w:hAnsi="Times New Roman"/>
      <w:vanish/>
      <w:sz w:val="24"/>
      <w:szCs w:val="24"/>
      <w:lang w:eastAsia="ru-RU"/>
    </w:rPr>
  </w:style>
  <w:style w:type="paragraph" w:customStyle="1" w:styleId="exp">
    <w:name w:val="exp"/>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revann">
    <w:name w:val="rev_ann"/>
    <w:basedOn w:val="a"/>
    <w:uiPriority w:val="99"/>
    <w:rsid w:val="004074A6"/>
    <w:pPr>
      <w:spacing w:before="150" w:after="150" w:line="240" w:lineRule="auto"/>
    </w:pPr>
    <w:rPr>
      <w:rFonts w:ascii="Times New Roman" w:eastAsia="Times New Roman" w:hAnsi="Times New Roman"/>
      <w:b/>
      <w:bCs/>
      <w:sz w:val="24"/>
      <w:szCs w:val="24"/>
      <w:lang w:eastAsia="ru-RU"/>
    </w:rPr>
  </w:style>
  <w:style w:type="paragraph" w:customStyle="1" w:styleId="l">
    <w:name w:val="l"/>
    <w:basedOn w:val="a"/>
    <w:uiPriority w:val="99"/>
    <w:rsid w:val="004074A6"/>
    <w:pPr>
      <w:spacing w:after="0" w:line="240" w:lineRule="auto"/>
    </w:pPr>
    <w:rPr>
      <w:rFonts w:ascii="Times New Roman" w:eastAsia="Times New Roman" w:hAnsi="Times New Roman"/>
      <w:sz w:val="24"/>
      <w:szCs w:val="24"/>
      <w:lang w:eastAsia="ru-RU"/>
    </w:rPr>
  </w:style>
  <w:style w:type="paragraph" w:customStyle="1" w:styleId="f">
    <w:name w:val="f"/>
    <w:basedOn w:val="a"/>
    <w:uiPriority w:val="99"/>
    <w:rsid w:val="004074A6"/>
    <w:pPr>
      <w:spacing w:after="0" w:line="240" w:lineRule="auto"/>
      <w:ind w:left="480"/>
      <w:jc w:val="both"/>
    </w:pPr>
    <w:rPr>
      <w:rFonts w:ascii="Times New Roman" w:eastAsia="Times New Roman" w:hAnsi="Times New Roman"/>
      <w:sz w:val="24"/>
      <w:szCs w:val="24"/>
      <w:lang w:eastAsia="ru-RU"/>
    </w:rPr>
  </w:style>
  <w:style w:type="paragraph" w:customStyle="1" w:styleId="z1v">
    <w:name w:val="z1v"/>
    <w:basedOn w:val="a"/>
    <w:uiPriority w:val="99"/>
    <w:rsid w:val="004074A6"/>
    <w:pPr>
      <w:pBdr>
        <w:top w:val="single" w:sz="12" w:space="6" w:color="B3B0A4"/>
        <w:left w:val="single" w:sz="12" w:space="6" w:color="B3B0A4"/>
        <w:bottom w:val="single" w:sz="12" w:space="6" w:color="B3B0A4"/>
        <w:right w:val="single" w:sz="12" w:space="6" w:color="B3B0A4"/>
      </w:pBdr>
      <w:shd w:val="clear" w:color="auto" w:fill="F0F0EB"/>
      <w:spacing w:after="0" w:line="240" w:lineRule="auto"/>
    </w:pPr>
    <w:rPr>
      <w:rFonts w:ascii="Times New Roman" w:eastAsia="Times New Roman" w:hAnsi="Times New Roman"/>
      <w:sz w:val="24"/>
      <w:szCs w:val="24"/>
      <w:lang w:eastAsia="ru-RU"/>
    </w:rPr>
  </w:style>
  <w:style w:type="paragraph" w:customStyle="1" w:styleId="xv">
    <w:name w:val="xv"/>
    <w:basedOn w:val="a"/>
    <w:uiPriority w:val="99"/>
    <w:rsid w:val="004074A6"/>
    <w:pPr>
      <w:spacing w:before="150" w:after="120" w:line="240" w:lineRule="auto"/>
    </w:pPr>
    <w:rPr>
      <w:rFonts w:ascii="Times New Roman" w:eastAsia="Times New Roman" w:hAnsi="Times New Roman"/>
      <w:sz w:val="24"/>
      <w:szCs w:val="24"/>
      <w:lang w:eastAsia="ru-RU"/>
    </w:rPr>
  </w:style>
  <w:style w:type="paragraph" w:customStyle="1" w:styleId="hclosed1">
    <w:name w:val="h_closed1"/>
    <w:basedOn w:val="a"/>
    <w:uiPriority w:val="99"/>
    <w:rsid w:val="004074A6"/>
    <w:pPr>
      <w:pBdr>
        <w:top w:val="single" w:sz="2" w:space="0" w:color="B3B0A4"/>
        <w:left w:val="single" w:sz="6" w:space="0" w:color="B3B0A4"/>
        <w:bottom w:val="single" w:sz="6" w:space="0" w:color="B3B0A4"/>
        <w:right w:val="single" w:sz="6" w:space="0" w:color="B3B0A4"/>
      </w:pBdr>
      <w:spacing w:before="150" w:after="150" w:line="240" w:lineRule="auto"/>
    </w:pPr>
    <w:rPr>
      <w:rFonts w:ascii="Times New Roman" w:eastAsia="Times New Roman" w:hAnsi="Times New Roman"/>
      <w:sz w:val="24"/>
      <w:szCs w:val="24"/>
      <w:lang w:eastAsia="ru-RU"/>
    </w:rPr>
  </w:style>
  <w:style w:type="paragraph" w:customStyle="1" w:styleId="hclosed">
    <w:name w:val="h_closed"/>
    <w:basedOn w:val="a"/>
    <w:uiPriority w:val="99"/>
    <w:rsid w:val="004074A6"/>
    <w:pPr>
      <w:spacing w:before="150" w:after="150" w:line="240" w:lineRule="auto"/>
    </w:pPr>
    <w:rPr>
      <w:rFonts w:ascii="Times New Roman" w:eastAsia="Times New Roman" w:hAnsi="Times New Roman"/>
      <w:vanish/>
      <w:sz w:val="24"/>
      <w:szCs w:val="24"/>
      <w:lang w:eastAsia="ru-RU"/>
    </w:rPr>
  </w:style>
  <w:style w:type="paragraph" w:customStyle="1" w:styleId="iline">
    <w:name w:val="iline"/>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vr">
    <w:name w:val="svr"/>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cont">
    <w:name w:val="cont"/>
    <w:basedOn w:val="a"/>
    <w:uiPriority w:val="99"/>
    <w:rsid w:val="004074A6"/>
    <w:pPr>
      <w:spacing w:before="150" w:after="150" w:line="240" w:lineRule="auto"/>
    </w:pPr>
    <w:rPr>
      <w:rFonts w:ascii="Times New Roman" w:eastAsia="Times New Roman" w:hAnsi="Times New Roman"/>
      <w:b/>
      <w:bCs/>
      <w:sz w:val="24"/>
      <w:szCs w:val="24"/>
      <w:lang w:eastAsia="ru-RU"/>
    </w:rPr>
  </w:style>
  <w:style w:type="paragraph" w:customStyle="1" w:styleId="bkimgb">
    <w:name w:val="bkimg_b"/>
    <w:basedOn w:val="a"/>
    <w:uiPriority w:val="99"/>
    <w:rsid w:val="004074A6"/>
    <w:pPr>
      <w:spacing w:before="150" w:after="150" w:line="240" w:lineRule="auto"/>
      <w:ind w:left="-480"/>
    </w:pPr>
    <w:rPr>
      <w:rFonts w:ascii="Times New Roman" w:eastAsia="Times New Roman" w:hAnsi="Times New Roman"/>
      <w:sz w:val="24"/>
      <w:szCs w:val="24"/>
      <w:lang w:eastAsia="ru-RU"/>
    </w:rPr>
  </w:style>
  <w:style w:type="paragraph" w:customStyle="1" w:styleId="bkimgc">
    <w:name w:val="bkimg_c"/>
    <w:basedOn w:val="a"/>
    <w:uiPriority w:val="99"/>
    <w:rsid w:val="004074A6"/>
    <w:pPr>
      <w:spacing w:before="150" w:after="150" w:line="240" w:lineRule="auto"/>
      <w:ind w:left="-480"/>
    </w:pPr>
    <w:rPr>
      <w:rFonts w:ascii="Times New Roman" w:eastAsia="Times New Roman" w:hAnsi="Times New Roman"/>
      <w:sz w:val="24"/>
      <w:szCs w:val="24"/>
      <w:lang w:eastAsia="ru-RU"/>
    </w:rPr>
  </w:style>
  <w:style w:type="paragraph" w:customStyle="1" w:styleId="bi">
    <w:name w:val="b_i"/>
    <w:basedOn w:val="a"/>
    <w:uiPriority w:val="99"/>
    <w:rsid w:val="004074A6"/>
    <w:pPr>
      <w:spacing w:before="180" w:after="180" w:line="240" w:lineRule="auto"/>
      <w:jc w:val="center"/>
    </w:pPr>
    <w:rPr>
      <w:rFonts w:ascii="Times New Roman" w:eastAsia="Times New Roman" w:hAnsi="Times New Roman"/>
      <w:sz w:val="24"/>
      <w:szCs w:val="24"/>
      <w:lang w:eastAsia="ru-RU"/>
    </w:rPr>
  </w:style>
  <w:style w:type="paragraph" w:customStyle="1" w:styleId="bantext">
    <w:name w:val="ban__text"/>
    <w:basedOn w:val="a"/>
    <w:uiPriority w:val="99"/>
    <w:rsid w:val="004074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nlogo">
    <w:name w:val="ban__logo"/>
    <w:basedOn w:val="a"/>
    <w:uiPriority w:val="99"/>
    <w:rsid w:val="004074A6"/>
    <w:pPr>
      <w:shd w:val="clear" w:color="auto" w:fill="DDDDDD"/>
      <w:spacing w:before="150" w:after="150" w:line="240" w:lineRule="auto"/>
    </w:pPr>
    <w:rPr>
      <w:rFonts w:ascii="Times New Roman" w:eastAsia="Times New Roman" w:hAnsi="Times New Roman"/>
      <w:b/>
      <w:bCs/>
      <w:color w:val="FFFFFF"/>
      <w:sz w:val="17"/>
      <w:szCs w:val="17"/>
      <w:lang w:eastAsia="ru-RU"/>
    </w:rPr>
  </w:style>
  <w:style w:type="paragraph" w:customStyle="1" w:styleId="bancontent">
    <w:name w:val="ban__content"/>
    <w:basedOn w:val="a"/>
    <w:uiPriority w:val="99"/>
    <w:rsid w:val="004074A6"/>
    <w:pPr>
      <w:pBdr>
        <w:top w:val="single" w:sz="12" w:space="3" w:color="DDDDDD"/>
        <w:left w:val="single" w:sz="12" w:space="3" w:color="DDDDDD"/>
        <w:bottom w:val="single" w:sz="12" w:space="3" w:color="DDDDDD"/>
        <w:right w:val="single" w:sz="12" w:space="3" w:color="DDDDDD"/>
      </w:pBdr>
      <w:spacing w:before="150" w:after="150" w:line="240" w:lineRule="auto"/>
    </w:pPr>
    <w:rPr>
      <w:rFonts w:ascii="Times New Roman" w:eastAsia="Times New Roman" w:hAnsi="Times New Roman"/>
      <w:sz w:val="24"/>
      <w:szCs w:val="24"/>
      <w:lang w:eastAsia="ru-RU"/>
    </w:rPr>
  </w:style>
  <w:style w:type="paragraph" w:customStyle="1" w:styleId="comment">
    <w:name w:val="comment"/>
    <w:basedOn w:val="a"/>
    <w:uiPriority w:val="99"/>
    <w:rsid w:val="004074A6"/>
    <w:pPr>
      <w:spacing w:before="150" w:after="150" w:line="240" w:lineRule="auto"/>
      <w:ind w:left="120"/>
    </w:pPr>
    <w:rPr>
      <w:rFonts w:ascii="Times New Roman" w:eastAsia="Times New Roman" w:hAnsi="Times New Roman"/>
      <w:i/>
      <w:iCs/>
      <w:lang w:eastAsia="ru-RU"/>
    </w:rPr>
  </w:style>
  <w:style w:type="paragraph" w:customStyle="1" w:styleId="error">
    <w:name w:val="error"/>
    <w:basedOn w:val="a"/>
    <w:uiPriority w:val="99"/>
    <w:rsid w:val="004074A6"/>
    <w:pPr>
      <w:spacing w:before="150" w:after="150" w:line="240" w:lineRule="auto"/>
    </w:pPr>
    <w:rPr>
      <w:rFonts w:ascii="Times New Roman" w:eastAsia="Times New Roman" w:hAnsi="Times New Roman"/>
      <w:b/>
      <w:bCs/>
      <w:color w:val="FF0000"/>
      <w:sz w:val="24"/>
      <w:szCs w:val="24"/>
      <w:lang w:eastAsia="ru-RU"/>
    </w:rPr>
  </w:style>
  <w:style w:type="paragraph" w:customStyle="1" w:styleId="free">
    <w:name w:val="free"/>
    <w:basedOn w:val="a"/>
    <w:uiPriority w:val="99"/>
    <w:rsid w:val="004074A6"/>
    <w:pPr>
      <w:spacing w:before="150" w:after="150" w:line="240" w:lineRule="auto"/>
    </w:pPr>
    <w:rPr>
      <w:rFonts w:ascii="Times New Roman" w:eastAsia="Times New Roman" w:hAnsi="Times New Roman"/>
      <w:b/>
      <w:bCs/>
      <w:color w:val="FF6600"/>
      <w:sz w:val="24"/>
      <w:szCs w:val="24"/>
      <w:lang w:eastAsia="ru-RU"/>
    </w:rPr>
  </w:style>
  <w:style w:type="paragraph" w:customStyle="1" w:styleId="valid">
    <w:name w:val="valid"/>
    <w:basedOn w:val="a"/>
    <w:uiPriority w:val="99"/>
    <w:rsid w:val="004074A6"/>
    <w:pPr>
      <w:spacing w:before="150" w:after="150" w:line="240" w:lineRule="auto"/>
    </w:pPr>
    <w:rPr>
      <w:rFonts w:ascii="Times New Roman" w:eastAsia="Times New Roman" w:hAnsi="Times New Roman"/>
      <w:color w:val="008800"/>
      <w:sz w:val="24"/>
      <w:szCs w:val="24"/>
      <w:lang w:eastAsia="ru-RU"/>
    </w:rPr>
  </w:style>
  <w:style w:type="paragraph" w:customStyle="1" w:styleId="widget">
    <w:name w:val="widget"/>
    <w:basedOn w:val="a"/>
    <w:uiPriority w:val="99"/>
    <w:rsid w:val="004074A6"/>
    <w:pPr>
      <w:pBdr>
        <w:top w:val="single" w:sz="6" w:space="0" w:color="CCCCCC"/>
        <w:left w:val="single" w:sz="6" w:space="0" w:color="CCCCCC"/>
        <w:bottom w:val="single" w:sz="6" w:space="0" w:color="CCCCCC"/>
        <w:right w:val="single" w:sz="6" w:space="0" w:color="CCCCCC"/>
      </w:pBdr>
      <w:spacing w:after="75" w:line="240" w:lineRule="auto"/>
      <w:ind w:left="120"/>
    </w:pPr>
    <w:rPr>
      <w:rFonts w:ascii="Times New Roman" w:eastAsia="Times New Roman" w:hAnsi="Times New Roman"/>
      <w:sz w:val="24"/>
      <w:szCs w:val="24"/>
      <w:lang w:eastAsia="ru-RU"/>
    </w:rPr>
  </w:style>
  <w:style w:type="paragraph" w:customStyle="1" w:styleId="srchshow">
    <w:name w:val="srchshow"/>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rchhide">
    <w:name w:val="srchhide"/>
    <w:basedOn w:val="a"/>
    <w:uiPriority w:val="99"/>
    <w:rsid w:val="004074A6"/>
    <w:pPr>
      <w:spacing w:before="150" w:after="150" w:line="240" w:lineRule="auto"/>
    </w:pPr>
    <w:rPr>
      <w:rFonts w:ascii="Times New Roman" w:eastAsia="Times New Roman" w:hAnsi="Times New Roman"/>
      <w:vanish/>
      <w:sz w:val="24"/>
      <w:szCs w:val="24"/>
      <w:lang w:eastAsia="ru-RU"/>
    </w:rPr>
  </w:style>
  <w:style w:type="paragraph" w:customStyle="1" w:styleId="srchitem">
    <w:name w:val="srchitem"/>
    <w:basedOn w:val="a"/>
    <w:uiPriority w:val="99"/>
    <w:rsid w:val="004074A6"/>
    <w:pPr>
      <w:pBdr>
        <w:bottom w:val="single" w:sz="6" w:space="12" w:color="DDDDDD"/>
      </w:pBdr>
      <w:spacing w:before="150" w:after="150" w:line="240" w:lineRule="auto"/>
    </w:pPr>
    <w:rPr>
      <w:rFonts w:ascii="Times New Roman" w:eastAsia="Times New Roman" w:hAnsi="Times New Roman"/>
      <w:sz w:val="24"/>
      <w:szCs w:val="24"/>
      <w:lang w:eastAsia="ru-RU"/>
    </w:rPr>
  </w:style>
  <w:style w:type="paragraph" w:customStyle="1" w:styleId="srchcnt">
    <w:name w:val="srchcnt"/>
    <w:basedOn w:val="a"/>
    <w:uiPriority w:val="99"/>
    <w:rsid w:val="004074A6"/>
    <w:pPr>
      <w:pBdr>
        <w:left w:val="single" w:sz="24" w:space="3" w:color="BBBBAA"/>
      </w:pBdr>
      <w:spacing w:before="60" w:after="0" w:line="240" w:lineRule="auto"/>
      <w:ind w:left="360"/>
    </w:pPr>
    <w:rPr>
      <w:rFonts w:ascii="Times New Roman" w:eastAsia="Times New Roman" w:hAnsi="Times New Roman"/>
      <w:sz w:val="24"/>
      <w:szCs w:val="24"/>
      <w:lang w:eastAsia="ru-RU"/>
    </w:rPr>
  </w:style>
  <w:style w:type="paragraph" w:customStyle="1" w:styleId="acresults">
    <w:name w:val="ac_results"/>
    <w:basedOn w:val="a"/>
    <w:uiPriority w:val="99"/>
    <w:rsid w:val="004074A6"/>
    <w:pPr>
      <w:pBdr>
        <w:top w:val="single" w:sz="6" w:space="0" w:color="000000"/>
        <w:left w:val="single" w:sz="6" w:space="0" w:color="000000"/>
        <w:bottom w:val="single" w:sz="6" w:space="0" w:color="000000"/>
        <w:right w:val="single" w:sz="6" w:space="0" w:color="000000"/>
      </w:pBdr>
      <w:shd w:val="clear" w:color="auto" w:fill="FFFFFF"/>
      <w:spacing w:before="150" w:after="150" w:line="240" w:lineRule="auto"/>
    </w:pPr>
    <w:rPr>
      <w:rFonts w:ascii="Times New Roman" w:eastAsia="Times New Roman" w:hAnsi="Times New Roman"/>
      <w:sz w:val="24"/>
      <w:szCs w:val="24"/>
      <w:lang w:eastAsia="ru-RU"/>
    </w:rPr>
  </w:style>
  <w:style w:type="paragraph" w:customStyle="1" w:styleId="srchwrd">
    <w:name w:val="srchwrd"/>
    <w:basedOn w:val="a"/>
    <w:uiPriority w:val="99"/>
    <w:rsid w:val="004074A6"/>
    <w:pPr>
      <w:shd w:val="clear" w:color="auto" w:fill="D2D2D2"/>
      <w:spacing w:before="150" w:after="150" w:line="240" w:lineRule="auto"/>
    </w:pPr>
    <w:rPr>
      <w:rFonts w:ascii="Times New Roman" w:eastAsia="Times New Roman" w:hAnsi="Times New Roman"/>
      <w:sz w:val="24"/>
      <w:szCs w:val="24"/>
      <w:lang w:eastAsia="ru-RU"/>
    </w:rPr>
  </w:style>
  <w:style w:type="paragraph" w:customStyle="1" w:styleId="contblock">
    <w:name w:val="contblock"/>
    <w:basedOn w:val="a"/>
    <w:uiPriority w:val="99"/>
    <w:rsid w:val="004074A6"/>
    <w:pPr>
      <w:spacing w:before="180" w:after="180" w:line="240" w:lineRule="auto"/>
      <w:ind w:left="600"/>
    </w:pPr>
    <w:rPr>
      <w:rFonts w:ascii="Times New Roman" w:eastAsia="Times New Roman" w:hAnsi="Times New Roman"/>
      <w:sz w:val="24"/>
      <w:szCs w:val="24"/>
      <w:lang w:eastAsia="ru-RU"/>
    </w:rPr>
  </w:style>
  <w:style w:type="paragraph" w:customStyle="1" w:styleId="docstop">
    <w:name w:val="doc_stop"/>
    <w:basedOn w:val="a"/>
    <w:uiPriority w:val="99"/>
    <w:rsid w:val="004074A6"/>
    <w:pPr>
      <w:spacing w:before="30" w:after="0" w:line="240" w:lineRule="auto"/>
      <w:ind w:left="60" w:right="120"/>
    </w:pPr>
    <w:rPr>
      <w:rFonts w:ascii="Times New Roman" w:eastAsia="Times New Roman" w:hAnsi="Times New Roman"/>
      <w:sz w:val="24"/>
      <w:szCs w:val="24"/>
      <w:lang w:eastAsia="ru-RU"/>
    </w:rPr>
  </w:style>
  <w:style w:type="paragraph" w:customStyle="1" w:styleId="docavail">
    <w:name w:val="doc_avail"/>
    <w:basedOn w:val="a"/>
    <w:uiPriority w:val="99"/>
    <w:rsid w:val="004074A6"/>
    <w:pPr>
      <w:spacing w:before="30" w:after="0" w:line="240" w:lineRule="auto"/>
      <w:ind w:left="60" w:right="120"/>
    </w:pPr>
    <w:rPr>
      <w:rFonts w:ascii="Times New Roman" w:eastAsia="Times New Roman" w:hAnsi="Times New Roman"/>
      <w:sz w:val="24"/>
      <w:szCs w:val="24"/>
      <w:lang w:eastAsia="ru-RU"/>
    </w:rPr>
  </w:style>
  <w:style w:type="paragraph" w:customStyle="1" w:styleId="spelltext">
    <w:name w:val="spell_text"/>
    <w:basedOn w:val="a"/>
    <w:uiPriority w:val="99"/>
    <w:rsid w:val="004074A6"/>
    <w:pPr>
      <w:spacing w:before="150" w:after="150" w:line="240" w:lineRule="auto"/>
    </w:pPr>
    <w:rPr>
      <w:rFonts w:ascii="Times New Roman" w:eastAsia="Times New Roman" w:hAnsi="Times New Roman"/>
      <w:vanish/>
      <w:sz w:val="24"/>
      <w:szCs w:val="24"/>
      <w:lang w:eastAsia="ru-RU"/>
    </w:rPr>
  </w:style>
  <w:style w:type="paragraph" w:customStyle="1" w:styleId="spells">
    <w:name w:val="spells"/>
    <w:basedOn w:val="a"/>
    <w:uiPriority w:val="99"/>
    <w:rsid w:val="004074A6"/>
    <w:pPr>
      <w:pBdr>
        <w:top w:val="single" w:sz="6" w:space="0" w:color="FF0000"/>
        <w:left w:val="single" w:sz="6" w:space="0" w:color="FF0000"/>
        <w:bottom w:val="single" w:sz="6" w:space="0" w:color="FF0000"/>
        <w:right w:val="single" w:sz="6" w:space="0" w:color="FF0000"/>
      </w:pBdr>
      <w:spacing w:before="150" w:after="150" w:line="240" w:lineRule="auto"/>
    </w:pPr>
    <w:rPr>
      <w:rFonts w:ascii="Times New Roman" w:eastAsia="Times New Roman" w:hAnsi="Times New Roman"/>
      <w:vanish/>
      <w:sz w:val="24"/>
      <w:szCs w:val="24"/>
      <w:lang w:eastAsia="ru-RU"/>
    </w:rPr>
  </w:style>
  <w:style w:type="paragraph" w:customStyle="1" w:styleId="mulri">
    <w:name w:val="mulri"/>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wrong">
    <w:name w:val="wrong"/>
    <w:basedOn w:val="a"/>
    <w:uiPriority w:val="99"/>
    <w:rsid w:val="004074A6"/>
    <w:pPr>
      <w:spacing w:before="150" w:after="150" w:line="240" w:lineRule="auto"/>
    </w:pPr>
    <w:rPr>
      <w:rFonts w:ascii="Times New Roman" w:eastAsia="Times New Roman" w:hAnsi="Times New Roman"/>
      <w:color w:val="FF0000"/>
      <w:sz w:val="24"/>
      <w:szCs w:val="24"/>
      <w:lang w:eastAsia="ru-RU"/>
    </w:rPr>
  </w:style>
  <w:style w:type="paragraph" w:customStyle="1" w:styleId="hidespell">
    <w:name w:val="hide_spell"/>
    <w:basedOn w:val="a"/>
    <w:uiPriority w:val="99"/>
    <w:rsid w:val="004074A6"/>
    <w:pPr>
      <w:spacing w:before="150" w:after="150" w:line="240" w:lineRule="auto"/>
    </w:pPr>
    <w:rPr>
      <w:rFonts w:ascii="Times New Roman" w:eastAsia="Times New Roman" w:hAnsi="Times New Roman"/>
      <w:color w:val="FFFFFF"/>
      <w:sz w:val="24"/>
      <w:szCs w:val="24"/>
      <w:lang w:eastAsia="ru-RU"/>
    </w:rPr>
  </w:style>
  <w:style w:type="paragraph" w:customStyle="1" w:styleId="supernews">
    <w:name w:val="super_news"/>
    <w:basedOn w:val="a"/>
    <w:uiPriority w:val="99"/>
    <w:rsid w:val="004074A6"/>
    <w:pPr>
      <w:pBdr>
        <w:top w:val="single" w:sz="6" w:space="8" w:color="CCCCCC"/>
        <w:left w:val="single" w:sz="6" w:space="8" w:color="CCCCCC"/>
        <w:bottom w:val="single" w:sz="6" w:space="8" w:color="CCCCCC"/>
        <w:right w:val="single" w:sz="6" w:space="8" w:color="CCCCCC"/>
      </w:pBdr>
      <w:shd w:val="clear" w:color="auto" w:fill="EEEEEE"/>
      <w:spacing w:before="150" w:after="150" w:line="240" w:lineRule="auto"/>
      <w:ind w:left="600"/>
    </w:pPr>
    <w:rPr>
      <w:rFonts w:ascii="Times New Roman" w:eastAsia="Times New Roman" w:hAnsi="Times New Roman"/>
      <w:sz w:val="24"/>
      <w:szCs w:val="24"/>
      <w:lang w:eastAsia="ru-RU"/>
    </w:rPr>
  </w:style>
  <w:style w:type="paragraph" w:customStyle="1" w:styleId="errinput">
    <w:name w:val="err_input"/>
    <w:basedOn w:val="a"/>
    <w:uiPriority w:val="99"/>
    <w:rsid w:val="004074A6"/>
    <w:pPr>
      <w:shd w:val="clear" w:color="auto" w:fill="FFECEC"/>
      <w:spacing w:before="150" w:after="150" w:line="240" w:lineRule="auto"/>
    </w:pPr>
    <w:rPr>
      <w:rFonts w:ascii="Times New Roman" w:eastAsia="Times New Roman" w:hAnsi="Times New Roman"/>
      <w:sz w:val="24"/>
      <w:szCs w:val="24"/>
      <w:lang w:eastAsia="ru-RU"/>
    </w:rPr>
  </w:style>
  <w:style w:type="paragraph" w:customStyle="1" w:styleId="vote">
    <w:name w:val="vote"/>
    <w:basedOn w:val="a"/>
    <w:uiPriority w:val="99"/>
    <w:rsid w:val="004074A6"/>
    <w:pPr>
      <w:shd w:val="clear" w:color="auto" w:fill="FFFFFF"/>
      <w:spacing w:before="150" w:after="150" w:line="240" w:lineRule="auto"/>
      <w:ind w:left="-3000"/>
    </w:pPr>
    <w:rPr>
      <w:rFonts w:ascii="Times New Roman" w:eastAsia="Times New Roman" w:hAnsi="Times New Roman"/>
      <w:sz w:val="18"/>
      <w:szCs w:val="18"/>
      <w:lang w:eastAsia="ru-RU"/>
    </w:rPr>
  </w:style>
  <w:style w:type="paragraph" w:customStyle="1" w:styleId="sbscrblock">
    <w:name w:val="sbscr_block"/>
    <w:basedOn w:val="a"/>
    <w:uiPriority w:val="99"/>
    <w:rsid w:val="004074A6"/>
    <w:pPr>
      <w:pBdr>
        <w:top w:val="single" w:sz="12" w:space="0" w:color="EEEEEE"/>
        <w:left w:val="single" w:sz="12" w:space="0" w:color="EEEEEE"/>
        <w:bottom w:val="single" w:sz="12" w:space="0" w:color="EEEEEE"/>
        <w:right w:val="single" w:sz="12" w:space="0" w:color="EEEEEE"/>
      </w:pBdr>
      <w:spacing w:before="480" w:after="480" w:line="240" w:lineRule="auto"/>
    </w:pPr>
    <w:rPr>
      <w:rFonts w:ascii="Times New Roman" w:eastAsia="Times New Roman" w:hAnsi="Times New Roman"/>
      <w:sz w:val="24"/>
      <w:szCs w:val="24"/>
      <w:lang w:eastAsia="ru-RU"/>
    </w:rPr>
  </w:style>
  <w:style w:type="paragraph" w:customStyle="1" w:styleId="ppbblock">
    <w:name w:val="ppb_block"/>
    <w:basedOn w:val="a"/>
    <w:uiPriority w:val="99"/>
    <w:rsid w:val="004074A6"/>
    <w:pPr>
      <w:shd w:val="clear" w:color="auto" w:fill="FF9900"/>
      <w:spacing w:after="225" w:line="240" w:lineRule="auto"/>
      <w:ind w:left="225"/>
    </w:pPr>
    <w:rPr>
      <w:rFonts w:ascii="Times New Roman" w:eastAsia="Times New Roman" w:hAnsi="Times New Roman"/>
      <w:sz w:val="24"/>
      <w:szCs w:val="24"/>
      <w:lang w:eastAsia="ru-RU"/>
    </w:rPr>
  </w:style>
  <w:style w:type="paragraph" w:customStyle="1" w:styleId="ltcorner">
    <w:name w:val="l_t_corner"/>
    <w:basedOn w:val="a"/>
    <w:uiPriority w:val="99"/>
    <w:rsid w:val="004074A6"/>
    <w:pPr>
      <w:spacing w:before="150" w:after="150" w:line="240" w:lineRule="auto"/>
    </w:pPr>
    <w:rPr>
      <w:rFonts w:ascii="Times New Roman" w:eastAsia="Times New Roman" w:hAnsi="Times New Roman"/>
      <w:sz w:val="2"/>
      <w:szCs w:val="2"/>
      <w:lang w:eastAsia="ru-RU"/>
    </w:rPr>
  </w:style>
  <w:style w:type="paragraph" w:customStyle="1" w:styleId="rtcorner">
    <w:name w:val="r_t_corner"/>
    <w:basedOn w:val="a"/>
    <w:uiPriority w:val="99"/>
    <w:rsid w:val="004074A6"/>
    <w:pPr>
      <w:spacing w:before="150" w:after="150" w:line="240" w:lineRule="auto"/>
    </w:pPr>
    <w:rPr>
      <w:rFonts w:ascii="Times New Roman" w:eastAsia="Times New Roman" w:hAnsi="Times New Roman"/>
      <w:sz w:val="2"/>
      <w:szCs w:val="2"/>
      <w:lang w:eastAsia="ru-RU"/>
    </w:rPr>
  </w:style>
  <w:style w:type="paragraph" w:customStyle="1" w:styleId="lbcorner">
    <w:name w:val="l_b_corner"/>
    <w:basedOn w:val="a"/>
    <w:uiPriority w:val="99"/>
    <w:rsid w:val="004074A6"/>
    <w:pPr>
      <w:spacing w:before="150" w:after="150" w:line="240" w:lineRule="auto"/>
    </w:pPr>
    <w:rPr>
      <w:rFonts w:ascii="Times New Roman" w:eastAsia="Times New Roman" w:hAnsi="Times New Roman"/>
      <w:sz w:val="2"/>
      <w:szCs w:val="2"/>
      <w:lang w:eastAsia="ru-RU"/>
    </w:rPr>
  </w:style>
  <w:style w:type="paragraph" w:customStyle="1" w:styleId="rbcorner">
    <w:name w:val="r_b_corner"/>
    <w:basedOn w:val="a"/>
    <w:uiPriority w:val="99"/>
    <w:rsid w:val="004074A6"/>
    <w:pPr>
      <w:spacing w:before="150" w:after="150" w:line="240" w:lineRule="auto"/>
    </w:pPr>
    <w:rPr>
      <w:rFonts w:ascii="Times New Roman" w:eastAsia="Times New Roman" w:hAnsi="Times New Roman"/>
      <w:sz w:val="2"/>
      <w:szCs w:val="2"/>
      <w:lang w:eastAsia="ru-RU"/>
    </w:rPr>
  </w:style>
  <w:style w:type="paragraph" w:customStyle="1" w:styleId="votetop">
    <w:name w:val="vote_top"/>
    <w:basedOn w:val="a"/>
    <w:uiPriority w:val="99"/>
    <w:rsid w:val="004074A6"/>
    <w:pPr>
      <w:pBdr>
        <w:top w:val="single" w:sz="6" w:space="0" w:color="000000"/>
        <w:left w:val="single" w:sz="6" w:space="0" w:color="000000"/>
        <w:bottom w:val="single" w:sz="6" w:space="0" w:color="000000"/>
        <w:right w:val="single" w:sz="6" w:space="0" w:color="000000"/>
      </w:pBdr>
      <w:shd w:val="clear" w:color="auto" w:fill="666699"/>
      <w:spacing w:before="150" w:after="150" w:line="240" w:lineRule="auto"/>
    </w:pPr>
    <w:rPr>
      <w:rFonts w:ascii="Times New Roman" w:eastAsia="Times New Roman" w:hAnsi="Times New Roman"/>
      <w:sz w:val="24"/>
      <w:szCs w:val="24"/>
      <w:lang w:eastAsia="ru-RU"/>
    </w:rPr>
  </w:style>
  <w:style w:type="paragraph" w:customStyle="1" w:styleId="votelogo">
    <w:name w:val="vote_logo"/>
    <w:basedOn w:val="a"/>
    <w:uiPriority w:val="99"/>
    <w:rsid w:val="004074A6"/>
    <w:pPr>
      <w:spacing w:before="45" w:after="45" w:line="240" w:lineRule="auto"/>
      <w:ind w:left="45" w:right="45"/>
      <w:textAlignment w:val="center"/>
    </w:pPr>
    <w:rPr>
      <w:rFonts w:ascii="Times New Roman" w:eastAsia="Times New Roman" w:hAnsi="Times New Roman"/>
      <w:sz w:val="24"/>
      <w:szCs w:val="24"/>
      <w:lang w:eastAsia="ru-RU"/>
    </w:rPr>
  </w:style>
  <w:style w:type="paragraph" w:customStyle="1" w:styleId="consmodalwindow">
    <w:name w:val="consmodalwindow"/>
    <w:basedOn w:val="a"/>
    <w:uiPriority w:val="99"/>
    <w:rsid w:val="004074A6"/>
    <w:pPr>
      <w:pBdr>
        <w:top w:val="single" w:sz="6" w:space="15" w:color="000000"/>
        <w:left w:val="single" w:sz="6" w:space="15" w:color="000000"/>
        <w:bottom w:val="single" w:sz="6" w:space="15" w:color="000000"/>
        <w:right w:val="single" w:sz="6" w:space="15" w:color="000000"/>
      </w:pBdr>
      <w:shd w:val="clear" w:color="auto" w:fill="E1E9EC"/>
      <w:spacing w:before="150" w:after="150" w:line="240" w:lineRule="auto"/>
    </w:pPr>
    <w:rPr>
      <w:rFonts w:ascii="Times New Roman" w:eastAsia="Times New Roman" w:hAnsi="Times New Roman"/>
      <w:sz w:val="24"/>
      <w:szCs w:val="24"/>
      <w:lang w:eastAsia="ru-RU"/>
    </w:rPr>
  </w:style>
  <w:style w:type="paragraph" w:customStyle="1" w:styleId="consmodalwindowback">
    <w:name w:val="consmodalwindow_back"/>
    <w:basedOn w:val="a"/>
    <w:uiPriority w:val="99"/>
    <w:rsid w:val="004074A6"/>
    <w:pPr>
      <w:shd w:val="clear" w:color="auto" w:fill="000000"/>
      <w:spacing w:before="150" w:after="150" w:line="240" w:lineRule="auto"/>
    </w:pPr>
    <w:rPr>
      <w:rFonts w:ascii="Times New Roman" w:eastAsia="Times New Roman" w:hAnsi="Times New Roman"/>
      <w:sz w:val="24"/>
      <w:szCs w:val="24"/>
      <w:lang w:eastAsia="ru-RU"/>
    </w:rPr>
  </w:style>
  <w:style w:type="paragraph" w:customStyle="1" w:styleId="closedlg">
    <w:name w:val="close_dlg"/>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dialogbtn">
    <w:name w:val="dialog_btn"/>
    <w:basedOn w:val="a"/>
    <w:uiPriority w:val="99"/>
    <w:rsid w:val="004074A6"/>
    <w:pPr>
      <w:spacing w:before="600" w:after="0" w:line="240" w:lineRule="auto"/>
    </w:pPr>
    <w:rPr>
      <w:rFonts w:ascii="Times New Roman" w:eastAsia="Times New Roman" w:hAnsi="Times New Roman"/>
      <w:sz w:val="24"/>
      <w:szCs w:val="24"/>
      <w:lang w:eastAsia="ru-RU"/>
    </w:rPr>
  </w:style>
  <w:style w:type="paragraph" w:customStyle="1" w:styleId="dlgmsg">
    <w:name w:val="dlg_msg"/>
    <w:basedOn w:val="a"/>
    <w:uiPriority w:val="99"/>
    <w:rsid w:val="004074A6"/>
    <w:pPr>
      <w:spacing w:before="750" w:after="150" w:line="240" w:lineRule="auto"/>
    </w:pPr>
    <w:rPr>
      <w:rFonts w:ascii="Times New Roman" w:eastAsia="Times New Roman" w:hAnsi="Times New Roman"/>
      <w:sz w:val="21"/>
      <w:szCs w:val="21"/>
      <w:lang w:eastAsia="ru-RU"/>
    </w:rPr>
  </w:style>
  <w:style w:type="paragraph" w:customStyle="1" w:styleId="dlgbtm">
    <w:name w:val="dlg_btm"/>
    <w:basedOn w:val="a"/>
    <w:uiPriority w:val="99"/>
    <w:rsid w:val="004074A6"/>
    <w:pPr>
      <w:spacing w:before="150" w:after="150" w:line="240" w:lineRule="auto"/>
      <w:jc w:val="center"/>
    </w:pPr>
    <w:rPr>
      <w:rFonts w:ascii="Times New Roman" w:eastAsia="Times New Roman" w:hAnsi="Times New Roman"/>
      <w:sz w:val="24"/>
      <w:szCs w:val="24"/>
      <w:lang w:eastAsia="ru-RU"/>
    </w:rPr>
  </w:style>
  <w:style w:type="paragraph" w:customStyle="1" w:styleId="voting">
    <w:name w:val="voting"/>
    <w:basedOn w:val="a"/>
    <w:uiPriority w:val="99"/>
    <w:rsid w:val="004074A6"/>
    <w:pPr>
      <w:spacing w:after="240" w:line="240" w:lineRule="auto"/>
    </w:pPr>
    <w:rPr>
      <w:rFonts w:ascii="Times New Roman" w:eastAsia="Times New Roman" w:hAnsi="Times New Roman"/>
      <w:sz w:val="24"/>
      <w:szCs w:val="24"/>
      <w:lang w:eastAsia="ru-RU"/>
    </w:rPr>
  </w:style>
  <w:style w:type="paragraph" w:customStyle="1" w:styleId="mobile">
    <w:name w:val="mobile"/>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togglable">
    <w:name w:val="togglable"/>
    <w:basedOn w:val="a"/>
    <w:uiPriority w:val="99"/>
    <w:rsid w:val="004074A6"/>
    <w:pPr>
      <w:spacing w:before="150" w:after="150" w:line="240" w:lineRule="auto"/>
      <w:ind w:left="75" w:right="150"/>
    </w:pPr>
    <w:rPr>
      <w:rFonts w:ascii="Times New Roman" w:eastAsia="Times New Roman" w:hAnsi="Times New Roman"/>
      <w:sz w:val="24"/>
      <w:szCs w:val="24"/>
      <w:lang w:eastAsia="ru-RU"/>
    </w:rPr>
  </w:style>
  <w:style w:type="paragraph" w:customStyle="1" w:styleId="collapsible">
    <w:name w:val="collapsible"/>
    <w:basedOn w:val="a"/>
    <w:uiPriority w:val="99"/>
    <w:rsid w:val="004074A6"/>
    <w:pPr>
      <w:pBdr>
        <w:top w:val="single" w:sz="6" w:space="17" w:color="C8C8C8"/>
        <w:left w:val="single" w:sz="6" w:space="15" w:color="C8C8C8"/>
        <w:bottom w:val="single" w:sz="6" w:space="8" w:color="C8C8C8"/>
        <w:right w:val="single" w:sz="6" w:space="15" w:color="C8C8C8"/>
      </w:pBdr>
      <w:shd w:val="clear" w:color="auto" w:fill="FFFFFF"/>
      <w:spacing w:after="375" w:line="240" w:lineRule="auto"/>
    </w:pPr>
    <w:rPr>
      <w:rFonts w:ascii="Times New Roman" w:eastAsia="Times New Roman" w:hAnsi="Times New Roman"/>
      <w:vanish/>
      <w:sz w:val="24"/>
      <w:szCs w:val="24"/>
      <w:lang w:eastAsia="ru-RU"/>
    </w:rPr>
  </w:style>
  <w:style w:type="paragraph" w:customStyle="1" w:styleId="balloon-block">
    <w:name w:val="balloon-block"/>
    <w:basedOn w:val="a"/>
    <w:uiPriority w:val="99"/>
    <w:rsid w:val="004074A6"/>
    <w:pPr>
      <w:pBdr>
        <w:top w:val="single" w:sz="6" w:space="2" w:color="A5A5A5"/>
        <w:left w:val="single" w:sz="6" w:space="26" w:color="A5A5A5"/>
        <w:bottom w:val="single" w:sz="6" w:space="3" w:color="A5A5A5"/>
        <w:right w:val="single" w:sz="6" w:space="5" w:color="A5A5A5"/>
      </w:pBdr>
      <w:shd w:val="clear" w:color="auto" w:fill="FFFFD9"/>
      <w:spacing w:before="150" w:after="300" w:line="384" w:lineRule="atLeast"/>
    </w:pPr>
    <w:rPr>
      <w:rFonts w:ascii="Times New Roman" w:eastAsia="Times New Roman" w:hAnsi="Times New Roman"/>
      <w:sz w:val="24"/>
      <w:szCs w:val="24"/>
      <w:lang w:eastAsia="ru-RU"/>
    </w:rPr>
  </w:style>
  <w:style w:type="paragraph" w:customStyle="1" w:styleId="row">
    <w:name w:val="row"/>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pan2">
    <w:name w:val="span2"/>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pan6">
    <w:name w:val="span6"/>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btn">
    <w:name w:val="btn"/>
    <w:basedOn w:val="a"/>
    <w:uiPriority w:val="99"/>
    <w:rsid w:val="004074A6"/>
    <w:pPr>
      <w:shd w:val="clear" w:color="auto" w:fill="EFEFFF"/>
      <w:spacing w:before="150" w:after="150" w:line="240" w:lineRule="auto"/>
      <w:jc w:val="center"/>
    </w:pPr>
    <w:rPr>
      <w:rFonts w:ascii="Times New Roman" w:eastAsia="Times New Roman" w:hAnsi="Times New Roman"/>
      <w:sz w:val="24"/>
      <w:szCs w:val="24"/>
      <w:lang w:eastAsia="ru-RU"/>
    </w:rPr>
  </w:style>
  <w:style w:type="paragraph" w:customStyle="1" w:styleId="nowrap">
    <w:name w:val="nowrap"/>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h">
    <w:name w:val="h"/>
    <w:basedOn w:val="a"/>
    <w:uiPriority w:val="99"/>
    <w:rsid w:val="004074A6"/>
    <w:pPr>
      <w:spacing w:before="150" w:after="150" w:line="240" w:lineRule="auto"/>
      <w:jc w:val="center"/>
    </w:pPr>
    <w:rPr>
      <w:rFonts w:ascii="Times New Roman" w:eastAsia="Times New Roman" w:hAnsi="Times New Roman"/>
      <w:b/>
      <w:bCs/>
      <w:color w:val="000000"/>
      <w:sz w:val="26"/>
      <w:szCs w:val="26"/>
      <w:lang w:eastAsia="ru-RU"/>
    </w:rPr>
  </w:style>
  <w:style w:type="paragraph" w:customStyle="1" w:styleId="ccell">
    <w:name w:val="ccell"/>
    <w:basedOn w:val="a"/>
    <w:uiPriority w:val="99"/>
    <w:rsid w:val="004074A6"/>
    <w:pPr>
      <w:spacing w:before="150" w:after="150" w:line="240" w:lineRule="auto"/>
      <w:jc w:val="center"/>
    </w:pPr>
    <w:rPr>
      <w:rFonts w:ascii="Times New Roman" w:eastAsia="Times New Roman" w:hAnsi="Times New Roman"/>
      <w:sz w:val="24"/>
      <w:szCs w:val="24"/>
      <w:lang w:eastAsia="ru-RU"/>
    </w:rPr>
  </w:style>
  <w:style w:type="paragraph" w:customStyle="1" w:styleId="lcell">
    <w:name w:val="lcell"/>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rcell">
    <w:name w:val="rcell"/>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j">
    <w:name w:val="j"/>
    <w:basedOn w:val="a"/>
    <w:uiPriority w:val="99"/>
    <w:rsid w:val="004074A6"/>
    <w:pPr>
      <w:spacing w:before="150" w:after="150" w:line="240" w:lineRule="auto"/>
    </w:pPr>
    <w:rPr>
      <w:rFonts w:ascii="Times New Roman" w:eastAsia="Times New Roman" w:hAnsi="Times New Roman"/>
      <w:b/>
      <w:bCs/>
      <w:sz w:val="24"/>
      <w:szCs w:val="24"/>
      <w:lang w:eastAsia="ru-RU"/>
    </w:rPr>
  </w:style>
  <w:style w:type="paragraph" w:customStyle="1" w:styleId="alttitle">
    <w:name w:val="alt_title"/>
    <w:basedOn w:val="a"/>
    <w:uiPriority w:val="99"/>
    <w:rsid w:val="004074A6"/>
    <w:pPr>
      <w:spacing w:before="150" w:after="150" w:line="240" w:lineRule="auto"/>
    </w:pPr>
    <w:rPr>
      <w:rFonts w:ascii="Times New Roman" w:eastAsia="Times New Roman" w:hAnsi="Times New Roman"/>
      <w:color w:val="666699"/>
      <w:sz w:val="24"/>
      <w:szCs w:val="24"/>
      <w:lang w:eastAsia="ru-RU"/>
    </w:rPr>
  </w:style>
  <w:style w:type="paragraph" w:customStyle="1" w:styleId="esse-head">
    <w:name w:val="esse-head"/>
    <w:basedOn w:val="a"/>
    <w:uiPriority w:val="99"/>
    <w:rsid w:val="004074A6"/>
    <w:pPr>
      <w:spacing w:before="150" w:after="150" w:line="240" w:lineRule="auto"/>
    </w:pPr>
    <w:rPr>
      <w:rFonts w:ascii="Times New Roman" w:eastAsia="Times New Roman" w:hAnsi="Times New Roman"/>
      <w:b/>
      <w:bCs/>
      <w:sz w:val="24"/>
      <w:szCs w:val="24"/>
      <w:lang w:eastAsia="ru-RU"/>
    </w:rPr>
  </w:style>
  <w:style w:type="paragraph" w:customStyle="1" w:styleId="esse-text">
    <w:name w:val="esse-text"/>
    <w:basedOn w:val="a"/>
    <w:uiPriority w:val="99"/>
    <w:rsid w:val="004074A6"/>
    <w:pPr>
      <w:spacing w:before="150" w:after="150" w:line="240" w:lineRule="auto"/>
      <w:ind w:left="480"/>
    </w:pPr>
    <w:rPr>
      <w:rFonts w:ascii="Times New Roman" w:eastAsia="Times New Roman" w:hAnsi="Times New Roman"/>
      <w:sz w:val="24"/>
      <w:szCs w:val="24"/>
      <w:lang w:eastAsia="ru-RU"/>
    </w:rPr>
  </w:style>
  <w:style w:type="paragraph" w:customStyle="1" w:styleId="subitem">
    <w:name w:val="subitem"/>
    <w:basedOn w:val="a"/>
    <w:uiPriority w:val="99"/>
    <w:rsid w:val="004074A6"/>
    <w:pPr>
      <w:spacing w:before="150" w:after="150" w:line="240" w:lineRule="auto"/>
      <w:ind w:left="480"/>
    </w:pPr>
    <w:rPr>
      <w:rFonts w:ascii="Times New Roman" w:eastAsia="Times New Roman" w:hAnsi="Times New Roman"/>
      <w:sz w:val="24"/>
      <w:szCs w:val="24"/>
      <w:lang w:eastAsia="ru-RU"/>
    </w:rPr>
  </w:style>
  <w:style w:type="paragraph" w:customStyle="1" w:styleId="nav">
    <w:name w:val="nav"/>
    <w:basedOn w:val="a"/>
    <w:uiPriority w:val="99"/>
    <w:rsid w:val="004074A6"/>
    <w:pPr>
      <w:spacing w:before="150" w:after="150" w:line="240" w:lineRule="auto"/>
    </w:pPr>
    <w:rPr>
      <w:rFonts w:ascii="Times New Roman" w:eastAsia="Times New Roman" w:hAnsi="Times New Roman"/>
      <w:lang w:eastAsia="ru-RU"/>
    </w:rPr>
  </w:style>
  <w:style w:type="paragraph" w:customStyle="1" w:styleId="b">
    <w:name w:val="b"/>
    <w:basedOn w:val="a"/>
    <w:uiPriority w:val="99"/>
    <w:rsid w:val="004074A6"/>
    <w:pPr>
      <w:spacing w:before="150" w:after="150" w:line="240" w:lineRule="auto"/>
    </w:pPr>
    <w:rPr>
      <w:rFonts w:ascii="Times New Roman" w:eastAsia="Times New Roman" w:hAnsi="Times New Roman"/>
      <w:b/>
      <w:bCs/>
      <w:sz w:val="24"/>
      <w:szCs w:val="24"/>
      <w:lang w:eastAsia="ru-RU"/>
    </w:rPr>
  </w:style>
  <w:style w:type="paragraph" w:customStyle="1" w:styleId="notext">
    <w:name w:val="notext"/>
    <w:basedOn w:val="a"/>
    <w:uiPriority w:val="99"/>
    <w:rsid w:val="004074A6"/>
    <w:pPr>
      <w:spacing w:before="150" w:after="180" w:line="240" w:lineRule="auto"/>
    </w:pPr>
    <w:rPr>
      <w:rFonts w:ascii="Times New Roman" w:eastAsia="Times New Roman" w:hAnsi="Times New Roman"/>
      <w:sz w:val="24"/>
      <w:szCs w:val="24"/>
      <w:lang w:eastAsia="ru-RU"/>
    </w:rPr>
  </w:style>
  <w:style w:type="paragraph" w:customStyle="1" w:styleId="stratttl">
    <w:name w:val="strat_ttl"/>
    <w:basedOn w:val="a"/>
    <w:uiPriority w:val="99"/>
    <w:rsid w:val="004074A6"/>
    <w:pPr>
      <w:spacing w:before="240" w:after="240" w:line="240" w:lineRule="auto"/>
    </w:pPr>
    <w:rPr>
      <w:rFonts w:ascii="Times New Roman" w:eastAsia="Times New Roman" w:hAnsi="Times New Roman"/>
      <w:sz w:val="24"/>
      <w:szCs w:val="24"/>
      <w:lang w:eastAsia="ru-RU"/>
    </w:rPr>
  </w:style>
  <w:style w:type="paragraph" w:customStyle="1" w:styleId="notify">
    <w:name w:val="notify"/>
    <w:basedOn w:val="a"/>
    <w:uiPriority w:val="99"/>
    <w:rsid w:val="004074A6"/>
    <w:pPr>
      <w:shd w:val="clear" w:color="auto" w:fill="EEEEEE"/>
      <w:spacing w:before="240" w:after="240" w:line="240" w:lineRule="auto"/>
    </w:pPr>
    <w:rPr>
      <w:rFonts w:ascii="Times New Roman" w:eastAsia="Times New Roman" w:hAnsi="Times New Roman"/>
      <w:sz w:val="24"/>
      <w:szCs w:val="24"/>
      <w:lang w:eastAsia="ru-RU"/>
    </w:rPr>
  </w:style>
  <w:style w:type="paragraph" w:customStyle="1" w:styleId="togglablespan">
    <w:name w:val="togglable&gt;span"/>
    <w:basedOn w:val="a"/>
    <w:uiPriority w:val="99"/>
    <w:rsid w:val="004074A6"/>
    <w:pPr>
      <w:pBdr>
        <w:top w:val="single" w:sz="6" w:space="0" w:color="B3B0A4"/>
        <w:left w:val="single" w:sz="6" w:space="0" w:color="B3B0A4"/>
        <w:bottom w:val="single" w:sz="6" w:space="0" w:color="B3B0A4"/>
        <w:right w:val="single" w:sz="6" w:space="0" w:color="B3B0A4"/>
      </w:pBdr>
      <w:shd w:val="clear" w:color="auto" w:fill="F0F0EB"/>
      <w:spacing w:before="150" w:after="150" w:line="240" w:lineRule="auto"/>
    </w:pPr>
    <w:rPr>
      <w:rFonts w:ascii="Times New Roman" w:eastAsia="Times New Roman" w:hAnsi="Times New Roman"/>
      <w:sz w:val="24"/>
      <w:szCs w:val="24"/>
      <w:lang w:eastAsia="ru-RU"/>
    </w:rPr>
  </w:style>
  <w:style w:type="paragraph" w:customStyle="1" w:styleId="docname">
    <w:name w:val="doc_name"/>
    <w:basedOn w:val="a"/>
    <w:uiPriority w:val="99"/>
    <w:rsid w:val="004074A6"/>
    <w:pPr>
      <w:pBdr>
        <w:top w:val="single" w:sz="12" w:space="19" w:color="696DB4"/>
      </w:pBdr>
      <w:shd w:val="clear" w:color="auto" w:fill="EFEFF7"/>
      <w:spacing w:before="300" w:after="300" w:line="240" w:lineRule="auto"/>
    </w:pPr>
    <w:rPr>
      <w:rFonts w:ascii="Times New Roman" w:eastAsia="Times New Roman" w:hAnsi="Times New Roman"/>
      <w:b/>
      <w:bCs/>
      <w:sz w:val="24"/>
      <w:szCs w:val="24"/>
      <w:lang w:eastAsia="ru-RU"/>
    </w:rPr>
  </w:style>
  <w:style w:type="paragraph" w:customStyle="1" w:styleId="lnav">
    <w:name w:val="l_nav"/>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ttl">
    <w:name w:val="ttl"/>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13">
    <w:name w:val="Дата1"/>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cur">
    <w:name w:val="cur"/>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headblock">
    <w:name w:val="head_block"/>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contentblock">
    <w:name w:val="content_block"/>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info-text">
    <w:name w:val="info-text"/>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balloon-action">
    <w:name w:val="balloon-action"/>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14">
    <w:name w:val="Название1"/>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gap">
    <w:name w:val="gap"/>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regional-info">
    <w:name w:val="regional-info"/>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text">
    <w:name w:val="text"/>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attention">
    <w:name w:val="attention"/>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last">
    <w:name w:val="last"/>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logo">
    <w:name w:val="logo"/>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form">
    <w:name w:val="form"/>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links">
    <w:name w:val="links"/>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divider">
    <w:name w:val="divider"/>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bmt">
    <w:name w:val="sbmt"/>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flds">
    <w:name w:val="flds"/>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rchprms">
    <w:name w:val="srchprms"/>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mode">
    <w:name w:val="mode"/>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extline">
    <w:name w:val="extline"/>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cnt">
    <w:name w:val="cnt"/>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cls">
    <w:name w:val="cls"/>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choice">
    <w:name w:val="choice"/>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pellcand">
    <w:name w:val="spell_cand"/>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pellbtn">
    <w:name w:val="spell_btn"/>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el">
    <w:name w:val="sel"/>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newsitem">
    <w:name w:val="news_item"/>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btmnav">
    <w:name w:val="btm_nav"/>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l2">
    <w:name w:val="l2"/>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end">
    <w:name w:val="end"/>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eldiv">
    <w:name w:val="sel_div"/>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gkfacetop">
    <w:name w:val="gk_face_top"/>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gkkzfacetop">
    <w:name w:val="gkkz_face_top"/>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gkfacebottom">
    <w:name w:val="gk_face_bottom"/>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gkkzfacebottom">
    <w:name w:val="gkkz_face_bottom"/>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middle">
    <w:name w:val="middle"/>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qtitle">
    <w:name w:val="q_title"/>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aitem">
    <w:name w:val="a_item"/>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atitle">
    <w:name w:val="a_title"/>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desc">
    <w:name w:val="desc"/>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ubmit">
    <w:name w:val="submit"/>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page-navigation">
    <w:name w:val="page-navigation"/>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part">
    <w:name w:val="part"/>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middledot">
    <w:name w:val="middledot"/>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editd">
    <w:name w:val="edit_d"/>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editw">
    <w:name w:val="edit_w"/>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editv">
    <w:name w:val="edit_v"/>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editn">
    <w:name w:val="edit_n"/>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item">
    <w:name w:val="item"/>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hdimg">
    <w:name w:val="hd_img"/>
    <w:basedOn w:val="a"/>
    <w:uiPriority w:val="99"/>
    <w:rsid w:val="004074A6"/>
    <w:pPr>
      <w:spacing w:before="180" w:after="180" w:line="240" w:lineRule="auto"/>
      <w:ind w:right="225"/>
    </w:pPr>
    <w:rPr>
      <w:rFonts w:ascii="Times New Roman" w:eastAsia="Times New Roman" w:hAnsi="Times New Roman"/>
      <w:sz w:val="24"/>
      <w:szCs w:val="24"/>
      <w:lang w:eastAsia="ru-RU"/>
    </w:rPr>
  </w:style>
  <w:style w:type="paragraph" w:customStyle="1" w:styleId="imgtop">
    <w:name w:val="img_top"/>
    <w:basedOn w:val="a"/>
    <w:uiPriority w:val="99"/>
    <w:rsid w:val="004074A6"/>
    <w:pPr>
      <w:spacing w:before="150" w:after="150" w:line="240" w:lineRule="auto"/>
    </w:pPr>
    <w:rPr>
      <w:rFonts w:ascii="Times New Roman" w:eastAsia="Times New Roman" w:hAnsi="Times New Roman"/>
      <w:sz w:val="24"/>
      <w:szCs w:val="24"/>
      <w:lang w:eastAsia="ru-RU"/>
    </w:rPr>
  </w:style>
  <w:style w:type="character" w:customStyle="1" w:styleId="hlsrch">
    <w:name w:val="hlsrch"/>
    <w:uiPriority w:val="99"/>
    <w:rsid w:val="004074A6"/>
    <w:rPr>
      <w:b/>
      <w:color w:val="FFFFFF"/>
      <w:shd w:val="clear" w:color="auto" w:fill="A0A0CB"/>
    </w:rPr>
  </w:style>
  <w:style w:type="character" w:customStyle="1" w:styleId="title1">
    <w:name w:val="title1"/>
    <w:uiPriority w:val="99"/>
    <w:rsid w:val="004074A6"/>
    <w:rPr>
      <w:b/>
      <w:color w:val="666699"/>
      <w:sz w:val="29"/>
    </w:rPr>
  </w:style>
  <w:style w:type="character" w:customStyle="1" w:styleId="ppbhead">
    <w:name w:val="ppb_head"/>
    <w:uiPriority w:val="99"/>
    <w:rsid w:val="004074A6"/>
    <w:rPr>
      <w:b/>
      <w:color w:val="000000"/>
      <w:sz w:val="30"/>
      <w:shd w:val="clear" w:color="auto" w:fill="FFE500"/>
    </w:rPr>
  </w:style>
  <w:style w:type="character" w:customStyle="1" w:styleId="grey">
    <w:name w:val="grey"/>
    <w:uiPriority w:val="99"/>
    <w:rsid w:val="004074A6"/>
    <w:rPr>
      <w:color w:val="7D7D7D"/>
    </w:rPr>
  </w:style>
  <w:style w:type="character" w:customStyle="1" w:styleId="ext">
    <w:name w:val="ext"/>
    <w:uiPriority w:val="99"/>
    <w:rsid w:val="004074A6"/>
  </w:style>
  <w:style w:type="paragraph" w:customStyle="1" w:styleId="logo1">
    <w:name w:val="logo1"/>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nav1">
    <w:name w:val="nav1"/>
    <w:basedOn w:val="a"/>
    <w:uiPriority w:val="99"/>
    <w:rsid w:val="004074A6"/>
    <w:pPr>
      <w:spacing w:before="150" w:after="150" w:line="240" w:lineRule="auto"/>
      <w:ind w:left="2535"/>
    </w:pPr>
    <w:rPr>
      <w:rFonts w:ascii="Times New Roman" w:eastAsia="Times New Roman" w:hAnsi="Times New Roman"/>
      <w:color w:val="666699"/>
      <w:sz w:val="15"/>
      <w:szCs w:val="15"/>
      <w:lang w:eastAsia="ru-RU"/>
    </w:rPr>
  </w:style>
  <w:style w:type="paragraph" w:customStyle="1" w:styleId="lnav1">
    <w:name w:val="l_nav1"/>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lnav2">
    <w:name w:val="l_nav2"/>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form1">
    <w:name w:val="form1"/>
    <w:basedOn w:val="a"/>
    <w:uiPriority w:val="99"/>
    <w:rsid w:val="004074A6"/>
    <w:pPr>
      <w:shd w:val="clear" w:color="auto" w:fill="DDDDDD"/>
      <w:spacing w:before="150" w:after="150" w:line="240" w:lineRule="auto"/>
    </w:pPr>
    <w:rPr>
      <w:rFonts w:ascii="Times New Roman" w:eastAsia="Times New Roman" w:hAnsi="Times New Roman"/>
      <w:sz w:val="24"/>
      <w:szCs w:val="24"/>
      <w:lang w:eastAsia="ru-RU"/>
    </w:rPr>
  </w:style>
  <w:style w:type="paragraph" w:customStyle="1" w:styleId="links1">
    <w:name w:val="links1"/>
    <w:basedOn w:val="a"/>
    <w:uiPriority w:val="99"/>
    <w:rsid w:val="004074A6"/>
    <w:pPr>
      <w:spacing w:before="150" w:after="150" w:line="240" w:lineRule="auto"/>
      <w:jc w:val="right"/>
    </w:pPr>
    <w:rPr>
      <w:rFonts w:ascii="Times New Roman" w:eastAsia="Times New Roman" w:hAnsi="Times New Roman"/>
      <w:sz w:val="24"/>
      <w:szCs w:val="24"/>
      <w:lang w:eastAsia="ru-RU"/>
    </w:rPr>
  </w:style>
  <w:style w:type="paragraph" w:customStyle="1" w:styleId="date1">
    <w:name w:val="date1"/>
    <w:basedOn w:val="a"/>
    <w:uiPriority w:val="99"/>
    <w:rsid w:val="004074A6"/>
    <w:pPr>
      <w:spacing w:before="150" w:after="150" w:line="240" w:lineRule="auto"/>
    </w:pPr>
    <w:rPr>
      <w:rFonts w:ascii="Times New Roman" w:eastAsia="Times New Roman" w:hAnsi="Times New Roman"/>
      <w:b/>
      <w:bCs/>
      <w:sz w:val="24"/>
      <w:szCs w:val="24"/>
      <w:lang w:eastAsia="ru-RU"/>
    </w:rPr>
  </w:style>
  <w:style w:type="paragraph" w:customStyle="1" w:styleId="imgtop1">
    <w:name w:val="img_top1"/>
    <w:basedOn w:val="a"/>
    <w:uiPriority w:val="99"/>
    <w:rsid w:val="004074A6"/>
    <w:pPr>
      <w:spacing w:after="180" w:line="240" w:lineRule="auto"/>
      <w:ind w:right="180"/>
    </w:pPr>
    <w:rPr>
      <w:rFonts w:ascii="Times New Roman" w:eastAsia="Times New Roman" w:hAnsi="Times New Roman"/>
      <w:sz w:val="24"/>
      <w:szCs w:val="24"/>
      <w:lang w:eastAsia="ru-RU"/>
    </w:rPr>
  </w:style>
  <w:style w:type="paragraph" w:customStyle="1" w:styleId="ttl1">
    <w:name w:val="ttl1"/>
    <w:basedOn w:val="a"/>
    <w:uiPriority w:val="99"/>
    <w:rsid w:val="004074A6"/>
    <w:pPr>
      <w:spacing w:before="150" w:after="240" w:line="240" w:lineRule="auto"/>
    </w:pPr>
    <w:rPr>
      <w:rFonts w:ascii="Times New Roman" w:eastAsia="Times New Roman" w:hAnsi="Times New Roman"/>
      <w:b/>
      <w:bCs/>
      <w:sz w:val="24"/>
      <w:szCs w:val="24"/>
      <w:lang w:eastAsia="ru-RU"/>
    </w:rPr>
  </w:style>
  <w:style w:type="paragraph" w:customStyle="1" w:styleId="date2">
    <w:name w:val="date2"/>
    <w:basedOn w:val="a"/>
    <w:uiPriority w:val="99"/>
    <w:rsid w:val="004074A6"/>
    <w:pPr>
      <w:spacing w:before="150" w:after="240" w:line="240" w:lineRule="auto"/>
    </w:pPr>
    <w:rPr>
      <w:rFonts w:ascii="Times New Roman" w:eastAsia="Times New Roman" w:hAnsi="Times New Roman"/>
      <w:b/>
      <w:bCs/>
      <w:sz w:val="24"/>
      <w:szCs w:val="24"/>
      <w:lang w:eastAsia="ru-RU"/>
    </w:rPr>
  </w:style>
  <w:style w:type="paragraph" w:customStyle="1" w:styleId="title2">
    <w:name w:val="title2"/>
    <w:basedOn w:val="a"/>
    <w:uiPriority w:val="99"/>
    <w:rsid w:val="004074A6"/>
    <w:pPr>
      <w:shd w:val="clear" w:color="auto" w:fill="EEEEEE"/>
      <w:spacing w:after="0" w:line="240" w:lineRule="auto"/>
    </w:pPr>
    <w:rPr>
      <w:rFonts w:ascii="Times New Roman" w:eastAsia="Times New Roman" w:hAnsi="Times New Roman"/>
      <w:b/>
      <w:bCs/>
      <w:sz w:val="24"/>
      <w:szCs w:val="24"/>
      <w:lang w:eastAsia="ru-RU"/>
    </w:rPr>
  </w:style>
  <w:style w:type="paragraph" w:customStyle="1" w:styleId="divider1">
    <w:name w:val="divider1"/>
    <w:basedOn w:val="a"/>
    <w:uiPriority w:val="99"/>
    <w:rsid w:val="004074A6"/>
    <w:pPr>
      <w:spacing w:before="180" w:after="150" w:line="240" w:lineRule="auto"/>
    </w:pPr>
    <w:rPr>
      <w:rFonts w:ascii="Times New Roman" w:eastAsia="Times New Roman" w:hAnsi="Times New Roman"/>
      <w:sz w:val="24"/>
      <w:szCs w:val="24"/>
      <w:lang w:eastAsia="ru-RU"/>
    </w:rPr>
  </w:style>
  <w:style w:type="paragraph" w:customStyle="1" w:styleId="bkimgc1">
    <w:name w:val="bkimg_c1"/>
    <w:basedOn w:val="a"/>
    <w:uiPriority w:val="99"/>
    <w:rsid w:val="004074A6"/>
    <w:pPr>
      <w:spacing w:before="150" w:after="150" w:line="240" w:lineRule="auto"/>
      <w:ind w:left="-405"/>
    </w:pPr>
    <w:rPr>
      <w:rFonts w:ascii="Times New Roman" w:eastAsia="Times New Roman" w:hAnsi="Times New Roman"/>
      <w:sz w:val="24"/>
      <w:szCs w:val="24"/>
      <w:lang w:eastAsia="ru-RU"/>
    </w:rPr>
  </w:style>
  <w:style w:type="paragraph" w:customStyle="1" w:styleId="bkimgb1">
    <w:name w:val="bkimg_b1"/>
    <w:basedOn w:val="a"/>
    <w:uiPriority w:val="99"/>
    <w:rsid w:val="004074A6"/>
    <w:pPr>
      <w:spacing w:before="150" w:after="150" w:line="240" w:lineRule="auto"/>
      <w:ind w:left="-405"/>
    </w:pPr>
    <w:rPr>
      <w:rFonts w:ascii="Times New Roman" w:eastAsia="Times New Roman" w:hAnsi="Times New Roman"/>
      <w:sz w:val="24"/>
      <w:szCs w:val="24"/>
      <w:lang w:eastAsia="ru-RU"/>
    </w:rPr>
  </w:style>
  <w:style w:type="paragraph" w:customStyle="1" w:styleId="bkimgb2">
    <w:name w:val="bkimg_b2"/>
    <w:basedOn w:val="a"/>
    <w:uiPriority w:val="99"/>
    <w:rsid w:val="004074A6"/>
    <w:pPr>
      <w:spacing w:before="30" w:after="30" w:line="240" w:lineRule="auto"/>
    </w:pPr>
    <w:rPr>
      <w:rFonts w:ascii="Times New Roman" w:eastAsia="Times New Roman" w:hAnsi="Times New Roman"/>
      <w:sz w:val="24"/>
      <w:szCs w:val="24"/>
      <w:lang w:eastAsia="ru-RU"/>
    </w:rPr>
  </w:style>
  <w:style w:type="paragraph" w:customStyle="1" w:styleId="bkimgc2">
    <w:name w:val="bkimg_c2"/>
    <w:basedOn w:val="a"/>
    <w:uiPriority w:val="99"/>
    <w:rsid w:val="004074A6"/>
    <w:pPr>
      <w:spacing w:before="30" w:after="30" w:line="240" w:lineRule="auto"/>
    </w:pPr>
    <w:rPr>
      <w:rFonts w:ascii="Times New Roman" w:eastAsia="Times New Roman" w:hAnsi="Times New Roman"/>
      <w:sz w:val="24"/>
      <w:szCs w:val="24"/>
      <w:lang w:eastAsia="ru-RU"/>
    </w:rPr>
  </w:style>
  <w:style w:type="paragraph" w:customStyle="1" w:styleId="bi1">
    <w:name w:val="b_i1"/>
    <w:basedOn w:val="a"/>
    <w:uiPriority w:val="99"/>
    <w:rsid w:val="004074A6"/>
    <w:pPr>
      <w:spacing w:after="0" w:line="240" w:lineRule="auto"/>
    </w:pPr>
    <w:rPr>
      <w:rFonts w:ascii="Times New Roman" w:eastAsia="Times New Roman" w:hAnsi="Times New Roman"/>
      <w:sz w:val="24"/>
      <w:szCs w:val="24"/>
      <w:lang w:eastAsia="ru-RU"/>
    </w:rPr>
  </w:style>
  <w:style w:type="paragraph" w:customStyle="1" w:styleId="sbmt1">
    <w:name w:val="sbmt1"/>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flds1">
    <w:name w:val="flds1"/>
    <w:basedOn w:val="a"/>
    <w:uiPriority w:val="99"/>
    <w:rsid w:val="004074A6"/>
    <w:pPr>
      <w:spacing w:before="150" w:after="150" w:line="240" w:lineRule="auto"/>
      <w:ind w:right="1875"/>
    </w:pPr>
    <w:rPr>
      <w:rFonts w:ascii="Times New Roman" w:eastAsia="Times New Roman" w:hAnsi="Times New Roman"/>
      <w:sz w:val="24"/>
      <w:szCs w:val="24"/>
      <w:lang w:eastAsia="ru-RU"/>
    </w:rPr>
  </w:style>
  <w:style w:type="paragraph" w:customStyle="1" w:styleId="srchprms1">
    <w:name w:val="srchprms1"/>
    <w:basedOn w:val="a"/>
    <w:uiPriority w:val="99"/>
    <w:rsid w:val="004074A6"/>
    <w:pPr>
      <w:spacing w:before="120" w:after="150" w:line="240" w:lineRule="auto"/>
    </w:pPr>
    <w:rPr>
      <w:rFonts w:ascii="Times New Roman" w:eastAsia="Times New Roman" w:hAnsi="Times New Roman"/>
      <w:sz w:val="24"/>
      <w:szCs w:val="24"/>
      <w:lang w:eastAsia="ru-RU"/>
    </w:rPr>
  </w:style>
  <w:style w:type="paragraph" w:customStyle="1" w:styleId="mode1">
    <w:name w:val="mode1"/>
    <w:basedOn w:val="a"/>
    <w:uiPriority w:val="99"/>
    <w:rsid w:val="004074A6"/>
    <w:pPr>
      <w:spacing w:before="60" w:after="150" w:line="240" w:lineRule="auto"/>
      <w:jc w:val="right"/>
    </w:pPr>
    <w:rPr>
      <w:rFonts w:ascii="Times New Roman" w:eastAsia="Times New Roman" w:hAnsi="Times New Roman"/>
      <w:sz w:val="24"/>
      <w:szCs w:val="24"/>
      <w:lang w:eastAsia="ru-RU"/>
    </w:rPr>
  </w:style>
  <w:style w:type="paragraph" w:customStyle="1" w:styleId="extline1">
    <w:name w:val="extline1"/>
    <w:basedOn w:val="a"/>
    <w:uiPriority w:val="99"/>
    <w:rsid w:val="004074A6"/>
    <w:pPr>
      <w:spacing w:before="150" w:after="150" w:line="240" w:lineRule="auto"/>
    </w:pPr>
    <w:rPr>
      <w:rFonts w:ascii="Times New Roman" w:eastAsia="Times New Roman" w:hAnsi="Times New Roman"/>
      <w:sz w:val="24"/>
      <w:szCs w:val="24"/>
      <w:lang w:eastAsia="ru-RU"/>
    </w:rPr>
  </w:style>
  <w:style w:type="character" w:customStyle="1" w:styleId="ext1">
    <w:name w:val="ext1"/>
    <w:uiPriority w:val="99"/>
    <w:rsid w:val="004074A6"/>
    <w:rPr>
      <w:vanish/>
    </w:rPr>
  </w:style>
  <w:style w:type="paragraph" w:customStyle="1" w:styleId="cur1">
    <w:name w:val="cur1"/>
    <w:basedOn w:val="a"/>
    <w:uiPriority w:val="99"/>
    <w:rsid w:val="004074A6"/>
    <w:pPr>
      <w:spacing w:before="150" w:after="150" w:line="240" w:lineRule="auto"/>
    </w:pPr>
    <w:rPr>
      <w:rFonts w:ascii="Times New Roman" w:eastAsia="Times New Roman" w:hAnsi="Times New Roman"/>
      <w:color w:val="FF0000"/>
      <w:sz w:val="24"/>
      <w:szCs w:val="24"/>
      <w:lang w:eastAsia="ru-RU"/>
    </w:rPr>
  </w:style>
  <w:style w:type="paragraph" w:customStyle="1" w:styleId="cnt1">
    <w:name w:val="cnt1"/>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cls1">
    <w:name w:val="cls1"/>
    <w:basedOn w:val="a"/>
    <w:uiPriority w:val="99"/>
    <w:rsid w:val="004074A6"/>
    <w:pPr>
      <w:shd w:val="clear" w:color="auto" w:fill="EEEEEE"/>
      <w:spacing w:before="150" w:after="150" w:line="240" w:lineRule="auto"/>
    </w:pPr>
    <w:rPr>
      <w:rFonts w:ascii="Times New Roman" w:eastAsia="Times New Roman" w:hAnsi="Times New Roman"/>
      <w:sz w:val="24"/>
      <w:szCs w:val="24"/>
      <w:lang w:eastAsia="ru-RU"/>
    </w:rPr>
  </w:style>
  <w:style w:type="paragraph" w:customStyle="1" w:styleId="choice1">
    <w:name w:val="choice1"/>
    <w:basedOn w:val="a"/>
    <w:uiPriority w:val="99"/>
    <w:rsid w:val="004074A6"/>
    <w:pPr>
      <w:spacing w:before="240" w:after="75" w:line="240" w:lineRule="auto"/>
    </w:pPr>
    <w:rPr>
      <w:rFonts w:ascii="Times New Roman" w:eastAsia="Times New Roman" w:hAnsi="Times New Roman"/>
      <w:sz w:val="24"/>
      <w:szCs w:val="24"/>
      <w:lang w:eastAsia="ru-RU"/>
    </w:rPr>
  </w:style>
  <w:style w:type="paragraph" w:customStyle="1" w:styleId="spellcand1">
    <w:name w:val="spell_cand1"/>
    <w:basedOn w:val="a"/>
    <w:uiPriority w:val="99"/>
    <w:rsid w:val="004074A6"/>
    <w:pPr>
      <w:spacing w:before="150" w:after="75" w:line="240" w:lineRule="auto"/>
    </w:pPr>
    <w:rPr>
      <w:rFonts w:ascii="Times New Roman" w:eastAsia="Times New Roman" w:hAnsi="Times New Roman"/>
      <w:b/>
      <w:bCs/>
      <w:sz w:val="24"/>
      <w:szCs w:val="24"/>
      <w:lang w:eastAsia="ru-RU"/>
    </w:rPr>
  </w:style>
  <w:style w:type="paragraph" w:customStyle="1" w:styleId="spellbtn1">
    <w:name w:val="spell_btn1"/>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el1">
    <w:name w:val="sel1"/>
    <w:basedOn w:val="a"/>
    <w:uiPriority w:val="99"/>
    <w:rsid w:val="004074A6"/>
    <w:pPr>
      <w:spacing w:before="150" w:after="150" w:line="240" w:lineRule="auto"/>
    </w:pPr>
    <w:rPr>
      <w:rFonts w:ascii="Times New Roman" w:eastAsia="Times New Roman" w:hAnsi="Times New Roman"/>
      <w:b/>
      <w:bCs/>
      <w:sz w:val="24"/>
      <w:szCs w:val="24"/>
      <w:lang w:eastAsia="ru-RU"/>
    </w:rPr>
  </w:style>
  <w:style w:type="paragraph" w:customStyle="1" w:styleId="newsitem1">
    <w:name w:val="news_item1"/>
    <w:basedOn w:val="a"/>
    <w:uiPriority w:val="99"/>
    <w:rsid w:val="004074A6"/>
    <w:pPr>
      <w:spacing w:before="150" w:after="225" w:line="240" w:lineRule="auto"/>
    </w:pPr>
    <w:rPr>
      <w:rFonts w:ascii="Times New Roman" w:eastAsia="Times New Roman" w:hAnsi="Times New Roman"/>
      <w:sz w:val="24"/>
      <w:szCs w:val="24"/>
      <w:lang w:eastAsia="ru-RU"/>
    </w:rPr>
  </w:style>
  <w:style w:type="paragraph" w:customStyle="1" w:styleId="date3">
    <w:name w:val="date3"/>
    <w:basedOn w:val="a"/>
    <w:uiPriority w:val="99"/>
    <w:rsid w:val="004074A6"/>
    <w:pPr>
      <w:spacing w:after="0" w:line="240" w:lineRule="auto"/>
    </w:pPr>
    <w:rPr>
      <w:rFonts w:ascii="Times New Roman" w:eastAsia="Times New Roman" w:hAnsi="Times New Roman"/>
      <w:color w:val="000000"/>
      <w:sz w:val="24"/>
      <w:szCs w:val="24"/>
      <w:lang w:eastAsia="ru-RU"/>
    </w:rPr>
  </w:style>
  <w:style w:type="paragraph" w:customStyle="1" w:styleId="btmnav1">
    <w:name w:val="btm_nav1"/>
    <w:basedOn w:val="a"/>
    <w:uiPriority w:val="99"/>
    <w:rsid w:val="004074A6"/>
    <w:pPr>
      <w:spacing w:before="75" w:after="75" w:line="240" w:lineRule="auto"/>
      <w:jc w:val="right"/>
    </w:pPr>
    <w:rPr>
      <w:rFonts w:ascii="Times New Roman" w:eastAsia="Times New Roman" w:hAnsi="Times New Roman"/>
      <w:sz w:val="24"/>
      <w:szCs w:val="24"/>
      <w:lang w:eastAsia="ru-RU"/>
    </w:rPr>
  </w:style>
  <w:style w:type="paragraph" w:customStyle="1" w:styleId="title3">
    <w:name w:val="title3"/>
    <w:basedOn w:val="a"/>
    <w:uiPriority w:val="99"/>
    <w:rsid w:val="004074A6"/>
    <w:pPr>
      <w:spacing w:before="150" w:after="75" w:line="240" w:lineRule="auto"/>
    </w:pPr>
    <w:rPr>
      <w:rFonts w:ascii="Times New Roman" w:eastAsia="Times New Roman" w:hAnsi="Times New Roman"/>
      <w:b/>
      <w:bCs/>
      <w:sz w:val="24"/>
      <w:szCs w:val="24"/>
      <w:lang w:eastAsia="ru-RU"/>
    </w:rPr>
  </w:style>
  <w:style w:type="paragraph" w:customStyle="1" w:styleId="headblock1">
    <w:name w:val="head_block1"/>
    <w:basedOn w:val="a"/>
    <w:uiPriority w:val="99"/>
    <w:rsid w:val="004074A6"/>
    <w:pPr>
      <w:shd w:val="clear" w:color="auto" w:fill="796BA8"/>
      <w:spacing w:before="150" w:after="150" w:line="240" w:lineRule="auto"/>
    </w:pPr>
    <w:rPr>
      <w:rFonts w:ascii="Times New Roman" w:eastAsia="Times New Roman" w:hAnsi="Times New Roman"/>
      <w:b/>
      <w:bCs/>
      <w:color w:val="FFFFFF"/>
      <w:sz w:val="24"/>
      <w:szCs w:val="24"/>
      <w:lang w:eastAsia="ru-RU"/>
    </w:rPr>
  </w:style>
  <w:style w:type="paragraph" w:customStyle="1" w:styleId="contentblock1">
    <w:name w:val="content_block1"/>
    <w:basedOn w:val="a"/>
    <w:uiPriority w:val="99"/>
    <w:rsid w:val="004074A6"/>
    <w:pPr>
      <w:shd w:val="clear" w:color="auto" w:fill="FF9900"/>
      <w:spacing w:before="150" w:after="150" w:line="240" w:lineRule="auto"/>
    </w:pPr>
    <w:rPr>
      <w:rFonts w:ascii="Times New Roman" w:eastAsia="Times New Roman" w:hAnsi="Times New Roman"/>
      <w:sz w:val="18"/>
      <w:szCs w:val="18"/>
      <w:lang w:eastAsia="ru-RU"/>
    </w:rPr>
  </w:style>
  <w:style w:type="paragraph" w:customStyle="1" w:styleId="l21">
    <w:name w:val="l21"/>
    <w:basedOn w:val="a"/>
    <w:uiPriority w:val="99"/>
    <w:rsid w:val="004074A6"/>
    <w:pPr>
      <w:shd w:val="clear" w:color="auto" w:fill="FFFFFF"/>
      <w:spacing w:before="150" w:after="150" w:line="240" w:lineRule="auto"/>
    </w:pPr>
    <w:rPr>
      <w:rFonts w:ascii="Times New Roman" w:eastAsia="Times New Roman" w:hAnsi="Times New Roman"/>
      <w:sz w:val="24"/>
      <w:szCs w:val="24"/>
      <w:lang w:eastAsia="ru-RU"/>
    </w:rPr>
  </w:style>
  <w:style w:type="paragraph" w:customStyle="1" w:styleId="end1">
    <w:name w:val="end1"/>
    <w:basedOn w:val="a"/>
    <w:uiPriority w:val="99"/>
    <w:rsid w:val="004074A6"/>
    <w:pPr>
      <w:pBdr>
        <w:bottom w:val="single" w:sz="6" w:space="0" w:color="DDDDDD"/>
      </w:pBdr>
      <w:spacing w:before="150" w:after="150" w:line="240" w:lineRule="auto"/>
    </w:pPr>
    <w:rPr>
      <w:rFonts w:ascii="Times New Roman" w:eastAsia="Times New Roman" w:hAnsi="Times New Roman"/>
      <w:sz w:val="24"/>
      <w:szCs w:val="24"/>
      <w:lang w:eastAsia="ru-RU"/>
    </w:rPr>
  </w:style>
  <w:style w:type="paragraph" w:customStyle="1" w:styleId="seldiv1">
    <w:name w:val="sel_div1"/>
    <w:basedOn w:val="a"/>
    <w:uiPriority w:val="99"/>
    <w:rsid w:val="004074A6"/>
    <w:pPr>
      <w:shd w:val="clear" w:color="auto" w:fill="FFFFFF"/>
      <w:spacing w:before="150" w:after="150" w:line="240" w:lineRule="auto"/>
    </w:pPr>
    <w:rPr>
      <w:rFonts w:ascii="Times New Roman" w:eastAsia="Times New Roman" w:hAnsi="Times New Roman"/>
      <w:sz w:val="24"/>
      <w:szCs w:val="24"/>
      <w:lang w:eastAsia="ru-RU"/>
    </w:rPr>
  </w:style>
  <w:style w:type="paragraph" w:customStyle="1" w:styleId="clearer1">
    <w:name w:val="clearer1"/>
    <w:basedOn w:val="a"/>
    <w:uiPriority w:val="99"/>
    <w:rsid w:val="004074A6"/>
    <w:pPr>
      <w:shd w:val="clear" w:color="auto" w:fill="DDDDDD"/>
      <w:spacing w:before="150" w:after="150" w:line="240" w:lineRule="auto"/>
    </w:pPr>
    <w:rPr>
      <w:rFonts w:ascii="Times New Roman" w:eastAsia="Times New Roman" w:hAnsi="Times New Roman"/>
      <w:sz w:val="2"/>
      <w:szCs w:val="2"/>
      <w:lang w:eastAsia="ru-RU"/>
    </w:rPr>
  </w:style>
  <w:style w:type="paragraph" w:customStyle="1" w:styleId="gkfacetop1">
    <w:name w:val="gk_face_top1"/>
    <w:basedOn w:val="a"/>
    <w:uiPriority w:val="99"/>
    <w:rsid w:val="004074A6"/>
    <w:pPr>
      <w:spacing w:before="150" w:after="150" w:line="240" w:lineRule="auto"/>
      <w:textAlignment w:val="top"/>
    </w:pPr>
    <w:rPr>
      <w:rFonts w:ascii="Times New Roman" w:eastAsia="Times New Roman" w:hAnsi="Times New Roman"/>
      <w:sz w:val="2"/>
      <w:szCs w:val="2"/>
      <w:lang w:eastAsia="ru-RU"/>
    </w:rPr>
  </w:style>
  <w:style w:type="paragraph" w:customStyle="1" w:styleId="gkkzfacetop1">
    <w:name w:val="gkkz_face_top1"/>
    <w:basedOn w:val="a"/>
    <w:uiPriority w:val="99"/>
    <w:rsid w:val="004074A6"/>
    <w:pPr>
      <w:spacing w:before="150" w:after="150" w:line="240" w:lineRule="auto"/>
      <w:textAlignment w:val="top"/>
    </w:pPr>
    <w:rPr>
      <w:rFonts w:ascii="Times New Roman" w:eastAsia="Times New Roman" w:hAnsi="Times New Roman"/>
      <w:sz w:val="2"/>
      <w:szCs w:val="2"/>
      <w:lang w:eastAsia="ru-RU"/>
    </w:rPr>
  </w:style>
  <w:style w:type="paragraph" w:customStyle="1" w:styleId="gkfacebottom1">
    <w:name w:val="gk_face_bottom1"/>
    <w:basedOn w:val="a"/>
    <w:uiPriority w:val="99"/>
    <w:rsid w:val="004074A6"/>
    <w:pPr>
      <w:spacing w:before="150" w:after="150" w:line="240" w:lineRule="auto"/>
      <w:textAlignment w:val="bottom"/>
    </w:pPr>
    <w:rPr>
      <w:rFonts w:ascii="Times New Roman" w:eastAsia="Times New Roman" w:hAnsi="Times New Roman"/>
      <w:sz w:val="2"/>
      <w:szCs w:val="2"/>
      <w:lang w:eastAsia="ru-RU"/>
    </w:rPr>
  </w:style>
  <w:style w:type="paragraph" w:customStyle="1" w:styleId="gkkzfacebottom1">
    <w:name w:val="gkkz_face_bottom1"/>
    <w:basedOn w:val="a"/>
    <w:uiPriority w:val="99"/>
    <w:rsid w:val="004074A6"/>
    <w:pPr>
      <w:spacing w:before="150" w:after="150" w:line="240" w:lineRule="auto"/>
      <w:textAlignment w:val="bottom"/>
    </w:pPr>
    <w:rPr>
      <w:rFonts w:ascii="Times New Roman" w:eastAsia="Times New Roman" w:hAnsi="Times New Roman"/>
      <w:sz w:val="2"/>
      <w:szCs w:val="2"/>
      <w:lang w:eastAsia="ru-RU"/>
    </w:rPr>
  </w:style>
  <w:style w:type="paragraph" w:customStyle="1" w:styleId="middle1">
    <w:name w:val="middle1"/>
    <w:basedOn w:val="a"/>
    <w:uiPriority w:val="99"/>
    <w:rsid w:val="004074A6"/>
    <w:pPr>
      <w:shd w:val="clear" w:color="auto" w:fill="FFFFFF"/>
      <w:spacing w:before="150" w:after="150" w:line="240" w:lineRule="auto"/>
    </w:pPr>
    <w:rPr>
      <w:rFonts w:ascii="Times New Roman" w:eastAsia="Times New Roman" w:hAnsi="Times New Roman"/>
      <w:sz w:val="24"/>
      <w:szCs w:val="24"/>
      <w:lang w:eastAsia="ru-RU"/>
    </w:rPr>
  </w:style>
  <w:style w:type="paragraph" w:customStyle="1" w:styleId="title4">
    <w:name w:val="title4"/>
    <w:basedOn w:val="a"/>
    <w:uiPriority w:val="99"/>
    <w:rsid w:val="004074A6"/>
    <w:pPr>
      <w:spacing w:before="150" w:after="150" w:line="240" w:lineRule="auto"/>
    </w:pPr>
    <w:rPr>
      <w:rFonts w:ascii="Times New Roman" w:eastAsia="Times New Roman" w:hAnsi="Times New Roman"/>
      <w:vanish/>
      <w:sz w:val="24"/>
      <w:szCs w:val="24"/>
      <w:lang w:eastAsia="ru-RU"/>
    </w:rPr>
  </w:style>
  <w:style w:type="paragraph" w:customStyle="1" w:styleId="qtitle1">
    <w:name w:val="q_title1"/>
    <w:basedOn w:val="a"/>
    <w:uiPriority w:val="99"/>
    <w:rsid w:val="004074A6"/>
    <w:pPr>
      <w:spacing w:before="150" w:after="150" w:line="240" w:lineRule="auto"/>
    </w:pPr>
    <w:rPr>
      <w:rFonts w:ascii="Times New Roman" w:eastAsia="Times New Roman" w:hAnsi="Times New Roman"/>
      <w:b/>
      <w:bCs/>
      <w:sz w:val="24"/>
      <w:szCs w:val="24"/>
      <w:lang w:eastAsia="ru-RU"/>
    </w:rPr>
  </w:style>
  <w:style w:type="paragraph" w:customStyle="1" w:styleId="aitem1">
    <w:name w:val="a_item1"/>
    <w:basedOn w:val="a"/>
    <w:uiPriority w:val="99"/>
    <w:rsid w:val="004074A6"/>
    <w:pPr>
      <w:spacing w:before="75" w:after="75" w:line="240" w:lineRule="auto"/>
    </w:pPr>
    <w:rPr>
      <w:rFonts w:ascii="Times New Roman" w:eastAsia="Times New Roman" w:hAnsi="Times New Roman"/>
      <w:sz w:val="24"/>
      <w:szCs w:val="24"/>
      <w:lang w:eastAsia="ru-RU"/>
    </w:rPr>
  </w:style>
  <w:style w:type="paragraph" w:customStyle="1" w:styleId="atitle1">
    <w:name w:val="a_title1"/>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info-text1">
    <w:name w:val="info-text1"/>
    <w:basedOn w:val="a"/>
    <w:uiPriority w:val="99"/>
    <w:rsid w:val="004074A6"/>
    <w:pPr>
      <w:spacing w:before="150" w:after="150" w:line="240" w:lineRule="auto"/>
    </w:pPr>
    <w:rPr>
      <w:rFonts w:ascii="Times New Roman" w:eastAsia="Times New Roman" w:hAnsi="Times New Roman"/>
      <w:vanish/>
      <w:sz w:val="24"/>
      <w:szCs w:val="24"/>
      <w:lang w:eastAsia="ru-RU"/>
    </w:rPr>
  </w:style>
  <w:style w:type="paragraph" w:customStyle="1" w:styleId="balloon-action1">
    <w:name w:val="balloon-action1"/>
    <w:basedOn w:val="a"/>
    <w:uiPriority w:val="99"/>
    <w:rsid w:val="004074A6"/>
    <w:pPr>
      <w:spacing w:before="45" w:after="0" w:line="240" w:lineRule="auto"/>
      <w:ind w:left="300"/>
    </w:pPr>
    <w:rPr>
      <w:rFonts w:ascii="Times New Roman" w:eastAsia="Times New Roman" w:hAnsi="Times New Roman"/>
      <w:sz w:val="24"/>
      <w:szCs w:val="24"/>
      <w:lang w:eastAsia="ru-RU"/>
    </w:rPr>
  </w:style>
  <w:style w:type="paragraph" w:customStyle="1" w:styleId="title5">
    <w:name w:val="title5"/>
    <w:basedOn w:val="a"/>
    <w:uiPriority w:val="99"/>
    <w:rsid w:val="004074A6"/>
    <w:pPr>
      <w:shd w:val="clear" w:color="auto" w:fill="8790B9"/>
      <w:spacing w:before="150" w:after="150" w:line="240" w:lineRule="auto"/>
    </w:pPr>
    <w:rPr>
      <w:rFonts w:ascii="Times New Roman" w:eastAsia="Times New Roman" w:hAnsi="Times New Roman"/>
      <w:sz w:val="24"/>
      <w:szCs w:val="24"/>
      <w:lang w:eastAsia="ru-RU"/>
    </w:rPr>
  </w:style>
  <w:style w:type="paragraph" w:customStyle="1" w:styleId="gap1">
    <w:name w:val="gap1"/>
    <w:basedOn w:val="a"/>
    <w:uiPriority w:val="99"/>
    <w:rsid w:val="004074A6"/>
    <w:pPr>
      <w:shd w:val="clear" w:color="auto" w:fill="EFEFFF"/>
      <w:spacing w:before="150" w:after="150" w:line="240" w:lineRule="auto"/>
    </w:pPr>
    <w:rPr>
      <w:rFonts w:ascii="Times New Roman" w:eastAsia="Times New Roman" w:hAnsi="Times New Roman"/>
      <w:color w:val="8790B9"/>
      <w:sz w:val="24"/>
      <w:szCs w:val="24"/>
      <w:lang w:eastAsia="ru-RU"/>
    </w:rPr>
  </w:style>
  <w:style w:type="paragraph" w:customStyle="1" w:styleId="text1">
    <w:name w:val="text1"/>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attention1">
    <w:name w:val="attention1"/>
    <w:basedOn w:val="a"/>
    <w:uiPriority w:val="99"/>
    <w:rsid w:val="004074A6"/>
    <w:pPr>
      <w:spacing w:before="75" w:after="75" w:line="240" w:lineRule="auto"/>
      <w:jc w:val="center"/>
    </w:pPr>
    <w:rPr>
      <w:rFonts w:ascii="Times New Roman" w:eastAsia="Times New Roman" w:hAnsi="Times New Roman"/>
      <w:color w:val="FF0000"/>
      <w:sz w:val="19"/>
      <w:szCs w:val="19"/>
      <w:lang w:eastAsia="ru-RU"/>
    </w:rPr>
  </w:style>
  <w:style w:type="paragraph" w:customStyle="1" w:styleId="regional-info1">
    <w:name w:val="regional-info1"/>
    <w:basedOn w:val="a"/>
    <w:uiPriority w:val="99"/>
    <w:rsid w:val="004074A6"/>
    <w:pPr>
      <w:spacing w:before="30" w:after="30" w:line="240" w:lineRule="auto"/>
      <w:ind w:left="30" w:right="30"/>
    </w:pPr>
    <w:rPr>
      <w:rFonts w:ascii="Times New Roman" w:eastAsia="Times New Roman" w:hAnsi="Times New Roman"/>
      <w:sz w:val="24"/>
      <w:szCs w:val="24"/>
      <w:lang w:eastAsia="ru-RU"/>
    </w:rPr>
  </w:style>
  <w:style w:type="paragraph" w:customStyle="1" w:styleId="last1">
    <w:name w:val="last1"/>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nav2">
    <w:name w:val="nav2"/>
    <w:basedOn w:val="a"/>
    <w:uiPriority w:val="99"/>
    <w:rsid w:val="004074A6"/>
    <w:pPr>
      <w:pBdr>
        <w:bottom w:val="single" w:sz="6" w:space="20" w:color="666699"/>
      </w:pBdr>
      <w:spacing w:before="15" w:after="240" w:line="240" w:lineRule="auto"/>
    </w:pPr>
    <w:rPr>
      <w:rFonts w:ascii="Times New Roman" w:eastAsia="Times New Roman" w:hAnsi="Times New Roman"/>
      <w:lang w:eastAsia="ru-RU"/>
    </w:rPr>
  </w:style>
  <w:style w:type="paragraph" w:customStyle="1" w:styleId="desc1">
    <w:name w:val="desc1"/>
    <w:basedOn w:val="a"/>
    <w:uiPriority w:val="99"/>
    <w:rsid w:val="004074A6"/>
    <w:pPr>
      <w:spacing w:before="150" w:after="150" w:line="336" w:lineRule="atLeast"/>
    </w:pPr>
    <w:rPr>
      <w:rFonts w:ascii="Times New Roman" w:eastAsia="Times New Roman" w:hAnsi="Times New Roman"/>
      <w:b/>
      <w:bCs/>
      <w:sz w:val="36"/>
      <w:szCs w:val="36"/>
      <w:lang w:eastAsia="ru-RU"/>
    </w:rPr>
  </w:style>
  <w:style w:type="paragraph" w:customStyle="1" w:styleId="submit1">
    <w:name w:val="submit1"/>
    <w:basedOn w:val="a"/>
    <w:uiPriority w:val="99"/>
    <w:rsid w:val="004074A6"/>
    <w:pPr>
      <w:shd w:val="clear" w:color="auto" w:fill="F0F4F7"/>
      <w:spacing w:before="150" w:after="150" w:line="240" w:lineRule="auto"/>
      <w:jc w:val="center"/>
      <w:textAlignment w:val="center"/>
    </w:pPr>
    <w:rPr>
      <w:rFonts w:ascii="Times New Roman" w:eastAsia="Times New Roman" w:hAnsi="Times New Roman"/>
      <w:sz w:val="24"/>
      <w:szCs w:val="24"/>
      <w:lang w:eastAsia="ru-RU"/>
    </w:rPr>
  </w:style>
  <w:style w:type="paragraph" w:customStyle="1" w:styleId="page-navigation1">
    <w:name w:val="page-navigation1"/>
    <w:basedOn w:val="a"/>
    <w:uiPriority w:val="99"/>
    <w:rsid w:val="004074A6"/>
    <w:pPr>
      <w:spacing w:before="300" w:after="150" w:line="240" w:lineRule="auto"/>
    </w:pPr>
    <w:rPr>
      <w:rFonts w:ascii="Times New Roman" w:eastAsia="Times New Roman" w:hAnsi="Times New Roman"/>
      <w:sz w:val="24"/>
      <w:szCs w:val="24"/>
      <w:lang w:eastAsia="ru-RU"/>
    </w:rPr>
  </w:style>
  <w:style w:type="paragraph" w:customStyle="1" w:styleId="page-navigation2">
    <w:name w:val="page-navigation2"/>
    <w:basedOn w:val="a"/>
    <w:uiPriority w:val="99"/>
    <w:rsid w:val="004074A6"/>
    <w:pPr>
      <w:pBdr>
        <w:bottom w:val="single" w:sz="6" w:space="0" w:color="DDDDDD"/>
      </w:pBdr>
      <w:spacing w:before="300" w:after="150" w:line="240" w:lineRule="auto"/>
    </w:pPr>
    <w:rPr>
      <w:rFonts w:ascii="Times New Roman" w:eastAsia="Times New Roman" w:hAnsi="Times New Roman"/>
      <w:sz w:val="24"/>
      <w:szCs w:val="24"/>
      <w:lang w:eastAsia="ru-RU"/>
    </w:rPr>
  </w:style>
  <w:style w:type="paragraph" w:customStyle="1" w:styleId="part1">
    <w:name w:val="part1"/>
    <w:basedOn w:val="a"/>
    <w:uiPriority w:val="99"/>
    <w:rsid w:val="004074A6"/>
    <w:pPr>
      <w:spacing w:before="150" w:after="150" w:line="240" w:lineRule="auto"/>
    </w:pPr>
    <w:rPr>
      <w:rFonts w:ascii="Times New Roman" w:eastAsia="Times New Roman" w:hAnsi="Times New Roman"/>
      <w:vanish/>
      <w:sz w:val="24"/>
      <w:szCs w:val="24"/>
      <w:lang w:eastAsia="ru-RU"/>
    </w:rPr>
  </w:style>
  <w:style w:type="paragraph" w:customStyle="1" w:styleId="middledot1">
    <w:name w:val="middledot1"/>
    <w:basedOn w:val="a"/>
    <w:uiPriority w:val="99"/>
    <w:rsid w:val="004074A6"/>
    <w:pPr>
      <w:spacing w:before="150" w:after="150" w:line="390" w:lineRule="atLeast"/>
    </w:pPr>
    <w:rPr>
      <w:rFonts w:ascii="Times New Roman" w:eastAsia="Times New Roman" w:hAnsi="Times New Roman"/>
      <w:sz w:val="34"/>
      <w:szCs w:val="34"/>
      <w:lang w:eastAsia="ru-RU"/>
    </w:rPr>
  </w:style>
  <w:style w:type="paragraph" w:customStyle="1" w:styleId="editd1">
    <w:name w:val="edit_d1"/>
    <w:basedOn w:val="a"/>
    <w:uiPriority w:val="99"/>
    <w:rsid w:val="004074A6"/>
    <w:pPr>
      <w:spacing w:before="150" w:after="150" w:line="240" w:lineRule="auto"/>
    </w:pPr>
    <w:rPr>
      <w:rFonts w:ascii="Times New Roman" w:eastAsia="Times New Roman" w:hAnsi="Times New Roman"/>
      <w:color w:val="00A022"/>
      <w:sz w:val="24"/>
      <w:szCs w:val="24"/>
      <w:lang w:eastAsia="ru-RU"/>
    </w:rPr>
  </w:style>
  <w:style w:type="paragraph" w:customStyle="1" w:styleId="editw1">
    <w:name w:val="edit_w1"/>
    <w:basedOn w:val="a"/>
    <w:uiPriority w:val="99"/>
    <w:rsid w:val="004074A6"/>
    <w:pPr>
      <w:spacing w:before="150" w:after="150" w:line="240" w:lineRule="auto"/>
    </w:pPr>
    <w:rPr>
      <w:rFonts w:ascii="Times New Roman" w:eastAsia="Times New Roman" w:hAnsi="Times New Roman"/>
      <w:color w:val="0000FF"/>
      <w:sz w:val="24"/>
      <w:szCs w:val="24"/>
      <w:lang w:eastAsia="ru-RU"/>
    </w:rPr>
  </w:style>
  <w:style w:type="paragraph" w:customStyle="1" w:styleId="editv1">
    <w:name w:val="edit_v1"/>
    <w:basedOn w:val="a"/>
    <w:uiPriority w:val="99"/>
    <w:rsid w:val="004074A6"/>
    <w:pPr>
      <w:spacing w:before="150" w:after="150" w:line="240" w:lineRule="auto"/>
    </w:pPr>
    <w:rPr>
      <w:rFonts w:ascii="Times New Roman" w:eastAsia="Times New Roman" w:hAnsi="Times New Roman"/>
      <w:color w:val="0000FF"/>
      <w:sz w:val="24"/>
      <w:szCs w:val="24"/>
      <w:lang w:eastAsia="ru-RU"/>
    </w:rPr>
  </w:style>
  <w:style w:type="paragraph" w:customStyle="1" w:styleId="editn1">
    <w:name w:val="edit_n1"/>
    <w:basedOn w:val="a"/>
    <w:uiPriority w:val="99"/>
    <w:rsid w:val="004074A6"/>
    <w:pPr>
      <w:spacing w:before="150" w:after="150" w:line="240" w:lineRule="auto"/>
    </w:pPr>
    <w:rPr>
      <w:rFonts w:ascii="Times New Roman" w:eastAsia="Times New Roman" w:hAnsi="Times New Roman"/>
      <w:color w:val="FF0000"/>
      <w:sz w:val="24"/>
      <w:szCs w:val="24"/>
      <w:lang w:eastAsia="ru-RU"/>
    </w:rPr>
  </w:style>
  <w:style w:type="paragraph" w:customStyle="1" w:styleId="subitem1">
    <w:name w:val="subitem1"/>
    <w:basedOn w:val="a"/>
    <w:uiPriority w:val="99"/>
    <w:rsid w:val="004074A6"/>
    <w:pPr>
      <w:spacing w:before="150" w:after="150" w:line="240" w:lineRule="auto"/>
      <w:ind w:left="480"/>
    </w:pPr>
    <w:rPr>
      <w:rFonts w:ascii="Times New Roman" w:eastAsia="Times New Roman" w:hAnsi="Times New Roman"/>
      <w:vanish/>
      <w:sz w:val="24"/>
      <w:szCs w:val="24"/>
      <w:lang w:eastAsia="ru-RU"/>
    </w:rPr>
  </w:style>
  <w:style w:type="paragraph" w:customStyle="1" w:styleId="bkimgb3">
    <w:name w:val="bkimg_b3"/>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bkimgc3">
    <w:name w:val="bkimg_c3"/>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item1">
    <w:name w:val="item1"/>
    <w:basedOn w:val="a"/>
    <w:uiPriority w:val="99"/>
    <w:rsid w:val="004074A6"/>
    <w:pPr>
      <w:spacing w:before="150" w:after="150" w:line="240" w:lineRule="auto"/>
    </w:pPr>
    <w:rPr>
      <w:rFonts w:ascii="Times New Roman" w:eastAsia="Times New Roman" w:hAnsi="Times New Roman"/>
      <w:sz w:val="24"/>
      <w:szCs w:val="24"/>
      <w:lang w:eastAsia="ru-RU"/>
    </w:rPr>
  </w:style>
  <w:style w:type="character" w:customStyle="1" w:styleId="bkimgb4">
    <w:name w:val="bkimg_b4"/>
    <w:uiPriority w:val="99"/>
    <w:rsid w:val="004074A6"/>
  </w:style>
  <w:style w:type="character" w:customStyle="1" w:styleId="bkimgc4">
    <w:name w:val="bkimg_c4"/>
    <w:uiPriority w:val="99"/>
    <w:rsid w:val="004074A6"/>
    <w:rPr>
      <w:vanish/>
    </w:rPr>
  </w:style>
  <w:style w:type="character" w:customStyle="1" w:styleId="bkimgc5">
    <w:name w:val="bkimg_c5"/>
    <w:uiPriority w:val="99"/>
    <w:rsid w:val="004074A6"/>
  </w:style>
  <w:style w:type="paragraph" w:styleId="a6">
    <w:name w:val="Balloon Text"/>
    <w:basedOn w:val="a"/>
    <w:link w:val="a7"/>
    <w:uiPriority w:val="99"/>
    <w:semiHidden/>
    <w:rsid w:val="007C62ED"/>
    <w:pPr>
      <w:spacing w:after="0" w:line="240" w:lineRule="auto"/>
    </w:pPr>
    <w:rPr>
      <w:rFonts w:ascii="Segoe UI" w:hAnsi="Segoe UI"/>
      <w:sz w:val="18"/>
      <w:szCs w:val="20"/>
      <w:lang w:eastAsia="ru-RU"/>
    </w:rPr>
  </w:style>
  <w:style w:type="character" w:customStyle="1" w:styleId="a7">
    <w:name w:val="Текст выноски Знак"/>
    <w:link w:val="a6"/>
    <w:uiPriority w:val="99"/>
    <w:semiHidden/>
    <w:locked/>
    <w:rsid w:val="007C62ED"/>
    <w:rPr>
      <w:rFonts w:ascii="Segoe UI" w:hAnsi="Segoe UI" w:cs="Times New Roman"/>
      <w:sz w:val="18"/>
    </w:rPr>
  </w:style>
  <w:style w:type="paragraph" w:customStyle="1" w:styleId="15">
    <w:name w:val="Основной текст1"/>
    <w:basedOn w:val="a"/>
    <w:rsid w:val="00916A25"/>
    <w:pPr>
      <w:shd w:val="clear" w:color="auto" w:fill="FFFFFF"/>
      <w:suppressAutoHyphens/>
      <w:autoSpaceDN w:val="0"/>
      <w:spacing w:after="0" w:line="413" w:lineRule="exact"/>
      <w:ind w:hanging="360"/>
      <w:jc w:val="right"/>
    </w:pPr>
    <w:rPr>
      <w:rFonts w:ascii="Arial" w:hAnsi="Arial" w:cs="Arial"/>
      <w:color w:val="000000"/>
      <w:kern w:val="3"/>
      <w:sz w:val="23"/>
      <w:szCs w:val="23"/>
      <w:lang w:eastAsia="ru-RU"/>
    </w:rPr>
  </w:style>
  <w:style w:type="paragraph" w:customStyle="1" w:styleId="23">
    <w:name w:val="Заголовок №2"/>
    <w:basedOn w:val="a"/>
    <w:uiPriority w:val="99"/>
    <w:rsid w:val="00916A25"/>
    <w:pPr>
      <w:shd w:val="clear" w:color="auto" w:fill="FFFFFF"/>
      <w:suppressAutoHyphens/>
      <w:autoSpaceDN w:val="0"/>
      <w:spacing w:after="0" w:line="240" w:lineRule="atLeast"/>
      <w:ind w:hanging="360"/>
      <w:outlineLvl w:val="1"/>
    </w:pPr>
    <w:rPr>
      <w:rFonts w:ascii="Arial" w:hAnsi="Arial" w:cs="Arial"/>
      <w:b/>
      <w:bCs/>
      <w:color w:val="000000"/>
      <w:kern w:val="3"/>
      <w:sz w:val="23"/>
      <w:szCs w:val="23"/>
      <w:lang w:eastAsia="ru-RU"/>
    </w:rPr>
  </w:style>
  <w:style w:type="paragraph" w:styleId="a8">
    <w:name w:val="List Paragraph"/>
    <w:basedOn w:val="a"/>
    <w:link w:val="a9"/>
    <w:uiPriority w:val="34"/>
    <w:qFormat/>
    <w:rsid w:val="00497E41"/>
    <w:pPr>
      <w:ind w:left="720"/>
      <w:contextualSpacing/>
    </w:pPr>
  </w:style>
  <w:style w:type="paragraph" w:customStyle="1" w:styleId="ConsPlusNormal">
    <w:name w:val="ConsPlusNormal"/>
    <w:uiPriority w:val="99"/>
    <w:rsid w:val="00497E41"/>
    <w:pPr>
      <w:widowControl w:val="0"/>
      <w:autoSpaceDE w:val="0"/>
      <w:autoSpaceDN w:val="0"/>
      <w:adjustRightInd w:val="0"/>
    </w:pPr>
    <w:rPr>
      <w:rFonts w:ascii="Arial" w:eastAsia="Times New Roman" w:hAnsi="Arial" w:cs="Arial"/>
    </w:rPr>
  </w:style>
  <w:style w:type="table" w:styleId="aa">
    <w:name w:val="Table Grid"/>
    <w:basedOn w:val="a1"/>
    <w:uiPriority w:val="59"/>
    <w:rsid w:val="0049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uiPriority w:val="99"/>
    <w:locked/>
    <w:rsid w:val="00497E41"/>
    <w:rPr>
      <w:rFonts w:eastAsia="Times New Roman"/>
      <w:sz w:val="16"/>
    </w:rPr>
  </w:style>
  <w:style w:type="paragraph" w:styleId="33">
    <w:name w:val="Body Text 3"/>
    <w:basedOn w:val="a"/>
    <w:link w:val="34"/>
    <w:uiPriority w:val="99"/>
    <w:rsid w:val="00497E41"/>
    <w:pPr>
      <w:spacing w:after="120" w:line="276" w:lineRule="auto"/>
    </w:pPr>
    <w:rPr>
      <w:sz w:val="16"/>
      <w:szCs w:val="16"/>
    </w:rPr>
  </w:style>
  <w:style w:type="character" w:customStyle="1" w:styleId="34">
    <w:name w:val="Основной текст 3 Знак"/>
    <w:link w:val="33"/>
    <w:uiPriority w:val="99"/>
    <w:semiHidden/>
    <w:locked/>
    <w:rsid w:val="004C33E4"/>
    <w:rPr>
      <w:rFonts w:cs="Times New Roman"/>
      <w:sz w:val="16"/>
      <w:lang w:eastAsia="en-US"/>
    </w:rPr>
  </w:style>
  <w:style w:type="character" w:customStyle="1" w:styleId="310">
    <w:name w:val="Основной текст 3 Знак1"/>
    <w:uiPriority w:val="99"/>
    <w:semiHidden/>
    <w:rsid w:val="00497E41"/>
    <w:rPr>
      <w:sz w:val="16"/>
    </w:rPr>
  </w:style>
  <w:style w:type="paragraph" w:styleId="ab">
    <w:name w:val="Body Text"/>
    <w:basedOn w:val="a"/>
    <w:link w:val="ac"/>
    <w:uiPriority w:val="99"/>
    <w:semiHidden/>
    <w:rsid w:val="008A6DC2"/>
    <w:pPr>
      <w:spacing w:after="120"/>
    </w:pPr>
    <w:rPr>
      <w:sz w:val="20"/>
      <w:szCs w:val="20"/>
      <w:lang w:eastAsia="ru-RU"/>
    </w:rPr>
  </w:style>
  <w:style w:type="character" w:customStyle="1" w:styleId="ac">
    <w:name w:val="Основной текст Знак"/>
    <w:link w:val="ab"/>
    <w:uiPriority w:val="99"/>
    <w:semiHidden/>
    <w:locked/>
    <w:rsid w:val="008A6DC2"/>
    <w:rPr>
      <w:rFonts w:cs="Times New Roman"/>
    </w:rPr>
  </w:style>
  <w:style w:type="paragraph" w:customStyle="1" w:styleId="Standard">
    <w:name w:val="Standard"/>
    <w:uiPriority w:val="99"/>
    <w:rsid w:val="00317619"/>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Standarduser">
    <w:name w:val="Standard (user)"/>
    <w:uiPriority w:val="99"/>
    <w:rsid w:val="00317619"/>
    <w:pPr>
      <w:widowControl w:val="0"/>
      <w:suppressAutoHyphens/>
      <w:autoSpaceDN w:val="0"/>
      <w:textAlignment w:val="baseline"/>
    </w:pPr>
    <w:rPr>
      <w:rFonts w:ascii="Times New Roman" w:hAnsi="Times New Roman" w:cs="Tahoma"/>
      <w:kern w:val="3"/>
      <w:sz w:val="24"/>
      <w:szCs w:val="24"/>
      <w:lang w:val="de-DE" w:eastAsia="zh-CN" w:bidi="fa-IR"/>
    </w:rPr>
  </w:style>
  <w:style w:type="character" w:customStyle="1" w:styleId="Internetlink">
    <w:name w:val="Internet link"/>
    <w:uiPriority w:val="99"/>
    <w:rsid w:val="00317619"/>
    <w:rPr>
      <w:color w:val="000080"/>
      <w:u w:val="single"/>
    </w:rPr>
  </w:style>
  <w:style w:type="character" w:customStyle="1" w:styleId="StrongEmphasis">
    <w:name w:val="Strong Emphasis"/>
    <w:uiPriority w:val="99"/>
    <w:rsid w:val="00317619"/>
    <w:rPr>
      <w:b/>
    </w:rPr>
  </w:style>
  <w:style w:type="character" w:customStyle="1" w:styleId="a9">
    <w:name w:val="Абзац списка Знак"/>
    <w:link w:val="a8"/>
    <w:uiPriority w:val="34"/>
    <w:qFormat/>
    <w:locked/>
    <w:rsid w:val="00262E3A"/>
  </w:style>
  <w:style w:type="paragraph" w:customStyle="1" w:styleId="ConsNormal">
    <w:name w:val="ConsNormal"/>
    <w:uiPriority w:val="99"/>
    <w:rsid w:val="00F623C2"/>
    <w:pPr>
      <w:widowControl w:val="0"/>
      <w:suppressAutoHyphens/>
      <w:autoSpaceDE w:val="0"/>
      <w:ind w:firstLine="720"/>
    </w:pPr>
    <w:rPr>
      <w:rFonts w:ascii="Arial" w:eastAsia="Times New Roman" w:hAnsi="Arial" w:cs="Arial"/>
      <w:lang w:eastAsia="ar-SA"/>
    </w:rPr>
  </w:style>
  <w:style w:type="character" w:customStyle="1" w:styleId="ad">
    <w:name w:val="Символ сноски"/>
    <w:uiPriority w:val="99"/>
    <w:rsid w:val="00184050"/>
    <w:rPr>
      <w:vertAlign w:val="superscript"/>
    </w:rPr>
  </w:style>
  <w:style w:type="character" w:styleId="ae">
    <w:name w:val="footnote reference"/>
    <w:uiPriority w:val="99"/>
    <w:rsid w:val="00184050"/>
    <w:rPr>
      <w:rFonts w:cs="Times New Roman"/>
      <w:vertAlign w:val="superscript"/>
    </w:rPr>
  </w:style>
  <w:style w:type="paragraph" w:styleId="af">
    <w:name w:val="Body Text Indent"/>
    <w:basedOn w:val="a"/>
    <w:link w:val="af0"/>
    <w:uiPriority w:val="99"/>
    <w:rsid w:val="00184050"/>
    <w:pPr>
      <w:suppressAutoHyphens/>
      <w:spacing w:after="120" w:line="240" w:lineRule="auto"/>
      <w:ind w:left="283"/>
    </w:pPr>
    <w:rPr>
      <w:rFonts w:ascii="Times New Roman" w:hAnsi="Times New Roman"/>
      <w:kern w:val="1"/>
      <w:sz w:val="28"/>
      <w:szCs w:val="20"/>
      <w:lang w:eastAsia="ar-SA"/>
    </w:rPr>
  </w:style>
  <w:style w:type="character" w:customStyle="1" w:styleId="af0">
    <w:name w:val="Основной текст с отступом Знак"/>
    <w:link w:val="af"/>
    <w:uiPriority w:val="99"/>
    <w:locked/>
    <w:rsid w:val="00184050"/>
    <w:rPr>
      <w:rFonts w:ascii="Times New Roman" w:hAnsi="Times New Roman" w:cs="Times New Roman"/>
      <w:kern w:val="1"/>
      <w:sz w:val="28"/>
      <w:lang w:eastAsia="ar-SA" w:bidi="ar-SA"/>
    </w:rPr>
  </w:style>
  <w:style w:type="paragraph" w:styleId="af1">
    <w:name w:val="footnote text"/>
    <w:basedOn w:val="a"/>
    <w:link w:val="af2"/>
    <w:uiPriority w:val="99"/>
    <w:rsid w:val="00184050"/>
    <w:pPr>
      <w:suppressAutoHyphens/>
      <w:spacing w:after="60" w:line="240" w:lineRule="auto"/>
      <w:jc w:val="both"/>
    </w:pPr>
    <w:rPr>
      <w:rFonts w:ascii="Times New Roman" w:hAnsi="Times New Roman"/>
      <w:kern w:val="1"/>
      <w:sz w:val="20"/>
      <w:szCs w:val="20"/>
      <w:lang w:eastAsia="ar-SA"/>
    </w:rPr>
  </w:style>
  <w:style w:type="character" w:customStyle="1" w:styleId="af2">
    <w:name w:val="Текст сноски Знак"/>
    <w:link w:val="af1"/>
    <w:uiPriority w:val="99"/>
    <w:locked/>
    <w:rsid w:val="00184050"/>
    <w:rPr>
      <w:rFonts w:ascii="Times New Roman" w:hAnsi="Times New Roman" w:cs="Times New Roman"/>
      <w:kern w:val="1"/>
      <w:sz w:val="20"/>
      <w:lang w:eastAsia="ar-SA" w:bidi="ar-SA"/>
    </w:rPr>
  </w:style>
  <w:style w:type="paragraph" w:customStyle="1" w:styleId="-">
    <w:name w:val="Дата-номер"/>
    <w:basedOn w:val="a"/>
    <w:uiPriority w:val="99"/>
    <w:rsid w:val="00184050"/>
    <w:pPr>
      <w:tabs>
        <w:tab w:val="right" w:pos="9072"/>
      </w:tabs>
      <w:suppressAutoHyphens/>
      <w:overflowPunct w:val="0"/>
      <w:autoSpaceDE w:val="0"/>
      <w:spacing w:after="480" w:line="360" w:lineRule="exact"/>
      <w:jc w:val="both"/>
      <w:textAlignment w:val="baseline"/>
    </w:pPr>
    <w:rPr>
      <w:rFonts w:ascii="Times New Roman" w:eastAsia="Times New Roman" w:hAnsi="Times New Roman"/>
      <w:b/>
      <w:kern w:val="1"/>
      <w:sz w:val="28"/>
      <w:szCs w:val="28"/>
      <w:lang w:eastAsia="ar-SA"/>
    </w:rPr>
  </w:style>
  <w:style w:type="paragraph" w:styleId="24">
    <w:name w:val="Body Text 2"/>
    <w:basedOn w:val="a"/>
    <w:link w:val="25"/>
    <w:uiPriority w:val="99"/>
    <w:semiHidden/>
    <w:rsid w:val="00427613"/>
    <w:pPr>
      <w:spacing w:after="120" w:line="480" w:lineRule="auto"/>
    </w:pPr>
    <w:rPr>
      <w:sz w:val="20"/>
      <w:szCs w:val="20"/>
      <w:lang w:eastAsia="ru-RU"/>
    </w:rPr>
  </w:style>
  <w:style w:type="character" w:customStyle="1" w:styleId="25">
    <w:name w:val="Основной текст 2 Знак"/>
    <w:link w:val="24"/>
    <w:uiPriority w:val="99"/>
    <w:semiHidden/>
    <w:locked/>
    <w:rsid w:val="00427613"/>
    <w:rPr>
      <w:rFonts w:cs="Times New Roman"/>
    </w:rPr>
  </w:style>
  <w:style w:type="paragraph" w:styleId="af3">
    <w:name w:val="header"/>
    <w:basedOn w:val="a"/>
    <w:link w:val="af4"/>
    <w:rsid w:val="00B9624B"/>
    <w:pPr>
      <w:tabs>
        <w:tab w:val="center" w:pos="4677"/>
        <w:tab w:val="right" w:pos="9355"/>
      </w:tabs>
      <w:spacing w:after="0" w:line="240" w:lineRule="auto"/>
    </w:pPr>
    <w:rPr>
      <w:sz w:val="20"/>
      <w:szCs w:val="20"/>
      <w:lang w:eastAsia="ru-RU"/>
    </w:rPr>
  </w:style>
  <w:style w:type="character" w:customStyle="1" w:styleId="af4">
    <w:name w:val="Верхний колонтитул Знак"/>
    <w:link w:val="af3"/>
    <w:locked/>
    <w:rsid w:val="00B9624B"/>
    <w:rPr>
      <w:rFonts w:cs="Times New Roman"/>
    </w:rPr>
  </w:style>
  <w:style w:type="paragraph" w:styleId="af5">
    <w:name w:val="footer"/>
    <w:basedOn w:val="a"/>
    <w:link w:val="af6"/>
    <w:uiPriority w:val="99"/>
    <w:rsid w:val="00B9624B"/>
    <w:pPr>
      <w:tabs>
        <w:tab w:val="center" w:pos="4677"/>
        <w:tab w:val="right" w:pos="9355"/>
      </w:tabs>
      <w:spacing w:after="0" w:line="240" w:lineRule="auto"/>
    </w:pPr>
    <w:rPr>
      <w:sz w:val="20"/>
      <w:szCs w:val="20"/>
      <w:lang w:eastAsia="ru-RU"/>
    </w:rPr>
  </w:style>
  <w:style w:type="character" w:customStyle="1" w:styleId="af6">
    <w:name w:val="Нижний колонтитул Знак"/>
    <w:link w:val="af5"/>
    <w:uiPriority w:val="99"/>
    <w:locked/>
    <w:rsid w:val="00B9624B"/>
    <w:rPr>
      <w:rFonts w:cs="Times New Roman"/>
    </w:rPr>
  </w:style>
  <w:style w:type="paragraph" w:customStyle="1" w:styleId="210">
    <w:name w:val="Основной текст 21"/>
    <w:basedOn w:val="a"/>
    <w:uiPriority w:val="99"/>
    <w:rsid w:val="00AC7F27"/>
    <w:pPr>
      <w:suppressAutoHyphens/>
      <w:spacing w:after="0" w:line="240" w:lineRule="auto"/>
      <w:jc w:val="both"/>
    </w:pPr>
    <w:rPr>
      <w:rFonts w:ascii="Times New Roman" w:eastAsia="Times New Roman" w:hAnsi="Times New Roman"/>
      <w:sz w:val="24"/>
      <w:szCs w:val="20"/>
      <w:lang w:eastAsia="ar-SA"/>
    </w:rPr>
  </w:style>
  <w:style w:type="paragraph" w:customStyle="1" w:styleId="ConsTitle">
    <w:name w:val="ConsTitle"/>
    <w:uiPriority w:val="99"/>
    <w:rsid w:val="00AC7F27"/>
    <w:pPr>
      <w:widowControl w:val="0"/>
      <w:autoSpaceDE w:val="0"/>
      <w:autoSpaceDN w:val="0"/>
      <w:adjustRightInd w:val="0"/>
    </w:pPr>
    <w:rPr>
      <w:rFonts w:ascii="Arial" w:eastAsia="Times New Roman" w:hAnsi="Arial" w:cs="Arial"/>
      <w:b/>
      <w:bCs/>
      <w:sz w:val="16"/>
      <w:szCs w:val="16"/>
    </w:rPr>
  </w:style>
  <w:style w:type="paragraph" w:styleId="af7">
    <w:name w:val="Closing"/>
    <w:basedOn w:val="a"/>
    <w:link w:val="af8"/>
    <w:uiPriority w:val="99"/>
    <w:rsid w:val="00AC7F27"/>
    <w:pPr>
      <w:spacing w:after="0" w:line="220" w:lineRule="atLeast"/>
      <w:ind w:left="835"/>
    </w:pPr>
    <w:rPr>
      <w:rFonts w:ascii="Times New Roman" w:hAnsi="Times New Roman"/>
      <w:sz w:val="20"/>
      <w:szCs w:val="20"/>
      <w:lang w:eastAsia="ru-RU"/>
    </w:rPr>
  </w:style>
  <w:style w:type="character" w:customStyle="1" w:styleId="af8">
    <w:name w:val="Прощание Знак"/>
    <w:link w:val="af7"/>
    <w:uiPriority w:val="99"/>
    <w:locked/>
    <w:rsid w:val="00AC7F27"/>
    <w:rPr>
      <w:rFonts w:ascii="Times New Roman" w:hAnsi="Times New Roman" w:cs="Times New Roman"/>
      <w:sz w:val="20"/>
    </w:rPr>
  </w:style>
  <w:style w:type="paragraph" w:customStyle="1" w:styleId="Style5">
    <w:name w:val="Style5"/>
    <w:basedOn w:val="a"/>
    <w:uiPriority w:val="99"/>
    <w:rsid w:val="00AC7F27"/>
    <w:pPr>
      <w:widowControl w:val="0"/>
      <w:autoSpaceDE w:val="0"/>
      <w:autoSpaceDN w:val="0"/>
      <w:adjustRightInd w:val="0"/>
      <w:spacing w:before="240" w:after="60" w:line="288" w:lineRule="exact"/>
      <w:ind w:firstLine="677"/>
      <w:jc w:val="both"/>
    </w:pPr>
    <w:rPr>
      <w:rFonts w:ascii="Times New Roman" w:eastAsia="Times New Roman" w:hAnsi="Times New Roman"/>
      <w:sz w:val="24"/>
      <w:szCs w:val="24"/>
      <w:lang w:eastAsia="ru-RU"/>
    </w:rPr>
  </w:style>
  <w:style w:type="paragraph" w:customStyle="1" w:styleId="Style12">
    <w:name w:val="Style12"/>
    <w:basedOn w:val="a"/>
    <w:uiPriority w:val="99"/>
    <w:rsid w:val="00AC7F27"/>
    <w:pPr>
      <w:widowControl w:val="0"/>
      <w:autoSpaceDE w:val="0"/>
      <w:autoSpaceDN w:val="0"/>
      <w:adjustRightInd w:val="0"/>
      <w:spacing w:before="240" w:after="60" w:line="360" w:lineRule="auto"/>
    </w:pPr>
    <w:rPr>
      <w:rFonts w:ascii="Times New Roman" w:eastAsia="Times New Roman" w:hAnsi="Times New Roman"/>
      <w:sz w:val="24"/>
      <w:szCs w:val="24"/>
      <w:lang w:eastAsia="ru-RU"/>
    </w:rPr>
  </w:style>
  <w:style w:type="paragraph" w:customStyle="1" w:styleId="Style14">
    <w:name w:val="Style14"/>
    <w:basedOn w:val="a"/>
    <w:uiPriority w:val="99"/>
    <w:rsid w:val="00AC7F27"/>
    <w:pPr>
      <w:widowControl w:val="0"/>
      <w:autoSpaceDE w:val="0"/>
      <w:autoSpaceDN w:val="0"/>
      <w:adjustRightInd w:val="0"/>
      <w:spacing w:before="240" w:after="60" w:line="278" w:lineRule="exact"/>
      <w:ind w:firstLine="706"/>
      <w:jc w:val="both"/>
    </w:pPr>
    <w:rPr>
      <w:rFonts w:ascii="Times New Roman" w:eastAsia="Times New Roman" w:hAnsi="Times New Roman"/>
      <w:sz w:val="24"/>
      <w:szCs w:val="24"/>
      <w:lang w:eastAsia="ru-RU"/>
    </w:rPr>
  </w:style>
  <w:style w:type="character" w:customStyle="1" w:styleId="FontStyle29">
    <w:name w:val="Font Style29"/>
    <w:uiPriority w:val="99"/>
    <w:rsid w:val="00AC7F27"/>
    <w:rPr>
      <w:rFonts w:ascii="Times New Roman" w:hAnsi="Times New Roman"/>
      <w:color w:val="000000"/>
      <w:sz w:val="22"/>
    </w:rPr>
  </w:style>
  <w:style w:type="character" w:customStyle="1" w:styleId="FontStyle30">
    <w:name w:val="Font Style30"/>
    <w:uiPriority w:val="99"/>
    <w:rsid w:val="00AC7F27"/>
    <w:rPr>
      <w:rFonts w:ascii="Times New Roman" w:hAnsi="Times New Roman"/>
      <w:b/>
      <w:color w:val="000000"/>
      <w:sz w:val="22"/>
    </w:rPr>
  </w:style>
  <w:style w:type="character" w:styleId="af9">
    <w:name w:val="Strong"/>
    <w:uiPriority w:val="99"/>
    <w:qFormat/>
    <w:rsid w:val="00A24A7A"/>
    <w:rPr>
      <w:rFonts w:cs="Times New Roman"/>
      <w:b/>
    </w:rPr>
  </w:style>
  <w:style w:type="paragraph" w:customStyle="1" w:styleId="220">
    <w:name w:val="Основной текст 22"/>
    <w:basedOn w:val="a"/>
    <w:uiPriority w:val="99"/>
    <w:rsid w:val="00786DF3"/>
    <w:pPr>
      <w:suppressAutoHyphens/>
      <w:spacing w:after="0" w:line="240" w:lineRule="auto"/>
      <w:jc w:val="both"/>
    </w:pPr>
    <w:rPr>
      <w:rFonts w:ascii="Times New Roman" w:eastAsia="Times New Roman" w:hAnsi="Times New Roman"/>
      <w:sz w:val="24"/>
      <w:szCs w:val="20"/>
      <w:lang w:eastAsia="ar-SA"/>
    </w:rPr>
  </w:style>
  <w:style w:type="character" w:customStyle="1" w:styleId="afa">
    <w:name w:val="Гипертекстовая ссылка"/>
    <w:uiPriority w:val="99"/>
    <w:rsid w:val="00EA5D7D"/>
    <w:rPr>
      <w:color w:val="auto"/>
    </w:rPr>
  </w:style>
  <w:style w:type="character" w:customStyle="1" w:styleId="afb">
    <w:name w:val="Цветовое выделение"/>
    <w:uiPriority w:val="99"/>
    <w:rsid w:val="001B7B95"/>
    <w:rPr>
      <w:b/>
      <w:color w:val="26282F"/>
    </w:rPr>
  </w:style>
  <w:style w:type="paragraph" w:customStyle="1" w:styleId="afc">
    <w:name w:val="Нормальный (таблица)"/>
    <w:basedOn w:val="a"/>
    <w:next w:val="a"/>
    <w:uiPriority w:val="99"/>
    <w:rsid w:val="001B7B9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0">
    <w:name w:val="_Нумерованный 1"/>
    <w:basedOn w:val="a"/>
    <w:uiPriority w:val="99"/>
    <w:rsid w:val="00393889"/>
    <w:pPr>
      <w:widowControl w:val="0"/>
      <w:numPr>
        <w:numId w:val="2"/>
      </w:numPr>
      <w:autoSpaceDN w:val="0"/>
      <w:adjustRightInd w:val="0"/>
      <w:spacing w:after="0" w:line="360" w:lineRule="atLeast"/>
      <w:jc w:val="both"/>
      <w:textAlignment w:val="baseline"/>
    </w:pPr>
    <w:rPr>
      <w:rFonts w:ascii="Times New Roman" w:eastAsia="Times New Roman" w:hAnsi="Times New Roman"/>
      <w:sz w:val="24"/>
      <w:szCs w:val="24"/>
      <w:lang w:eastAsia="ru-RU"/>
    </w:rPr>
  </w:style>
  <w:style w:type="paragraph" w:customStyle="1" w:styleId="20">
    <w:name w:val="_Нумерованный 2"/>
    <w:basedOn w:val="10"/>
    <w:uiPriority w:val="99"/>
    <w:rsid w:val="00393889"/>
    <w:pPr>
      <w:numPr>
        <w:ilvl w:val="1"/>
      </w:numPr>
      <w:tabs>
        <w:tab w:val="num" w:pos="720"/>
        <w:tab w:val="num" w:pos="1440"/>
        <w:tab w:val="num" w:pos="1800"/>
      </w:tabs>
      <w:ind w:left="1800" w:hanging="360"/>
    </w:pPr>
  </w:style>
  <w:style w:type="paragraph" w:customStyle="1" w:styleId="30">
    <w:name w:val="_Нумерованный 3"/>
    <w:basedOn w:val="20"/>
    <w:uiPriority w:val="99"/>
    <w:rsid w:val="00393889"/>
    <w:pPr>
      <w:numPr>
        <w:ilvl w:val="2"/>
      </w:numPr>
      <w:tabs>
        <w:tab w:val="clear" w:pos="720"/>
        <w:tab w:val="num" w:pos="1080"/>
        <w:tab w:val="num" w:pos="2160"/>
      </w:tabs>
    </w:pPr>
  </w:style>
  <w:style w:type="paragraph" w:styleId="afd">
    <w:name w:val="No Spacing"/>
    <w:uiPriority w:val="1"/>
    <w:qFormat/>
    <w:rsid w:val="004D6D97"/>
    <w:rPr>
      <w:sz w:val="22"/>
      <w:szCs w:val="22"/>
      <w:lang w:eastAsia="en-US"/>
    </w:rPr>
  </w:style>
  <w:style w:type="numbering" w:customStyle="1" w:styleId="WW8Num2">
    <w:name w:val="WW8Num2"/>
    <w:rsid w:val="00262574"/>
    <w:pPr>
      <w:numPr>
        <w:numId w:val="1"/>
      </w:numPr>
    </w:pPr>
  </w:style>
  <w:style w:type="paragraph" w:customStyle="1" w:styleId="1">
    <w:name w:val="!Заголовок_1_шаблон"/>
    <w:autoRedefine/>
    <w:uiPriority w:val="99"/>
    <w:rsid w:val="00F6134B"/>
    <w:pPr>
      <w:pageBreakBefore/>
      <w:numPr>
        <w:numId w:val="3"/>
      </w:numPr>
      <w:spacing w:before="240" w:after="240"/>
      <w:ind w:left="357" w:hanging="357"/>
      <w:outlineLvl w:val="0"/>
    </w:pPr>
    <w:rPr>
      <w:rFonts w:ascii="Times New Roman ??????????" w:eastAsia="Times New Roman" w:hAnsi="Times New Roman ??????????"/>
      <w:b/>
      <w:caps/>
      <w:color w:val="000000"/>
      <w:spacing w:val="-5"/>
      <w:w w:val="102"/>
      <w:kern w:val="28"/>
      <w:sz w:val="24"/>
    </w:rPr>
  </w:style>
  <w:style w:type="paragraph" w:customStyle="1" w:styleId="2">
    <w:name w:val="!Заголовок_2_шаблон"/>
    <w:next w:val="a"/>
    <w:autoRedefine/>
    <w:uiPriority w:val="99"/>
    <w:rsid w:val="00F6134B"/>
    <w:pPr>
      <w:numPr>
        <w:ilvl w:val="1"/>
        <w:numId w:val="3"/>
      </w:numPr>
      <w:spacing w:before="240" w:after="120" w:line="360" w:lineRule="auto"/>
      <w:outlineLvl w:val="1"/>
    </w:pPr>
    <w:rPr>
      <w:rFonts w:ascii="Times New Roman ??????????" w:eastAsia="Times New Roman" w:hAnsi="Times New Roman ??????????"/>
      <w:b/>
      <w:sz w:val="24"/>
      <w:szCs w:val="24"/>
    </w:rPr>
  </w:style>
  <w:style w:type="paragraph" w:customStyle="1" w:styleId="3">
    <w:name w:val="!Заголовок_3_шаблон"/>
    <w:next w:val="a"/>
    <w:autoRedefine/>
    <w:uiPriority w:val="99"/>
    <w:rsid w:val="00F6134B"/>
    <w:pPr>
      <w:numPr>
        <w:ilvl w:val="2"/>
        <w:numId w:val="3"/>
      </w:numPr>
      <w:spacing w:before="120" w:after="120"/>
      <w:ind w:left="1276" w:hanging="1276"/>
      <w:outlineLvl w:val="2"/>
    </w:pPr>
    <w:rPr>
      <w:rFonts w:ascii="Times New Roman" w:eastAsia="Times New Roman" w:hAnsi="Times New Roman"/>
      <w:bCs/>
      <w:color w:val="000000"/>
      <w:spacing w:val="-5"/>
      <w:w w:val="102"/>
      <w:sz w:val="24"/>
      <w:szCs w:val="28"/>
    </w:rPr>
  </w:style>
  <w:style w:type="paragraph" w:customStyle="1" w:styleId="4">
    <w:name w:val="!Заголовок_4_шаблон"/>
    <w:next w:val="a"/>
    <w:autoRedefine/>
    <w:uiPriority w:val="99"/>
    <w:rsid w:val="00F6134B"/>
    <w:pPr>
      <w:numPr>
        <w:ilvl w:val="3"/>
        <w:numId w:val="3"/>
      </w:numPr>
      <w:spacing w:before="120" w:after="120" w:line="360" w:lineRule="auto"/>
      <w:ind w:left="1276" w:hanging="1276"/>
      <w:jc w:val="both"/>
      <w:outlineLvl w:val="3"/>
    </w:pPr>
    <w:rPr>
      <w:rFonts w:ascii="Times New Roman" w:eastAsia="Times New Roman" w:hAnsi="Times New Roman"/>
      <w:b/>
      <w:bCs/>
      <w:color w:val="000000"/>
      <w:spacing w:val="-5"/>
      <w:w w:val="102"/>
      <w:sz w:val="24"/>
      <w:szCs w:val="28"/>
    </w:rPr>
  </w:style>
  <w:style w:type="paragraph" w:customStyle="1" w:styleId="Style19">
    <w:name w:val="Style19"/>
    <w:basedOn w:val="a"/>
    <w:uiPriority w:val="99"/>
    <w:rsid w:val="00917D72"/>
    <w:pPr>
      <w:widowControl w:val="0"/>
      <w:autoSpaceDE w:val="0"/>
      <w:autoSpaceDN w:val="0"/>
      <w:adjustRightInd w:val="0"/>
      <w:spacing w:after="0" w:line="245" w:lineRule="exact"/>
      <w:ind w:firstLine="710"/>
      <w:jc w:val="both"/>
    </w:pPr>
    <w:rPr>
      <w:rFonts w:ascii="Times New Roman" w:eastAsia="Times New Roman" w:hAnsi="Times New Roman"/>
      <w:sz w:val="24"/>
      <w:szCs w:val="24"/>
      <w:lang w:eastAsia="ru-RU"/>
    </w:rPr>
  </w:style>
  <w:style w:type="character" w:customStyle="1" w:styleId="FontStyle56">
    <w:name w:val="Font Style56"/>
    <w:uiPriority w:val="99"/>
    <w:rsid w:val="00917D72"/>
    <w:rPr>
      <w:rFonts w:ascii="Times New Roman" w:hAnsi="Times New Roman" w:cs="Times New Roman"/>
      <w:sz w:val="20"/>
      <w:szCs w:val="20"/>
    </w:rPr>
  </w:style>
  <w:style w:type="paragraph" w:customStyle="1" w:styleId="Style9">
    <w:name w:val="Style9"/>
    <w:basedOn w:val="a"/>
    <w:uiPriority w:val="99"/>
    <w:rsid w:val="00534D5E"/>
    <w:pPr>
      <w:widowControl w:val="0"/>
      <w:autoSpaceDE w:val="0"/>
      <w:autoSpaceDN w:val="0"/>
      <w:adjustRightInd w:val="0"/>
      <w:spacing w:after="0" w:line="254" w:lineRule="exact"/>
      <w:ind w:firstLine="720"/>
      <w:jc w:val="both"/>
    </w:pPr>
    <w:rPr>
      <w:rFonts w:ascii="Times New Roman" w:eastAsia="Times New Roman" w:hAnsi="Times New Roman"/>
      <w:sz w:val="24"/>
      <w:szCs w:val="24"/>
      <w:lang w:eastAsia="ru-RU"/>
    </w:rPr>
  </w:style>
  <w:style w:type="paragraph" w:customStyle="1" w:styleId="Style31">
    <w:name w:val="Style31"/>
    <w:basedOn w:val="a"/>
    <w:uiPriority w:val="99"/>
    <w:rsid w:val="00534D5E"/>
    <w:pPr>
      <w:widowControl w:val="0"/>
      <w:autoSpaceDE w:val="0"/>
      <w:autoSpaceDN w:val="0"/>
      <w:adjustRightInd w:val="0"/>
      <w:spacing w:after="0" w:line="252" w:lineRule="exact"/>
      <w:ind w:firstLine="715"/>
    </w:pPr>
    <w:rPr>
      <w:rFonts w:ascii="Times New Roman" w:eastAsia="Times New Roman" w:hAnsi="Times New Roman"/>
      <w:sz w:val="24"/>
      <w:szCs w:val="24"/>
      <w:lang w:eastAsia="ru-RU"/>
    </w:rPr>
  </w:style>
  <w:style w:type="paragraph" w:customStyle="1" w:styleId="Style37">
    <w:name w:val="Style37"/>
    <w:basedOn w:val="a"/>
    <w:uiPriority w:val="99"/>
    <w:rsid w:val="00D62E44"/>
    <w:pPr>
      <w:widowControl w:val="0"/>
      <w:autoSpaceDE w:val="0"/>
      <w:autoSpaceDN w:val="0"/>
      <w:adjustRightInd w:val="0"/>
      <w:spacing w:after="0" w:line="264" w:lineRule="exact"/>
      <w:jc w:val="both"/>
    </w:pPr>
    <w:rPr>
      <w:rFonts w:ascii="Times New Roman" w:eastAsia="Times New Roman" w:hAnsi="Times New Roman"/>
      <w:sz w:val="24"/>
      <w:szCs w:val="24"/>
      <w:lang w:eastAsia="ru-RU"/>
    </w:rPr>
  </w:style>
  <w:style w:type="paragraph" w:customStyle="1" w:styleId="Style2">
    <w:name w:val="Style2"/>
    <w:basedOn w:val="a"/>
    <w:uiPriority w:val="99"/>
    <w:rsid w:val="00B66B2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20">
    <w:name w:val="Style20"/>
    <w:basedOn w:val="a"/>
    <w:uiPriority w:val="99"/>
    <w:rsid w:val="00B66B23"/>
    <w:pPr>
      <w:widowControl w:val="0"/>
      <w:autoSpaceDE w:val="0"/>
      <w:autoSpaceDN w:val="0"/>
      <w:adjustRightInd w:val="0"/>
      <w:spacing w:after="0" w:line="254" w:lineRule="exact"/>
      <w:jc w:val="both"/>
    </w:pPr>
    <w:rPr>
      <w:rFonts w:ascii="Times New Roman" w:eastAsia="Times New Roman" w:hAnsi="Times New Roman"/>
      <w:sz w:val="24"/>
      <w:szCs w:val="24"/>
      <w:lang w:eastAsia="ru-RU"/>
    </w:rPr>
  </w:style>
  <w:style w:type="character" w:customStyle="1" w:styleId="FontStyle59">
    <w:name w:val="Font Style59"/>
    <w:uiPriority w:val="99"/>
    <w:rsid w:val="00B66B23"/>
    <w:rPr>
      <w:rFonts w:ascii="Times New Roman" w:hAnsi="Times New Roman" w:cs="Times New Roman"/>
      <w:i/>
      <w:iCs/>
      <w:sz w:val="20"/>
      <w:szCs w:val="20"/>
    </w:rPr>
  </w:style>
  <w:style w:type="character" w:customStyle="1" w:styleId="70">
    <w:name w:val="Заголовок 7 Знак"/>
    <w:basedOn w:val="a0"/>
    <w:link w:val="7"/>
    <w:uiPriority w:val="9"/>
    <w:rsid w:val="00D17DD0"/>
    <w:rPr>
      <w:rFonts w:asciiTheme="majorHAnsi" w:eastAsiaTheme="majorEastAsia" w:hAnsiTheme="majorHAnsi" w:cstheme="majorBidi"/>
      <w:i/>
      <w:iCs/>
      <w:color w:val="243F60" w:themeColor="accent1" w:themeShade="7F"/>
      <w:sz w:val="22"/>
      <w:szCs w:val="22"/>
      <w:lang w:eastAsia="en-US"/>
    </w:rPr>
  </w:style>
  <w:style w:type="character" w:customStyle="1" w:styleId="80">
    <w:name w:val="Заголовок 8 Знак"/>
    <w:basedOn w:val="a0"/>
    <w:link w:val="8"/>
    <w:uiPriority w:val="9"/>
    <w:rsid w:val="00D17DD0"/>
    <w:rPr>
      <w:rFonts w:asciiTheme="majorHAnsi" w:eastAsiaTheme="majorEastAsia" w:hAnsiTheme="majorHAnsi" w:cstheme="majorBidi"/>
      <w:color w:val="272727" w:themeColor="text1" w:themeTint="D8"/>
      <w:sz w:val="21"/>
      <w:szCs w:val="21"/>
      <w:lang w:eastAsia="en-US"/>
    </w:rPr>
  </w:style>
  <w:style w:type="paragraph" w:customStyle="1" w:styleId="ConsNonformat">
    <w:name w:val="ConsNonformat"/>
    <w:rsid w:val="006135A2"/>
    <w:pPr>
      <w:autoSpaceDE w:val="0"/>
      <w:autoSpaceDN w:val="0"/>
      <w:adjustRightInd w:val="0"/>
    </w:pPr>
    <w:rPr>
      <w:rFonts w:ascii="Courier New" w:eastAsia="Times New Roman" w:hAnsi="Courier New" w:cs="Courier New"/>
    </w:rPr>
  </w:style>
  <w:style w:type="character" w:customStyle="1" w:styleId="apple-converted-space">
    <w:name w:val="apple-converted-space"/>
    <w:rsid w:val="006135A2"/>
  </w:style>
  <w:style w:type="character" w:customStyle="1" w:styleId="16">
    <w:name w:val="Основной шрифт абзаца1"/>
    <w:rsid w:val="00004C77"/>
  </w:style>
  <w:style w:type="character" w:customStyle="1" w:styleId="26">
    <w:name w:val="Основной шрифт абзаца2"/>
    <w:rsid w:val="00D33F2D"/>
  </w:style>
  <w:style w:type="character" w:styleId="afe">
    <w:name w:val="Emphasis"/>
    <w:uiPriority w:val="20"/>
    <w:qFormat/>
    <w:locked/>
    <w:rsid w:val="000C08D4"/>
    <w:rPr>
      <w:i/>
      <w:iCs/>
    </w:rPr>
  </w:style>
  <w:style w:type="character" w:styleId="aff">
    <w:name w:val="annotation reference"/>
    <w:basedOn w:val="a0"/>
    <w:uiPriority w:val="99"/>
    <w:semiHidden/>
    <w:unhideWhenUsed/>
    <w:locked/>
    <w:rsid w:val="008909F4"/>
    <w:rPr>
      <w:sz w:val="16"/>
      <w:szCs w:val="16"/>
    </w:rPr>
  </w:style>
  <w:style w:type="paragraph" w:styleId="aff0">
    <w:name w:val="annotation text"/>
    <w:basedOn w:val="a"/>
    <w:link w:val="aff1"/>
    <w:uiPriority w:val="99"/>
    <w:semiHidden/>
    <w:unhideWhenUsed/>
    <w:locked/>
    <w:rsid w:val="008909F4"/>
    <w:pPr>
      <w:spacing w:line="240" w:lineRule="auto"/>
    </w:pPr>
    <w:rPr>
      <w:sz w:val="20"/>
      <w:szCs w:val="20"/>
    </w:rPr>
  </w:style>
  <w:style w:type="character" w:customStyle="1" w:styleId="aff1">
    <w:name w:val="Текст примечания Знак"/>
    <w:basedOn w:val="a0"/>
    <w:link w:val="aff0"/>
    <w:uiPriority w:val="99"/>
    <w:semiHidden/>
    <w:rsid w:val="008909F4"/>
    <w:rPr>
      <w:lang w:eastAsia="en-US"/>
    </w:rPr>
  </w:style>
  <w:style w:type="paragraph" w:styleId="aff2">
    <w:name w:val="annotation subject"/>
    <w:basedOn w:val="aff0"/>
    <w:next w:val="aff0"/>
    <w:link w:val="aff3"/>
    <w:uiPriority w:val="99"/>
    <w:semiHidden/>
    <w:unhideWhenUsed/>
    <w:locked/>
    <w:rsid w:val="008909F4"/>
    <w:rPr>
      <w:b/>
      <w:bCs/>
    </w:rPr>
  </w:style>
  <w:style w:type="character" w:customStyle="1" w:styleId="aff3">
    <w:name w:val="Тема примечания Знак"/>
    <w:basedOn w:val="aff1"/>
    <w:link w:val="aff2"/>
    <w:uiPriority w:val="99"/>
    <w:semiHidden/>
    <w:rsid w:val="008909F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D7687"/>
    <w:pPr>
      <w:spacing w:after="160" w:line="259" w:lineRule="auto"/>
    </w:pPr>
    <w:rPr>
      <w:sz w:val="22"/>
      <w:szCs w:val="22"/>
      <w:lang w:eastAsia="en-US"/>
    </w:rPr>
  </w:style>
  <w:style w:type="paragraph" w:styleId="11">
    <w:name w:val="heading 1"/>
    <w:basedOn w:val="a"/>
    <w:link w:val="12"/>
    <w:uiPriority w:val="9"/>
    <w:qFormat/>
    <w:rsid w:val="004074A6"/>
    <w:pPr>
      <w:spacing w:before="75" w:after="0" w:line="240" w:lineRule="auto"/>
      <w:outlineLvl w:val="0"/>
    </w:pPr>
    <w:rPr>
      <w:rFonts w:ascii="Times New Roman" w:hAnsi="Times New Roman"/>
      <w:kern w:val="36"/>
      <w:sz w:val="43"/>
      <w:szCs w:val="20"/>
      <w:lang w:eastAsia="ru-RU"/>
    </w:rPr>
  </w:style>
  <w:style w:type="paragraph" w:styleId="21">
    <w:name w:val="heading 2"/>
    <w:basedOn w:val="a"/>
    <w:link w:val="22"/>
    <w:uiPriority w:val="99"/>
    <w:qFormat/>
    <w:rsid w:val="004074A6"/>
    <w:pPr>
      <w:spacing w:before="300" w:after="300" w:line="240" w:lineRule="auto"/>
      <w:outlineLvl w:val="1"/>
    </w:pPr>
    <w:rPr>
      <w:rFonts w:ascii="Times New Roman" w:hAnsi="Times New Roman"/>
      <w:sz w:val="36"/>
      <w:szCs w:val="20"/>
      <w:lang w:eastAsia="ru-RU"/>
    </w:rPr>
  </w:style>
  <w:style w:type="paragraph" w:styleId="31">
    <w:name w:val="heading 3"/>
    <w:basedOn w:val="a"/>
    <w:link w:val="32"/>
    <w:uiPriority w:val="99"/>
    <w:qFormat/>
    <w:rsid w:val="004074A6"/>
    <w:pPr>
      <w:spacing w:before="210" w:after="210" w:line="240" w:lineRule="auto"/>
      <w:outlineLvl w:val="2"/>
    </w:pPr>
    <w:rPr>
      <w:rFonts w:ascii="Times New Roman" w:hAnsi="Times New Roman"/>
      <w:b/>
      <w:sz w:val="29"/>
      <w:szCs w:val="20"/>
      <w:lang w:eastAsia="ru-RU"/>
    </w:rPr>
  </w:style>
  <w:style w:type="paragraph" w:styleId="40">
    <w:name w:val="heading 4"/>
    <w:basedOn w:val="a"/>
    <w:link w:val="41"/>
    <w:uiPriority w:val="99"/>
    <w:qFormat/>
    <w:rsid w:val="004074A6"/>
    <w:pPr>
      <w:spacing w:before="300" w:after="300" w:line="240" w:lineRule="auto"/>
      <w:outlineLvl w:val="3"/>
    </w:pPr>
    <w:rPr>
      <w:rFonts w:ascii="Times New Roman" w:hAnsi="Times New Roman"/>
      <w:b/>
      <w:sz w:val="24"/>
      <w:szCs w:val="20"/>
      <w:lang w:eastAsia="ru-RU"/>
    </w:rPr>
  </w:style>
  <w:style w:type="paragraph" w:styleId="5">
    <w:name w:val="heading 5"/>
    <w:basedOn w:val="a"/>
    <w:link w:val="50"/>
    <w:uiPriority w:val="99"/>
    <w:qFormat/>
    <w:rsid w:val="004074A6"/>
    <w:pPr>
      <w:spacing w:before="300" w:after="300" w:line="240" w:lineRule="auto"/>
      <w:outlineLvl w:val="4"/>
    </w:pPr>
    <w:rPr>
      <w:rFonts w:ascii="Times New Roman" w:hAnsi="Times New Roman"/>
      <w:b/>
      <w:sz w:val="20"/>
      <w:szCs w:val="20"/>
      <w:lang w:eastAsia="ru-RU"/>
    </w:rPr>
  </w:style>
  <w:style w:type="paragraph" w:styleId="6">
    <w:name w:val="heading 6"/>
    <w:basedOn w:val="a"/>
    <w:link w:val="60"/>
    <w:uiPriority w:val="99"/>
    <w:qFormat/>
    <w:rsid w:val="004074A6"/>
    <w:pPr>
      <w:spacing w:before="75" w:after="0" w:line="240" w:lineRule="auto"/>
      <w:ind w:left="75"/>
      <w:outlineLvl w:val="5"/>
    </w:pPr>
    <w:rPr>
      <w:rFonts w:ascii="Times New Roman" w:hAnsi="Times New Roman"/>
      <w:b/>
      <w:sz w:val="17"/>
      <w:szCs w:val="20"/>
      <w:lang w:eastAsia="ru-RU"/>
    </w:rPr>
  </w:style>
  <w:style w:type="paragraph" w:styleId="7">
    <w:name w:val="heading 7"/>
    <w:basedOn w:val="a"/>
    <w:next w:val="a"/>
    <w:link w:val="70"/>
    <w:uiPriority w:val="9"/>
    <w:unhideWhenUsed/>
    <w:qFormat/>
    <w:locked/>
    <w:rsid w:val="00D17DD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unhideWhenUsed/>
    <w:qFormat/>
    <w:locked/>
    <w:rsid w:val="00D17DD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locked/>
    <w:rsid w:val="004074A6"/>
    <w:rPr>
      <w:rFonts w:ascii="Times New Roman" w:hAnsi="Times New Roman" w:cs="Times New Roman"/>
      <w:kern w:val="36"/>
      <w:sz w:val="43"/>
      <w:lang w:eastAsia="ru-RU"/>
    </w:rPr>
  </w:style>
  <w:style w:type="character" w:customStyle="1" w:styleId="22">
    <w:name w:val="Заголовок 2 Знак"/>
    <w:link w:val="21"/>
    <w:uiPriority w:val="99"/>
    <w:locked/>
    <w:rsid w:val="004074A6"/>
    <w:rPr>
      <w:rFonts w:ascii="Times New Roman" w:hAnsi="Times New Roman" w:cs="Times New Roman"/>
      <w:sz w:val="36"/>
      <w:lang w:eastAsia="ru-RU"/>
    </w:rPr>
  </w:style>
  <w:style w:type="character" w:customStyle="1" w:styleId="32">
    <w:name w:val="Заголовок 3 Знак"/>
    <w:link w:val="31"/>
    <w:uiPriority w:val="99"/>
    <w:locked/>
    <w:rsid w:val="004074A6"/>
    <w:rPr>
      <w:rFonts w:ascii="Times New Roman" w:hAnsi="Times New Roman" w:cs="Times New Roman"/>
      <w:b/>
      <w:sz w:val="29"/>
      <w:lang w:eastAsia="ru-RU"/>
    </w:rPr>
  </w:style>
  <w:style w:type="character" w:customStyle="1" w:styleId="41">
    <w:name w:val="Заголовок 4 Знак"/>
    <w:link w:val="40"/>
    <w:uiPriority w:val="99"/>
    <w:locked/>
    <w:rsid w:val="004074A6"/>
    <w:rPr>
      <w:rFonts w:ascii="Times New Roman" w:hAnsi="Times New Roman" w:cs="Times New Roman"/>
      <w:b/>
      <w:sz w:val="24"/>
      <w:lang w:eastAsia="ru-RU"/>
    </w:rPr>
  </w:style>
  <w:style w:type="character" w:customStyle="1" w:styleId="50">
    <w:name w:val="Заголовок 5 Знак"/>
    <w:link w:val="5"/>
    <w:uiPriority w:val="99"/>
    <w:locked/>
    <w:rsid w:val="004074A6"/>
    <w:rPr>
      <w:rFonts w:ascii="Times New Roman" w:hAnsi="Times New Roman" w:cs="Times New Roman"/>
      <w:b/>
      <w:lang w:eastAsia="ru-RU"/>
    </w:rPr>
  </w:style>
  <w:style w:type="character" w:customStyle="1" w:styleId="60">
    <w:name w:val="Заголовок 6 Знак"/>
    <w:link w:val="6"/>
    <w:uiPriority w:val="99"/>
    <w:locked/>
    <w:rsid w:val="004074A6"/>
    <w:rPr>
      <w:rFonts w:ascii="Times New Roman" w:hAnsi="Times New Roman" w:cs="Times New Roman"/>
      <w:b/>
      <w:sz w:val="17"/>
      <w:lang w:eastAsia="ru-RU"/>
    </w:rPr>
  </w:style>
  <w:style w:type="character" w:styleId="a3">
    <w:name w:val="Hyperlink"/>
    <w:uiPriority w:val="99"/>
    <w:rsid w:val="004074A6"/>
    <w:rPr>
      <w:rFonts w:cs="Times New Roman"/>
      <w:color w:val="0000FF"/>
      <w:u w:val="single"/>
    </w:rPr>
  </w:style>
  <w:style w:type="character" w:styleId="a4">
    <w:name w:val="FollowedHyperlink"/>
    <w:uiPriority w:val="99"/>
    <w:semiHidden/>
    <w:rsid w:val="004074A6"/>
    <w:rPr>
      <w:rFonts w:cs="Times New Roman"/>
      <w:color w:val="800080"/>
      <w:u w:val="single"/>
    </w:rPr>
  </w:style>
  <w:style w:type="paragraph" w:styleId="HTML">
    <w:name w:val="HTML Preformatted"/>
    <w:basedOn w:val="a"/>
    <w:link w:val="HTML0"/>
    <w:uiPriority w:val="99"/>
    <w:semiHidden/>
    <w:rsid w:val="00407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semiHidden/>
    <w:locked/>
    <w:rsid w:val="004074A6"/>
    <w:rPr>
      <w:rFonts w:ascii="Courier New" w:hAnsi="Courier New" w:cs="Times New Roman"/>
      <w:sz w:val="20"/>
      <w:lang w:eastAsia="ru-RU"/>
    </w:rPr>
  </w:style>
  <w:style w:type="paragraph" w:styleId="a5">
    <w:name w:val="Normal (Web)"/>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r">
    <w:name w:val="r"/>
    <w:basedOn w:val="a"/>
    <w:uiPriority w:val="99"/>
    <w:rsid w:val="004074A6"/>
    <w:pPr>
      <w:spacing w:after="0" w:line="240" w:lineRule="auto"/>
      <w:jc w:val="right"/>
    </w:pPr>
    <w:rPr>
      <w:rFonts w:ascii="Times New Roman" w:eastAsia="Times New Roman" w:hAnsi="Times New Roman"/>
      <w:sz w:val="24"/>
      <w:szCs w:val="24"/>
      <w:lang w:eastAsia="ru-RU"/>
    </w:rPr>
  </w:style>
  <w:style w:type="paragraph" w:customStyle="1" w:styleId="lj">
    <w:name w:val="lj"/>
    <w:basedOn w:val="a"/>
    <w:uiPriority w:val="99"/>
    <w:rsid w:val="004074A6"/>
    <w:pPr>
      <w:spacing w:after="0" w:line="240" w:lineRule="auto"/>
    </w:pPr>
    <w:rPr>
      <w:rFonts w:ascii="Times New Roman" w:eastAsia="Times New Roman" w:hAnsi="Times New Roman"/>
      <w:color w:val="008000"/>
      <w:sz w:val="24"/>
      <w:szCs w:val="24"/>
      <w:lang w:eastAsia="ru-RU"/>
    </w:rPr>
  </w:style>
  <w:style w:type="paragraph" w:customStyle="1" w:styleId="u">
    <w:name w:val="u"/>
    <w:basedOn w:val="a"/>
    <w:uiPriority w:val="99"/>
    <w:rsid w:val="004074A6"/>
    <w:pPr>
      <w:spacing w:after="0" w:line="240" w:lineRule="auto"/>
      <w:ind w:firstLine="390"/>
      <w:jc w:val="both"/>
    </w:pPr>
    <w:rPr>
      <w:rFonts w:ascii="Times New Roman" w:eastAsia="Times New Roman" w:hAnsi="Times New Roman"/>
      <w:sz w:val="24"/>
      <w:szCs w:val="24"/>
      <w:lang w:eastAsia="ru-RU"/>
    </w:rPr>
  </w:style>
  <w:style w:type="paragraph" w:customStyle="1" w:styleId="uj">
    <w:name w:val="uj"/>
    <w:basedOn w:val="a"/>
    <w:uiPriority w:val="99"/>
    <w:rsid w:val="004074A6"/>
    <w:pPr>
      <w:spacing w:after="0" w:line="240" w:lineRule="auto"/>
      <w:ind w:firstLine="300"/>
      <w:jc w:val="both"/>
    </w:pPr>
    <w:rPr>
      <w:rFonts w:ascii="Times New Roman" w:eastAsia="Times New Roman" w:hAnsi="Times New Roman"/>
      <w:color w:val="008000"/>
      <w:sz w:val="24"/>
      <w:szCs w:val="24"/>
      <w:lang w:eastAsia="ru-RU"/>
    </w:rPr>
  </w:style>
  <w:style w:type="paragraph" w:customStyle="1" w:styleId="uv">
    <w:name w:val="uv"/>
    <w:basedOn w:val="a"/>
    <w:uiPriority w:val="99"/>
    <w:rsid w:val="004074A6"/>
    <w:pPr>
      <w:spacing w:after="0" w:line="240" w:lineRule="auto"/>
      <w:ind w:firstLine="300"/>
      <w:jc w:val="both"/>
    </w:pPr>
    <w:rPr>
      <w:rFonts w:ascii="Times New Roman" w:eastAsia="Times New Roman" w:hAnsi="Times New Roman"/>
      <w:color w:val="000000"/>
      <w:sz w:val="24"/>
      <w:szCs w:val="24"/>
      <w:lang w:eastAsia="ru-RU"/>
    </w:rPr>
  </w:style>
  <w:style w:type="paragraph" w:customStyle="1" w:styleId="up">
    <w:name w:val="up"/>
    <w:basedOn w:val="a"/>
    <w:uiPriority w:val="99"/>
    <w:rsid w:val="004074A6"/>
    <w:pPr>
      <w:spacing w:after="0" w:line="240" w:lineRule="auto"/>
      <w:ind w:firstLine="390"/>
      <w:jc w:val="both"/>
    </w:pPr>
    <w:rPr>
      <w:rFonts w:ascii="Times New Roman" w:eastAsia="Times New Roman" w:hAnsi="Times New Roman"/>
      <w:color w:val="000000"/>
      <w:sz w:val="24"/>
      <w:szCs w:val="24"/>
      <w:lang w:eastAsia="ru-RU"/>
    </w:rPr>
  </w:style>
  <w:style w:type="paragraph" w:customStyle="1" w:styleId="uni">
    <w:name w:val="uni"/>
    <w:basedOn w:val="a"/>
    <w:uiPriority w:val="99"/>
    <w:rsid w:val="004074A6"/>
    <w:pPr>
      <w:spacing w:after="0" w:line="240" w:lineRule="auto"/>
      <w:ind w:firstLine="390"/>
      <w:jc w:val="both"/>
    </w:pPr>
    <w:rPr>
      <w:rFonts w:ascii="Times New Roman" w:eastAsia="Times New Roman" w:hAnsi="Times New Roman"/>
      <w:lang w:eastAsia="ru-RU"/>
    </w:rPr>
  </w:style>
  <w:style w:type="paragraph" w:customStyle="1" w:styleId="unip">
    <w:name w:val="unip"/>
    <w:basedOn w:val="a"/>
    <w:uiPriority w:val="99"/>
    <w:rsid w:val="004074A6"/>
    <w:pPr>
      <w:spacing w:after="0" w:line="240" w:lineRule="auto"/>
      <w:ind w:firstLine="390"/>
      <w:jc w:val="both"/>
    </w:pPr>
    <w:rPr>
      <w:rFonts w:ascii="Times New Roman" w:eastAsia="Times New Roman" w:hAnsi="Times New Roman"/>
      <w:color w:val="000000"/>
      <w:lang w:eastAsia="ru-RU"/>
    </w:rPr>
  </w:style>
  <w:style w:type="paragraph" w:customStyle="1" w:styleId="oglavlitem">
    <w:name w:val="oglavlitem"/>
    <w:basedOn w:val="a"/>
    <w:uiPriority w:val="99"/>
    <w:rsid w:val="004074A6"/>
    <w:pPr>
      <w:spacing w:after="0" w:line="240" w:lineRule="auto"/>
      <w:jc w:val="both"/>
    </w:pPr>
    <w:rPr>
      <w:rFonts w:ascii="Times New Roman" w:eastAsia="Times New Roman" w:hAnsi="Times New Roman"/>
      <w:sz w:val="24"/>
      <w:szCs w:val="24"/>
      <w:lang w:eastAsia="ru-RU"/>
    </w:rPr>
  </w:style>
  <w:style w:type="paragraph" w:customStyle="1" w:styleId="c">
    <w:name w:val="c"/>
    <w:basedOn w:val="a"/>
    <w:uiPriority w:val="99"/>
    <w:rsid w:val="004074A6"/>
    <w:pPr>
      <w:spacing w:after="0" w:line="240" w:lineRule="auto"/>
      <w:jc w:val="center"/>
    </w:pPr>
    <w:rPr>
      <w:rFonts w:ascii="Times New Roman" w:eastAsia="Times New Roman" w:hAnsi="Times New Roman"/>
      <w:sz w:val="24"/>
      <w:szCs w:val="24"/>
      <w:lang w:eastAsia="ru-RU"/>
    </w:rPr>
  </w:style>
  <w:style w:type="paragraph" w:customStyle="1" w:styleId="cv">
    <w:name w:val="cv"/>
    <w:basedOn w:val="a"/>
    <w:uiPriority w:val="99"/>
    <w:rsid w:val="004074A6"/>
    <w:pPr>
      <w:spacing w:after="0" w:line="240" w:lineRule="auto"/>
      <w:jc w:val="center"/>
    </w:pPr>
    <w:rPr>
      <w:rFonts w:ascii="Times New Roman" w:eastAsia="Times New Roman" w:hAnsi="Times New Roman"/>
      <w:color w:val="000000"/>
      <w:sz w:val="24"/>
      <w:szCs w:val="24"/>
      <w:lang w:eastAsia="ru-RU"/>
    </w:rPr>
  </w:style>
  <w:style w:type="paragraph" w:customStyle="1" w:styleId="cp">
    <w:name w:val="cp"/>
    <w:basedOn w:val="a"/>
    <w:uiPriority w:val="99"/>
    <w:rsid w:val="004074A6"/>
    <w:pPr>
      <w:spacing w:before="150" w:after="150" w:line="240" w:lineRule="auto"/>
      <w:jc w:val="center"/>
    </w:pPr>
    <w:rPr>
      <w:rFonts w:ascii="Times New Roman" w:eastAsia="Times New Roman" w:hAnsi="Times New Roman"/>
      <w:color w:val="000000"/>
      <w:sz w:val="24"/>
      <w:szCs w:val="24"/>
      <w:lang w:eastAsia="ru-RU"/>
    </w:rPr>
  </w:style>
  <w:style w:type="paragraph" w:customStyle="1" w:styleId="t">
    <w:name w:val="t"/>
    <w:basedOn w:val="a"/>
    <w:uiPriority w:val="99"/>
    <w:rsid w:val="004074A6"/>
    <w:pPr>
      <w:spacing w:after="0" w:line="240" w:lineRule="auto"/>
    </w:pPr>
    <w:rPr>
      <w:rFonts w:ascii="Times New Roman" w:eastAsia="Times New Roman" w:hAnsi="Times New Roman"/>
      <w:color w:val="000080"/>
      <w:sz w:val="24"/>
      <w:szCs w:val="24"/>
      <w:lang w:eastAsia="ru-RU"/>
    </w:rPr>
  </w:style>
  <w:style w:type="paragraph" w:customStyle="1" w:styleId="newssys">
    <w:name w:val="news_sys"/>
    <w:basedOn w:val="a"/>
    <w:uiPriority w:val="99"/>
    <w:rsid w:val="004074A6"/>
    <w:pPr>
      <w:spacing w:before="150" w:after="150" w:line="240" w:lineRule="auto"/>
      <w:jc w:val="right"/>
    </w:pPr>
    <w:rPr>
      <w:rFonts w:ascii="Times New Roman" w:eastAsia="Times New Roman" w:hAnsi="Times New Roman"/>
      <w:b/>
      <w:bCs/>
      <w:sz w:val="24"/>
      <w:szCs w:val="24"/>
      <w:lang w:eastAsia="ru-RU"/>
    </w:rPr>
  </w:style>
  <w:style w:type="paragraph" w:customStyle="1" w:styleId="h1">
    <w:name w:val="h1"/>
    <w:basedOn w:val="a"/>
    <w:uiPriority w:val="99"/>
    <w:rsid w:val="004074A6"/>
    <w:pPr>
      <w:spacing w:before="75" w:after="0" w:line="240" w:lineRule="auto"/>
      <w:ind w:left="75"/>
    </w:pPr>
    <w:rPr>
      <w:rFonts w:ascii="Times New Roman" w:eastAsia="Times New Roman" w:hAnsi="Times New Roman"/>
      <w:sz w:val="43"/>
      <w:szCs w:val="43"/>
      <w:lang w:eastAsia="ru-RU"/>
    </w:rPr>
  </w:style>
  <w:style w:type="paragraph" w:customStyle="1" w:styleId="clearer">
    <w:name w:val="clearer"/>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logan">
    <w:name w:val="slogan"/>
    <w:basedOn w:val="a"/>
    <w:uiPriority w:val="99"/>
    <w:rsid w:val="004074A6"/>
    <w:pPr>
      <w:spacing w:before="375" w:after="150" w:line="240" w:lineRule="auto"/>
    </w:pPr>
    <w:rPr>
      <w:rFonts w:ascii="Times New Roman" w:eastAsia="Times New Roman" w:hAnsi="Times New Roman"/>
      <w:sz w:val="24"/>
      <w:szCs w:val="24"/>
      <w:lang w:eastAsia="ru-RU"/>
    </w:rPr>
  </w:style>
  <w:style w:type="paragraph" w:customStyle="1" w:styleId="rnav">
    <w:name w:val="r_nav"/>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m">
    <w:name w:val="sm"/>
    <w:basedOn w:val="a"/>
    <w:uiPriority w:val="99"/>
    <w:rsid w:val="004074A6"/>
    <w:pPr>
      <w:spacing w:before="150" w:after="150" w:line="240" w:lineRule="auto"/>
    </w:pPr>
    <w:rPr>
      <w:rFonts w:ascii="Times New Roman" w:eastAsia="Times New Roman" w:hAnsi="Times New Roman"/>
      <w:sz w:val="2"/>
      <w:szCs w:val="2"/>
      <w:lang w:eastAsia="ru-RU"/>
    </w:rPr>
  </w:style>
  <w:style w:type="paragraph" w:customStyle="1" w:styleId="navttl">
    <w:name w:val="navttl"/>
    <w:basedOn w:val="a"/>
    <w:uiPriority w:val="99"/>
    <w:rsid w:val="004074A6"/>
    <w:pPr>
      <w:spacing w:before="150" w:after="150" w:line="240" w:lineRule="auto"/>
    </w:pPr>
    <w:rPr>
      <w:rFonts w:ascii="Times New Roman" w:eastAsia="Times New Roman" w:hAnsi="Times New Roman"/>
      <w:color w:val="666699"/>
      <w:sz w:val="17"/>
      <w:szCs w:val="17"/>
      <w:lang w:eastAsia="ru-RU"/>
    </w:rPr>
  </w:style>
  <w:style w:type="paragraph" w:customStyle="1" w:styleId="nb">
    <w:name w:val="nb"/>
    <w:basedOn w:val="a"/>
    <w:uiPriority w:val="99"/>
    <w:rsid w:val="004074A6"/>
    <w:pPr>
      <w:spacing w:before="150" w:after="150" w:line="240" w:lineRule="auto"/>
    </w:pPr>
    <w:rPr>
      <w:rFonts w:ascii="Times New Roman" w:eastAsia="Times New Roman" w:hAnsi="Times New Roman"/>
      <w:b/>
      <w:bCs/>
      <w:color w:val="FF6600"/>
      <w:sz w:val="24"/>
      <w:szCs w:val="24"/>
      <w:lang w:eastAsia="ru-RU"/>
    </w:rPr>
  </w:style>
  <w:style w:type="paragraph" w:customStyle="1" w:styleId="intitem">
    <w:name w:val="intitem"/>
    <w:basedOn w:val="a"/>
    <w:uiPriority w:val="99"/>
    <w:rsid w:val="004074A6"/>
    <w:pPr>
      <w:spacing w:before="150" w:after="90" w:line="240" w:lineRule="auto"/>
    </w:pPr>
    <w:rPr>
      <w:rFonts w:ascii="Times New Roman" w:eastAsia="Times New Roman" w:hAnsi="Times New Roman"/>
      <w:sz w:val="24"/>
      <w:szCs w:val="24"/>
      <w:lang w:eastAsia="ru-RU"/>
    </w:rPr>
  </w:style>
  <w:style w:type="paragraph" w:customStyle="1" w:styleId="wantedvis">
    <w:name w:val="wantedvis"/>
    <w:basedOn w:val="a"/>
    <w:uiPriority w:val="99"/>
    <w:rsid w:val="004074A6"/>
    <w:pPr>
      <w:spacing w:before="150" w:after="150" w:line="240" w:lineRule="auto"/>
    </w:pPr>
    <w:rPr>
      <w:rFonts w:ascii="Times New Roman" w:eastAsia="Times New Roman" w:hAnsi="Times New Roman"/>
      <w:color w:val="663366"/>
      <w:sz w:val="24"/>
      <w:szCs w:val="24"/>
      <w:lang w:eastAsia="ru-RU"/>
    </w:rPr>
  </w:style>
  <w:style w:type="paragraph" w:customStyle="1" w:styleId="col">
    <w:name w:val="col"/>
    <w:basedOn w:val="a"/>
    <w:uiPriority w:val="99"/>
    <w:rsid w:val="004074A6"/>
    <w:pPr>
      <w:spacing w:before="150" w:after="150" w:line="240" w:lineRule="auto"/>
    </w:pPr>
    <w:rPr>
      <w:rFonts w:ascii="Times New Roman" w:eastAsia="Times New Roman" w:hAnsi="Times New Roman"/>
      <w:vanish/>
      <w:sz w:val="24"/>
      <w:szCs w:val="24"/>
      <w:lang w:eastAsia="ru-RU"/>
    </w:rPr>
  </w:style>
  <w:style w:type="paragraph" w:customStyle="1" w:styleId="exp">
    <w:name w:val="exp"/>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revann">
    <w:name w:val="rev_ann"/>
    <w:basedOn w:val="a"/>
    <w:uiPriority w:val="99"/>
    <w:rsid w:val="004074A6"/>
    <w:pPr>
      <w:spacing w:before="150" w:after="150" w:line="240" w:lineRule="auto"/>
    </w:pPr>
    <w:rPr>
      <w:rFonts w:ascii="Times New Roman" w:eastAsia="Times New Roman" w:hAnsi="Times New Roman"/>
      <w:b/>
      <w:bCs/>
      <w:sz w:val="24"/>
      <w:szCs w:val="24"/>
      <w:lang w:eastAsia="ru-RU"/>
    </w:rPr>
  </w:style>
  <w:style w:type="paragraph" w:customStyle="1" w:styleId="l">
    <w:name w:val="l"/>
    <w:basedOn w:val="a"/>
    <w:uiPriority w:val="99"/>
    <w:rsid w:val="004074A6"/>
    <w:pPr>
      <w:spacing w:after="0" w:line="240" w:lineRule="auto"/>
    </w:pPr>
    <w:rPr>
      <w:rFonts w:ascii="Times New Roman" w:eastAsia="Times New Roman" w:hAnsi="Times New Roman"/>
      <w:sz w:val="24"/>
      <w:szCs w:val="24"/>
      <w:lang w:eastAsia="ru-RU"/>
    </w:rPr>
  </w:style>
  <w:style w:type="paragraph" w:customStyle="1" w:styleId="f">
    <w:name w:val="f"/>
    <w:basedOn w:val="a"/>
    <w:uiPriority w:val="99"/>
    <w:rsid w:val="004074A6"/>
    <w:pPr>
      <w:spacing w:after="0" w:line="240" w:lineRule="auto"/>
      <w:ind w:left="480"/>
      <w:jc w:val="both"/>
    </w:pPr>
    <w:rPr>
      <w:rFonts w:ascii="Times New Roman" w:eastAsia="Times New Roman" w:hAnsi="Times New Roman"/>
      <w:sz w:val="24"/>
      <w:szCs w:val="24"/>
      <w:lang w:eastAsia="ru-RU"/>
    </w:rPr>
  </w:style>
  <w:style w:type="paragraph" w:customStyle="1" w:styleId="z1v">
    <w:name w:val="z1v"/>
    <w:basedOn w:val="a"/>
    <w:uiPriority w:val="99"/>
    <w:rsid w:val="004074A6"/>
    <w:pPr>
      <w:pBdr>
        <w:top w:val="single" w:sz="12" w:space="6" w:color="B3B0A4"/>
        <w:left w:val="single" w:sz="12" w:space="6" w:color="B3B0A4"/>
        <w:bottom w:val="single" w:sz="12" w:space="6" w:color="B3B0A4"/>
        <w:right w:val="single" w:sz="12" w:space="6" w:color="B3B0A4"/>
      </w:pBdr>
      <w:shd w:val="clear" w:color="auto" w:fill="F0F0EB"/>
      <w:spacing w:after="0" w:line="240" w:lineRule="auto"/>
    </w:pPr>
    <w:rPr>
      <w:rFonts w:ascii="Times New Roman" w:eastAsia="Times New Roman" w:hAnsi="Times New Roman"/>
      <w:sz w:val="24"/>
      <w:szCs w:val="24"/>
      <w:lang w:eastAsia="ru-RU"/>
    </w:rPr>
  </w:style>
  <w:style w:type="paragraph" w:customStyle="1" w:styleId="xv">
    <w:name w:val="xv"/>
    <w:basedOn w:val="a"/>
    <w:uiPriority w:val="99"/>
    <w:rsid w:val="004074A6"/>
    <w:pPr>
      <w:spacing w:before="150" w:after="120" w:line="240" w:lineRule="auto"/>
    </w:pPr>
    <w:rPr>
      <w:rFonts w:ascii="Times New Roman" w:eastAsia="Times New Roman" w:hAnsi="Times New Roman"/>
      <w:sz w:val="24"/>
      <w:szCs w:val="24"/>
      <w:lang w:eastAsia="ru-RU"/>
    </w:rPr>
  </w:style>
  <w:style w:type="paragraph" w:customStyle="1" w:styleId="hclosed1">
    <w:name w:val="h_closed1"/>
    <w:basedOn w:val="a"/>
    <w:uiPriority w:val="99"/>
    <w:rsid w:val="004074A6"/>
    <w:pPr>
      <w:pBdr>
        <w:top w:val="single" w:sz="2" w:space="0" w:color="B3B0A4"/>
        <w:left w:val="single" w:sz="6" w:space="0" w:color="B3B0A4"/>
        <w:bottom w:val="single" w:sz="6" w:space="0" w:color="B3B0A4"/>
        <w:right w:val="single" w:sz="6" w:space="0" w:color="B3B0A4"/>
      </w:pBdr>
      <w:spacing w:before="150" w:after="150" w:line="240" w:lineRule="auto"/>
    </w:pPr>
    <w:rPr>
      <w:rFonts w:ascii="Times New Roman" w:eastAsia="Times New Roman" w:hAnsi="Times New Roman"/>
      <w:sz w:val="24"/>
      <w:szCs w:val="24"/>
      <w:lang w:eastAsia="ru-RU"/>
    </w:rPr>
  </w:style>
  <w:style w:type="paragraph" w:customStyle="1" w:styleId="hclosed">
    <w:name w:val="h_closed"/>
    <w:basedOn w:val="a"/>
    <w:uiPriority w:val="99"/>
    <w:rsid w:val="004074A6"/>
    <w:pPr>
      <w:spacing w:before="150" w:after="150" w:line="240" w:lineRule="auto"/>
    </w:pPr>
    <w:rPr>
      <w:rFonts w:ascii="Times New Roman" w:eastAsia="Times New Roman" w:hAnsi="Times New Roman"/>
      <w:vanish/>
      <w:sz w:val="24"/>
      <w:szCs w:val="24"/>
      <w:lang w:eastAsia="ru-RU"/>
    </w:rPr>
  </w:style>
  <w:style w:type="paragraph" w:customStyle="1" w:styleId="iline">
    <w:name w:val="iline"/>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vr">
    <w:name w:val="svr"/>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cont">
    <w:name w:val="cont"/>
    <w:basedOn w:val="a"/>
    <w:uiPriority w:val="99"/>
    <w:rsid w:val="004074A6"/>
    <w:pPr>
      <w:spacing w:before="150" w:after="150" w:line="240" w:lineRule="auto"/>
    </w:pPr>
    <w:rPr>
      <w:rFonts w:ascii="Times New Roman" w:eastAsia="Times New Roman" w:hAnsi="Times New Roman"/>
      <w:b/>
      <w:bCs/>
      <w:sz w:val="24"/>
      <w:szCs w:val="24"/>
      <w:lang w:eastAsia="ru-RU"/>
    </w:rPr>
  </w:style>
  <w:style w:type="paragraph" w:customStyle="1" w:styleId="bkimgb">
    <w:name w:val="bkimg_b"/>
    <w:basedOn w:val="a"/>
    <w:uiPriority w:val="99"/>
    <w:rsid w:val="004074A6"/>
    <w:pPr>
      <w:spacing w:before="150" w:after="150" w:line="240" w:lineRule="auto"/>
      <w:ind w:left="-480"/>
    </w:pPr>
    <w:rPr>
      <w:rFonts w:ascii="Times New Roman" w:eastAsia="Times New Roman" w:hAnsi="Times New Roman"/>
      <w:sz w:val="24"/>
      <w:szCs w:val="24"/>
      <w:lang w:eastAsia="ru-RU"/>
    </w:rPr>
  </w:style>
  <w:style w:type="paragraph" w:customStyle="1" w:styleId="bkimgc">
    <w:name w:val="bkimg_c"/>
    <w:basedOn w:val="a"/>
    <w:uiPriority w:val="99"/>
    <w:rsid w:val="004074A6"/>
    <w:pPr>
      <w:spacing w:before="150" w:after="150" w:line="240" w:lineRule="auto"/>
      <w:ind w:left="-480"/>
    </w:pPr>
    <w:rPr>
      <w:rFonts w:ascii="Times New Roman" w:eastAsia="Times New Roman" w:hAnsi="Times New Roman"/>
      <w:sz w:val="24"/>
      <w:szCs w:val="24"/>
      <w:lang w:eastAsia="ru-RU"/>
    </w:rPr>
  </w:style>
  <w:style w:type="paragraph" w:customStyle="1" w:styleId="bi">
    <w:name w:val="b_i"/>
    <w:basedOn w:val="a"/>
    <w:uiPriority w:val="99"/>
    <w:rsid w:val="004074A6"/>
    <w:pPr>
      <w:spacing w:before="180" w:after="180" w:line="240" w:lineRule="auto"/>
      <w:jc w:val="center"/>
    </w:pPr>
    <w:rPr>
      <w:rFonts w:ascii="Times New Roman" w:eastAsia="Times New Roman" w:hAnsi="Times New Roman"/>
      <w:sz w:val="24"/>
      <w:szCs w:val="24"/>
      <w:lang w:eastAsia="ru-RU"/>
    </w:rPr>
  </w:style>
  <w:style w:type="paragraph" w:customStyle="1" w:styleId="bantext">
    <w:name w:val="ban__text"/>
    <w:basedOn w:val="a"/>
    <w:uiPriority w:val="99"/>
    <w:rsid w:val="004074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nlogo">
    <w:name w:val="ban__logo"/>
    <w:basedOn w:val="a"/>
    <w:uiPriority w:val="99"/>
    <w:rsid w:val="004074A6"/>
    <w:pPr>
      <w:shd w:val="clear" w:color="auto" w:fill="DDDDDD"/>
      <w:spacing w:before="150" w:after="150" w:line="240" w:lineRule="auto"/>
    </w:pPr>
    <w:rPr>
      <w:rFonts w:ascii="Times New Roman" w:eastAsia="Times New Roman" w:hAnsi="Times New Roman"/>
      <w:b/>
      <w:bCs/>
      <w:color w:val="FFFFFF"/>
      <w:sz w:val="17"/>
      <w:szCs w:val="17"/>
      <w:lang w:eastAsia="ru-RU"/>
    </w:rPr>
  </w:style>
  <w:style w:type="paragraph" w:customStyle="1" w:styleId="bancontent">
    <w:name w:val="ban__content"/>
    <w:basedOn w:val="a"/>
    <w:uiPriority w:val="99"/>
    <w:rsid w:val="004074A6"/>
    <w:pPr>
      <w:pBdr>
        <w:top w:val="single" w:sz="12" w:space="3" w:color="DDDDDD"/>
        <w:left w:val="single" w:sz="12" w:space="3" w:color="DDDDDD"/>
        <w:bottom w:val="single" w:sz="12" w:space="3" w:color="DDDDDD"/>
        <w:right w:val="single" w:sz="12" w:space="3" w:color="DDDDDD"/>
      </w:pBdr>
      <w:spacing w:before="150" w:after="150" w:line="240" w:lineRule="auto"/>
    </w:pPr>
    <w:rPr>
      <w:rFonts w:ascii="Times New Roman" w:eastAsia="Times New Roman" w:hAnsi="Times New Roman"/>
      <w:sz w:val="24"/>
      <w:szCs w:val="24"/>
      <w:lang w:eastAsia="ru-RU"/>
    </w:rPr>
  </w:style>
  <w:style w:type="paragraph" w:customStyle="1" w:styleId="comment">
    <w:name w:val="comment"/>
    <w:basedOn w:val="a"/>
    <w:uiPriority w:val="99"/>
    <w:rsid w:val="004074A6"/>
    <w:pPr>
      <w:spacing w:before="150" w:after="150" w:line="240" w:lineRule="auto"/>
      <w:ind w:left="120"/>
    </w:pPr>
    <w:rPr>
      <w:rFonts w:ascii="Times New Roman" w:eastAsia="Times New Roman" w:hAnsi="Times New Roman"/>
      <w:i/>
      <w:iCs/>
      <w:lang w:eastAsia="ru-RU"/>
    </w:rPr>
  </w:style>
  <w:style w:type="paragraph" w:customStyle="1" w:styleId="error">
    <w:name w:val="error"/>
    <w:basedOn w:val="a"/>
    <w:uiPriority w:val="99"/>
    <w:rsid w:val="004074A6"/>
    <w:pPr>
      <w:spacing w:before="150" w:after="150" w:line="240" w:lineRule="auto"/>
    </w:pPr>
    <w:rPr>
      <w:rFonts w:ascii="Times New Roman" w:eastAsia="Times New Roman" w:hAnsi="Times New Roman"/>
      <w:b/>
      <w:bCs/>
      <w:color w:val="FF0000"/>
      <w:sz w:val="24"/>
      <w:szCs w:val="24"/>
      <w:lang w:eastAsia="ru-RU"/>
    </w:rPr>
  </w:style>
  <w:style w:type="paragraph" w:customStyle="1" w:styleId="free">
    <w:name w:val="free"/>
    <w:basedOn w:val="a"/>
    <w:uiPriority w:val="99"/>
    <w:rsid w:val="004074A6"/>
    <w:pPr>
      <w:spacing w:before="150" w:after="150" w:line="240" w:lineRule="auto"/>
    </w:pPr>
    <w:rPr>
      <w:rFonts w:ascii="Times New Roman" w:eastAsia="Times New Roman" w:hAnsi="Times New Roman"/>
      <w:b/>
      <w:bCs/>
      <w:color w:val="FF6600"/>
      <w:sz w:val="24"/>
      <w:szCs w:val="24"/>
      <w:lang w:eastAsia="ru-RU"/>
    </w:rPr>
  </w:style>
  <w:style w:type="paragraph" w:customStyle="1" w:styleId="valid">
    <w:name w:val="valid"/>
    <w:basedOn w:val="a"/>
    <w:uiPriority w:val="99"/>
    <w:rsid w:val="004074A6"/>
    <w:pPr>
      <w:spacing w:before="150" w:after="150" w:line="240" w:lineRule="auto"/>
    </w:pPr>
    <w:rPr>
      <w:rFonts w:ascii="Times New Roman" w:eastAsia="Times New Roman" w:hAnsi="Times New Roman"/>
      <w:color w:val="008800"/>
      <w:sz w:val="24"/>
      <w:szCs w:val="24"/>
      <w:lang w:eastAsia="ru-RU"/>
    </w:rPr>
  </w:style>
  <w:style w:type="paragraph" w:customStyle="1" w:styleId="widget">
    <w:name w:val="widget"/>
    <w:basedOn w:val="a"/>
    <w:uiPriority w:val="99"/>
    <w:rsid w:val="004074A6"/>
    <w:pPr>
      <w:pBdr>
        <w:top w:val="single" w:sz="6" w:space="0" w:color="CCCCCC"/>
        <w:left w:val="single" w:sz="6" w:space="0" w:color="CCCCCC"/>
        <w:bottom w:val="single" w:sz="6" w:space="0" w:color="CCCCCC"/>
        <w:right w:val="single" w:sz="6" w:space="0" w:color="CCCCCC"/>
      </w:pBdr>
      <w:spacing w:after="75" w:line="240" w:lineRule="auto"/>
      <w:ind w:left="120"/>
    </w:pPr>
    <w:rPr>
      <w:rFonts w:ascii="Times New Roman" w:eastAsia="Times New Roman" w:hAnsi="Times New Roman"/>
      <w:sz w:val="24"/>
      <w:szCs w:val="24"/>
      <w:lang w:eastAsia="ru-RU"/>
    </w:rPr>
  </w:style>
  <w:style w:type="paragraph" w:customStyle="1" w:styleId="srchshow">
    <w:name w:val="srchshow"/>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rchhide">
    <w:name w:val="srchhide"/>
    <w:basedOn w:val="a"/>
    <w:uiPriority w:val="99"/>
    <w:rsid w:val="004074A6"/>
    <w:pPr>
      <w:spacing w:before="150" w:after="150" w:line="240" w:lineRule="auto"/>
    </w:pPr>
    <w:rPr>
      <w:rFonts w:ascii="Times New Roman" w:eastAsia="Times New Roman" w:hAnsi="Times New Roman"/>
      <w:vanish/>
      <w:sz w:val="24"/>
      <w:szCs w:val="24"/>
      <w:lang w:eastAsia="ru-RU"/>
    </w:rPr>
  </w:style>
  <w:style w:type="paragraph" w:customStyle="1" w:styleId="srchitem">
    <w:name w:val="srchitem"/>
    <w:basedOn w:val="a"/>
    <w:uiPriority w:val="99"/>
    <w:rsid w:val="004074A6"/>
    <w:pPr>
      <w:pBdr>
        <w:bottom w:val="single" w:sz="6" w:space="12" w:color="DDDDDD"/>
      </w:pBdr>
      <w:spacing w:before="150" w:after="150" w:line="240" w:lineRule="auto"/>
    </w:pPr>
    <w:rPr>
      <w:rFonts w:ascii="Times New Roman" w:eastAsia="Times New Roman" w:hAnsi="Times New Roman"/>
      <w:sz w:val="24"/>
      <w:szCs w:val="24"/>
      <w:lang w:eastAsia="ru-RU"/>
    </w:rPr>
  </w:style>
  <w:style w:type="paragraph" w:customStyle="1" w:styleId="srchcnt">
    <w:name w:val="srchcnt"/>
    <w:basedOn w:val="a"/>
    <w:uiPriority w:val="99"/>
    <w:rsid w:val="004074A6"/>
    <w:pPr>
      <w:pBdr>
        <w:left w:val="single" w:sz="24" w:space="3" w:color="BBBBAA"/>
      </w:pBdr>
      <w:spacing w:before="60" w:after="0" w:line="240" w:lineRule="auto"/>
      <w:ind w:left="360"/>
    </w:pPr>
    <w:rPr>
      <w:rFonts w:ascii="Times New Roman" w:eastAsia="Times New Roman" w:hAnsi="Times New Roman"/>
      <w:sz w:val="24"/>
      <w:szCs w:val="24"/>
      <w:lang w:eastAsia="ru-RU"/>
    </w:rPr>
  </w:style>
  <w:style w:type="paragraph" w:customStyle="1" w:styleId="acresults">
    <w:name w:val="ac_results"/>
    <w:basedOn w:val="a"/>
    <w:uiPriority w:val="99"/>
    <w:rsid w:val="004074A6"/>
    <w:pPr>
      <w:pBdr>
        <w:top w:val="single" w:sz="6" w:space="0" w:color="000000"/>
        <w:left w:val="single" w:sz="6" w:space="0" w:color="000000"/>
        <w:bottom w:val="single" w:sz="6" w:space="0" w:color="000000"/>
        <w:right w:val="single" w:sz="6" w:space="0" w:color="000000"/>
      </w:pBdr>
      <w:shd w:val="clear" w:color="auto" w:fill="FFFFFF"/>
      <w:spacing w:before="150" w:after="150" w:line="240" w:lineRule="auto"/>
    </w:pPr>
    <w:rPr>
      <w:rFonts w:ascii="Times New Roman" w:eastAsia="Times New Roman" w:hAnsi="Times New Roman"/>
      <w:sz w:val="24"/>
      <w:szCs w:val="24"/>
      <w:lang w:eastAsia="ru-RU"/>
    </w:rPr>
  </w:style>
  <w:style w:type="paragraph" w:customStyle="1" w:styleId="srchwrd">
    <w:name w:val="srchwrd"/>
    <w:basedOn w:val="a"/>
    <w:uiPriority w:val="99"/>
    <w:rsid w:val="004074A6"/>
    <w:pPr>
      <w:shd w:val="clear" w:color="auto" w:fill="D2D2D2"/>
      <w:spacing w:before="150" w:after="150" w:line="240" w:lineRule="auto"/>
    </w:pPr>
    <w:rPr>
      <w:rFonts w:ascii="Times New Roman" w:eastAsia="Times New Roman" w:hAnsi="Times New Roman"/>
      <w:sz w:val="24"/>
      <w:szCs w:val="24"/>
      <w:lang w:eastAsia="ru-RU"/>
    </w:rPr>
  </w:style>
  <w:style w:type="paragraph" w:customStyle="1" w:styleId="contblock">
    <w:name w:val="contblock"/>
    <w:basedOn w:val="a"/>
    <w:uiPriority w:val="99"/>
    <w:rsid w:val="004074A6"/>
    <w:pPr>
      <w:spacing w:before="180" w:after="180" w:line="240" w:lineRule="auto"/>
      <w:ind w:left="600"/>
    </w:pPr>
    <w:rPr>
      <w:rFonts w:ascii="Times New Roman" w:eastAsia="Times New Roman" w:hAnsi="Times New Roman"/>
      <w:sz w:val="24"/>
      <w:szCs w:val="24"/>
      <w:lang w:eastAsia="ru-RU"/>
    </w:rPr>
  </w:style>
  <w:style w:type="paragraph" w:customStyle="1" w:styleId="docstop">
    <w:name w:val="doc_stop"/>
    <w:basedOn w:val="a"/>
    <w:uiPriority w:val="99"/>
    <w:rsid w:val="004074A6"/>
    <w:pPr>
      <w:spacing w:before="30" w:after="0" w:line="240" w:lineRule="auto"/>
      <w:ind w:left="60" w:right="120"/>
    </w:pPr>
    <w:rPr>
      <w:rFonts w:ascii="Times New Roman" w:eastAsia="Times New Roman" w:hAnsi="Times New Roman"/>
      <w:sz w:val="24"/>
      <w:szCs w:val="24"/>
      <w:lang w:eastAsia="ru-RU"/>
    </w:rPr>
  </w:style>
  <w:style w:type="paragraph" w:customStyle="1" w:styleId="docavail">
    <w:name w:val="doc_avail"/>
    <w:basedOn w:val="a"/>
    <w:uiPriority w:val="99"/>
    <w:rsid w:val="004074A6"/>
    <w:pPr>
      <w:spacing w:before="30" w:after="0" w:line="240" w:lineRule="auto"/>
      <w:ind w:left="60" w:right="120"/>
    </w:pPr>
    <w:rPr>
      <w:rFonts w:ascii="Times New Roman" w:eastAsia="Times New Roman" w:hAnsi="Times New Roman"/>
      <w:sz w:val="24"/>
      <w:szCs w:val="24"/>
      <w:lang w:eastAsia="ru-RU"/>
    </w:rPr>
  </w:style>
  <w:style w:type="paragraph" w:customStyle="1" w:styleId="spelltext">
    <w:name w:val="spell_text"/>
    <w:basedOn w:val="a"/>
    <w:uiPriority w:val="99"/>
    <w:rsid w:val="004074A6"/>
    <w:pPr>
      <w:spacing w:before="150" w:after="150" w:line="240" w:lineRule="auto"/>
    </w:pPr>
    <w:rPr>
      <w:rFonts w:ascii="Times New Roman" w:eastAsia="Times New Roman" w:hAnsi="Times New Roman"/>
      <w:vanish/>
      <w:sz w:val="24"/>
      <w:szCs w:val="24"/>
      <w:lang w:eastAsia="ru-RU"/>
    </w:rPr>
  </w:style>
  <w:style w:type="paragraph" w:customStyle="1" w:styleId="spells">
    <w:name w:val="spells"/>
    <w:basedOn w:val="a"/>
    <w:uiPriority w:val="99"/>
    <w:rsid w:val="004074A6"/>
    <w:pPr>
      <w:pBdr>
        <w:top w:val="single" w:sz="6" w:space="0" w:color="FF0000"/>
        <w:left w:val="single" w:sz="6" w:space="0" w:color="FF0000"/>
        <w:bottom w:val="single" w:sz="6" w:space="0" w:color="FF0000"/>
        <w:right w:val="single" w:sz="6" w:space="0" w:color="FF0000"/>
      </w:pBdr>
      <w:spacing w:before="150" w:after="150" w:line="240" w:lineRule="auto"/>
    </w:pPr>
    <w:rPr>
      <w:rFonts w:ascii="Times New Roman" w:eastAsia="Times New Roman" w:hAnsi="Times New Roman"/>
      <w:vanish/>
      <w:sz w:val="24"/>
      <w:szCs w:val="24"/>
      <w:lang w:eastAsia="ru-RU"/>
    </w:rPr>
  </w:style>
  <w:style w:type="paragraph" w:customStyle="1" w:styleId="mulri">
    <w:name w:val="mulri"/>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wrong">
    <w:name w:val="wrong"/>
    <w:basedOn w:val="a"/>
    <w:uiPriority w:val="99"/>
    <w:rsid w:val="004074A6"/>
    <w:pPr>
      <w:spacing w:before="150" w:after="150" w:line="240" w:lineRule="auto"/>
    </w:pPr>
    <w:rPr>
      <w:rFonts w:ascii="Times New Roman" w:eastAsia="Times New Roman" w:hAnsi="Times New Roman"/>
      <w:color w:val="FF0000"/>
      <w:sz w:val="24"/>
      <w:szCs w:val="24"/>
      <w:lang w:eastAsia="ru-RU"/>
    </w:rPr>
  </w:style>
  <w:style w:type="paragraph" w:customStyle="1" w:styleId="hidespell">
    <w:name w:val="hide_spell"/>
    <w:basedOn w:val="a"/>
    <w:uiPriority w:val="99"/>
    <w:rsid w:val="004074A6"/>
    <w:pPr>
      <w:spacing w:before="150" w:after="150" w:line="240" w:lineRule="auto"/>
    </w:pPr>
    <w:rPr>
      <w:rFonts w:ascii="Times New Roman" w:eastAsia="Times New Roman" w:hAnsi="Times New Roman"/>
      <w:color w:val="FFFFFF"/>
      <w:sz w:val="24"/>
      <w:szCs w:val="24"/>
      <w:lang w:eastAsia="ru-RU"/>
    </w:rPr>
  </w:style>
  <w:style w:type="paragraph" w:customStyle="1" w:styleId="supernews">
    <w:name w:val="super_news"/>
    <w:basedOn w:val="a"/>
    <w:uiPriority w:val="99"/>
    <w:rsid w:val="004074A6"/>
    <w:pPr>
      <w:pBdr>
        <w:top w:val="single" w:sz="6" w:space="8" w:color="CCCCCC"/>
        <w:left w:val="single" w:sz="6" w:space="8" w:color="CCCCCC"/>
        <w:bottom w:val="single" w:sz="6" w:space="8" w:color="CCCCCC"/>
        <w:right w:val="single" w:sz="6" w:space="8" w:color="CCCCCC"/>
      </w:pBdr>
      <w:shd w:val="clear" w:color="auto" w:fill="EEEEEE"/>
      <w:spacing w:before="150" w:after="150" w:line="240" w:lineRule="auto"/>
      <w:ind w:left="600"/>
    </w:pPr>
    <w:rPr>
      <w:rFonts w:ascii="Times New Roman" w:eastAsia="Times New Roman" w:hAnsi="Times New Roman"/>
      <w:sz w:val="24"/>
      <w:szCs w:val="24"/>
      <w:lang w:eastAsia="ru-RU"/>
    </w:rPr>
  </w:style>
  <w:style w:type="paragraph" w:customStyle="1" w:styleId="errinput">
    <w:name w:val="err_input"/>
    <w:basedOn w:val="a"/>
    <w:uiPriority w:val="99"/>
    <w:rsid w:val="004074A6"/>
    <w:pPr>
      <w:shd w:val="clear" w:color="auto" w:fill="FFECEC"/>
      <w:spacing w:before="150" w:after="150" w:line="240" w:lineRule="auto"/>
    </w:pPr>
    <w:rPr>
      <w:rFonts w:ascii="Times New Roman" w:eastAsia="Times New Roman" w:hAnsi="Times New Roman"/>
      <w:sz w:val="24"/>
      <w:szCs w:val="24"/>
      <w:lang w:eastAsia="ru-RU"/>
    </w:rPr>
  </w:style>
  <w:style w:type="paragraph" w:customStyle="1" w:styleId="vote">
    <w:name w:val="vote"/>
    <w:basedOn w:val="a"/>
    <w:uiPriority w:val="99"/>
    <w:rsid w:val="004074A6"/>
    <w:pPr>
      <w:shd w:val="clear" w:color="auto" w:fill="FFFFFF"/>
      <w:spacing w:before="150" w:after="150" w:line="240" w:lineRule="auto"/>
      <w:ind w:left="-3000"/>
    </w:pPr>
    <w:rPr>
      <w:rFonts w:ascii="Times New Roman" w:eastAsia="Times New Roman" w:hAnsi="Times New Roman"/>
      <w:sz w:val="18"/>
      <w:szCs w:val="18"/>
      <w:lang w:eastAsia="ru-RU"/>
    </w:rPr>
  </w:style>
  <w:style w:type="paragraph" w:customStyle="1" w:styleId="sbscrblock">
    <w:name w:val="sbscr_block"/>
    <w:basedOn w:val="a"/>
    <w:uiPriority w:val="99"/>
    <w:rsid w:val="004074A6"/>
    <w:pPr>
      <w:pBdr>
        <w:top w:val="single" w:sz="12" w:space="0" w:color="EEEEEE"/>
        <w:left w:val="single" w:sz="12" w:space="0" w:color="EEEEEE"/>
        <w:bottom w:val="single" w:sz="12" w:space="0" w:color="EEEEEE"/>
        <w:right w:val="single" w:sz="12" w:space="0" w:color="EEEEEE"/>
      </w:pBdr>
      <w:spacing w:before="480" w:after="480" w:line="240" w:lineRule="auto"/>
    </w:pPr>
    <w:rPr>
      <w:rFonts w:ascii="Times New Roman" w:eastAsia="Times New Roman" w:hAnsi="Times New Roman"/>
      <w:sz w:val="24"/>
      <w:szCs w:val="24"/>
      <w:lang w:eastAsia="ru-RU"/>
    </w:rPr>
  </w:style>
  <w:style w:type="paragraph" w:customStyle="1" w:styleId="ppbblock">
    <w:name w:val="ppb_block"/>
    <w:basedOn w:val="a"/>
    <w:uiPriority w:val="99"/>
    <w:rsid w:val="004074A6"/>
    <w:pPr>
      <w:shd w:val="clear" w:color="auto" w:fill="FF9900"/>
      <w:spacing w:after="225" w:line="240" w:lineRule="auto"/>
      <w:ind w:left="225"/>
    </w:pPr>
    <w:rPr>
      <w:rFonts w:ascii="Times New Roman" w:eastAsia="Times New Roman" w:hAnsi="Times New Roman"/>
      <w:sz w:val="24"/>
      <w:szCs w:val="24"/>
      <w:lang w:eastAsia="ru-RU"/>
    </w:rPr>
  </w:style>
  <w:style w:type="paragraph" w:customStyle="1" w:styleId="ltcorner">
    <w:name w:val="l_t_corner"/>
    <w:basedOn w:val="a"/>
    <w:uiPriority w:val="99"/>
    <w:rsid w:val="004074A6"/>
    <w:pPr>
      <w:spacing w:before="150" w:after="150" w:line="240" w:lineRule="auto"/>
    </w:pPr>
    <w:rPr>
      <w:rFonts w:ascii="Times New Roman" w:eastAsia="Times New Roman" w:hAnsi="Times New Roman"/>
      <w:sz w:val="2"/>
      <w:szCs w:val="2"/>
      <w:lang w:eastAsia="ru-RU"/>
    </w:rPr>
  </w:style>
  <w:style w:type="paragraph" w:customStyle="1" w:styleId="rtcorner">
    <w:name w:val="r_t_corner"/>
    <w:basedOn w:val="a"/>
    <w:uiPriority w:val="99"/>
    <w:rsid w:val="004074A6"/>
    <w:pPr>
      <w:spacing w:before="150" w:after="150" w:line="240" w:lineRule="auto"/>
    </w:pPr>
    <w:rPr>
      <w:rFonts w:ascii="Times New Roman" w:eastAsia="Times New Roman" w:hAnsi="Times New Roman"/>
      <w:sz w:val="2"/>
      <w:szCs w:val="2"/>
      <w:lang w:eastAsia="ru-RU"/>
    </w:rPr>
  </w:style>
  <w:style w:type="paragraph" w:customStyle="1" w:styleId="lbcorner">
    <w:name w:val="l_b_corner"/>
    <w:basedOn w:val="a"/>
    <w:uiPriority w:val="99"/>
    <w:rsid w:val="004074A6"/>
    <w:pPr>
      <w:spacing w:before="150" w:after="150" w:line="240" w:lineRule="auto"/>
    </w:pPr>
    <w:rPr>
      <w:rFonts w:ascii="Times New Roman" w:eastAsia="Times New Roman" w:hAnsi="Times New Roman"/>
      <w:sz w:val="2"/>
      <w:szCs w:val="2"/>
      <w:lang w:eastAsia="ru-RU"/>
    </w:rPr>
  </w:style>
  <w:style w:type="paragraph" w:customStyle="1" w:styleId="rbcorner">
    <w:name w:val="r_b_corner"/>
    <w:basedOn w:val="a"/>
    <w:uiPriority w:val="99"/>
    <w:rsid w:val="004074A6"/>
    <w:pPr>
      <w:spacing w:before="150" w:after="150" w:line="240" w:lineRule="auto"/>
    </w:pPr>
    <w:rPr>
      <w:rFonts w:ascii="Times New Roman" w:eastAsia="Times New Roman" w:hAnsi="Times New Roman"/>
      <w:sz w:val="2"/>
      <w:szCs w:val="2"/>
      <w:lang w:eastAsia="ru-RU"/>
    </w:rPr>
  </w:style>
  <w:style w:type="paragraph" w:customStyle="1" w:styleId="votetop">
    <w:name w:val="vote_top"/>
    <w:basedOn w:val="a"/>
    <w:uiPriority w:val="99"/>
    <w:rsid w:val="004074A6"/>
    <w:pPr>
      <w:pBdr>
        <w:top w:val="single" w:sz="6" w:space="0" w:color="000000"/>
        <w:left w:val="single" w:sz="6" w:space="0" w:color="000000"/>
        <w:bottom w:val="single" w:sz="6" w:space="0" w:color="000000"/>
        <w:right w:val="single" w:sz="6" w:space="0" w:color="000000"/>
      </w:pBdr>
      <w:shd w:val="clear" w:color="auto" w:fill="666699"/>
      <w:spacing w:before="150" w:after="150" w:line="240" w:lineRule="auto"/>
    </w:pPr>
    <w:rPr>
      <w:rFonts w:ascii="Times New Roman" w:eastAsia="Times New Roman" w:hAnsi="Times New Roman"/>
      <w:sz w:val="24"/>
      <w:szCs w:val="24"/>
      <w:lang w:eastAsia="ru-RU"/>
    </w:rPr>
  </w:style>
  <w:style w:type="paragraph" w:customStyle="1" w:styleId="votelogo">
    <w:name w:val="vote_logo"/>
    <w:basedOn w:val="a"/>
    <w:uiPriority w:val="99"/>
    <w:rsid w:val="004074A6"/>
    <w:pPr>
      <w:spacing w:before="45" w:after="45" w:line="240" w:lineRule="auto"/>
      <w:ind w:left="45" w:right="45"/>
      <w:textAlignment w:val="center"/>
    </w:pPr>
    <w:rPr>
      <w:rFonts w:ascii="Times New Roman" w:eastAsia="Times New Roman" w:hAnsi="Times New Roman"/>
      <w:sz w:val="24"/>
      <w:szCs w:val="24"/>
      <w:lang w:eastAsia="ru-RU"/>
    </w:rPr>
  </w:style>
  <w:style w:type="paragraph" w:customStyle="1" w:styleId="consmodalwindow">
    <w:name w:val="consmodalwindow"/>
    <w:basedOn w:val="a"/>
    <w:uiPriority w:val="99"/>
    <w:rsid w:val="004074A6"/>
    <w:pPr>
      <w:pBdr>
        <w:top w:val="single" w:sz="6" w:space="15" w:color="000000"/>
        <w:left w:val="single" w:sz="6" w:space="15" w:color="000000"/>
        <w:bottom w:val="single" w:sz="6" w:space="15" w:color="000000"/>
        <w:right w:val="single" w:sz="6" w:space="15" w:color="000000"/>
      </w:pBdr>
      <w:shd w:val="clear" w:color="auto" w:fill="E1E9EC"/>
      <w:spacing w:before="150" w:after="150" w:line="240" w:lineRule="auto"/>
    </w:pPr>
    <w:rPr>
      <w:rFonts w:ascii="Times New Roman" w:eastAsia="Times New Roman" w:hAnsi="Times New Roman"/>
      <w:sz w:val="24"/>
      <w:szCs w:val="24"/>
      <w:lang w:eastAsia="ru-RU"/>
    </w:rPr>
  </w:style>
  <w:style w:type="paragraph" w:customStyle="1" w:styleId="consmodalwindowback">
    <w:name w:val="consmodalwindow_back"/>
    <w:basedOn w:val="a"/>
    <w:uiPriority w:val="99"/>
    <w:rsid w:val="004074A6"/>
    <w:pPr>
      <w:shd w:val="clear" w:color="auto" w:fill="000000"/>
      <w:spacing w:before="150" w:after="150" w:line="240" w:lineRule="auto"/>
    </w:pPr>
    <w:rPr>
      <w:rFonts w:ascii="Times New Roman" w:eastAsia="Times New Roman" w:hAnsi="Times New Roman"/>
      <w:sz w:val="24"/>
      <w:szCs w:val="24"/>
      <w:lang w:eastAsia="ru-RU"/>
    </w:rPr>
  </w:style>
  <w:style w:type="paragraph" w:customStyle="1" w:styleId="closedlg">
    <w:name w:val="close_dlg"/>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dialogbtn">
    <w:name w:val="dialog_btn"/>
    <w:basedOn w:val="a"/>
    <w:uiPriority w:val="99"/>
    <w:rsid w:val="004074A6"/>
    <w:pPr>
      <w:spacing w:before="600" w:after="0" w:line="240" w:lineRule="auto"/>
    </w:pPr>
    <w:rPr>
      <w:rFonts w:ascii="Times New Roman" w:eastAsia="Times New Roman" w:hAnsi="Times New Roman"/>
      <w:sz w:val="24"/>
      <w:szCs w:val="24"/>
      <w:lang w:eastAsia="ru-RU"/>
    </w:rPr>
  </w:style>
  <w:style w:type="paragraph" w:customStyle="1" w:styleId="dlgmsg">
    <w:name w:val="dlg_msg"/>
    <w:basedOn w:val="a"/>
    <w:uiPriority w:val="99"/>
    <w:rsid w:val="004074A6"/>
    <w:pPr>
      <w:spacing w:before="750" w:after="150" w:line="240" w:lineRule="auto"/>
    </w:pPr>
    <w:rPr>
      <w:rFonts w:ascii="Times New Roman" w:eastAsia="Times New Roman" w:hAnsi="Times New Roman"/>
      <w:sz w:val="21"/>
      <w:szCs w:val="21"/>
      <w:lang w:eastAsia="ru-RU"/>
    </w:rPr>
  </w:style>
  <w:style w:type="paragraph" w:customStyle="1" w:styleId="dlgbtm">
    <w:name w:val="dlg_btm"/>
    <w:basedOn w:val="a"/>
    <w:uiPriority w:val="99"/>
    <w:rsid w:val="004074A6"/>
    <w:pPr>
      <w:spacing w:before="150" w:after="150" w:line="240" w:lineRule="auto"/>
      <w:jc w:val="center"/>
    </w:pPr>
    <w:rPr>
      <w:rFonts w:ascii="Times New Roman" w:eastAsia="Times New Roman" w:hAnsi="Times New Roman"/>
      <w:sz w:val="24"/>
      <w:szCs w:val="24"/>
      <w:lang w:eastAsia="ru-RU"/>
    </w:rPr>
  </w:style>
  <w:style w:type="paragraph" w:customStyle="1" w:styleId="voting">
    <w:name w:val="voting"/>
    <w:basedOn w:val="a"/>
    <w:uiPriority w:val="99"/>
    <w:rsid w:val="004074A6"/>
    <w:pPr>
      <w:spacing w:after="240" w:line="240" w:lineRule="auto"/>
    </w:pPr>
    <w:rPr>
      <w:rFonts w:ascii="Times New Roman" w:eastAsia="Times New Roman" w:hAnsi="Times New Roman"/>
      <w:sz w:val="24"/>
      <w:szCs w:val="24"/>
      <w:lang w:eastAsia="ru-RU"/>
    </w:rPr>
  </w:style>
  <w:style w:type="paragraph" w:customStyle="1" w:styleId="mobile">
    <w:name w:val="mobile"/>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togglable">
    <w:name w:val="togglable"/>
    <w:basedOn w:val="a"/>
    <w:uiPriority w:val="99"/>
    <w:rsid w:val="004074A6"/>
    <w:pPr>
      <w:spacing w:before="150" w:after="150" w:line="240" w:lineRule="auto"/>
      <w:ind w:left="75" w:right="150"/>
    </w:pPr>
    <w:rPr>
      <w:rFonts w:ascii="Times New Roman" w:eastAsia="Times New Roman" w:hAnsi="Times New Roman"/>
      <w:sz w:val="24"/>
      <w:szCs w:val="24"/>
      <w:lang w:eastAsia="ru-RU"/>
    </w:rPr>
  </w:style>
  <w:style w:type="paragraph" w:customStyle="1" w:styleId="collapsible">
    <w:name w:val="collapsible"/>
    <w:basedOn w:val="a"/>
    <w:uiPriority w:val="99"/>
    <w:rsid w:val="004074A6"/>
    <w:pPr>
      <w:pBdr>
        <w:top w:val="single" w:sz="6" w:space="17" w:color="C8C8C8"/>
        <w:left w:val="single" w:sz="6" w:space="15" w:color="C8C8C8"/>
        <w:bottom w:val="single" w:sz="6" w:space="8" w:color="C8C8C8"/>
        <w:right w:val="single" w:sz="6" w:space="15" w:color="C8C8C8"/>
      </w:pBdr>
      <w:shd w:val="clear" w:color="auto" w:fill="FFFFFF"/>
      <w:spacing w:after="375" w:line="240" w:lineRule="auto"/>
    </w:pPr>
    <w:rPr>
      <w:rFonts w:ascii="Times New Roman" w:eastAsia="Times New Roman" w:hAnsi="Times New Roman"/>
      <w:vanish/>
      <w:sz w:val="24"/>
      <w:szCs w:val="24"/>
      <w:lang w:eastAsia="ru-RU"/>
    </w:rPr>
  </w:style>
  <w:style w:type="paragraph" w:customStyle="1" w:styleId="balloon-block">
    <w:name w:val="balloon-block"/>
    <w:basedOn w:val="a"/>
    <w:uiPriority w:val="99"/>
    <w:rsid w:val="004074A6"/>
    <w:pPr>
      <w:pBdr>
        <w:top w:val="single" w:sz="6" w:space="2" w:color="A5A5A5"/>
        <w:left w:val="single" w:sz="6" w:space="26" w:color="A5A5A5"/>
        <w:bottom w:val="single" w:sz="6" w:space="3" w:color="A5A5A5"/>
        <w:right w:val="single" w:sz="6" w:space="5" w:color="A5A5A5"/>
      </w:pBdr>
      <w:shd w:val="clear" w:color="auto" w:fill="FFFFD9"/>
      <w:spacing w:before="150" w:after="300" w:line="384" w:lineRule="atLeast"/>
    </w:pPr>
    <w:rPr>
      <w:rFonts w:ascii="Times New Roman" w:eastAsia="Times New Roman" w:hAnsi="Times New Roman"/>
      <w:sz w:val="24"/>
      <w:szCs w:val="24"/>
      <w:lang w:eastAsia="ru-RU"/>
    </w:rPr>
  </w:style>
  <w:style w:type="paragraph" w:customStyle="1" w:styleId="row">
    <w:name w:val="row"/>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pan2">
    <w:name w:val="span2"/>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pan6">
    <w:name w:val="span6"/>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btn">
    <w:name w:val="btn"/>
    <w:basedOn w:val="a"/>
    <w:uiPriority w:val="99"/>
    <w:rsid w:val="004074A6"/>
    <w:pPr>
      <w:shd w:val="clear" w:color="auto" w:fill="EFEFFF"/>
      <w:spacing w:before="150" w:after="150" w:line="240" w:lineRule="auto"/>
      <w:jc w:val="center"/>
    </w:pPr>
    <w:rPr>
      <w:rFonts w:ascii="Times New Roman" w:eastAsia="Times New Roman" w:hAnsi="Times New Roman"/>
      <w:sz w:val="24"/>
      <w:szCs w:val="24"/>
      <w:lang w:eastAsia="ru-RU"/>
    </w:rPr>
  </w:style>
  <w:style w:type="paragraph" w:customStyle="1" w:styleId="nowrap">
    <w:name w:val="nowrap"/>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h">
    <w:name w:val="h"/>
    <w:basedOn w:val="a"/>
    <w:uiPriority w:val="99"/>
    <w:rsid w:val="004074A6"/>
    <w:pPr>
      <w:spacing w:before="150" w:after="150" w:line="240" w:lineRule="auto"/>
      <w:jc w:val="center"/>
    </w:pPr>
    <w:rPr>
      <w:rFonts w:ascii="Times New Roman" w:eastAsia="Times New Roman" w:hAnsi="Times New Roman"/>
      <w:b/>
      <w:bCs/>
      <w:color w:val="000000"/>
      <w:sz w:val="26"/>
      <w:szCs w:val="26"/>
      <w:lang w:eastAsia="ru-RU"/>
    </w:rPr>
  </w:style>
  <w:style w:type="paragraph" w:customStyle="1" w:styleId="ccell">
    <w:name w:val="ccell"/>
    <w:basedOn w:val="a"/>
    <w:uiPriority w:val="99"/>
    <w:rsid w:val="004074A6"/>
    <w:pPr>
      <w:spacing w:before="150" w:after="150" w:line="240" w:lineRule="auto"/>
      <w:jc w:val="center"/>
    </w:pPr>
    <w:rPr>
      <w:rFonts w:ascii="Times New Roman" w:eastAsia="Times New Roman" w:hAnsi="Times New Roman"/>
      <w:sz w:val="24"/>
      <w:szCs w:val="24"/>
      <w:lang w:eastAsia="ru-RU"/>
    </w:rPr>
  </w:style>
  <w:style w:type="paragraph" w:customStyle="1" w:styleId="lcell">
    <w:name w:val="lcell"/>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rcell">
    <w:name w:val="rcell"/>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j">
    <w:name w:val="j"/>
    <w:basedOn w:val="a"/>
    <w:uiPriority w:val="99"/>
    <w:rsid w:val="004074A6"/>
    <w:pPr>
      <w:spacing w:before="150" w:after="150" w:line="240" w:lineRule="auto"/>
    </w:pPr>
    <w:rPr>
      <w:rFonts w:ascii="Times New Roman" w:eastAsia="Times New Roman" w:hAnsi="Times New Roman"/>
      <w:b/>
      <w:bCs/>
      <w:sz w:val="24"/>
      <w:szCs w:val="24"/>
      <w:lang w:eastAsia="ru-RU"/>
    </w:rPr>
  </w:style>
  <w:style w:type="paragraph" w:customStyle="1" w:styleId="alttitle">
    <w:name w:val="alt_title"/>
    <w:basedOn w:val="a"/>
    <w:uiPriority w:val="99"/>
    <w:rsid w:val="004074A6"/>
    <w:pPr>
      <w:spacing w:before="150" w:after="150" w:line="240" w:lineRule="auto"/>
    </w:pPr>
    <w:rPr>
      <w:rFonts w:ascii="Times New Roman" w:eastAsia="Times New Roman" w:hAnsi="Times New Roman"/>
      <w:color w:val="666699"/>
      <w:sz w:val="24"/>
      <w:szCs w:val="24"/>
      <w:lang w:eastAsia="ru-RU"/>
    </w:rPr>
  </w:style>
  <w:style w:type="paragraph" w:customStyle="1" w:styleId="esse-head">
    <w:name w:val="esse-head"/>
    <w:basedOn w:val="a"/>
    <w:uiPriority w:val="99"/>
    <w:rsid w:val="004074A6"/>
    <w:pPr>
      <w:spacing w:before="150" w:after="150" w:line="240" w:lineRule="auto"/>
    </w:pPr>
    <w:rPr>
      <w:rFonts w:ascii="Times New Roman" w:eastAsia="Times New Roman" w:hAnsi="Times New Roman"/>
      <w:b/>
      <w:bCs/>
      <w:sz w:val="24"/>
      <w:szCs w:val="24"/>
      <w:lang w:eastAsia="ru-RU"/>
    </w:rPr>
  </w:style>
  <w:style w:type="paragraph" w:customStyle="1" w:styleId="esse-text">
    <w:name w:val="esse-text"/>
    <w:basedOn w:val="a"/>
    <w:uiPriority w:val="99"/>
    <w:rsid w:val="004074A6"/>
    <w:pPr>
      <w:spacing w:before="150" w:after="150" w:line="240" w:lineRule="auto"/>
      <w:ind w:left="480"/>
    </w:pPr>
    <w:rPr>
      <w:rFonts w:ascii="Times New Roman" w:eastAsia="Times New Roman" w:hAnsi="Times New Roman"/>
      <w:sz w:val="24"/>
      <w:szCs w:val="24"/>
      <w:lang w:eastAsia="ru-RU"/>
    </w:rPr>
  </w:style>
  <w:style w:type="paragraph" w:customStyle="1" w:styleId="subitem">
    <w:name w:val="subitem"/>
    <w:basedOn w:val="a"/>
    <w:uiPriority w:val="99"/>
    <w:rsid w:val="004074A6"/>
    <w:pPr>
      <w:spacing w:before="150" w:after="150" w:line="240" w:lineRule="auto"/>
      <w:ind w:left="480"/>
    </w:pPr>
    <w:rPr>
      <w:rFonts w:ascii="Times New Roman" w:eastAsia="Times New Roman" w:hAnsi="Times New Roman"/>
      <w:sz w:val="24"/>
      <w:szCs w:val="24"/>
      <w:lang w:eastAsia="ru-RU"/>
    </w:rPr>
  </w:style>
  <w:style w:type="paragraph" w:customStyle="1" w:styleId="nav">
    <w:name w:val="nav"/>
    <w:basedOn w:val="a"/>
    <w:uiPriority w:val="99"/>
    <w:rsid w:val="004074A6"/>
    <w:pPr>
      <w:spacing w:before="150" w:after="150" w:line="240" w:lineRule="auto"/>
    </w:pPr>
    <w:rPr>
      <w:rFonts w:ascii="Times New Roman" w:eastAsia="Times New Roman" w:hAnsi="Times New Roman"/>
      <w:lang w:eastAsia="ru-RU"/>
    </w:rPr>
  </w:style>
  <w:style w:type="paragraph" w:customStyle="1" w:styleId="b">
    <w:name w:val="b"/>
    <w:basedOn w:val="a"/>
    <w:uiPriority w:val="99"/>
    <w:rsid w:val="004074A6"/>
    <w:pPr>
      <w:spacing w:before="150" w:after="150" w:line="240" w:lineRule="auto"/>
    </w:pPr>
    <w:rPr>
      <w:rFonts w:ascii="Times New Roman" w:eastAsia="Times New Roman" w:hAnsi="Times New Roman"/>
      <w:b/>
      <w:bCs/>
      <w:sz w:val="24"/>
      <w:szCs w:val="24"/>
      <w:lang w:eastAsia="ru-RU"/>
    </w:rPr>
  </w:style>
  <w:style w:type="paragraph" w:customStyle="1" w:styleId="notext">
    <w:name w:val="notext"/>
    <w:basedOn w:val="a"/>
    <w:uiPriority w:val="99"/>
    <w:rsid w:val="004074A6"/>
    <w:pPr>
      <w:spacing w:before="150" w:after="180" w:line="240" w:lineRule="auto"/>
    </w:pPr>
    <w:rPr>
      <w:rFonts w:ascii="Times New Roman" w:eastAsia="Times New Roman" w:hAnsi="Times New Roman"/>
      <w:sz w:val="24"/>
      <w:szCs w:val="24"/>
      <w:lang w:eastAsia="ru-RU"/>
    </w:rPr>
  </w:style>
  <w:style w:type="paragraph" w:customStyle="1" w:styleId="stratttl">
    <w:name w:val="strat_ttl"/>
    <w:basedOn w:val="a"/>
    <w:uiPriority w:val="99"/>
    <w:rsid w:val="004074A6"/>
    <w:pPr>
      <w:spacing w:before="240" w:after="240" w:line="240" w:lineRule="auto"/>
    </w:pPr>
    <w:rPr>
      <w:rFonts w:ascii="Times New Roman" w:eastAsia="Times New Roman" w:hAnsi="Times New Roman"/>
      <w:sz w:val="24"/>
      <w:szCs w:val="24"/>
      <w:lang w:eastAsia="ru-RU"/>
    </w:rPr>
  </w:style>
  <w:style w:type="paragraph" w:customStyle="1" w:styleId="notify">
    <w:name w:val="notify"/>
    <w:basedOn w:val="a"/>
    <w:uiPriority w:val="99"/>
    <w:rsid w:val="004074A6"/>
    <w:pPr>
      <w:shd w:val="clear" w:color="auto" w:fill="EEEEEE"/>
      <w:spacing w:before="240" w:after="240" w:line="240" w:lineRule="auto"/>
    </w:pPr>
    <w:rPr>
      <w:rFonts w:ascii="Times New Roman" w:eastAsia="Times New Roman" w:hAnsi="Times New Roman"/>
      <w:sz w:val="24"/>
      <w:szCs w:val="24"/>
      <w:lang w:eastAsia="ru-RU"/>
    </w:rPr>
  </w:style>
  <w:style w:type="paragraph" w:customStyle="1" w:styleId="togglablespan">
    <w:name w:val="togglable&gt;span"/>
    <w:basedOn w:val="a"/>
    <w:uiPriority w:val="99"/>
    <w:rsid w:val="004074A6"/>
    <w:pPr>
      <w:pBdr>
        <w:top w:val="single" w:sz="6" w:space="0" w:color="B3B0A4"/>
        <w:left w:val="single" w:sz="6" w:space="0" w:color="B3B0A4"/>
        <w:bottom w:val="single" w:sz="6" w:space="0" w:color="B3B0A4"/>
        <w:right w:val="single" w:sz="6" w:space="0" w:color="B3B0A4"/>
      </w:pBdr>
      <w:shd w:val="clear" w:color="auto" w:fill="F0F0EB"/>
      <w:spacing w:before="150" w:after="150" w:line="240" w:lineRule="auto"/>
    </w:pPr>
    <w:rPr>
      <w:rFonts w:ascii="Times New Roman" w:eastAsia="Times New Roman" w:hAnsi="Times New Roman"/>
      <w:sz w:val="24"/>
      <w:szCs w:val="24"/>
      <w:lang w:eastAsia="ru-RU"/>
    </w:rPr>
  </w:style>
  <w:style w:type="paragraph" w:customStyle="1" w:styleId="docname">
    <w:name w:val="doc_name"/>
    <w:basedOn w:val="a"/>
    <w:uiPriority w:val="99"/>
    <w:rsid w:val="004074A6"/>
    <w:pPr>
      <w:pBdr>
        <w:top w:val="single" w:sz="12" w:space="19" w:color="696DB4"/>
      </w:pBdr>
      <w:shd w:val="clear" w:color="auto" w:fill="EFEFF7"/>
      <w:spacing w:before="300" w:after="300" w:line="240" w:lineRule="auto"/>
    </w:pPr>
    <w:rPr>
      <w:rFonts w:ascii="Times New Roman" w:eastAsia="Times New Roman" w:hAnsi="Times New Roman"/>
      <w:b/>
      <w:bCs/>
      <w:sz w:val="24"/>
      <w:szCs w:val="24"/>
      <w:lang w:eastAsia="ru-RU"/>
    </w:rPr>
  </w:style>
  <w:style w:type="paragraph" w:customStyle="1" w:styleId="lnav">
    <w:name w:val="l_nav"/>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ttl">
    <w:name w:val="ttl"/>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13">
    <w:name w:val="Дата1"/>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cur">
    <w:name w:val="cur"/>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headblock">
    <w:name w:val="head_block"/>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contentblock">
    <w:name w:val="content_block"/>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info-text">
    <w:name w:val="info-text"/>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balloon-action">
    <w:name w:val="balloon-action"/>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14">
    <w:name w:val="Название1"/>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gap">
    <w:name w:val="gap"/>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regional-info">
    <w:name w:val="regional-info"/>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text">
    <w:name w:val="text"/>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attention">
    <w:name w:val="attention"/>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last">
    <w:name w:val="last"/>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logo">
    <w:name w:val="logo"/>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form">
    <w:name w:val="form"/>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links">
    <w:name w:val="links"/>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divider">
    <w:name w:val="divider"/>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bmt">
    <w:name w:val="sbmt"/>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flds">
    <w:name w:val="flds"/>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rchprms">
    <w:name w:val="srchprms"/>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mode">
    <w:name w:val="mode"/>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extline">
    <w:name w:val="extline"/>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cnt">
    <w:name w:val="cnt"/>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cls">
    <w:name w:val="cls"/>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choice">
    <w:name w:val="choice"/>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pellcand">
    <w:name w:val="spell_cand"/>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pellbtn">
    <w:name w:val="spell_btn"/>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el">
    <w:name w:val="sel"/>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newsitem">
    <w:name w:val="news_item"/>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btmnav">
    <w:name w:val="btm_nav"/>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l2">
    <w:name w:val="l2"/>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end">
    <w:name w:val="end"/>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eldiv">
    <w:name w:val="sel_div"/>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gkfacetop">
    <w:name w:val="gk_face_top"/>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gkkzfacetop">
    <w:name w:val="gkkz_face_top"/>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gkfacebottom">
    <w:name w:val="gk_face_bottom"/>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gkkzfacebottom">
    <w:name w:val="gkkz_face_bottom"/>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middle">
    <w:name w:val="middle"/>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qtitle">
    <w:name w:val="q_title"/>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aitem">
    <w:name w:val="a_item"/>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atitle">
    <w:name w:val="a_title"/>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desc">
    <w:name w:val="desc"/>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ubmit">
    <w:name w:val="submit"/>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page-navigation">
    <w:name w:val="page-navigation"/>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part">
    <w:name w:val="part"/>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middledot">
    <w:name w:val="middledot"/>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editd">
    <w:name w:val="edit_d"/>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editw">
    <w:name w:val="edit_w"/>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editv">
    <w:name w:val="edit_v"/>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editn">
    <w:name w:val="edit_n"/>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item">
    <w:name w:val="item"/>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hdimg">
    <w:name w:val="hd_img"/>
    <w:basedOn w:val="a"/>
    <w:uiPriority w:val="99"/>
    <w:rsid w:val="004074A6"/>
    <w:pPr>
      <w:spacing w:before="180" w:after="180" w:line="240" w:lineRule="auto"/>
      <w:ind w:right="225"/>
    </w:pPr>
    <w:rPr>
      <w:rFonts w:ascii="Times New Roman" w:eastAsia="Times New Roman" w:hAnsi="Times New Roman"/>
      <w:sz w:val="24"/>
      <w:szCs w:val="24"/>
      <w:lang w:eastAsia="ru-RU"/>
    </w:rPr>
  </w:style>
  <w:style w:type="paragraph" w:customStyle="1" w:styleId="imgtop">
    <w:name w:val="img_top"/>
    <w:basedOn w:val="a"/>
    <w:uiPriority w:val="99"/>
    <w:rsid w:val="004074A6"/>
    <w:pPr>
      <w:spacing w:before="150" w:after="150" w:line="240" w:lineRule="auto"/>
    </w:pPr>
    <w:rPr>
      <w:rFonts w:ascii="Times New Roman" w:eastAsia="Times New Roman" w:hAnsi="Times New Roman"/>
      <w:sz w:val="24"/>
      <w:szCs w:val="24"/>
      <w:lang w:eastAsia="ru-RU"/>
    </w:rPr>
  </w:style>
  <w:style w:type="character" w:customStyle="1" w:styleId="hlsrch">
    <w:name w:val="hlsrch"/>
    <w:uiPriority w:val="99"/>
    <w:rsid w:val="004074A6"/>
    <w:rPr>
      <w:b/>
      <w:color w:val="FFFFFF"/>
      <w:shd w:val="clear" w:color="auto" w:fill="A0A0CB"/>
    </w:rPr>
  </w:style>
  <w:style w:type="character" w:customStyle="1" w:styleId="title1">
    <w:name w:val="title1"/>
    <w:uiPriority w:val="99"/>
    <w:rsid w:val="004074A6"/>
    <w:rPr>
      <w:b/>
      <w:color w:val="666699"/>
      <w:sz w:val="29"/>
    </w:rPr>
  </w:style>
  <w:style w:type="character" w:customStyle="1" w:styleId="ppbhead">
    <w:name w:val="ppb_head"/>
    <w:uiPriority w:val="99"/>
    <w:rsid w:val="004074A6"/>
    <w:rPr>
      <w:b/>
      <w:color w:val="000000"/>
      <w:sz w:val="30"/>
      <w:shd w:val="clear" w:color="auto" w:fill="FFE500"/>
    </w:rPr>
  </w:style>
  <w:style w:type="character" w:customStyle="1" w:styleId="grey">
    <w:name w:val="grey"/>
    <w:uiPriority w:val="99"/>
    <w:rsid w:val="004074A6"/>
    <w:rPr>
      <w:color w:val="7D7D7D"/>
    </w:rPr>
  </w:style>
  <w:style w:type="character" w:customStyle="1" w:styleId="ext">
    <w:name w:val="ext"/>
    <w:uiPriority w:val="99"/>
    <w:rsid w:val="004074A6"/>
  </w:style>
  <w:style w:type="paragraph" w:customStyle="1" w:styleId="logo1">
    <w:name w:val="logo1"/>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nav1">
    <w:name w:val="nav1"/>
    <w:basedOn w:val="a"/>
    <w:uiPriority w:val="99"/>
    <w:rsid w:val="004074A6"/>
    <w:pPr>
      <w:spacing w:before="150" w:after="150" w:line="240" w:lineRule="auto"/>
      <w:ind w:left="2535"/>
    </w:pPr>
    <w:rPr>
      <w:rFonts w:ascii="Times New Roman" w:eastAsia="Times New Roman" w:hAnsi="Times New Roman"/>
      <w:color w:val="666699"/>
      <w:sz w:val="15"/>
      <w:szCs w:val="15"/>
      <w:lang w:eastAsia="ru-RU"/>
    </w:rPr>
  </w:style>
  <w:style w:type="paragraph" w:customStyle="1" w:styleId="lnav1">
    <w:name w:val="l_nav1"/>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lnav2">
    <w:name w:val="l_nav2"/>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form1">
    <w:name w:val="form1"/>
    <w:basedOn w:val="a"/>
    <w:uiPriority w:val="99"/>
    <w:rsid w:val="004074A6"/>
    <w:pPr>
      <w:shd w:val="clear" w:color="auto" w:fill="DDDDDD"/>
      <w:spacing w:before="150" w:after="150" w:line="240" w:lineRule="auto"/>
    </w:pPr>
    <w:rPr>
      <w:rFonts w:ascii="Times New Roman" w:eastAsia="Times New Roman" w:hAnsi="Times New Roman"/>
      <w:sz w:val="24"/>
      <w:szCs w:val="24"/>
      <w:lang w:eastAsia="ru-RU"/>
    </w:rPr>
  </w:style>
  <w:style w:type="paragraph" w:customStyle="1" w:styleId="links1">
    <w:name w:val="links1"/>
    <w:basedOn w:val="a"/>
    <w:uiPriority w:val="99"/>
    <w:rsid w:val="004074A6"/>
    <w:pPr>
      <w:spacing w:before="150" w:after="150" w:line="240" w:lineRule="auto"/>
      <w:jc w:val="right"/>
    </w:pPr>
    <w:rPr>
      <w:rFonts w:ascii="Times New Roman" w:eastAsia="Times New Roman" w:hAnsi="Times New Roman"/>
      <w:sz w:val="24"/>
      <w:szCs w:val="24"/>
      <w:lang w:eastAsia="ru-RU"/>
    </w:rPr>
  </w:style>
  <w:style w:type="paragraph" w:customStyle="1" w:styleId="date1">
    <w:name w:val="date1"/>
    <w:basedOn w:val="a"/>
    <w:uiPriority w:val="99"/>
    <w:rsid w:val="004074A6"/>
    <w:pPr>
      <w:spacing w:before="150" w:after="150" w:line="240" w:lineRule="auto"/>
    </w:pPr>
    <w:rPr>
      <w:rFonts w:ascii="Times New Roman" w:eastAsia="Times New Roman" w:hAnsi="Times New Roman"/>
      <w:b/>
      <w:bCs/>
      <w:sz w:val="24"/>
      <w:szCs w:val="24"/>
      <w:lang w:eastAsia="ru-RU"/>
    </w:rPr>
  </w:style>
  <w:style w:type="paragraph" w:customStyle="1" w:styleId="imgtop1">
    <w:name w:val="img_top1"/>
    <w:basedOn w:val="a"/>
    <w:uiPriority w:val="99"/>
    <w:rsid w:val="004074A6"/>
    <w:pPr>
      <w:spacing w:after="180" w:line="240" w:lineRule="auto"/>
      <w:ind w:right="180"/>
    </w:pPr>
    <w:rPr>
      <w:rFonts w:ascii="Times New Roman" w:eastAsia="Times New Roman" w:hAnsi="Times New Roman"/>
      <w:sz w:val="24"/>
      <w:szCs w:val="24"/>
      <w:lang w:eastAsia="ru-RU"/>
    </w:rPr>
  </w:style>
  <w:style w:type="paragraph" w:customStyle="1" w:styleId="ttl1">
    <w:name w:val="ttl1"/>
    <w:basedOn w:val="a"/>
    <w:uiPriority w:val="99"/>
    <w:rsid w:val="004074A6"/>
    <w:pPr>
      <w:spacing w:before="150" w:after="240" w:line="240" w:lineRule="auto"/>
    </w:pPr>
    <w:rPr>
      <w:rFonts w:ascii="Times New Roman" w:eastAsia="Times New Roman" w:hAnsi="Times New Roman"/>
      <w:b/>
      <w:bCs/>
      <w:sz w:val="24"/>
      <w:szCs w:val="24"/>
      <w:lang w:eastAsia="ru-RU"/>
    </w:rPr>
  </w:style>
  <w:style w:type="paragraph" w:customStyle="1" w:styleId="date2">
    <w:name w:val="date2"/>
    <w:basedOn w:val="a"/>
    <w:uiPriority w:val="99"/>
    <w:rsid w:val="004074A6"/>
    <w:pPr>
      <w:spacing w:before="150" w:after="240" w:line="240" w:lineRule="auto"/>
    </w:pPr>
    <w:rPr>
      <w:rFonts w:ascii="Times New Roman" w:eastAsia="Times New Roman" w:hAnsi="Times New Roman"/>
      <w:b/>
      <w:bCs/>
      <w:sz w:val="24"/>
      <w:szCs w:val="24"/>
      <w:lang w:eastAsia="ru-RU"/>
    </w:rPr>
  </w:style>
  <w:style w:type="paragraph" w:customStyle="1" w:styleId="title2">
    <w:name w:val="title2"/>
    <w:basedOn w:val="a"/>
    <w:uiPriority w:val="99"/>
    <w:rsid w:val="004074A6"/>
    <w:pPr>
      <w:shd w:val="clear" w:color="auto" w:fill="EEEEEE"/>
      <w:spacing w:after="0" w:line="240" w:lineRule="auto"/>
    </w:pPr>
    <w:rPr>
      <w:rFonts w:ascii="Times New Roman" w:eastAsia="Times New Roman" w:hAnsi="Times New Roman"/>
      <w:b/>
      <w:bCs/>
      <w:sz w:val="24"/>
      <w:szCs w:val="24"/>
      <w:lang w:eastAsia="ru-RU"/>
    </w:rPr>
  </w:style>
  <w:style w:type="paragraph" w:customStyle="1" w:styleId="divider1">
    <w:name w:val="divider1"/>
    <w:basedOn w:val="a"/>
    <w:uiPriority w:val="99"/>
    <w:rsid w:val="004074A6"/>
    <w:pPr>
      <w:spacing w:before="180" w:after="150" w:line="240" w:lineRule="auto"/>
    </w:pPr>
    <w:rPr>
      <w:rFonts w:ascii="Times New Roman" w:eastAsia="Times New Roman" w:hAnsi="Times New Roman"/>
      <w:sz w:val="24"/>
      <w:szCs w:val="24"/>
      <w:lang w:eastAsia="ru-RU"/>
    </w:rPr>
  </w:style>
  <w:style w:type="paragraph" w:customStyle="1" w:styleId="bkimgc1">
    <w:name w:val="bkimg_c1"/>
    <w:basedOn w:val="a"/>
    <w:uiPriority w:val="99"/>
    <w:rsid w:val="004074A6"/>
    <w:pPr>
      <w:spacing w:before="150" w:after="150" w:line="240" w:lineRule="auto"/>
      <w:ind w:left="-405"/>
    </w:pPr>
    <w:rPr>
      <w:rFonts w:ascii="Times New Roman" w:eastAsia="Times New Roman" w:hAnsi="Times New Roman"/>
      <w:sz w:val="24"/>
      <w:szCs w:val="24"/>
      <w:lang w:eastAsia="ru-RU"/>
    </w:rPr>
  </w:style>
  <w:style w:type="paragraph" w:customStyle="1" w:styleId="bkimgb1">
    <w:name w:val="bkimg_b1"/>
    <w:basedOn w:val="a"/>
    <w:uiPriority w:val="99"/>
    <w:rsid w:val="004074A6"/>
    <w:pPr>
      <w:spacing w:before="150" w:after="150" w:line="240" w:lineRule="auto"/>
      <w:ind w:left="-405"/>
    </w:pPr>
    <w:rPr>
      <w:rFonts w:ascii="Times New Roman" w:eastAsia="Times New Roman" w:hAnsi="Times New Roman"/>
      <w:sz w:val="24"/>
      <w:szCs w:val="24"/>
      <w:lang w:eastAsia="ru-RU"/>
    </w:rPr>
  </w:style>
  <w:style w:type="paragraph" w:customStyle="1" w:styleId="bkimgb2">
    <w:name w:val="bkimg_b2"/>
    <w:basedOn w:val="a"/>
    <w:uiPriority w:val="99"/>
    <w:rsid w:val="004074A6"/>
    <w:pPr>
      <w:spacing w:before="30" w:after="30" w:line="240" w:lineRule="auto"/>
    </w:pPr>
    <w:rPr>
      <w:rFonts w:ascii="Times New Roman" w:eastAsia="Times New Roman" w:hAnsi="Times New Roman"/>
      <w:sz w:val="24"/>
      <w:szCs w:val="24"/>
      <w:lang w:eastAsia="ru-RU"/>
    </w:rPr>
  </w:style>
  <w:style w:type="paragraph" w:customStyle="1" w:styleId="bkimgc2">
    <w:name w:val="bkimg_c2"/>
    <w:basedOn w:val="a"/>
    <w:uiPriority w:val="99"/>
    <w:rsid w:val="004074A6"/>
    <w:pPr>
      <w:spacing w:before="30" w:after="30" w:line="240" w:lineRule="auto"/>
    </w:pPr>
    <w:rPr>
      <w:rFonts w:ascii="Times New Roman" w:eastAsia="Times New Roman" w:hAnsi="Times New Roman"/>
      <w:sz w:val="24"/>
      <w:szCs w:val="24"/>
      <w:lang w:eastAsia="ru-RU"/>
    </w:rPr>
  </w:style>
  <w:style w:type="paragraph" w:customStyle="1" w:styleId="bi1">
    <w:name w:val="b_i1"/>
    <w:basedOn w:val="a"/>
    <w:uiPriority w:val="99"/>
    <w:rsid w:val="004074A6"/>
    <w:pPr>
      <w:spacing w:after="0" w:line="240" w:lineRule="auto"/>
    </w:pPr>
    <w:rPr>
      <w:rFonts w:ascii="Times New Roman" w:eastAsia="Times New Roman" w:hAnsi="Times New Roman"/>
      <w:sz w:val="24"/>
      <w:szCs w:val="24"/>
      <w:lang w:eastAsia="ru-RU"/>
    </w:rPr>
  </w:style>
  <w:style w:type="paragraph" w:customStyle="1" w:styleId="sbmt1">
    <w:name w:val="sbmt1"/>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flds1">
    <w:name w:val="flds1"/>
    <w:basedOn w:val="a"/>
    <w:uiPriority w:val="99"/>
    <w:rsid w:val="004074A6"/>
    <w:pPr>
      <w:spacing w:before="150" w:after="150" w:line="240" w:lineRule="auto"/>
      <w:ind w:right="1875"/>
    </w:pPr>
    <w:rPr>
      <w:rFonts w:ascii="Times New Roman" w:eastAsia="Times New Roman" w:hAnsi="Times New Roman"/>
      <w:sz w:val="24"/>
      <w:szCs w:val="24"/>
      <w:lang w:eastAsia="ru-RU"/>
    </w:rPr>
  </w:style>
  <w:style w:type="paragraph" w:customStyle="1" w:styleId="srchprms1">
    <w:name w:val="srchprms1"/>
    <w:basedOn w:val="a"/>
    <w:uiPriority w:val="99"/>
    <w:rsid w:val="004074A6"/>
    <w:pPr>
      <w:spacing w:before="120" w:after="150" w:line="240" w:lineRule="auto"/>
    </w:pPr>
    <w:rPr>
      <w:rFonts w:ascii="Times New Roman" w:eastAsia="Times New Roman" w:hAnsi="Times New Roman"/>
      <w:sz w:val="24"/>
      <w:szCs w:val="24"/>
      <w:lang w:eastAsia="ru-RU"/>
    </w:rPr>
  </w:style>
  <w:style w:type="paragraph" w:customStyle="1" w:styleId="mode1">
    <w:name w:val="mode1"/>
    <w:basedOn w:val="a"/>
    <w:uiPriority w:val="99"/>
    <w:rsid w:val="004074A6"/>
    <w:pPr>
      <w:spacing w:before="60" w:after="150" w:line="240" w:lineRule="auto"/>
      <w:jc w:val="right"/>
    </w:pPr>
    <w:rPr>
      <w:rFonts w:ascii="Times New Roman" w:eastAsia="Times New Roman" w:hAnsi="Times New Roman"/>
      <w:sz w:val="24"/>
      <w:szCs w:val="24"/>
      <w:lang w:eastAsia="ru-RU"/>
    </w:rPr>
  </w:style>
  <w:style w:type="paragraph" w:customStyle="1" w:styleId="extline1">
    <w:name w:val="extline1"/>
    <w:basedOn w:val="a"/>
    <w:uiPriority w:val="99"/>
    <w:rsid w:val="004074A6"/>
    <w:pPr>
      <w:spacing w:before="150" w:after="150" w:line="240" w:lineRule="auto"/>
    </w:pPr>
    <w:rPr>
      <w:rFonts w:ascii="Times New Roman" w:eastAsia="Times New Roman" w:hAnsi="Times New Roman"/>
      <w:sz w:val="24"/>
      <w:szCs w:val="24"/>
      <w:lang w:eastAsia="ru-RU"/>
    </w:rPr>
  </w:style>
  <w:style w:type="character" w:customStyle="1" w:styleId="ext1">
    <w:name w:val="ext1"/>
    <w:uiPriority w:val="99"/>
    <w:rsid w:val="004074A6"/>
    <w:rPr>
      <w:vanish/>
    </w:rPr>
  </w:style>
  <w:style w:type="paragraph" w:customStyle="1" w:styleId="cur1">
    <w:name w:val="cur1"/>
    <w:basedOn w:val="a"/>
    <w:uiPriority w:val="99"/>
    <w:rsid w:val="004074A6"/>
    <w:pPr>
      <w:spacing w:before="150" w:after="150" w:line="240" w:lineRule="auto"/>
    </w:pPr>
    <w:rPr>
      <w:rFonts w:ascii="Times New Roman" w:eastAsia="Times New Roman" w:hAnsi="Times New Roman"/>
      <w:color w:val="FF0000"/>
      <w:sz w:val="24"/>
      <w:szCs w:val="24"/>
      <w:lang w:eastAsia="ru-RU"/>
    </w:rPr>
  </w:style>
  <w:style w:type="paragraph" w:customStyle="1" w:styleId="cnt1">
    <w:name w:val="cnt1"/>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cls1">
    <w:name w:val="cls1"/>
    <w:basedOn w:val="a"/>
    <w:uiPriority w:val="99"/>
    <w:rsid w:val="004074A6"/>
    <w:pPr>
      <w:shd w:val="clear" w:color="auto" w:fill="EEEEEE"/>
      <w:spacing w:before="150" w:after="150" w:line="240" w:lineRule="auto"/>
    </w:pPr>
    <w:rPr>
      <w:rFonts w:ascii="Times New Roman" w:eastAsia="Times New Roman" w:hAnsi="Times New Roman"/>
      <w:sz w:val="24"/>
      <w:szCs w:val="24"/>
      <w:lang w:eastAsia="ru-RU"/>
    </w:rPr>
  </w:style>
  <w:style w:type="paragraph" w:customStyle="1" w:styleId="choice1">
    <w:name w:val="choice1"/>
    <w:basedOn w:val="a"/>
    <w:uiPriority w:val="99"/>
    <w:rsid w:val="004074A6"/>
    <w:pPr>
      <w:spacing w:before="240" w:after="75" w:line="240" w:lineRule="auto"/>
    </w:pPr>
    <w:rPr>
      <w:rFonts w:ascii="Times New Roman" w:eastAsia="Times New Roman" w:hAnsi="Times New Roman"/>
      <w:sz w:val="24"/>
      <w:szCs w:val="24"/>
      <w:lang w:eastAsia="ru-RU"/>
    </w:rPr>
  </w:style>
  <w:style w:type="paragraph" w:customStyle="1" w:styleId="spellcand1">
    <w:name w:val="spell_cand1"/>
    <w:basedOn w:val="a"/>
    <w:uiPriority w:val="99"/>
    <w:rsid w:val="004074A6"/>
    <w:pPr>
      <w:spacing w:before="150" w:after="75" w:line="240" w:lineRule="auto"/>
    </w:pPr>
    <w:rPr>
      <w:rFonts w:ascii="Times New Roman" w:eastAsia="Times New Roman" w:hAnsi="Times New Roman"/>
      <w:b/>
      <w:bCs/>
      <w:sz w:val="24"/>
      <w:szCs w:val="24"/>
      <w:lang w:eastAsia="ru-RU"/>
    </w:rPr>
  </w:style>
  <w:style w:type="paragraph" w:customStyle="1" w:styleId="spellbtn1">
    <w:name w:val="spell_btn1"/>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sel1">
    <w:name w:val="sel1"/>
    <w:basedOn w:val="a"/>
    <w:uiPriority w:val="99"/>
    <w:rsid w:val="004074A6"/>
    <w:pPr>
      <w:spacing w:before="150" w:after="150" w:line="240" w:lineRule="auto"/>
    </w:pPr>
    <w:rPr>
      <w:rFonts w:ascii="Times New Roman" w:eastAsia="Times New Roman" w:hAnsi="Times New Roman"/>
      <w:b/>
      <w:bCs/>
      <w:sz w:val="24"/>
      <w:szCs w:val="24"/>
      <w:lang w:eastAsia="ru-RU"/>
    </w:rPr>
  </w:style>
  <w:style w:type="paragraph" w:customStyle="1" w:styleId="newsitem1">
    <w:name w:val="news_item1"/>
    <w:basedOn w:val="a"/>
    <w:uiPriority w:val="99"/>
    <w:rsid w:val="004074A6"/>
    <w:pPr>
      <w:spacing w:before="150" w:after="225" w:line="240" w:lineRule="auto"/>
    </w:pPr>
    <w:rPr>
      <w:rFonts w:ascii="Times New Roman" w:eastAsia="Times New Roman" w:hAnsi="Times New Roman"/>
      <w:sz w:val="24"/>
      <w:szCs w:val="24"/>
      <w:lang w:eastAsia="ru-RU"/>
    </w:rPr>
  </w:style>
  <w:style w:type="paragraph" w:customStyle="1" w:styleId="date3">
    <w:name w:val="date3"/>
    <w:basedOn w:val="a"/>
    <w:uiPriority w:val="99"/>
    <w:rsid w:val="004074A6"/>
    <w:pPr>
      <w:spacing w:after="0" w:line="240" w:lineRule="auto"/>
    </w:pPr>
    <w:rPr>
      <w:rFonts w:ascii="Times New Roman" w:eastAsia="Times New Roman" w:hAnsi="Times New Roman"/>
      <w:color w:val="000000"/>
      <w:sz w:val="24"/>
      <w:szCs w:val="24"/>
      <w:lang w:eastAsia="ru-RU"/>
    </w:rPr>
  </w:style>
  <w:style w:type="paragraph" w:customStyle="1" w:styleId="btmnav1">
    <w:name w:val="btm_nav1"/>
    <w:basedOn w:val="a"/>
    <w:uiPriority w:val="99"/>
    <w:rsid w:val="004074A6"/>
    <w:pPr>
      <w:spacing w:before="75" w:after="75" w:line="240" w:lineRule="auto"/>
      <w:jc w:val="right"/>
    </w:pPr>
    <w:rPr>
      <w:rFonts w:ascii="Times New Roman" w:eastAsia="Times New Roman" w:hAnsi="Times New Roman"/>
      <w:sz w:val="24"/>
      <w:szCs w:val="24"/>
      <w:lang w:eastAsia="ru-RU"/>
    </w:rPr>
  </w:style>
  <w:style w:type="paragraph" w:customStyle="1" w:styleId="title3">
    <w:name w:val="title3"/>
    <w:basedOn w:val="a"/>
    <w:uiPriority w:val="99"/>
    <w:rsid w:val="004074A6"/>
    <w:pPr>
      <w:spacing w:before="150" w:after="75" w:line="240" w:lineRule="auto"/>
    </w:pPr>
    <w:rPr>
      <w:rFonts w:ascii="Times New Roman" w:eastAsia="Times New Roman" w:hAnsi="Times New Roman"/>
      <w:b/>
      <w:bCs/>
      <w:sz w:val="24"/>
      <w:szCs w:val="24"/>
      <w:lang w:eastAsia="ru-RU"/>
    </w:rPr>
  </w:style>
  <w:style w:type="paragraph" w:customStyle="1" w:styleId="headblock1">
    <w:name w:val="head_block1"/>
    <w:basedOn w:val="a"/>
    <w:uiPriority w:val="99"/>
    <w:rsid w:val="004074A6"/>
    <w:pPr>
      <w:shd w:val="clear" w:color="auto" w:fill="796BA8"/>
      <w:spacing w:before="150" w:after="150" w:line="240" w:lineRule="auto"/>
    </w:pPr>
    <w:rPr>
      <w:rFonts w:ascii="Times New Roman" w:eastAsia="Times New Roman" w:hAnsi="Times New Roman"/>
      <w:b/>
      <w:bCs/>
      <w:color w:val="FFFFFF"/>
      <w:sz w:val="24"/>
      <w:szCs w:val="24"/>
      <w:lang w:eastAsia="ru-RU"/>
    </w:rPr>
  </w:style>
  <w:style w:type="paragraph" w:customStyle="1" w:styleId="contentblock1">
    <w:name w:val="content_block1"/>
    <w:basedOn w:val="a"/>
    <w:uiPriority w:val="99"/>
    <w:rsid w:val="004074A6"/>
    <w:pPr>
      <w:shd w:val="clear" w:color="auto" w:fill="FF9900"/>
      <w:spacing w:before="150" w:after="150" w:line="240" w:lineRule="auto"/>
    </w:pPr>
    <w:rPr>
      <w:rFonts w:ascii="Times New Roman" w:eastAsia="Times New Roman" w:hAnsi="Times New Roman"/>
      <w:sz w:val="18"/>
      <w:szCs w:val="18"/>
      <w:lang w:eastAsia="ru-RU"/>
    </w:rPr>
  </w:style>
  <w:style w:type="paragraph" w:customStyle="1" w:styleId="l21">
    <w:name w:val="l21"/>
    <w:basedOn w:val="a"/>
    <w:uiPriority w:val="99"/>
    <w:rsid w:val="004074A6"/>
    <w:pPr>
      <w:shd w:val="clear" w:color="auto" w:fill="FFFFFF"/>
      <w:spacing w:before="150" w:after="150" w:line="240" w:lineRule="auto"/>
    </w:pPr>
    <w:rPr>
      <w:rFonts w:ascii="Times New Roman" w:eastAsia="Times New Roman" w:hAnsi="Times New Roman"/>
      <w:sz w:val="24"/>
      <w:szCs w:val="24"/>
      <w:lang w:eastAsia="ru-RU"/>
    </w:rPr>
  </w:style>
  <w:style w:type="paragraph" w:customStyle="1" w:styleId="end1">
    <w:name w:val="end1"/>
    <w:basedOn w:val="a"/>
    <w:uiPriority w:val="99"/>
    <w:rsid w:val="004074A6"/>
    <w:pPr>
      <w:pBdr>
        <w:bottom w:val="single" w:sz="6" w:space="0" w:color="DDDDDD"/>
      </w:pBdr>
      <w:spacing w:before="150" w:after="150" w:line="240" w:lineRule="auto"/>
    </w:pPr>
    <w:rPr>
      <w:rFonts w:ascii="Times New Roman" w:eastAsia="Times New Roman" w:hAnsi="Times New Roman"/>
      <w:sz w:val="24"/>
      <w:szCs w:val="24"/>
      <w:lang w:eastAsia="ru-RU"/>
    </w:rPr>
  </w:style>
  <w:style w:type="paragraph" w:customStyle="1" w:styleId="seldiv1">
    <w:name w:val="sel_div1"/>
    <w:basedOn w:val="a"/>
    <w:uiPriority w:val="99"/>
    <w:rsid w:val="004074A6"/>
    <w:pPr>
      <w:shd w:val="clear" w:color="auto" w:fill="FFFFFF"/>
      <w:spacing w:before="150" w:after="150" w:line="240" w:lineRule="auto"/>
    </w:pPr>
    <w:rPr>
      <w:rFonts w:ascii="Times New Roman" w:eastAsia="Times New Roman" w:hAnsi="Times New Roman"/>
      <w:sz w:val="24"/>
      <w:szCs w:val="24"/>
      <w:lang w:eastAsia="ru-RU"/>
    </w:rPr>
  </w:style>
  <w:style w:type="paragraph" w:customStyle="1" w:styleId="clearer1">
    <w:name w:val="clearer1"/>
    <w:basedOn w:val="a"/>
    <w:uiPriority w:val="99"/>
    <w:rsid w:val="004074A6"/>
    <w:pPr>
      <w:shd w:val="clear" w:color="auto" w:fill="DDDDDD"/>
      <w:spacing w:before="150" w:after="150" w:line="240" w:lineRule="auto"/>
    </w:pPr>
    <w:rPr>
      <w:rFonts w:ascii="Times New Roman" w:eastAsia="Times New Roman" w:hAnsi="Times New Roman"/>
      <w:sz w:val="2"/>
      <w:szCs w:val="2"/>
      <w:lang w:eastAsia="ru-RU"/>
    </w:rPr>
  </w:style>
  <w:style w:type="paragraph" w:customStyle="1" w:styleId="gkfacetop1">
    <w:name w:val="gk_face_top1"/>
    <w:basedOn w:val="a"/>
    <w:uiPriority w:val="99"/>
    <w:rsid w:val="004074A6"/>
    <w:pPr>
      <w:spacing w:before="150" w:after="150" w:line="240" w:lineRule="auto"/>
      <w:textAlignment w:val="top"/>
    </w:pPr>
    <w:rPr>
      <w:rFonts w:ascii="Times New Roman" w:eastAsia="Times New Roman" w:hAnsi="Times New Roman"/>
      <w:sz w:val="2"/>
      <w:szCs w:val="2"/>
      <w:lang w:eastAsia="ru-RU"/>
    </w:rPr>
  </w:style>
  <w:style w:type="paragraph" w:customStyle="1" w:styleId="gkkzfacetop1">
    <w:name w:val="gkkz_face_top1"/>
    <w:basedOn w:val="a"/>
    <w:uiPriority w:val="99"/>
    <w:rsid w:val="004074A6"/>
    <w:pPr>
      <w:spacing w:before="150" w:after="150" w:line="240" w:lineRule="auto"/>
      <w:textAlignment w:val="top"/>
    </w:pPr>
    <w:rPr>
      <w:rFonts w:ascii="Times New Roman" w:eastAsia="Times New Roman" w:hAnsi="Times New Roman"/>
      <w:sz w:val="2"/>
      <w:szCs w:val="2"/>
      <w:lang w:eastAsia="ru-RU"/>
    </w:rPr>
  </w:style>
  <w:style w:type="paragraph" w:customStyle="1" w:styleId="gkfacebottom1">
    <w:name w:val="gk_face_bottom1"/>
    <w:basedOn w:val="a"/>
    <w:uiPriority w:val="99"/>
    <w:rsid w:val="004074A6"/>
    <w:pPr>
      <w:spacing w:before="150" w:after="150" w:line="240" w:lineRule="auto"/>
      <w:textAlignment w:val="bottom"/>
    </w:pPr>
    <w:rPr>
      <w:rFonts w:ascii="Times New Roman" w:eastAsia="Times New Roman" w:hAnsi="Times New Roman"/>
      <w:sz w:val="2"/>
      <w:szCs w:val="2"/>
      <w:lang w:eastAsia="ru-RU"/>
    </w:rPr>
  </w:style>
  <w:style w:type="paragraph" w:customStyle="1" w:styleId="gkkzfacebottom1">
    <w:name w:val="gkkz_face_bottom1"/>
    <w:basedOn w:val="a"/>
    <w:uiPriority w:val="99"/>
    <w:rsid w:val="004074A6"/>
    <w:pPr>
      <w:spacing w:before="150" w:after="150" w:line="240" w:lineRule="auto"/>
      <w:textAlignment w:val="bottom"/>
    </w:pPr>
    <w:rPr>
      <w:rFonts w:ascii="Times New Roman" w:eastAsia="Times New Roman" w:hAnsi="Times New Roman"/>
      <w:sz w:val="2"/>
      <w:szCs w:val="2"/>
      <w:lang w:eastAsia="ru-RU"/>
    </w:rPr>
  </w:style>
  <w:style w:type="paragraph" w:customStyle="1" w:styleId="middle1">
    <w:name w:val="middle1"/>
    <w:basedOn w:val="a"/>
    <w:uiPriority w:val="99"/>
    <w:rsid w:val="004074A6"/>
    <w:pPr>
      <w:shd w:val="clear" w:color="auto" w:fill="FFFFFF"/>
      <w:spacing w:before="150" w:after="150" w:line="240" w:lineRule="auto"/>
    </w:pPr>
    <w:rPr>
      <w:rFonts w:ascii="Times New Roman" w:eastAsia="Times New Roman" w:hAnsi="Times New Roman"/>
      <w:sz w:val="24"/>
      <w:szCs w:val="24"/>
      <w:lang w:eastAsia="ru-RU"/>
    </w:rPr>
  </w:style>
  <w:style w:type="paragraph" w:customStyle="1" w:styleId="title4">
    <w:name w:val="title4"/>
    <w:basedOn w:val="a"/>
    <w:uiPriority w:val="99"/>
    <w:rsid w:val="004074A6"/>
    <w:pPr>
      <w:spacing w:before="150" w:after="150" w:line="240" w:lineRule="auto"/>
    </w:pPr>
    <w:rPr>
      <w:rFonts w:ascii="Times New Roman" w:eastAsia="Times New Roman" w:hAnsi="Times New Roman"/>
      <w:vanish/>
      <w:sz w:val="24"/>
      <w:szCs w:val="24"/>
      <w:lang w:eastAsia="ru-RU"/>
    </w:rPr>
  </w:style>
  <w:style w:type="paragraph" w:customStyle="1" w:styleId="qtitle1">
    <w:name w:val="q_title1"/>
    <w:basedOn w:val="a"/>
    <w:uiPriority w:val="99"/>
    <w:rsid w:val="004074A6"/>
    <w:pPr>
      <w:spacing w:before="150" w:after="150" w:line="240" w:lineRule="auto"/>
    </w:pPr>
    <w:rPr>
      <w:rFonts w:ascii="Times New Roman" w:eastAsia="Times New Roman" w:hAnsi="Times New Roman"/>
      <w:b/>
      <w:bCs/>
      <w:sz w:val="24"/>
      <w:szCs w:val="24"/>
      <w:lang w:eastAsia="ru-RU"/>
    </w:rPr>
  </w:style>
  <w:style w:type="paragraph" w:customStyle="1" w:styleId="aitem1">
    <w:name w:val="a_item1"/>
    <w:basedOn w:val="a"/>
    <w:uiPriority w:val="99"/>
    <w:rsid w:val="004074A6"/>
    <w:pPr>
      <w:spacing w:before="75" w:after="75" w:line="240" w:lineRule="auto"/>
    </w:pPr>
    <w:rPr>
      <w:rFonts w:ascii="Times New Roman" w:eastAsia="Times New Roman" w:hAnsi="Times New Roman"/>
      <w:sz w:val="24"/>
      <w:szCs w:val="24"/>
      <w:lang w:eastAsia="ru-RU"/>
    </w:rPr>
  </w:style>
  <w:style w:type="paragraph" w:customStyle="1" w:styleId="atitle1">
    <w:name w:val="a_title1"/>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info-text1">
    <w:name w:val="info-text1"/>
    <w:basedOn w:val="a"/>
    <w:uiPriority w:val="99"/>
    <w:rsid w:val="004074A6"/>
    <w:pPr>
      <w:spacing w:before="150" w:after="150" w:line="240" w:lineRule="auto"/>
    </w:pPr>
    <w:rPr>
      <w:rFonts w:ascii="Times New Roman" w:eastAsia="Times New Roman" w:hAnsi="Times New Roman"/>
      <w:vanish/>
      <w:sz w:val="24"/>
      <w:szCs w:val="24"/>
      <w:lang w:eastAsia="ru-RU"/>
    </w:rPr>
  </w:style>
  <w:style w:type="paragraph" w:customStyle="1" w:styleId="balloon-action1">
    <w:name w:val="balloon-action1"/>
    <w:basedOn w:val="a"/>
    <w:uiPriority w:val="99"/>
    <w:rsid w:val="004074A6"/>
    <w:pPr>
      <w:spacing w:before="45" w:after="0" w:line="240" w:lineRule="auto"/>
      <w:ind w:left="300"/>
    </w:pPr>
    <w:rPr>
      <w:rFonts w:ascii="Times New Roman" w:eastAsia="Times New Roman" w:hAnsi="Times New Roman"/>
      <w:sz w:val="24"/>
      <w:szCs w:val="24"/>
      <w:lang w:eastAsia="ru-RU"/>
    </w:rPr>
  </w:style>
  <w:style w:type="paragraph" w:customStyle="1" w:styleId="title5">
    <w:name w:val="title5"/>
    <w:basedOn w:val="a"/>
    <w:uiPriority w:val="99"/>
    <w:rsid w:val="004074A6"/>
    <w:pPr>
      <w:shd w:val="clear" w:color="auto" w:fill="8790B9"/>
      <w:spacing w:before="150" w:after="150" w:line="240" w:lineRule="auto"/>
    </w:pPr>
    <w:rPr>
      <w:rFonts w:ascii="Times New Roman" w:eastAsia="Times New Roman" w:hAnsi="Times New Roman"/>
      <w:sz w:val="24"/>
      <w:szCs w:val="24"/>
      <w:lang w:eastAsia="ru-RU"/>
    </w:rPr>
  </w:style>
  <w:style w:type="paragraph" w:customStyle="1" w:styleId="gap1">
    <w:name w:val="gap1"/>
    <w:basedOn w:val="a"/>
    <w:uiPriority w:val="99"/>
    <w:rsid w:val="004074A6"/>
    <w:pPr>
      <w:shd w:val="clear" w:color="auto" w:fill="EFEFFF"/>
      <w:spacing w:before="150" w:after="150" w:line="240" w:lineRule="auto"/>
    </w:pPr>
    <w:rPr>
      <w:rFonts w:ascii="Times New Roman" w:eastAsia="Times New Roman" w:hAnsi="Times New Roman"/>
      <w:color w:val="8790B9"/>
      <w:sz w:val="24"/>
      <w:szCs w:val="24"/>
      <w:lang w:eastAsia="ru-RU"/>
    </w:rPr>
  </w:style>
  <w:style w:type="paragraph" w:customStyle="1" w:styleId="text1">
    <w:name w:val="text1"/>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attention1">
    <w:name w:val="attention1"/>
    <w:basedOn w:val="a"/>
    <w:uiPriority w:val="99"/>
    <w:rsid w:val="004074A6"/>
    <w:pPr>
      <w:spacing w:before="75" w:after="75" w:line="240" w:lineRule="auto"/>
      <w:jc w:val="center"/>
    </w:pPr>
    <w:rPr>
      <w:rFonts w:ascii="Times New Roman" w:eastAsia="Times New Roman" w:hAnsi="Times New Roman"/>
      <w:color w:val="FF0000"/>
      <w:sz w:val="19"/>
      <w:szCs w:val="19"/>
      <w:lang w:eastAsia="ru-RU"/>
    </w:rPr>
  </w:style>
  <w:style w:type="paragraph" w:customStyle="1" w:styleId="regional-info1">
    <w:name w:val="regional-info1"/>
    <w:basedOn w:val="a"/>
    <w:uiPriority w:val="99"/>
    <w:rsid w:val="004074A6"/>
    <w:pPr>
      <w:spacing w:before="30" w:after="30" w:line="240" w:lineRule="auto"/>
      <w:ind w:left="30" w:right="30"/>
    </w:pPr>
    <w:rPr>
      <w:rFonts w:ascii="Times New Roman" w:eastAsia="Times New Roman" w:hAnsi="Times New Roman"/>
      <w:sz w:val="24"/>
      <w:szCs w:val="24"/>
      <w:lang w:eastAsia="ru-RU"/>
    </w:rPr>
  </w:style>
  <w:style w:type="paragraph" w:customStyle="1" w:styleId="last1">
    <w:name w:val="last1"/>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nav2">
    <w:name w:val="nav2"/>
    <w:basedOn w:val="a"/>
    <w:uiPriority w:val="99"/>
    <w:rsid w:val="004074A6"/>
    <w:pPr>
      <w:pBdr>
        <w:bottom w:val="single" w:sz="6" w:space="20" w:color="666699"/>
      </w:pBdr>
      <w:spacing w:before="15" w:after="240" w:line="240" w:lineRule="auto"/>
    </w:pPr>
    <w:rPr>
      <w:rFonts w:ascii="Times New Roman" w:eastAsia="Times New Roman" w:hAnsi="Times New Roman"/>
      <w:lang w:eastAsia="ru-RU"/>
    </w:rPr>
  </w:style>
  <w:style w:type="paragraph" w:customStyle="1" w:styleId="desc1">
    <w:name w:val="desc1"/>
    <w:basedOn w:val="a"/>
    <w:uiPriority w:val="99"/>
    <w:rsid w:val="004074A6"/>
    <w:pPr>
      <w:spacing w:before="150" w:after="150" w:line="336" w:lineRule="atLeast"/>
    </w:pPr>
    <w:rPr>
      <w:rFonts w:ascii="Times New Roman" w:eastAsia="Times New Roman" w:hAnsi="Times New Roman"/>
      <w:b/>
      <w:bCs/>
      <w:sz w:val="36"/>
      <w:szCs w:val="36"/>
      <w:lang w:eastAsia="ru-RU"/>
    </w:rPr>
  </w:style>
  <w:style w:type="paragraph" w:customStyle="1" w:styleId="submit1">
    <w:name w:val="submit1"/>
    <w:basedOn w:val="a"/>
    <w:uiPriority w:val="99"/>
    <w:rsid w:val="004074A6"/>
    <w:pPr>
      <w:shd w:val="clear" w:color="auto" w:fill="F0F4F7"/>
      <w:spacing w:before="150" w:after="150" w:line="240" w:lineRule="auto"/>
      <w:jc w:val="center"/>
      <w:textAlignment w:val="center"/>
    </w:pPr>
    <w:rPr>
      <w:rFonts w:ascii="Times New Roman" w:eastAsia="Times New Roman" w:hAnsi="Times New Roman"/>
      <w:sz w:val="24"/>
      <w:szCs w:val="24"/>
      <w:lang w:eastAsia="ru-RU"/>
    </w:rPr>
  </w:style>
  <w:style w:type="paragraph" w:customStyle="1" w:styleId="page-navigation1">
    <w:name w:val="page-navigation1"/>
    <w:basedOn w:val="a"/>
    <w:uiPriority w:val="99"/>
    <w:rsid w:val="004074A6"/>
    <w:pPr>
      <w:spacing w:before="300" w:after="150" w:line="240" w:lineRule="auto"/>
    </w:pPr>
    <w:rPr>
      <w:rFonts w:ascii="Times New Roman" w:eastAsia="Times New Roman" w:hAnsi="Times New Roman"/>
      <w:sz w:val="24"/>
      <w:szCs w:val="24"/>
      <w:lang w:eastAsia="ru-RU"/>
    </w:rPr>
  </w:style>
  <w:style w:type="paragraph" w:customStyle="1" w:styleId="page-navigation2">
    <w:name w:val="page-navigation2"/>
    <w:basedOn w:val="a"/>
    <w:uiPriority w:val="99"/>
    <w:rsid w:val="004074A6"/>
    <w:pPr>
      <w:pBdr>
        <w:bottom w:val="single" w:sz="6" w:space="0" w:color="DDDDDD"/>
      </w:pBdr>
      <w:spacing w:before="300" w:after="150" w:line="240" w:lineRule="auto"/>
    </w:pPr>
    <w:rPr>
      <w:rFonts w:ascii="Times New Roman" w:eastAsia="Times New Roman" w:hAnsi="Times New Roman"/>
      <w:sz w:val="24"/>
      <w:szCs w:val="24"/>
      <w:lang w:eastAsia="ru-RU"/>
    </w:rPr>
  </w:style>
  <w:style w:type="paragraph" w:customStyle="1" w:styleId="part1">
    <w:name w:val="part1"/>
    <w:basedOn w:val="a"/>
    <w:uiPriority w:val="99"/>
    <w:rsid w:val="004074A6"/>
    <w:pPr>
      <w:spacing w:before="150" w:after="150" w:line="240" w:lineRule="auto"/>
    </w:pPr>
    <w:rPr>
      <w:rFonts w:ascii="Times New Roman" w:eastAsia="Times New Roman" w:hAnsi="Times New Roman"/>
      <w:vanish/>
      <w:sz w:val="24"/>
      <w:szCs w:val="24"/>
      <w:lang w:eastAsia="ru-RU"/>
    </w:rPr>
  </w:style>
  <w:style w:type="paragraph" w:customStyle="1" w:styleId="middledot1">
    <w:name w:val="middledot1"/>
    <w:basedOn w:val="a"/>
    <w:uiPriority w:val="99"/>
    <w:rsid w:val="004074A6"/>
    <w:pPr>
      <w:spacing w:before="150" w:after="150" w:line="390" w:lineRule="atLeast"/>
    </w:pPr>
    <w:rPr>
      <w:rFonts w:ascii="Times New Roman" w:eastAsia="Times New Roman" w:hAnsi="Times New Roman"/>
      <w:sz w:val="34"/>
      <w:szCs w:val="34"/>
      <w:lang w:eastAsia="ru-RU"/>
    </w:rPr>
  </w:style>
  <w:style w:type="paragraph" w:customStyle="1" w:styleId="editd1">
    <w:name w:val="edit_d1"/>
    <w:basedOn w:val="a"/>
    <w:uiPriority w:val="99"/>
    <w:rsid w:val="004074A6"/>
    <w:pPr>
      <w:spacing w:before="150" w:after="150" w:line="240" w:lineRule="auto"/>
    </w:pPr>
    <w:rPr>
      <w:rFonts w:ascii="Times New Roman" w:eastAsia="Times New Roman" w:hAnsi="Times New Roman"/>
      <w:color w:val="00A022"/>
      <w:sz w:val="24"/>
      <w:szCs w:val="24"/>
      <w:lang w:eastAsia="ru-RU"/>
    </w:rPr>
  </w:style>
  <w:style w:type="paragraph" w:customStyle="1" w:styleId="editw1">
    <w:name w:val="edit_w1"/>
    <w:basedOn w:val="a"/>
    <w:uiPriority w:val="99"/>
    <w:rsid w:val="004074A6"/>
    <w:pPr>
      <w:spacing w:before="150" w:after="150" w:line="240" w:lineRule="auto"/>
    </w:pPr>
    <w:rPr>
      <w:rFonts w:ascii="Times New Roman" w:eastAsia="Times New Roman" w:hAnsi="Times New Roman"/>
      <w:color w:val="0000FF"/>
      <w:sz w:val="24"/>
      <w:szCs w:val="24"/>
      <w:lang w:eastAsia="ru-RU"/>
    </w:rPr>
  </w:style>
  <w:style w:type="paragraph" w:customStyle="1" w:styleId="editv1">
    <w:name w:val="edit_v1"/>
    <w:basedOn w:val="a"/>
    <w:uiPriority w:val="99"/>
    <w:rsid w:val="004074A6"/>
    <w:pPr>
      <w:spacing w:before="150" w:after="150" w:line="240" w:lineRule="auto"/>
    </w:pPr>
    <w:rPr>
      <w:rFonts w:ascii="Times New Roman" w:eastAsia="Times New Roman" w:hAnsi="Times New Roman"/>
      <w:color w:val="0000FF"/>
      <w:sz w:val="24"/>
      <w:szCs w:val="24"/>
      <w:lang w:eastAsia="ru-RU"/>
    </w:rPr>
  </w:style>
  <w:style w:type="paragraph" w:customStyle="1" w:styleId="editn1">
    <w:name w:val="edit_n1"/>
    <w:basedOn w:val="a"/>
    <w:uiPriority w:val="99"/>
    <w:rsid w:val="004074A6"/>
    <w:pPr>
      <w:spacing w:before="150" w:after="150" w:line="240" w:lineRule="auto"/>
    </w:pPr>
    <w:rPr>
      <w:rFonts w:ascii="Times New Roman" w:eastAsia="Times New Roman" w:hAnsi="Times New Roman"/>
      <w:color w:val="FF0000"/>
      <w:sz w:val="24"/>
      <w:szCs w:val="24"/>
      <w:lang w:eastAsia="ru-RU"/>
    </w:rPr>
  </w:style>
  <w:style w:type="paragraph" w:customStyle="1" w:styleId="subitem1">
    <w:name w:val="subitem1"/>
    <w:basedOn w:val="a"/>
    <w:uiPriority w:val="99"/>
    <w:rsid w:val="004074A6"/>
    <w:pPr>
      <w:spacing w:before="150" w:after="150" w:line="240" w:lineRule="auto"/>
      <w:ind w:left="480"/>
    </w:pPr>
    <w:rPr>
      <w:rFonts w:ascii="Times New Roman" w:eastAsia="Times New Roman" w:hAnsi="Times New Roman"/>
      <w:vanish/>
      <w:sz w:val="24"/>
      <w:szCs w:val="24"/>
      <w:lang w:eastAsia="ru-RU"/>
    </w:rPr>
  </w:style>
  <w:style w:type="paragraph" w:customStyle="1" w:styleId="bkimgb3">
    <w:name w:val="bkimg_b3"/>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bkimgc3">
    <w:name w:val="bkimg_c3"/>
    <w:basedOn w:val="a"/>
    <w:uiPriority w:val="99"/>
    <w:rsid w:val="004074A6"/>
    <w:pPr>
      <w:spacing w:before="150" w:after="150" w:line="240" w:lineRule="auto"/>
    </w:pPr>
    <w:rPr>
      <w:rFonts w:ascii="Times New Roman" w:eastAsia="Times New Roman" w:hAnsi="Times New Roman"/>
      <w:sz w:val="24"/>
      <w:szCs w:val="24"/>
      <w:lang w:eastAsia="ru-RU"/>
    </w:rPr>
  </w:style>
  <w:style w:type="paragraph" w:customStyle="1" w:styleId="item1">
    <w:name w:val="item1"/>
    <w:basedOn w:val="a"/>
    <w:uiPriority w:val="99"/>
    <w:rsid w:val="004074A6"/>
    <w:pPr>
      <w:spacing w:before="150" w:after="150" w:line="240" w:lineRule="auto"/>
    </w:pPr>
    <w:rPr>
      <w:rFonts w:ascii="Times New Roman" w:eastAsia="Times New Roman" w:hAnsi="Times New Roman"/>
      <w:sz w:val="24"/>
      <w:szCs w:val="24"/>
      <w:lang w:eastAsia="ru-RU"/>
    </w:rPr>
  </w:style>
  <w:style w:type="character" w:customStyle="1" w:styleId="bkimgb4">
    <w:name w:val="bkimg_b4"/>
    <w:uiPriority w:val="99"/>
    <w:rsid w:val="004074A6"/>
  </w:style>
  <w:style w:type="character" w:customStyle="1" w:styleId="bkimgc4">
    <w:name w:val="bkimg_c4"/>
    <w:uiPriority w:val="99"/>
    <w:rsid w:val="004074A6"/>
    <w:rPr>
      <w:vanish/>
    </w:rPr>
  </w:style>
  <w:style w:type="character" w:customStyle="1" w:styleId="bkimgc5">
    <w:name w:val="bkimg_c5"/>
    <w:uiPriority w:val="99"/>
    <w:rsid w:val="004074A6"/>
  </w:style>
  <w:style w:type="paragraph" w:styleId="a6">
    <w:name w:val="Balloon Text"/>
    <w:basedOn w:val="a"/>
    <w:link w:val="a7"/>
    <w:uiPriority w:val="99"/>
    <w:semiHidden/>
    <w:rsid w:val="007C62ED"/>
    <w:pPr>
      <w:spacing w:after="0" w:line="240" w:lineRule="auto"/>
    </w:pPr>
    <w:rPr>
      <w:rFonts w:ascii="Segoe UI" w:hAnsi="Segoe UI"/>
      <w:sz w:val="18"/>
      <w:szCs w:val="20"/>
      <w:lang w:eastAsia="ru-RU"/>
    </w:rPr>
  </w:style>
  <w:style w:type="character" w:customStyle="1" w:styleId="a7">
    <w:name w:val="Текст выноски Знак"/>
    <w:link w:val="a6"/>
    <w:uiPriority w:val="99"/>
    <w:semiHidden/>
    <w:locked/>
    <w:rsid w:val="007C62ED"/>
    <w:rPr>
      <w:rFonts w:ascii="Segoe UI" w:hAnsi="Segoe UI" w:cs="Times New Roman"/>
      <w:sz w:val="18"/>
    </w:rPr>
  </w:style>
  <w:style w:type="paragraph" w:customStyle="1" w:styleId="15">
    <w:name w:val="Основной текст1"/>
    <w:basedOn w:val="a"/>
    <w:rsid w:val="00916A25"/>
    <w:pPr>
      <w:shd w:val="clear" w:color="auto" w:fill="FFFFFF"/>
      <w:suppressAutoHyphens/>
      <w:autoSpaceDN w:val="0"/>
      <w:spacing w:after="0" w:line="413" w:lineRule="exact"/>
      <w:ind w:hanging="360"/>
      <w:jc w:val="right"/>
    </w:pPr>
    <w:rPr>
      <w:rFonts w:ascii="Arial" w:hAnsi="Arial" w:cs="Arial"/>
      <w:color w:val="000000"/>
      <w:kern w:val="3"/>
      <w:sz w:val="23"/>
      <w:szCs w:val="23"/>
      <w:lang w:eastAsia="ru-RU"/>
    </w:rPr>
  </w:style>
  <w:style w:type="paragraph" w:customStyle="1" w:styleId="23">
    <w:name w:val="Заголовок №2"/>
    <w:basedOn w:val="a"/>
    <w:uiPriority w:val="99"/>
    <w:rsid w:val="00916A25"/>
    <w:pPr>
      <w:shd w:val="clear" w:color="auto" w:fill="FFFFFF"/>
      <w:suppressAutoHyphens/>
      <w:autoSpaceDN w:val="0"/>
      <w:spacing w:after="0" w:line="240" w:lineRule="atLeast"/>
      <w:ind w:hanging="360"/>
      <w:outlineLvl w:val="1"/>
    </w:pPr>
    <w:rPr>
      <w:rFonts w:ascii="Arial" w:hAnsi="Arial" w:cs="Arial"/>
      <w:b/>
      <w:bCs/>
      <w:color w:val="000000"/>
      <w:kern w:val="3"/>
      <w:sz w:val="23"/>
      <w:szCs w:val="23"/>
      <w:lang w:eastAsia="ru-RU"/>
    </w:rPr>
  </w:style>
  <w:style w:type="paragraph" w:styleId="a8">
    <w:name w:val="List Paragraph"/>
    <w:basedOn w:val="a"/>
    <w:link w:val="a9"/>
    <w:uiPriority w:val="34"/>
    <w:qFormat/>
    <w:rsid w:val="00497E41"/>
    <w:pPr>
      <w:ind w:left="720"/>
      <w:contextualSpacing/>
    </w:pPr>
  </w:style>
  <w:style w:type="paragraph" w:customStyle="1" w:styleId="ConsPlusNormal">
    <w:name w:val="ConsPlusNormal"/>
    <w:uiPriority w:val="99"/>
    <w:rsid w:val="00497E41"/>
    <w:pPr>
      <w:widowControl w:val="0"/>
      <w:autoSpaceDE w:val="0"/>
      <w:autoSpaceDN w:val="0"/>
      <w:adjustRightInd w:val="0"/>
    </w:pPr>
    <w:rPr>
      <w:rFonts w:ascii="Arial" w:eastAsia="Times New Roman" w:hAnsi="Arial" w:cs="Arial"/>
    </w:rPr>
  </w:style>
  <w:style w:type="table" w:styleId="aa">
    <w:name w:val="Table Grid"/>
    <w:basedOn w:val="a1"/>
    <w:uiPriority w:val="59"/>
    <w:rsid w:val="0049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uiPriority w:val="99"/>
    <w:locked/>
    <w:rsid w:val="00497E41"/>
    <w:rPr>
      <w:rFonts w:eastAsia="Times New Roman"/>
      <w:sz w:val="16"/>
    </w:rPr>
  </w:style>
  <w:style w:type="paragraph" w:styleId="33">
    <w:name w:val="Body Text 3"/>
    <w:basedOn w:val="a"/>
    <w:link w:val="34"/>
    <w:uiPriority w:val="99"/>
    <w:rsid w:val="00497E41"/>
    <w:pPr>
      <w:spacing w:after="120" w:line="276" w:lineRule="auto"/>
    </w:pPr>
    <w:rPr>
      <w:sz w:val="16"/>
      <w:szCs w:val="16"/>
    </w:rPr>
  </w:style>
  <w:style w:type="character" w:customStyle="1" w:styleId="34">
    <w:name w:val="Основной текст 3 Знак"/>
    <w:link w:val="33"/>
    <w:uiPriority w:val="99"/>
    <w:semiHidden/>
    <w:locked/>
    <w:rsid w:val="004C33E4"/>
    <w:rPr>
      <w:rFonts w:cs="Times New Roman"/>
      <w:sz w:val="16"/>
      <w:lang w:eastAsia="en-US"/>
    </w:rPr>
  </w:style>
  <w:style w:type="character" w:customStyle="1" w:styleId="310">
    <w:name w:val="Основной текст 3 Знак1"/>
    <w:uiPriority w:val="99"/>
    <w:semiHidden/>
    <w:rsid w:val="00497E41"/>
    <w:rPr>
      <w:sz w:val="16"/>
    </w:rPr>
  </w:style>
  <w:style w:type="paragraph" w:styleId="ab">
    <w:name w:val="Body Text"/>
    <w:basedOn w:val="a"/>
    <w:link w:val="ac"/>
    <w:uiPriority w:val="99"/>
    <w:semiHidden/>
    <w:rsid w:val="008A6DC2"/>
    <w:pPr>
      <w:spacing w:after="120"/>
    </w:pPr>
    <w:rPr>
      <w:sz w:val="20"/>
      <w:szCs w:val="20"/>
      <w:lang w:eastAsia="ru-RU"/>
    </w:rPr>
  </w:style>
  <w:style w:type="character" w:customStyle="1" w:styleId="ac">
    <w:name w:val="Основной текст Знак"/>
    <w:link w:val="ab"/>
    <w:uiPriority w:val="99"/>
    <w:semiHidden/>
    <w:locked/>
    <w:rsid w:val="008A6DC2"/>
    <w:rPr>
      <w:rFonts w:cs="Times New Roman"/>
    </w:rPr>
  </w:style>
  <w:style w:type="paragraph" w:customStyle="1" w:styleId="Standard">
    <w:name w:val="Standard"/>
    <w:uiPriority w:val="99"/>
    <w:rsid w:val="00317619"/>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Standarduser">
    <w:name w:val="Standard (user)"/>
    <w:uiPriority w:val="99"/>
    <w:rsid w:val="00317619"/>
    <w:pPr>
      <w:widowControl w:val="0"/>
      <w:suppressAutoHyphens/>
      <w:autoSpaceDN w:val="0"/>
      <w:textAlignment w:val="baseline"/>
    </w:pPr>
    <w:rPr>
      <w:rFonts w:ascii="Times New Roman" w:hAnsi="Times New Roman" w:cs="Tahoma"/>
      <w:kern w:val="3"/>
      <w:sz w:val="24"/>
      <w:szCs w:val="24"/>
      <w:lang w:val="de-DE" w:eastAsia="zh-CN" w:bidi="fa-IR"/>
    </w:rPr>
  </w:style>
  <w:style w:type="character" w:customStyle="1" w:styleId="Internetlink">
    <w:name w:val="Internet link"/>
    <w:uiPriority w:val="99"/>
    <w:rsid w:val="00317619"/>
    <w:rPr>
      <w:color w:val="000080"/>
      <w:u w:val="single"/>
    </w:rPr>
  </w:style>
  <w:style w:type="character" w:customStyle="1" w:styleId="StrongEmphasis">
    <w:name w:val="Strong Emphasis"/>
    <w:uiPriority w:val="99"/>
    <w:rsid w:val="00317619"/>
    <w:rPr>
      <w:b/>
    </w:rPr>
  </w:style>
  <w:style w:type="character" w:customStyle="1" w:styleId="a9">
    <w:name w:val="Абзац списка Знак"/>
    <w:link w:val="a8"/>
    <w:uiPriority w:val="34"/>
    <w:qFormat/>
    <w:locked/>
    <w:rsid w:val="00262E3A"/>
  </w:style>
  <w:style w:type="paragraph" w:customStyle="1" w:styleId="ConsNormal">
    <w:name w:val="ConsNormal"/>
    <w:uiPriority w:val="99"/>
    <w:rsid w:val="00F623C2"/>
    <w:pPr>
      <w:widowControl w:val="0"/>
      <w:suppressAutoHyphens/>
      <w:autoSpaceDE w:val="0"/>
      <w:ind w:firstLine="720"/>
    </w:pPr>
    <w:rPr>
      <w:rFonts w:ascii="Arial" w:eastAsia="Times New Roman" w:hAnsi="Arial" w:cs="Arial"/>
      <w:lang w:eastAsia="ar-SA"/>
    </w:rPr>
  </w:style>
  <w:style w:type="character" w:customStyle="1" w:styleId="ad">
    <w:name w:val="Символ сноски"/>
    <w:uiPriority w:val="99"/>
    <w:rsid w:val="00184050"/>
    <w:rPr>
      <w:vertAlign w:val="superscript"/>
    </w:rPr>
  </w:style>
  <w:style w:type="character" w:styleId="ae">
    <w:name w:val="footnote reference"/>
    <w:uiPriority w:val="99"/>
    <w:rsid w:val="00184050"/>
    <w:rPr>
      <w:rFonts w:cs="Times New Roman"/>
      <w:vertAlign w:val="superscript"/>
    </w:rPr>
  </w:style>
  <w:style w:type="paragraph" w:styleId="af">
    <w:name w:val="Body Text Indent"/>
    <w:basedOn w:val="a"/>
    <w:link w:val="af0"/>
    <w:uiPriority w:val="99"/>
    <w:rsid w:val="00184050"/>
    <w:pPr>
      <w:suppressAutoHyphens/>
      <w:spacing w:after="120" w:line="240" w:lineRule="auto"/>
      <w:ind w:left="283"/>
    </w:pPr>
    <w:rPr>
      <w:rFonts w:ascii="Times New Roman" w:hAnsi="Times New Roman"/>
      <w:kern w:val="1"/>
      <w:sz w:val="28"/>
      <w:szCs w:val="20"/>
      <w:lang w:eastAsia="ar-SA"/>
    </w:rPr>
  </w:style>
  <w:style w:type="character" w:customStyle="1" w:styleId="af0">
    <w:name w:val="Основной текст с отступом Знак"/>
    <w:link w:val="af"/>
    <w:uiPriority w:val="99"/>
    <w:locked/>
    <w:rsid w:val="00184050"/>
    <w:rPr>
      <w:rFonts w:ascii="Times New Roman" w:hAnsi="Times New Roman" w:cs="Times New Roman"/>
      <w:kern w:val="1"/>
      <w:sz w:val="28"/>
      <w:lang w:eastAsia="ar-SA" w:bidi="ar-SA"/>
    </w:rPr>
  </w:style>
  <w:style w:type="paragraph" w:styleId="af1">
    <w:name w:val="footnote text"/>
    <w:basedOn w:val="a"/>
    <w:link w:val="af2"/>
    <w:uiPriority w:val="99"/>
    <w:rsid w:val="00184050"/>
    <w:pPr>
      <w:suppressAutoHyphens/>
      <w:spacing w:after="60" w:line="240" w:lineRule="auto"/>
      <w:jc w:val="both"/>
    </w:pPr>
    <w:rPr>
      <w:rFonts w:ascii="Times New Roman" w:hAnsi="Times New Roman"/>
      <w:kern w:val="1"/>
      <w:sz w:val="20"/>
      <w:szCs w:val="20"/>
      <w:lang w:eastAsia="ar-SA"/>
    </w:rPr>
  </w:style>
  <w:style w:type="character" w:customStyle="1" w:styleId="af2">
    <w:name w:val="Текст сноски Знак"/>
    <w:link w:val="af1"/>
    <w:uiPriority w:val="99"/>
    <w:locked/>
    <w:rsid w:val="00184050"/>
    <w:rPr>
      <w:rFonts w:ascii="Times New Roman" w:hAnsi="Times New Roman" w:cs="Times New Roman"/>
      <w:kern w:val="1"/>
      <w:sz w:val="20"/>
      <w:lang w:eastAsia="ar-SA" w:bidi="ar-SA"/>
    </w:rPr>
  </w:style>
  <w:style w:type="paragraph" w:customStyle="1" w:styleId="-">
    <w:name w:val="Дата-номер"/>
    <w:basedOn w:val="a"/>
    <w:uiPriority w:val="99"/>
    <w:rsid w:val="00184050"/>
    <w:pPr>
      <w:tabs>
        <w:tab w:val="right" w:pos="9072"/>
      </w:tabs>
      <w:suppressAutoHyphens/>
      <w:overflowPunct w:val="0"/>
      <w:autoSpaceDE w:val="0"/>
      <w:spacing w:after="480" w:line="360" w:lineRule="exact"/>
      <w:jc w:val="both"/>
      <w:textAlignment w:val="baseline"/>
    </w:pPr>
    <w:rPr>
      <w:rFonts w:ascii="Times New Roman" w:eastAsia="Times New Roman" w:hAnsi="Times New Roman"/>
      <w:b/>
      <w:kern w:val="1"/>
      <w:sz w:val="28"/>
      <w:szCs w:val="28"/>
      <w:lang w:eastAsia="ar-SA"/>
    </w:rPr>
  </w:style>
  <w:style w:type="paragraph" w:styleId="24">
    <w:name w:val="Body Text 2"/>
    <w:basedOn w:val="a"/>
    <w:link w:val="25"/>
    <w:uiPriority w:val="99"/>
    <w:semiHidden/>
    <w:rsid w:val="00427613"/>
    <w:pPr>
      <w:spacing w:after="120" w:line="480" w:lineRule="auto"/>
    </w:pPr>
    <w:rPr>
      <w:sz w:val="20"/>
      <w:szCs w:val="20"/>
      <w:lang w:eastAsia="ru-RU"/>
    </w:rPr>
  </w:style>
  <w:style w:type="character" w:customStyle="1" w:styleId="25">
    <w:name w:val="Основной текст 2 Знак"/>
    <w:link w:val="24"/>
    <w:uiPriority w:val="99"/>
    <w:semiHidden/>
    <w:locked/>
    <w:rsid w:val="00427613"/>
    <w:rPr>
      <w:rFonts w:cs="Times New Roman"/>
    </w:rPr>
  </w:style>
  <w:style w:type="paragraph" w:styleId="af3">
    <w:name w:val="header"/>
    <w:basedOn w:val="a"/>
    <w:link w:val="af4"/>
    <w:rsid w:val="00B9624B"/>
    <w:pPr>
      <w:tabs>
        <w:tab w:val="center" w:pos="4677"/>
        <w:tab w:val="right" w:pos="9355"/>
      </w:tabs>
      <w:spacing w:after="0" w:line="240" w:lineRule="auto"/>
    </w:pPr>
    <w:rPr>
      <w:sz w:val="20"/>
      <w:szCs w:val="20"/>
      <w:lang w:eastAsia="ru-RU"/>
    </w:rPr>
  </w:style>
  <w:style w:type="character" w:customStyle="1" w:styleId="af4">
    <w:name w:val="Верхний колонтитул Знак"/>
    <w:link w:val="af3"/>
    <w:locked/>
    <w:rsid w:val="00B9624B"/>
    <w:rPr>
      <w:rFonts w:cs="Times New Roman"/>
    </w:rPr>
  </w:style>
  <w:style w:type="paragraph" w:styleId="af5">
    <w:name w:val="footer"/>
    <w:basedOn w:val="a"/>
    <w:link w:val="af6"/>
    <w:uiPriority w:val="99"/>
    <w:rsid w:val="00B9624B"/>
    <w:pPr>
      <w:tabs>
        <w:tab w:val="center" w:pos="4677"/>
        <w:tab w:val="right" w:pos="9355"/>
      </w:tabs>
      <w:spacing w:after="0" w:line="240" w:lineRule="auto"/>
    </w:pPr>
    <w:rPr>
      <w:sz w:val="20"/>
      <w:szCs w:val="20"/>
      <w:lang w:eastAsia="ru-RU"/>
    </w:rPr>
  </w:style>
  <w:style w:type="character" w:customStyle="1" w:styleId="af6">
    <w:name w:val="Нижний колонтитул Знак"/>
    <w:link w:val="af5"/>
    <w:uiPriority w:val="99"/>
    <w:locked/>
    <w:rsid w:val="00B9624B"/>
    <w:rPr>
      <w:rFonts w:cs="Times New Roman"/>
    </w:rPr>
  </w:style>
  <w:style w:type="paragraph" w:customStyle="1" w:styleId="210">
    <w:name w:val="Основной текст 21"/>
    <w:basedOn w:val="a"/>
    <w:uiPriority w:val="99"/>
    <w:rsid w:val="00AC7F27"/>
    <w:pPr>
      <w:suppressAutoHyphens/>
      <w:spacing w:after="0" w:line="240" w:lineRule="auto"/>
      <w:jc w:val="both"/>
    </w:pPr>
    <w:rPr>
      <w:rFonts w:ascii="Times New Roman" w:eastAsia="Times New Roman" w:hAnsi="Times New Roman"/>
      <w:sz w:val="24"/>
      <w:szCs w:val="20"/>
      <w:lang w:eastAsia="ar-SA"/>
    </w:rPr>
  </w:style>
  <w:style w:type="paragraph" w:customStyle="1" w:styleId="ConsTitle">
    <w:name w:val="ConsTitle"/>
    <w:uiPriority w:val="99"/>
    <w:rsid w:val="00AC7F27"/>
    <w:pPr>
      <w:widowControl w:val="0"/>
      <w:autoSpaceDE w:val="0"/>
      <w:autoSpaceDN w:val="0"/>
      <w:adjustRightInd w:val="0"/>
    </w:pPr>
    <w:rPr>
      <w:rFonts w:ascii="Arial" w:eastAsia="Times New Roman" w:hAnsi="Arial" w:cs="Arial"/>
      <w:b/>
      <w:bCs/>
      <w:sz w:val="16"/>
      <w:szCs w:val="16"/>
    </w:rPr>
  </w:style>
  <w:style w:type="paragraph" w:styleId="af7">
    <w:name w:val="Closing"/>
    <w:basedOn w:val="a"/>
    <w:link w:val="af8"/>
    <w:uiPriority w:val="99"/>
    <w:rsid w:val="00AC7F27"/>
    <w:pPr>
      <w:spacing w:after="0" w:line="220" w:lineRule="atLeast"/>
      <w:ind w:left="835"/>
    </w:pPr>
    <w:rPr>
      <w:rFonts w:ascii="Times New Roman" w:hAnsi="Times New Roman"/>
      <w:sz w:val="20"/>
      <w:szCs w:val="20"/>
      <w:lang w:eastAsia="ru-RU"/>
    </w:rPr>
  </w:style>
  <w:style w:type="character" w:customStyle="1" w:styleId="af8">
    <w:name w:val="Прощание Знак"/>
    <w:link w:val="af7"/>
    <w:uiPriority w:val="99"/>
    <w:locked/>
    <w:rsid w:val="00AC7F27"/>
    <w:rPr>
      <w:rFonts w:ascii="Times New Roman" w:hAnsi="Times New Roman" w:cs="Times New Roman"/>
      <w:sz w:val="20"/>
    </w:rPr>
  </w:style>
  <w:style w:type="paragraph" w:customStyle="1" w:styleId="Style5">
    <w:name w:val="Style5"/>
    <w:basedOn w:val="a"/>
    <w:uiPriority w:val="99"/>
    <w:rsid w:val="00AC7F27"/>
    <w:pPr>
      <w:widowControl w:val="0"/>
      <w:autoSpaceDE w:val="0"/>
      <w:autoSpaceDN w:val="0"/>
      <w:adjustRightInd w:val="0"/>
      <w:spacing w:before="240" w:after="60" w:line="288" w:lineRule="exact"/>
      <w:ind w:firstLine="677"/>
      <w:jc w:val="both"/>
    </w:pPr>
    <w:rPr>
      <w:rFonts w:ascii="Times New Roman" w:eastAsia="Times New Roman" w:hAnsi="Times New Roman"/>
      <w:sz w:val="24"/>
      <w:szCs w:val="24"/>
      <w:lang w:eastAsia="ru-RU"/>
    </w:rPr>
  </w:style>
  <w:style w:type="paragraph" w:customStyle="1" w:styleId="Style12">
    <w:name w:val="Style12"/>
    <w:basedOn w:val="a"/>
    <w:uiPriority w:val="99"/>
    <w:rsid w:val="00AC7F27"/>
    <w:pPr>
      <w:widowControl w:val="0"/>
      <w:autoSpaceDE w:val="0"/>
      <w:autoSpaceDN w:val="0"/>
      <w:adjustRightInd w:val="0"/>
      <w:spacing w:before="240" w:after="60" w:line="360" w:lineRule="auto"/>
    </w:pPr>
    <w:rPr>
      <w:rFonts w:ascii="Times New Roman" w:eastAsia="Times New Roman" w:hAnsi="Times New Roman"/>
      <w:sz w:val="24"/>
      <w:szCs w:val="24"/>
      <w:lang w:eastAsia="ru-RU"/>
    </w:rPr>
  </w:style>
  <w:style w:type="paragraph" w:customStyle="1" w:styleId="Style14">
    <w:name w:val="Style14"/>
    <w:basedOn w:val="a"/>
    <w:uiPriority w:val="99"/>
    <w:rsid w:val="00AC7F27"/>
    <w:pPr>
      <w:widowControl w:val="0"/>
      <w:autoSpaceDE w:val="0"/>
      <w:autoSpaceDN w:val="0"/>
      <w:adjustRightInd w:val="0"/>
      <w:spacing w:before="240" w:after="60" w:line="278" w:lineRule="exact"/>
      <w:ind w:firstLine="706"/>
      <w:jc w:val="both"/>
    </w:pPr>
    <w:rPr>
      <w:rFonts w:ascii="Times New Roman" w:eastAsia="Times New Roman" w:hAnsi="Times New Roman"/>
      <w:sz w:val="24"/>
      <w:szCs w:val="24"/>
      <w:lang w:eastAsia="ru-RU"/>
    </w:rPr>
  </w:style>
  <w:style w:type="character" w:customStyle="1" w:styleId="FontStyle29">
    <w:name w:val="Font Style29"/>
    <w:uiPriority w:val="99"/>
    <w:rsid w:val="00AC7F27"/>
    <w:rPr>
      <w:rFonts w:ascii="Times New Roman" w:hAnsi="Times New Roman"/>
      <w:color w:val="000000"/>
      <w:sz w:val="22"/>
    </w:rPr>
  </w:style>
  <w:style w:type="character" w:customStyle="1" w:styleId="FontStyle30">
    <w:name w:val="Font Style30"/>
    <w:uiPriority w:val="99"/>
    <w:rsid w:val="00AC7F27"/>
    <w:rPr>
      <w:rFonts w:ascii="Times New Roman" w:hAnsi="Times New Roman"/>
      <w:b/>
      <w:color w:val="000000"/>
      <w:sz w:val="22"/>
    </w:rPr>
  </w:style>
  <w:style w:type="character" w:styleId="af9">
    <w:name w:val="Strong"/>
    <w:uiPriority w:val="99"/>
    <w:qFormat/>
    <w:rsid w:val="00A24A7A"/>
    <w:rPr>
      <w:rFonts w:cs="Times New Roman"/>
      <w:b/>
    </w:rPr>
  </w:style>
  <w:style w:type="paragraph" w:customStyle="1" w:styleId="220">
    <w:name w:val="Основной текст 22"/>
    <w:basedOn w:val="a"/>
    <w:uiPriority w:val="99"/>
    <w:rsid w:val="00786DF3"/>
    <w:pPr>
      <w:suppressAutoHyphens/>
      <w:spacing w:after="0" w:line="240" w:lineRule="auto"/>
      <w:jc w:val="both"/>
    </w:pPr>
    <w:rPr>
      <w:rFonts w:ascii="Times New Roman" w:eastAsia="Times New Roman" w:hAnsi="Times New Roman"/>
      <w:sz w:val="24"/>
      <w:szCs w:val="20"/>
      <w:lang w:eastAsia="ar-SA"/>
    </w:rPr>
  </w:style>
  <w:style w:type="character" w:customStyle="1" w:styleId="afa">
    <w:name w:val="Гипертекстовая ссылка"/>
    <w:uiPriority w:val="99"/>
    <w:rsid w:val="00EA5D7D"/>
    <w:rPr>
      <w:color w:val="auto"/>
    </w:rPr>
  </w:style>
  <w:style w:type="character" w:customStyle="1" w:styleId="afb">
    <w:name w:val="Цветовое выделение"/>
    <w:uiPriority w:val="99"/>
    <w:rsid w:val="001B7B95"/>
    <w:rPr>
      <w:b/>
      <w:color w:val="26282F"/>
    </w:rPr>
  </w:style>
  <w:style w:type="paragraph" w:customStyle="1" w:styleId="afc">
    <w:name w:val="Нормальный (таблица)"/>
    <w:basedOn w:val="a"/>
    <w:next w:val="a"/>
    <w:uiPriority w:val="99"/>
    <w:rsid w:val="001B7B9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0">
    <w:name w:val="_Нумерованный 1"/>
    <w:basedOn w:val="a"/>
    <w:uiPriority w:val="99"/>
    <w:rsid w:val="00393889"/>
    <w:pPr>
      <w:widowControl w:val="0"/>
      <w:numPr>
        <w:numId w:val="2"/>
      </w:numPr>
      <w:autoSpaceDN w:val="0"/>
      <w:adjustRightInd w:val="0"/>
      <w:spacing w:after="0" w:line="360" w:lineRule="atLeast"/>
      <w:jc w:val="both"/>
      <w:textAlignment w:val="baseline"/>
    </w:pPr>
    <w:rPr>
      <w:rFonts w:ascii="Times New Roman" w:eastAsia="Times New Roman" w:hAnsi="Times New Roman"/>
      <w:sz w:val="24"/>
      <w:szCs w:val="24"/>
      <w:lang w:eastAsia="ru-RU"/>
    </w:rPr>
  </w:style>
  <w:style w:type="paragraph" w:customStyle="1" w:styleId="20">
    <w:name w:val="_Нумерованный 2"/>
    <w:basedOn w:val="10"/>
    <w:uiPriority w:val="99"/>
    <w:rsid w:val="00393889"/>
    <w:pPr>
      <w:numPr>
        <w:ilvl w:val="1"/>
      </w:numPr>
      <w:tabs>
        <w:tab w:val="num" w:pos="720"/>
        <w:tab w:val="num" w:pos="1440"/>
        <w:tab w:val="num" w:pos="1800"/>
      </w:tabs>
      <w:ind w:left="1800" w:hanging="360"/>
    </w:pPr>
  </w:style>
  <w:style w:type="paragraph" w:customStyle="1" w:styleId="30">
    <w:name w:val="_Нумерованный 3"/>
    <w:basedOn w:val="20"/>
    <w:uiPriority w:val="99"/>
    <w:rsid w:val="00393889"/>
    <w:pPr>
      <w:numPr>
        <w:ilvl w:val="2"/>
      </w:numPr>
      <w:tabs>
        <w:tab w:val="clear" w:pos="720"/>
        <w:tab w:val="num" w:pos="1080"/>
        <w:tab w:val="num" w:pos="2160"/>
      </w:tabs>
    </w:pPr>
  </w:style>
  <w:style w:type="paragraph" w:styleId="afd">
    <w:name w:val="No Spacing"/>
    <w:uiPriority w:val="1"/>
    <w:qFormat/>
    <w:rsid w:val="004D6D97"/>
    <w:rPr>
      <w:sz w:val="22"/>
      <w:szCs w:val="22"/>
      <w:lang w:eastAsia="en-US"/>
    </w:rPr>
  </w:style>
  <w:style w:type="numbering" w:customStyle="1" w:styleId="WW8Num2">
    <w:name w:val="WW8Num2"/>
    <w:rsid w:val="00262574"/>
    <w:pPr>
      <w:numPr>
        <w:numId w:val="1"/>
      </w:numPr>
    </w:pPr>
  </w:style>
  <w:style w:type="paragraph" w:customStyle="1" w:styleId="1">
    <w:name w:val="!Заголовок_1_шаблон"/>
    <w:autoRedefine/>
    <w:uiPriority w:val="99"/>
    <w:rsid w:val="00F6134B"/>
    <w:pPr>
      <w:pageBreakBefore/>
      <w:numPr>
        <w:numId w:val="3"/>
      </w:numPr>
      <w:spacing w:before="240" w:after="240"/>
      <w:ind w:left="357" w:hanging="357"/>
      <w:outlineLvl w:val="0"/>
    </w:pPr>
    <w:rPr>
      <w:rFonts w:ascii="Times New Roman ??????????" w:eastAsia="Times New Roman" w:hAnsi="Times New Roman ??????????"/>
      <w:b/>
      <w:caps/>
      <w:color w:val="000000"/>
      <w:spacing w:val="-5"/>
      <w:w w:val="102"/>
      <w:kern w:val="28"/>
      <w:sz w:val="24"/>
    </w:rPr>
  </w:style>
  <w:style w:type="paragraph" w:customStyle="1" w:styleId="2">
    <w:name w:val="!Заголовок_2_шаблон"/>
    <w:next w:val="a"/>
    <w:autoRedefine/>
    <w:uiPriority w:val="99"/>
    <w:rsid w:val="00F6134B"/>
    <w:pPr>
      <w:numPr>
        <w:ilvl w:val="1"/>
        <w:numId w:val="3"/>
      </w:numPr>
      <w:spacing w:before="240" w:after="120" w:line="360" w:lineRule="auto"/>
      <w:outlineLvl w:val="1"/>
    </w:pPr>
    <w:rPr>
      <w:rFonts w:ascii="Times New Roman ??????????" w:eastAsia="Times New Roman" w:hAnsi="Times New Roman ??????????"/>
      <w:b/>
      <w:sz w:val="24"/>
      <w:szCs w:val="24"/>
    </w:rPr>
  </w:style>
  <w:style w:type="paragraph" w:customStyle="1" w:styleId="3">
    <w:name w:val="!Заголовок_3_шаблон"/>
    <w:next w:val="a"/>
    <w:autoRedefine/>
    <w:uiPriority w:val="99"/>
    <w:rsid w:val="00F6134B"/>
    <w:pPr>
      <w:numPr>
        <w:ilvl w:val="2"/>
        <w:numId w:val="3"/>
      </w:numPr>
      <w:spacing w:before="120" w:after="120"/>
      <w:ind w:left="1276" w:hanging="1276"/>
      <w:outlineLvl w:val="2"/>
    </w:pPr>
    <w:rPr>
      <w:rFonts w:ascii="Times New Roman" w:eastAsia="Times New Roman" w:hAnsi="Times New Roman"/>
      <w:bCs/>
      <w:color w:val="000000"/>
      <w:spacing w:val="-5"/>
      <w:w w:val="102"/>
      <w:sz w:val="24"/>
      <w:szCs w:val="28"/>
    </w:rPr>
  </w:style>
  <w:style w:type="paragraph" w:customStyle="1" w:styleId="4">
    <w:name w:val="!Заголовок_4_шаблон"/>
    <w:next w:val="a"/>
    <w:autoRedefine/>
    <w:uiPriority w:val="99"/>
    <w:rsid w:val="00F6134B"/>
    <w:pPr>
      <w:numPr>
        <w:ilvl w:val="3"/>
        <w:numId w:val="3"/>
      </w:numPr>
      <w:spacing w:before="120" w:after="120" w:line="360" w:lineRule="auto"/>
      <w:ind w:left="1276" w:hanging="1276"/>
      <w:jc w:val="both"/>
      <w:outlineLvl w:val="3"/>
    </w:pPr>
    <w:rPr>
      <w:rFonts w:ascii="Times New Roman" w:eastAsia="Times New Roman" w:hAnsi="Times New Roman"/>
      <w:b/>
      <w:bCs/>
      <w:color w:val="000000"/>
      <w:spacing w:val="-5"/>
      <w:w w:val="102"/>
      <w:sz w:val="24"/>
      <w:szCs w:val="28"/>
    </w:rPr>
  </w:style>
  <w:style w:type="paragraph" w:customStyle="1" w:styleId="Style19">
    <w:name w:val="Style19"/>
    <w:basedOn w:val="a"/>
    <w:uiPriority w:val="99"/>
    <w:rsid w:val="00917D72"/>
    <w:pPr>
      <w:widowControl w:val="0"/>
      <w:autoSpaceDE w:val="0"/>
      <w:autoSpaceDN w:val="0"/>
      <w:adjustRightInd w:val="0"/>
      <w:spacing w:after="0" w:line="245" w:lineRule="exact"/>
      <w:ind w:firstLine="710"/>
      <w:jc w:val="both"/>
    </w:pPr>
    <w:rPr>
      <w:rFonts w:ascii="Times New Roman" w:eastAsia="Times New Roman" w:hAnsi="Times New Roman"/>
      <w:sz w:val="24"/>
      <w:szCs w:val="24"/>
      <w:lang w:eastAsia="ru-RU"/>
    </w:rPr>
  </w:style>
  <w:style w:type="character" w:customStyle="1" w:styleId="FontStyle56">
    <w:name w:val="Font Style56"/>
    <w:uiPriority w:val="99"/>
    <w:rsid w:val="00917D72"/>
    <w:rPr>
      <w:rFonts w:ascii="Times New Roman" w:hAnsi="Times New Roman" w:cs="Times New Roman"/>
      <w:sz w:val="20"/>
      <w:szCs w:val="20"/>
    </w:rPr>
  </w:style>
  <w:style w:type="paragraph" w:customStyle="1" w:styleId="Style9">
    <w:name w:val="Style9"/>
    <w:basedOn w:val="a"/>
    <w:uiPriority w:val="99"/>
    <w:rsid w:val="00534D5E"/>
    <w:pPr>
      <w:widowControl w:val="0"/>
      <w:autoSpaceDE w:val="0"/>
      <w:autoSpaceDN w:val="0"/>
      <w:adjustRightInd w:val="0"/>
      <w:spacing w:after="0" w:line="254" w:lineRule="exact"/>
      <w:ind w:firstLine="720"/>
      <w:jc w:val="both"/>
    </w:pPr>
    <w:rPr>
      <w:rFonts w:ascii="Times New Roman" w:eastAsia="Times New Roman" w:hAnsi="Times New Roman"/>
      <w:sz w:val="24"/>
      <w:szCs w:val="24"/>
      <w:lang w:eastAsia="ru-RU"/>
    </w:rPr>
  </w:style>
  <w:style w:type="paragraph" w:customStyle="1" w:styleId="Style31">
    <w:name w:val="Style31"/>
    <w:basedOn w:val="a"/>
    <w:uiPriority w:val="99"/>
    <w:rsid w:val="00534D5E"/>
    <w:pPr>
      <w:widowControl w:val="0"/>
      <w:autoSpaceDE w:val="0"/>
      <w:autoSpaceDN w:val="0"/>
      <w:adjustRightInd w:val="0"/>
      <w:spacing w:after="0" w:line="252" w:lineRule="exact"/>
      <w:ind w:firstLine="715"/>
    </w:pPr>
    <w:rPr>
      <w:rFonts w:ascii="Times New Roman" w:eastAsia="Times New Roman" w:hAnsi="Times New Roman"/>
      <w:sz w:val="24"/>
      <w:szCs w:val="24"/>
      <w:lang w:eastAsia="ru-RU"/>
    </w:rPr>
  </w:style>
  <w:style w:type="paragraph" w:customStyle="1" w:styleId="Style37">
    <w:name w:val="Style37"/>
    <w:basedOn w:val="a"/>
    <w:uiPriority w:val="99"/>
    <w:rsid w:val="00D62E44"/>
    <w:pPr>
      <w:widowControl w:val="0"/>
      <w:autoSpaceDE w:val="0"/>
      <w:autoSpaceDN w:val="0"/>
      <w:adjustRightInd w:val="0"/>
      <w:spacing w:after="0" w:line="264" w:lineRule="exact"/>
      <w:jc w:val="both"/>
    </w:pPr>
    <w:rPr>
      <w:rFonts w:ascii="Times New Roman" w:eastAsia="Times New Roman" w:hAnsi="Times New Roman"/>
      <w:sz w:val="24"/>
      <w:szCs w:val="24"/>
      <w:lang w:eastAsia="ru-RU"/>
    </w:rPr>
  </w:style>
  <w:style w:type="paragraph" w:customStyle="1" w:styleId="Style2">
    <w:name w:val="Style2"/>
    <w:basedOn w:val="a"/>
    <w:uiPriority w:val="99"/>
    <w:rsid w:val="00B66B2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20">
    <w:name w:val="Style20"/>
    <w:basedOn w:val="a"/>
    <w:uiPriority w:val="99"/>
    <w:rsid w:val="00B66B23"/>
    <w:pPr>
      <w:widowControl w:val="0"/>
      <w:autoSpaceDE w:val="0"/>
      <w:autoSpaceDN w:val="0"/>
      <w:adjustRightInd w:val="0"/>
      <w:spacing w:after="0" w:line="254" w:lineRule="exact"/>
      <w:jc w:val="both"/>
    </w:pPr>
    <w:rPr>
      <w:rFonts w:ascii="Times New Roman" w:eastAsia="Times New Roman" w:hAnsi="Times New Roman"/>
      <w:sz w:val="24"/>
      <w:szCs w:val="24"/>
      <w:lang w:eastAsia="ru-RU"/>
    </w:rPr>
  </w:style>
  <w:style w:type="character" w:customStyle="1" w:styleId="FontStyle59">
    <w:name w:val="Font Style59"/>
    <w:uiPriority w:val="99"/>
    <w:rsid w:val="00B66B23"/>
    <w:rPr>
      <w:rFonts w:ascii="Times New Roman" w:hAnsi="Times New Roman" w:cs="Times New Roman"/>
      <w:i/>
      <w:iCs/>
      <w:sz w:val="20"/>
      <w:szCs w:val="20"/>
    </w:rPr>
  </w:style>
  <w:style w:type="character" w:customStyle="1" w:styleId="70">
    <w:name w:val="Заголовок 7 Знак"/>
    <w:basedOn w:val="a0"/>
    <w:link w:val="7"/>
    <w:uiPriority w:val="9"/>
    <w:rsid w:val="00D17DD0"/>
    <w:rPr>
      <w:rFonts w:asciiTheme="majorHAnsi" w:eastAsiaTheme="majorEastAsia" w:hAnsiTheme="majorHAnsi" w:cstheme="majorBidi"/>
      <w:i/>
      <w:iCs/>
      <w:color w:val="243F60" w:themeColor="accent1" w:themeShade="7F"/>
      <w:sz w:val="22"/>
      <w:szCs w:val="22"/>
      <w:lang w:eastAsia="en-US"/>
    </w:rPr>
  </w:style>
  <w:style w:type="character" w:customStyle="1" w:styleId="80">
    <w:name w:val="Заголовок 8 Знак"/>
    <w:basedOn w:val="a0"/>
    <w:link w:val="8"/>
    <w:uiPriority w:val="9"/>
    <w:rsid w:val="00D17DD0"/>
    <w:rPr>
      <w:rFonts w:asciiTheme="majorHAnsi" w:eastAsiaTheme="majorEastAsia" w:hAnsiTheme="majorHAnsi" w:cstheme="majorBidi"/>
      <w:color w:val="272727" w:themeColor="text1" w:themeTint="D8"/>
      <w:sz w:val="21"/>
      <w:szCs w:val="21"/>
      <w:lang w:eastAsia="en-US"/>
    </w:rPr>
  </w:style>
  <w:style w:type="paragraph" w:customStyle="1" w:styleId="ConsNonformat">
    <w:name w:val="ConsNonformat"/>
    <w:rsid w:val="006135A2"/>
    <w:pPr>
      <w:autoSpaceDE w:val="0"/>
      <w:autoSpaceDN w:val="0"/>
      <w:adjustRightInd w:val="0"/>
    </w:pPr>
    <w:rPr>
      <w:rFonts w:ascii="Courier New" w:eastAsia="Times New Roman" w:hAnsi="Courier New" w:cs="Courier New"/>
    </w:rPr>
  </w:style>
  <w:style w:type="character" w:customStyle="1" w:styleId="apple-converted-space">
    <w:name w:val="apple-converted-space"/>
    <w:rsid w:val="006135A2"/>
  </w:style>
  <w:style w:type="character" w:customStyle="1" w:styleId="16">
    <w:name w:val="Основной шрифт абзаца1"/>
    <w:rsid w:val="00004C77"/>
  </w:style>
  <w:style w:type="character" w:customStyle="1" w:styleId="26">
    <w:name w:val="Основной шрифт абзаца2"/>
    <w:rsid w:val="00D33F2D"/>
  </w:style>
  <w:style w:type="character" w:styleId="afe">
    <w:name w:val="Emphasis"/>
    <w:uiPriority w:val="20"/>
    <w:qFormat/>
    <w:locked/>
    <w:rsid w:val="000C08D4"/>
    <w:rPr>
      <w:i/>
      <w:iCs/>
    </w:rPr>
  </w:style>
  <w:style w:type="character" w:styleId="aff">
    <w:name w:val="annotation reference"/>
    <w:basedOn w:val="a0"/>
    <w:uiPriority w:val="99"/>
    <w:semiHidden/>
    <w:unhideWhenUsed/>
    <w:locked/>
    <w:rsid w:val="008909F4"/>
    <w:rPr>
      <w:sz w:val="16"/>
      <w:szCs w:val="16"/>
    </w:rPr>
  </w:style>
  <w:style w:type="paragraph" w:styleId="aff0">
    <w:name w:val="annotation text"/>
    <w:basedOn w:val="a"/>
    <w:link w:val="aff1"/>
    <w:uiPriority w:val="99"/>
    <w:semiHidden/>
    <w:unhideWhenUsed/>
    <w:locked/>
    <w:rsid w:val="008909F4"/>
    <w:pPr>
      <w:spacing w:line="240" w:lineRule="auto"/>
    </w:pPr>
    <w:rPr>
      <w:sz w:val="20"/>
      <w:szCs w:val="20"/>
    </w:rPr>
  </w:style>
  <w:style w:type="character" w:customStyle="1" w:styleId="aff1">
    <w:name w:val="Текст примечания Знак"/>
    <w:basedOn w:val="a0"/>
    <w:link w:val="aff0"/>
    <w:uiPriority w:val="99"/>
    <w:semiHidden/>
    <w:rsid w:val="008909F4"/>
    <w:rPr>
      <w:lang w:eastAsia="en-US"/>
    </w:rPr>
  </w:style>
  <w:style w:type="paragraph" w:styleId="aff2">
    <w:name w:val="annotation subject"/>
    <w:basedOn w:val="aff0"/>
    <w:next w:val="aff0"/>
    <w:link w:val="aff3"/>
    <w:uiPriority w:val="99"/>
    <w:semiHidden/>
    <w:unhideWhenUsed/>
    <w:locked/>
    <w:rsid w:val="008909F4"/>
    <w:rPr>
      <w:b/>
      <w:bCs/>
    </w:rPr>
  </w:style>
  <w:style w:type="character" w:customStyle="1" w:styleId="aff3">
    <w:name w:val="Тема примечания Знак"/>
    <w:basedOn w:val="aff1"/>
    <w:link w:val="aff2"/>
    <w:uiPriority w:val="99"/>
    <w:semiHidden/>
    <w:rsid w:val="008909F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91896">
      <w:bodyDiv w:val="1"/>
      <w:marLeft w:val="0"/>
      <w:marRight w:val="0"/>
      <w:marTop w:val="0"/>
      <w:marBottom w:val="0"/>
      <w:divBdr>
        <w:top w:val="none" w:sz="0" w:space="0" w:color="auto"/>
        <w:left w:val="none" w:sz="0" w:space="0" w:color="auto"/>
        <w:bottom w:val="none" w:sz="0" w:space="0" w:color="auto"/>
        <w:right w:val="none" w:sz="0" w:space="0" w:color="auto"/>
      </w:divBdr>
    </w:div>
    <w:div w:id="115493002">
      <w:bodyDiv w:val="1"/>
      <w:marLeft w:val="0"/>
      <w:marRight w:val="0"/>
      <w:marTop w:val="0"/>
      <w:marBottom w:val="0"/>
      <w:divBdr>
        <w:top w:val="none" w:sz="0" w:space="0" w:color="auto"/>
        <w:left w:val="none" w:sz="0" w:space="0" w:color="auto"/>
        <w:bottom w:val="none" w:sz="0" w:space="0" w:color="auto"/>
        <w:right w:val="none" w:sz="0" w:space="0" w:color="auto"/>
      </w:divBdr>
    </w:div>
    <w:div w:id="178084219">
      <w:bodyDiv w:val="1"/>
      <w:marLeft w:val="0"/>
      <w:marRight w:val="0"/>
      <w:marTop w:val="0"/>
      <w:marBottom w:val="0"/>
      <w:divBdr>
        <w:top w:val="none" w:sz="0" w:space="0" w:color="auto"/>
        <w:left w:val="none" w:sz="0" w:space="0" w:color="auto"/>
        <w:bottom w:val="none" w:sz="0" w:space="0" w:color="auto"/>
        <w:right w:val="none" w:sz="0" w:space="0" w:color="auto"/>
      </w:divBdr>
    </w:div>
    <w:div w:id="233397486">
      <w:marLeft w:val="0"/>
      <w:marRight w:val="0"/>
      <w:marTop w:val="0"/>
      <w:marBottom w:val="0"/>
      <w:divBdr>
        <w:top w:val="none" w:sz="0" w:space="0" w:color="auto"/>
        <w:left w:val="none" w:sz="0" w:space="0" w:color="auto"/>
        <w:bottom w:val="none" w:sz="0" w:space="0" w:color="auto"/>
        <w:right w:val="none" w:sz="0" w:space="0" w:color="auto"/>
      </w:divBdr>
    </w:div>
    <w:div w:id="233397493">
      <w:marLeft w:val="0"/>
      <w:marRight w:val="0"/>
      <w:marTop w:val="0"/>
      <w:marBottom w:val="0"/>
      <w:divBdr>
        <w:top w:val="none" w:sz="0" w:space="0" w:color="auto"/>
        <w:left w:val="none" w:sz="0" w:space="0" w:color="auto"/>
        <w:bottom w:val="none" w:sz="0" w:space="0" w:color="auto"/>
        <w:right w:val="none" w:sz="0" w:space="0" w:color="auto"/>
      </w:divBdr>
    </w:div>
    <w:div w:id="233397496">
      <w:marLeft w:val="0"/>
      <w:marRight w:val="0"/>
      <w:marTop w:val="0"/>
      <w:marBottom w:val="0"/>
      <w:divBdr>
        <w:top w:val="none" w:sz="0" w:space="0" w:color="auto"/>
        <w:left w:val="none" w:sz="0" w:space="0" w:color="auto"/>
        <w:bottom w:val="none" w:sz="0" w:space="0" w:color="auto"/>
        <w:right w:val="none" w:sz="0" w:space="0" w:color="auto"/>
      </w:divBdr>
    </w:div>
    <w:div w:id="233397500">
      <w:marLeft w:val="0"/>
      <w:marRight w:val="0"/>
      <w:marTop w:val="0"/>
      <w:marBottom w:val="0"/>
      <w:divBdr>
        <w:top w:val="none" w:sz="0" w:space="0" w:color="auto"/>
        <w:left w:val="none" w:sz="0" w:space="0" w:color="auto"/>
        <w:bottom w:val="none" w:sz="0" w:space="0" w:color="auto"/>
        <w:right w:val="none" w:sz="0" w:space="0" w:color="auto"/>
      </w:divBdr>
    </w:div>
    <w:div w:id="233397504">
      <w:marLeft w:val="0"/>
      <w:marRight w:val="0"/>
      <w:marTop w:val="0"/>
      <w:marBottom w:val="0"/>
      <w:divBdr>
        <w:top w:val="none" w:sz="0" w:space="0" w:color="auto"/>
        <w:left w:val="none" w:sz="0" w:space="0" w:color="auto"/>
        <w:bottom w:val="none" w:sz="0" w:space="0" w:color="auto"/>
        <w:right w:val="none" w:sz="0" w:space="0" w:color="auto"/>
      </w:divBdr>
    </w:div>
    <w:div w:id="233397506">
      <w:marLeft w:val="0"/>
      <w:marRight w:val="0"/>
      <w:marTop w:val="0"/>
      <w:marBottom w:val="0"/>
      <w:divBdr>
        <w:top w:val="none" w:sz="0" w:space="0" w:color="auto"/>
        <w:left w:val="none" w:sz="0" w:space="0" w:color="auto"/>
        <w:bottom w:val="none" w:sz="0" w:space="0" w:color="auto"/>
        <w:right w:val="none" w:sz="0" w:space="0" w:color="auto"/>
      </w:divBdr>
    </w:div>
    <w:div w:id="233397510">
      <w:marLeft w:val="0"/>
      <w:marRight w:val="0"/>
      <w:marTop w:val="0"/>
      <w:marBottom w:val="0"/>
      <w:divBdr>
        <w:top w:val="none" w:sz="0" w:space="0" w:color="auto"/>
        <w:left w:val="none" w:sz="0" w:space="0" w:color="auto"/>
        <w:bottom w:val="none" w:sz="0" w:space="0" w:color="auto"/>
        <w:right w:val="none" w:sz="0" w:space="0" w:color="auto"/>
      </w:divBdr>
    </w:div>
    <w:div w:id="233397512">
      <w:marLeft w:val="0"/>
      <w:marRight w:val="0"/>
      <w:marTop w:val="0"/>
      <w:marBottom w:val="0"/>
      <w:divBdr>
        <w:top w:val="none" w:sz="0" w:space="0" w:color="auto"/>
        <w:left w:val="none" w:sz="0" w:space="0" w:color="auto"/>
        <w:bottom w:val="none" w:sz="0" w:space="0" w:color="auto"/>
        <w:right w:val="none" w:sz="0" w:space="0" w:color="auto"/>
      </w:divBdr>
    </w:div>
    <w:div w:id="233397513">
      <w:marLeft w:val="0"/>
      <w:marRight w:val="0"/>
      <w:marTop w:val="0"/>
      <w:marBottom w:val="0"/>
      <w:divBdr>
        <w:top w:val="none" w:sz="0" w:space="0" w:color="auto"/>
        <w:left w:val="none" w:sz="0" w:space="0" w:color="auto"/>
        <w:bottom w:val="none" w:sz="0" w:space="0" w:color="auto"/>
        <w:right w:val="none" w:sz="0" w:space="0" w:color="auto"/>
      </w:divBdr>
    </w:div>
    <w:div w:id="233397520">
      <w:marLeft w:val="0"/>
      <w:marRight w:val="0"/>
      <w:marTop w:val="0"/>
      <w:marBottom w:val="0"/>
      <w:divBdr>
        <w:top w:val="none" w:sz="0" w:space="0" w:color="auto"/>
        <w:left w:val="none" w:sz="0" w:space="0" w:color="auto"/>
        <w:bottom w:val="none" w:sz="0" w:space="0" w:color="auto"/>
        <w:right w:val="none" w:sz="0" w:space="0" w:color="auto"/>
      </w:divBdr>
    </w:div>
    <w:div w:id="233397521">
      <w:marLeft w:val="0"/>
      <w:marRight w:val="0"/>
      <w:marTop w:val="0"/>
      <w:marBottom w:val="0"/>
      <w:divBdr>
        <w:top w:val="none" w:sz="0" w:space="0" w:color="auto"/>
        <w:left w:val="none" w:sz="0" w:space="0" w:color="auto"/>
        <w:bottom w:val="none" w:sz="0" w:space="0" w:color="auto"/>
        <w:right w:val="none" w:sz="0" w:space="0" w:color="auto"/>
      </w:divBdr>
    </w:div>
    <w:div w:id="233397523">
      <w:marLeft w:val="0"/>
      <w:marRight w:val="0"/>
      <w:marTop w:val="0"/>
      <w:marBottom w:val="0"/>
      <w:divBdr>
        <w:top w:val="none" w:sz="0" w:space="0" w:color="auto"/>
        <w:left w:val="none" w:sz="0" w:space="0" w:color="auto"/>
        <w:bottom w:val="none" w:sz="0" w:space="0" w:color="auto"/>
        <w:right w:val="none" w:sz="0" w:space="0" w:color="auto"/>
      </w:divBdr>
    </w:div>
    <w:div w:id="233397535">
      <w:marLeft w:val="0"/>
      <w:marRight w:val="0"/>
      <w:marTop w:val="0"/>
      <w:marBottom w:val="0"/>
      <w:divBdr>
        <w:top w:val="none" w:sz="0" w:space="0" w:color="auto"/>
        <w:left w:val="none" w:sz="0" w:space="0" w:color="auto"/>
        <w:bottom w:val="none" w:sz="0" w:space="0" w:color="auto"/>
        <w:right w:val="none" w:sz="0" w:space="0" w:color="auto"/>
      </w:divBdr>
    </w:div>
    <w:div w:id="233397549">
      <w:marLeft w:val="0"/>
      <w:marRight w:val="0"/>
      <w:marTop w:val="0"/>
      <w:marBottom w:val="0"/>
      <w:divBdr>
        <w:top w:val="none" w:sz="0" w:space="0" w:color="auto"/>
        <w:left w:val="none" w:sz="0" w:space="0" w:color="auto"/>
        <w:bottom w:val="none" w:sz="0" w:space="0" w:color="auto"/>
        <w:right w:val="none" w:sz="0" w:space="0" w:color="auto"/>
      </w:divBdr>
    </w:div>
    <w:div w:id="233397550">
      <w:marLeft w:val="0"/>
      <w:marRight w:val="0"/>
      <w:marTop w:val="0"/>
      <w:marBottom w:val="0"/>
      <w:divBdr>
        <w:top w:val="none" w:sz="0" w:space="0" w:color="auto"/>
        <w:left w:val="none" w:sz="0" w:space="0" w:color="auto"/>
        <w:bottom w:val="none" w:sz="0" w:space="0" w:color="auto"/>
        <w:right w:val="none" w:sz="0" w:space="0" w:color="auto"/>
      </w:divBdr>
    </w:div>
    <w:div w:id="233397556">
      <w:marLeft w:val="0"/>
      <w:marRight w:val="0"/>
      <w:marTop w:val="0"/>
      <w:marBottom w:val="0"/>
      <w:divBdr>
        <w:top w:val="none" w:sz="0" w:space="0" w:color="auto"/>
        <w:left w:val="none" w:sz="0" w:space="0" w:color="auto"/>
        <w:bottom w:val="none" w:sz="0" w:space="0" w:color="auto"/>
        <w:right w:val="none" w:sz="0" w:space="0" w:color="auto"/>
      </w:divBdr>
    </w:div>
    <w:div w:id="233397566">
      <w:marLeft w:val="0"/>
      <w:marRight w:val="0"/>
      <w:marTop w:val="0"/>
      <w:marBottom w:val="0"/>
      <w:divBdr>
        <w:top w:val="none" w:sz="0" w:space="0" w:color="auto"/>
        <w:left w:val="none" w:sz="0" w:space="0" w:color="auto"/>
        <w:bottom w:val="none" w:sz="0" w:space="0" w:color="auto"/>
        <w:right w:val="none" w:sz="0" w:space="0" w:color="auto"/>
      </w:divBdr>
    </w:div>
    <w:div w:id="233397575">
      <w:marLeft w:val="0"/>
      <w:marRight w:val="0"/>
      <w:marTop w:val="0"/>
      <w:marBottom w:val="0"/>
      <w:divBdr>
        <w:top w:val="none" w:sz="0" w:space="0" w:color="auto"/>
        <w:left w:val="none" w:sz="0" w:space="0" w:color="auto"/>
        <w:bottom w:val="none" w:sz="0" w:space="0" w:color="auto"/>
        <w:right w:val="none" w:sz="0" w:space="0" w:color="auto"/>
      </w:divBdr>
    </w:div>
    <w:div w:id="233397591">
      <w:marLeft w:val="0"/>
      <w:marRight w:val="0"/>
      <w:marTop w:val="0"/>
      <w:marBottom w:val="0"/>
      <w:divBdr>
        <w:top w:val="none" w:sz="0" w:space="0" w:color="auto"/>
        <w:left w:val="none" w:sz="0" w:space="0" w:color="auto"/>
        <w:bottom w:val="none" w:sz="0" w:space="0" w:color="auto"/>
        <w:right w:val="none" w:sz="0" w:space="0" w:color="auto"/>
      </w:divBdr>
    </w:div>
    <w:div w:id="233397616">
      <w:marLeft w:val="0"/>
      <w:marRight w:val="0"/>
      <w:marTop w:val="0"/>
      <w:marBottom w:val="0"/>
      <w:divBdr>
        <w:top w:val="none" w:sz="0" w:space="0" w:color="auto"/>
        <w:left w:val="none" w:sz="0" w:space="0" w:color="auto"/>
        <w:bottom w:val="none" w:sz="0" w:space="0" w:color="auto"/>
        <w:right w:val="none" w:sz="0" w:space="0" w:color="auto"/>
      </w:divBdr>
    </w:div>
    <w:div w:id="233397622">
      <w:marLeft w:val="0"/>
      <w:marRight w:val="0"/>
      <w:marTop w:val="0"/>
      <w:marBottom w:val="0"/>
      <w:divBdr>
        <w:top w:val="none" w:sz="0" w:space="0" w:color="auto"/>
        <w:left w:val="none" w:sz="0" w:space="0" w:color="auto"/>
        <w:bottom w:val="none" w:sz="0" w:space="0" w:color="auto"/>
        <w:right w:val="none" w:sz="0" w:space="0" w:color="auto"/>
      </w:divBdr>
    </w:div>
    <w:div w:id="233397628">
      <w:marLeft w:val="0"/>
      <w:marRight w:val="0"/>
      <w:marTop w:val="0"/>
      <w:marBottom w:val="0"/>
      <w:divBdr>
        <w:top w:val="none" w:sz="0" w:space="0" w:color="auto"/>
        <w:left w:val="none" w:sz="0" w:space="0" w:color="auto"/>
        <w:bottom w:val="none" w:sz="0" w:space="0" w:color="auto"/>
        <w:right w:val="none" w:sz="0" w:space="0" w:color="auto"/>
      </w:divBdr>
    </w:div>
    <w:div w:id="233397641">
      <w:marLeft w:val="0"/>
      <w:marRight w:val="0"/>
      <w:marTop w:val="0"/>
      <w:marBottom w:val="0"/>
      <w:divBdr>
        <w:top w:val="none" w:sz="0" w:space="0" w:color="auto"/>
        <w:left w:val="none" w:sz="0" w:space="0" w:color="auto"/>
        <w:bottom w:val="none" w:sz="0" w:space="0" w:color="auto"/>
        <w:right w:val="none" w:sz="0" w:space="0" w:color="auto"/>
      </w:divBdr>
    </w:div>
    <w:div w:id="233397645">
      <w:marLeft w:val="0"/>
      <w:marRight w:val="0"/>
      <w:marTop w:val="0"/>
      <w:marBottom w:val="0"/>
      <w:divBdr>
        <w:top w:val="none" w:sz="0" w:space="0" w:color="auto"/>
        <w:left w:val="none" w:sz="0" w:space="0" w:color="auto"/>
        <w:bottom w:val="none" w:sz="0" w:space="0" w:color="auto"/>
        <w:right w:val="none" w:sz="0" w:space="0" w:color="auto"/>
      </w:divBdr>
      <w:divsChild>
        <w:div w:id="233397640">
          <w:marLeft w:val="0"/>
          <w:marRight w:val="0"/>
          <w:marTop w:val="0"/>
          <w:marBottom w:val="0"/>
          <w:divBdr>
            <w:top w:val="none" w:sz="0" w:space="0" w:color="auto"/>
            <w:left w:val="none" w:sz="0" w:space="0" w:color="auto"/>
            <w:bottom w:val="none" w:sz="0" w:space="0" w:color="auto"/>
            <w:right w:val="none" w:sz="0" w:space="0" w:color="auto"/>
          </w:divBdr>
          <w:divsChild>
            <w:div w:id="233397552">
              <w:marLeft w:val="0"/>
              <w:marRight w:val="0"/>
              <w:marTop w:val="0"/>
              <w:marBottom w:val="0"/>
              <w:divBdr>
                <w:top w:val="none" w:sz="0" w:space="0" w:color="auto"/>
                <w:left w:val="none" w:sz="0" w:space="0" w:color="auto"/>
                <w:bottom w:val="none" w:sz="0" w:space="0" w:color="auto"/>
                <w:right w:val="none" w:sz="0" w:space="0" w:color="auto"/>
              </w:divBdr>
              <w:divsChild>
                <w:div w:id="233397596">
                  <w:marLeft w:val="0"/>
                  <w:marRight w:val="0"/>
                  <w:marTop w:val="0"/>
                  <w:marBottom w:val="0"/>
                  <w:divBdr>
                    <w:top w:val="none" w:sz="0" w:space="0" w:color="auto"/>
                    <w:left w:val="none" w:sz="0" w:space="0" w:color="auto"/>
                    <w:bottom w:val="none" w:sz="0" w:space="0" w:color="auto"/>
                    <w:right w:val="none" w:sz="0" w:space="0" w:color="auto"/>
                  </w:divBdr>
                  <w:divsChild>
                    <w:div w:id="233397582">
                      <w:marLeft w:val="0"/>
                      <w:marRight w:val="0"/>
                      <w:marTop w:val="300"/>
                      <w:marBottom w:val="150"/>
                      <w:divBdr>
                        <w:top w:val="none" w:sz="0" w:space="0" w:color="auto"/>
                        <w:left w:val="none" w:sz="0" w:space="0" w:color="auto"/>
                        <w:bottom w:val="none" w:sz="0" w:space="0" w:color="auto"/>
                        <w:right w:val="none" w:sz="0" w:space="0" w:color="auto"/>
                      </w:divBdr>
                      <w:divsChild>
                        <w:div w:id="233397666">
                          <w:marLeft w:val="0"/>
                          <w:marRight w:val="0"/>
                          <w:marTop w:val="0"/>
                          <w:marBottom w:val="0"/>
                          <w:divBdr>
                            <w:top w:val="none" w:sz="0" w:space="0" w:color="auto"/>
                            <w:left w:val="none" w:sz="0" w:space="0" w:color="auto"/>
                            <w:bottom w:val="none" w:sz="0" w:space="0" w:color="auto"/>
                            <w:right w:val="none" w:sz="0" w:space="0" w:color="auto"/>
                          </w:divBdr>
                        </w:div>
                        <w:div w:id="23339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7619">
                  <w:marLeft w:val="0"/>
                  <w:marRight w:val="0"/>
                  <w:marTop w:val="0"/>
                  <w:marBottom w:val="0"/>
                  <w:divBdr>
                    <w:top w:val="none" w:sz="0" w:space="0" w:color="auto"/>
                    <w:left w:val="none" w:sz="0" w:space="0" w:color="auto"/>
                    <w:bottom w:val="none" w:sz="0" w:space="0" w:color="auto"/>
                    <w:right w:val="none" w:sz="0" w:space="0" w:color="auto"/>
                  </w:divBdr>
                  <w:divsChild>
                    <w:div w:id="233397482">
                      <w:marLeft w:val="0"/>
                      <w:marRight w:val="0"/>
                      <w:marTop w:val="0"/>
                      <w:marBottom w:val="0"/>
                      <w:divBdr>
                        <w:top w:val="none" w:sz="0" w:space="0" w:color="auto"/>
                        <w:left w:val="none" w:sz="0" w:space="0" w:color="auto"/>
                        <w:bottom w:val="none" w:sz="0" w:space="0" w:color="auto"/>
                        <w:right w:val="none" w:sz="0" w:space="0" w:color="auto"/>
                      </w:divBdr>
                    </w:div>
                    <w:div w:id="233397483">
                      <w:marLeft w:val="0"/>
                      <w:marRight w:val="0"/>
                      <w:marTop w:val="0"/>
                      <w:marBottom w:val="0"/>
                      <w:divBdr>
                        <w:top w:val="none" w:sz="0" w:space="0" w:color="auto"/>
                        <w:left w:val="none" w:sz="0" w:space="0" w:color="auto"/>
                        <w:bottom w:val="none" w:sz="0" w:space="0" w:color="auto"/>
                        <w:right w:val="none" w:sz="0" w:space="0" w:color="auto"/>
                      </w:divBdr>
                    </w:div>
                    <w:div w:id="233397484">
                      <w:marLeft w:val="0"/>
                      <w:marRight w:val="0"/>
                      <w:marTop w:val="0"/>
                      <w:marBottom w:val="0"/>
                      <w:divBdr>
                        <w:top w:val="none" w:sz="0" w:space="0" w:color="auto"/>
                        <w:left w:val="none" w:sz="0" w:space="0" w:color="auto"/>
                        <w:bottom w:val="none" w:sz="0" w:space="0" w:color="auto"/>
                        <w:right w:val="none" w:sz="0" w:space="0" w:color="auto"/>
                      </w:divBdr>
                    </w:div>
                    <w:div w:id="233397485">
                      <w:marLeft w:val="0"/>
                      <w:marRight w:val="0"/>
                      <w:marTop w:val="0"/>
                      <w:marBottom w:val="0"/>
                      <w:divBdr>
                        <w:top w:val="none" w:sz="0" w:space="0" w:color="auto"/>
                        <w:left w:val="none" w:sz="0" w:space="0" w:color="auto"/>
                        <w:bottom w:val="none" w:sz="0" w:space="0" w:color="auto"/>
                        <w:right w:val="none" w:sz="0" w:space="0" w:color="auto"/>
                      </w:divBdr>
                    </w:div>
                    <w:div w:id="233397487">
                      <w:marLeft w:val="0"/>
                      <w:marRight w:val="0"/>
                      <w:marTop w:val="0"/>
                      <w:marBottom w:val="0"/>
                      <w:divBdr>
                        <w:top w:val="none" w:sz="0" w:space="0" w:color="auto"/>
                        <w:left w:val="none" w:sz="0" w:space="0" w:color="auto"/>
                        <w:bottom w:val="none" w:sz="0" w:space="0" w:color="auto"/>
                        <w:right w:val="none" w:sz="0" w:space="0" w:color="auto"/>
                      </w:divBdr>
                    </w:div>
                    <w:div w:id="233397488">
                      <w:marLeft w:val="0"/>
                      <w:marRight w:val="0"/>
                      <w:marTop w:val="0"/>
                      <w:marBottom w:val="0"/>
                      <w:divBdr>
                        <w:top w:val="none" w:sz="0" w:space="0" w:color="auto"/>
                        <w:left w:val="none" w:sz="0" w:space="0" w:color="auto"/>
                        <w:bottom w:val="none" w:sz="0" w:space="0" w:color="auto"/>
                        <w:right w:val="none" w:sz="0" w:space="0" w:color="auto"/>
                      </w:divBdr>
                    </w:div>
                    <w:div w:id="233397489">
                      <w:marLeft w:val="0"/>
                      <w:marRight w:val="0"/>
                      <w:marTop w:val="0"/>
                      <w:marBottom w:val="0"/>
                      <w:divBdr>
                        <w:top w:val="none" w:sz="0" w:space="0" w:color="auto"/>
                        <w:left w:val="none" w:sz="0" w:space="0" w:color="auto"/>
                        <w:bottom w:val="none" w:sz="0" w:space="0" w:color="auto"/>
                        <w:right w:val="none" w:sz="0" w:space="0" w:color="auto"/>
                      </w:divBdr>
                    </w:div>
                    <w:div w:id="233397490">
                      <w:marLeft w:val="0"/>
                      <w:marRight w:val="0"/>
                      <w:marTop w:val="0"/>
                      <w:marBottom w:val="0"/>
                      <w:divBdr>
                        <w:top w:val="none" w:sz="0" w:space="0" w:color="auto"/>
                        <w:left w:val="none" w:sz="0" w:space="0" w:color="auto"/>
                        <w:bottom w:val="none" w:sz="0" w:space="0" w:color="auto"/>
                        <w:right w:val="none" w:sz="0" w:space="0" w:color="auto"/>
                      </w:divBdr>
                    </w:div>
                    <w:div w:id="233397491">
                      <w:marLeft w:val="0"/>
                      <w:marRight w:val="0"/>
                      <w:marTop w:val="0"/>
                      <w:marBottom w:val="0"/>
                      <w:divBdr>
                        <w:top w:val="none" w:sz="0" w:space="0" w:color="auto"/>
                        <w:left w:val="none" w:sz="0" w:space="0" w:color="auto"/>
                        <w:bottom w:val="none" w:sz="0" w:space="0" w:color="auto"/>
                        <w:right w:val="none" w:sz="0" w:space="0" w:color="auto"/>
                      </w:divBdr>
                    </w:div>
                    <w:div w:id="233397492">
                      <w:marLeft w:val="0"/>
                      <w:marRight w:val="0"/>
                      <w:marTop w:val="0"/>
                      <w:marBottom w:val="0"/>
                      <w:divBdr>
                        <w:top w:val="none" w:sz="0" w:space="0" w:color="auto"/>
                        <w:left w:val="none" w:sz="0" w:space="0" w:color="auto"/>
                        <w:bottom w:val="none" w:sz="0" w:space="0" w:color="auto"/>
                        <w:right w:val="none" w:sz="0" w:space="0" w:color="auto"/>
                      </w:divBdr>
                    </w:div>
                    <w:div w:id="233397494">
                      <w:marLeft w:val="0"/>
                      <w:marRight w:val="0"/>
                      <w:marTop w:val="0"/>
                      <w:marBottom w:val="0"/>
                      <w:divBdr>
                        <w:top w:val="none" w:sz="0" w:space="0" w:color="auto"/>
                        <w:left w:val="none" w:sz="0" w:space="0" w:color="auto"/>
                        <w:bottom w:val="none" w:sz="0" w:space="0" w:color="auto"/>
                        <w:right w:val="none" w:sz="0" w:space="0" w:color="auto"/>
                      </w:divBdr>
                    </w:div>
                    <w:div w:id="233397495">
                      <w:marLeft w:val="0"/>
                      <w:marRight w:val="0"/>
                      <w:marTop w:val="0"/>
                      <w:marBottom w:val="0"/>
                      <w:divBdr>
                        <w:top w:val="none" w:sz="0" w:space="0" w:color="auto"/>
                        <w:left w:val="none" w:sz="0" w:space="0" w:color="auto"/>
                        <w:bottom w:val="none" w:sz="0" w:space="0" w:color="auto"/>
                        <w:right w:val="none" w:sz="0" w:space="0" w:color="auto"/>
                      </w:divBdr>
                    </w:div>
                    <w:div w:id="233397497">
                      <w:marLeft w:val="0"/>
                      <w:marRight w:val="0"/>
                      <w:marTop w:val="0"/>
                      <w:marBottom w:val="0"/>
                      <w:divBdr>
                        <w:top w:val="none" w:sz="0" w:space="0" w:color="auto"/>
                        <w:left w:val="none" w:sz="0" w:space="0" w:color="auto"/>
                        <w:bottom w:val="none" w:sz="0" w:space="0" w:color="auto"/>
                        <w:right w:val="none" w:sz="0" w:space="0" w:color="auto"/>
                      </w:divBdr>
                    </w:div>
                    <w:div w:id="233397498">
                      <w:marLeft w:val="0"/>
                      <w:marRight w:val="0"/>
                      <w:marTop w:val="0"/>
                      <w:marBottom w:val="0"/>
                      <w:divBdr>
                        <w:top w:val="none" w:sz="0" w:space="0" w:color="auto"/>
                        <w:left w:val="none" w:sz="0" w:space="0" w:color="auto"/>
                        <w:bottom w:val="none" w:sz="0" w:space="0" w:color="auto"/>
                        <w:right w:val="none" w:sz="0" w:space="0" w:color="auto"/>
                      </w:divBdr>
                    </w:div>
                    <w:div w:id="233397499">
                      <w:marLeft w:val="0"/>
                      <w:marRight w:val="0"/>
                      <w:marTop w:val="0"/>
                      <w:marBottom w:val="0"/>
                      <w:divBdr>
                        <w:top w:val="none" w:sz="0" w:space="0" w:color="auto"/>
                        <w:left w:val="none" w:sz="0" w:space="0" w:color="auto"/>
                        <w:bottom w:val="none" w:sz="0" w:space="0" w:color="auto"/>
                        <w:right w:val="none" w:sz="0" w:space="0" w:color="auto"/>
                      </w:divBdr>
                    </w:div>
                    <w:div w:id="233397501">
                      <w:marLeft w:val="0"/>
                      <w:marRight w:val="0"/>
                      <w:marTop w:val="0"/>
                      <w:marBottom w:val="0"/>
                      <w:divBdr>
                        <w:top w:val="none" w:sz="0" w:space="0" w:color="auto"/>
                        <w:left w:val="none" w:sz="0" w:space="0" w:color="auto"/>
                        <w:bottom w:val="none" w:sz="0" w:space="0" w:color="auto"/>
                        <w:right w:val="none" w:sz="0" w:space="0" w:color="auto"/>
                      </w:divBdr>
                    </w:div>
                    <w:div w:id="233397502">
                      <w:marLeft w:val="0"/>
                      <w:marRight w:val="0"/>
                      <w:marTop w:val="0"/>
                      <w:marBottom w:val="0"/>
                      <w:divBdr>
                        <w:top w:val="none" w:sz="0" w:space="0" w:color="auto"/>
                        <w:left w:val="none" w:sz="0" w:space="0" w:color="auto"/>
                        <w:bottom w:val="none" w:sz="0" w:space="0" w:color="auto"/>
                        <w:right w:val="none" w:sz="0" w:space="0" w:color="auto"/>
                      </w:divBdr>
                    </w:div>
                    <w:div w:id="233397503">
                      <w:marLeft w:val="0"/>
                      <w:marRight w:val="0"/>
                      <w:marTop w:val="0"/>
                      <w:marBottom w:val="0"/>
                      <w:divBdr>
                        <w:top w:val="none" w:sz="0" w:space="0" w:color="auto"/>
                        <w:left w:val="none" w:sz="0" w:space="0" w:color="auto"/>
                        <w:bottom w:val="none" w:sz="0" w:space="0" w:color="auto"/>
                        <w:right w:val="none" w:sz="0" w:space="0" w:color="auto"/>
                      </w:divBdr>
                    </w:div>
                    <w:div w:id="233397505">
                      <w:marLeft w:val="0"/>
                      <w:marRight w:val="0"/>
                      <w:marTop w:val="0"/>
                      <w:marBottom w:val="0"/>
                      <w:divBdr>
                        <w:top w:val="none" w:sz="0" w:space="0" w:color="auto"/>
                        <w:left w:val="none" w:sz="0" w:space="0" w:color="auto"/>
                        <w:bottom w:val="none" w:sz="0" w:space="0" w:color="auto"/>
                        <w:right w:val="none" w:sz="0" w:space="0" w:color="auto"/>
                      </w:divBdr>
                    </w:div>
                    <w:div w:id="233397507">
                      <w:marLeft w:val="0"/>
                      <w:marRight w:val="0"/>
                      <w:marTop w:val="0"/>
                      <w:marBottom w:val="0"/>
                      <w:divBdr>
                        <w:top w:val="none" w:sz="0" w:space="0" w:color="auto"/>
                        <w:left w:val="none" w:sz="0" w:space="0" w:color="auto"/>
                        <w:bottom w:val="none" w:sz="0" w:space="0" w:color="auto"/>
                        <w:right w:val="none" w:sz="0" w:space="0" w:color="auto"/>
                      </w:divBdr>
                    </w:div>
                    <w:div w:id="233397508">
                      <w:marLeft w:val="0"/>
                      <w:marRight w:val="0"/>
                      <w:marTop w:val="0"/>
                      <w:marBottom w:val="0"/>
                      <w:divBdr>
                        <w:top w:val="none" w:sz="0" w:space="0" w:color="auto"/>
                        <w:left w:val="none" w:sz="0" w:space="0" w:color="auto"/>
                        <w:bottom w:val="none" w:sz="0" w:space="0" w:color="auto"/>
                        <w:right w:val="none" w:sz="0" w:space="0" w:color="auto"/>
                      </w:divBdr>
                    </w:div>
                    <w:div w:id="233397509">
                      <w:marLeft w:val="0"/>
                      <w:marRight w:val="0"/>
                      <w:marTop w:val="0"/>
                      <w:marBottom w:val="0"/>
                      <w:divBdr>
                        <w:top w:val="none" w:sz="0" w:space="0" w:color="auto"/>
                        <w:left w:val="none" w:sz="0" w:space="0" w:color="auto"/>
                        <w:bottom w:val="none" w:sz="0" w:space="0" w:color="auto"/>
                        <w:right w:val="none" w:sz="0" w:space="0" w:color="auto"/>
                      </w:divBdr>
                    </w:div>
                    <w:div w:id="233397511">
                      <w:marLeft w:val="0"/>
                      <w:marRight w:val="0"/>
                      <w:marTop w:val="0"/>
                      <w:marBottom w:val="0"/>
                      <w:divBdr>
                        <w:top w:val="none" w:sz="0" w:space="0" w:color="auto"/>
                        <w:left w:val="none" w:sz="0" w:space="0" w:color="auto"/>
                        <w:bottom w:val="none" w:sz="0" w:space="0" w:color="auto"/>
                        <w:right w:val="none" w:sz="0" w:space="0" w:color="auto"/>
                      </w:divBdr>
                    </w:div>
                    <w:div w:id="233397514">
                      <w:marLeft w:val="0"/>
                      <w:marRight w:val="0"/>
                      <w:marTop w:val="0"/>
                      <w:marBottom w:val="0"/>
                      <w:divBdr>
                        <w:top w:val="none" w:sz="0" w:space="0" w:color="auto"/>
                        <w:left w:val="none" w:sz="0" w:space="0" w:color="auto"/>
                        <w:bottom w:val="none" w:sz="0" w:space="0" w:color="auto"/>
                        <w:right w:val="none" w:sz="0" w:space="0" w:color="auto"/>
                      </w:divBdr>
                    </w:div>
                    <w:div w:id="233397515">
                      <w:marLeft w:val="0"/>
                      <w:marRight w:val="0"/>
                      <w:marTop w:val="0"/>
                      <w:marBottom w:val="0"/>
                      <w:divBdr>
                        <w:top w:val="none" w:sz="0" w:space="0" w:color="auto"/>
                        <w:left w:val="none" w:sz="0" w:space="0" w:color="auto"/>
                        <w:bottom w:val="none" w:sz="0" w:space="0" w:color="auto"/>
                        <w:right w:val="none" w:sz="0" w:space="0" w:color="auto"/>
                      </w:divBdr>
                    </w:div>
                    <w:div w:id="233397516">
                      <w:marLeft w:val="0"/>
                      <w:marRight w:val="0"/>
                      <w:marTop w:val="0"/>
                      <w:marBottom w:val="0"/>
                      <w:divBdr>
                        <w:top w:val="none" w:sz="0" w:space="0" w:color="auto"/>
                        <w:left w:val="none" w:sz="0" w:space="0" w:color="auto"/>
                        <w:bottom w:val="none" w:sz="0" w:space="0" w:color="auto"/>
                        <w:right w:val="none" w:sz="0" w:space="0" w:color="auto"/>
                      </w:divBdr>
                    </w:div>
                    <w:div w:id="233397517">
                      <w:marLeft w:val="0"/>
                      <w:marRight w:val="0"/>
                      <w:marTop w:val="0"/>
                      <w:marBottom w:val="0"/>
                      <w:divBdr>
                        <w:top w:val="none" w:sz="0" w:space="0" w:color="auto"/>
                        <w:left w:val="none" w:sz="0" w:space="0" w:color="auto"/>
                        <w:bottom w:val="none" w:sz="0" w:space="0" w:color="auto"/>
                        <w:right w:val="none" w:sz="0" w:space="0" w:color="auto"/>
                      </w:divBdr>
                    </w:div>
                    <w:div w:id="233397518">
                      <w:marLeft w:val="0"/>
                      <w:marRight w:val="0"/>
                      <w:marTop w:val="0"/>
                      <w:marBottom w:val="0"/>
                      <w:divBdr>
                        <w:top w:val="none" w:sz="0" w:space="0" w:color="auto"/>
                        <w:left w:val="none" w:sz="0" w:space="0" w:color="auto"/>
                        <w:bottom w:val="none" w:sz="0" w:space="0" w:color="auto"/>
                        <w:right w:val="none" w:sz="0" w:space="0" w:color="auto"/>
                      </w:divBdr>
                    </w:div>
                    <w:div w:id="233397519">
                      <w:marLeft w:val="0"/>
                      <w:marRight w:val="0"/>
                      <w:marTop w:val="0"/>
                      <w:marBottom w:val="0"/>
                      <w:divBdr>
                        <w:top w:val="none" w:sz="0" w:space="0" w:color="auto"/>
                        <w:left w:val="none" w:sz="0" w:space="0" w:color="auto"/>
                        <w:bottom w:val="none" w:sz="0" w:space="0" w:color="auto"/>
                        <w:right w:val="none" w:sz="0" w:space="0" w:color="auto"/>
                      </w:divBdr>
                    </w:div>
                    <w:div w:id="233397522">
                      <w:marLeft w:val="0"/>
                      <w:marRight w:val="0"/>
                      <w:marTop w:val="0"/>
                      <w:marBottom w:val="0"/>
                      <w:divBdr>
                        <w:top w:val="none" w:sz="0" w:space="0" w:color="auto"/>
                        <w:left w:val="none" w:sz="0" w:space="0" w:color="auto"/>
                        <w:bottom w:val="none" w:sz="0" w:space="0" w:color="auto"/>
                        <w:right w:val="none" w:sz="0" w:space="0" w:color="auto"/>
                      </w:divBdr>
                    </w:div>
                    <w:div w:id="233397524">
                      <w:marLeft w:val="0"/>
                      <w:marRight w:val="0"/>
                      <w:marTop w:val="0"/>
                      <w:marBottom w:val="0"/>
                      <w:divBdr>
                        <w:top w:val="none" w:sz="0" w:space="0" w:color="auto"/>
                        <w:left w:val="none" w:sz="0" w:space="0" w:color="auto"/>
                        <w:bottom w:val="none" w:sz="0" w:space="0" w:color="auto"/>
                        <w:right w:val="none" w:sz="0" w:space="0" w:color="auto"/>
                      </w:divBdr>
                    </w:div>
                    <w:div w:id="233397525">
                      <w:marLeft w:val="0"/>
                      <w:marRight w:val="0"/>
                      <w:marTop w:val="0"/>
                      <w:marBottom w:val="0"/>
                      <w:divBdr>
                        <w:top w:val="none" w:sz="0" w:space="0" w:color="auto"/>
                        <w:left w:val="none" w:sz="0" w:space="0" w:color="auto"/>
                        <w:bottom w:val="none" w:sz="0" w:space="0" w:color="auto"/>
                        <w:right w:val="none" w:sz="0" w:space="0" w:color="auto"/>
                      </w:divBdr>
                    </w:div>
                    <w:div w:id="233397526">
                      <w:marLeft w:val="0"/>
                      <w:marRight w:val="0"/>
                      <w:marTop w:val="0"/>
                      <w:marBottom w:val="0"/>
                      <w:divBdr>
                        <w:top w:val="none" w:sz="0" w:space="0" w:color="auto"/>
                        <w:left w:val="none" w:sz="0" w:space="0" w:color="auto"/>
                        <w:bottom w:val="none" w:sz="0" w:space="0" w:color="auto"/>
                        <w:right w:val="none" w:sz="0" w:space="0" w:color="auto"/>
                      </w:divBdr>
                    </w:div>
                    <w:div w:id="233397527">
                      <w:marLeft w:val="0"/>
                      <w:marRight w:val="0"/>
                      <w:marTop w:val="0"/>
                      <w:marBottom w:val="0"/>
                      <w:divBdr>
                        <w:top w:val="none" w:sz="0" w:space="0" w:color="auto"/>
                        <w:left w:val="none" w:sz="0" w:space="0" w:color="auto"/>
                        <w:bottom w:val="none" w:sz="0" w:space="0" w:color="auto"/>
                        <w:right w:val="none" w:sz="0" w:space="0" w:color="auto"/>
                      </w:divBdr>
                    </w:div>
                    <w:div w:id="233397528">
                      <w:marLeft w:val="0"/>
                      <w:marRight w:val="0"/>
                      <w:marTop w:val="0"/>
                      <w:marBottom w:val="0"/>
                      <w:divBdr>
                        <w:top w:val="none" w:sz="0" w:space="0" w:color="auto"/>
                        <w:left w:val="none" w:sz="0" w:space="0" w:color="auto"/>
                        <w:bottom w:val="none" w:sz="0" w:space="0" w:color="auto"/>
                        <w:right w:val="none" w:sz="0" w:space="0" w:color="auto"/>
                      </w:divBdr>
                    </w:div>
                    <w:div w:id="233397529">
                      <w:marLeft w:val="0"/>
                      <w:marRight w:val="0"/>
                      <w:marTop w:val="0"/>
                      <w:marBottom w:val="0"/>
                      <w:divBdr>
                        <w:top w:val="none" w:sz="0" w:space="0" w:color="auto"/>
                        <w:left w:val="none" w:sz="0" w:space="0" w:color="auto"/>
                        <w:bottom w:val="none" w:sz="0" w:space="0" w:color="auto"/>
                        <w:right w:val="none" w:sz="0" w:space="0" w:color="auto"/>
                      </w:divBdr>
                    </w:div>
                    <w:div w:id="233397530">
                      <w:marLeft w:val="0"/>
                      <w:marRight w:val="0"/>
                      <w:marTop w:val="0"/>
                      <w:marBottom w:val="0"/>
                      <w:divBdr>
                        <w:top w:val="none" w:sz="0" w:space="0" w:color="auto"/>
                        <w:left w:val="none" w:sz="0" w:space="0" w:color="auto"/>
                        <w:bottom w:val="none" w:sz="0" w:space="0" w:color="auto"/>
                        <w:right w:val="none" w:sz="0" w:space="0" w:color="auto"/>
                      </w:divBdr>
                    </w:div>
                    <w:div w:id="233397531">
                      <w:marLeft w:val="0"/>
                      <w:marRight w:val="0"/>
                      <w:marTop w:val="0"/>
                      <w:marBottom w:val="0"/>
                      <w:divBdr>
                        <w:top w:val="none" w:sz="0" w:space="0" w:color="auto"/>
                        <w:left w:val="none" w:sz="0" w:space="0" w:color="auto"/>
                        <w:bottom w:val="none" w:sz="0" w:space="0" w:color="auto"/>
                        <w:right w:val="none" w:sz="0" w:space="0" w:color="auto"/>
                      </w:divBdr>
                    </w:div>
                    <w:div w:id="233397532">
                      <w:marLeft w:val="0"/>
                      <w:marRight w:val="0"/>
                      <w:marTop w:val="0"/>
                      <w:marBottom w:val="0"/>
                      <w:divBdr>
                        <w:top w:val="none" w:sz="0" w:space="0" w:color="auto"/>
                        <w:left w:val="none" w:sz="0" w:space="0" w:color="auto"/>
                        <w:bottom w:val="none" w:sz="0" w:space="0" w:color="auto"/>
                        <w:right w:val="none" w:sz="0" w:space="0" w:color="auto"/>
                      </w:divBdr>
                    </w:div>
                    <w:div w:id="233397533">
                      <w:marLeft w:val="0"/>
                      <w:marRight w:val="0"/>
                      <w:marTop w:val="0"/>
                      <w:marBottom w:val="0"/>
                      <w:divBdr>
                        <w:top w:val="none" w:sz="0" w:space="0" w:color="auto"/>
                        <w:left w:val="none" w:sz="0" w:space="0" w:color="auto"/>
                        <w:bottom w:val="none" w:sz="0" w:space="0" w:color="auto"/>
                        <w:right w:val="none" w:sz="0" w:space="0" w:color="auto"/>
                      </w:divBdr>
                    </w:div>
                    <w:div w:id="233397534">
                      <w:marLeft w:val="0"/>
                      <w:marRight w:val="0"/>
                      <w:marTop w:val="0"/>
                      <w:marBottom w:val="0"/>
                      <w:divBdr>
                        <w:top w:val="none" w:sz="0" w:space="0" w:color="auto"/>
                        <w:left w:val="none" w:sz="0" w:space="0" w:color="auto"/>
                        <w:bottom w:val="none" w:sz="0" w:space="0" w:color="auto"/>
                        <w:right w:val="none" w:sz="0" w:space="0" w:color="auto"/>
                      </w:divBdr>
                    </w:div>
                    <w:div w:id="233397536">
                      <w:marLeft w:val="0"/>
                      <w:marRight w:val="0"/>
                      <w:marTop w:val="0"/>
                      <w:marBottom w:val="0"/>
                      <w:divBdr>
                        <w:top w:val="none" w:sz="0" w:space="0" w:color="auto"/>
                        <w:left w:val="none" w:sz="0" w:space="0" w:color="auto"/>
                        <w:bottom w:val="none" w:sz="0" w:space="0" w:color="auto"/>
                        <w:right w:val="none" w:sz="0" w:space="0" w:color="auto"/>
                      </w:divBdr>
                    </w:div>
                    <w:div w:id="233397537">
                      <w:marLeft w:val="0"/>
                      <w:marRight w:val="0"/>
                      <w:marTop w:val="0"/>
                      <w:marBottom w:val="0"/>
                      <w:divBdr>
                        <w:top w:val="none" w:sz="0" w:space="0" w:color="auto"/>
                        <w:left w:val="none" w:sz="0" w:space="0" w:color="auto"/>
                        <w:bottom w:val="none" w:sz="0" w:space="0" w:color="auto"/>
                        <w:right w:val="none" w:sz="0" w:space="0" w:color="auto"/>
                      </w:divBdr>
                    </w:div>
                    <w:div w:id="233397538">
                      <w:marLeft w:val="0"/>
                      <w:marRight w:val="0"/>
                      <w:marTop w:val="0"/>
                      <w:marBottom w:val="0"/>
                      <w:divBdr>
                        <w:top w:val="none" w:sz="0" w:space="0" w:color="auto"/>
                        <w:left w:val="none" w:sz="0" w:space="0" w:color="auto"/>
                        <w:bottom w:val="none" w:sz="0" w:space="0" w:color="auto"/>
                        <w:right w:val="none" w:sz="0" w:space="0" w:color="auto"/>
                      </w:divBdr>
                    </w:div>
                    <w:div w:id="233397539">
                      <w:marLeft w:val="0"/>
                      <w:marRight w:val="0"/>
                      <w:marTop w:val="0"/>
                      <w:marBottom w:val="0"/>
                      <w:divBdr>
                        <w:top w:val="none" w:sz="0" w:space="0" w:color="auto"/>
                        <w:left w:val="none" w:sz="0" w:space="0" w:color="auto"/>
                        <w:bottom w:val="none" w:sz="0" w:space="0" w:color="auto"/>
                        <w:right w:val="none" w:sz="0" w:space="0" w:color="auto"/>
                      </w:divBdr>
                    </w:div>
                    <w:div w:id="233397540">
                      <w:marLeft w:val="0"/>
                      <w:marRight w:val="0"/>
                      <w:marTop w:val="0"/>
                      <w:marBottom w:val="0"/>
                      <w:divBdr>
                        <w:top w:val="none" w:sz="0" w:space="0" w:color="auto"/>
                        <w:left w:val="none" w:sz="0" w:space="0" w:color="auto"/>
                        <w:bottom w:val="none" w:sz="0" w:space="0" w:color="auto"/>
                        <w:right w:val="none" w:sz="0" w:space="0" w:color="auto"/>
                      </w:divBdr>
                    </w:div>
                    <w:div w:id="233397541">
                      <w:marLeft w:val="0"/>
                      <w:marRight w:val="0"/>
                      <w:marTop w:val="0"/>
                      <w:marBottom w:val="0"/>
                      <w:divBdr>
                        <w:top w:val="none" w:sz="0" w:space="0" w:color="auto"/>
                        <w:left w:val="none" w:sz="0" w:space="0" w:color="auto"/>
                        <w:bottom w:val="none" w:sz="0" w:space="0" w:color="auto"/>
                        <w:right w:val="none" w:sz="0" w:space="0" w:color="auto"/>
                      </w:divBdr>
                    </w:div>
                    <w:div w:id="233397542">
                      <w:marLeft w:val="0"/>
                      <w:marRight w:val="0"/>
                      <w:marTop w:val="0"/>
                      <w:marBottom w:val="0"/>
                      <w:divBdr>
                        <w:top w:val="none" w:sz="0" w:space="0" w:color="auto"/>
                        <w:left w:val="none" w:sz="0" w:space="0" w:color="auto"/>
                        <w:bottom w:val="none" w:sz="0" w:space="0" w:color="auto"/>
                        <w:right w:val="none" w:sz="0" w:space="0" w:color="auto"/>
                      </w:divBdr>
                    </w:div>
                    <w:div w:id="233397543">
                      <w:marLeft w:val="0"/>
                      <w:marRight w:val="0"/>
                      <w:marTop w:val="0"/>
                      <w:marBottom w:val="0"/>
                      <w:divBdr>
                        <w:top w:val="none" w:sz="0" w:space="0" w:color="auto"/>
                        <w:left w:val="none" w:sz="0" w:space="0" w:color="auto"/>
                        <w:bottom w:val="none" w:sz="0" w:space="0" w:color="auto"/>
                        <w:right w:val="none" w:sz="0" w:space="0" w:color="auto"/>
                      </w:divBdr>
                    </w:div>
                    <w:div w:id="233397544">
                      <w:marLeft w:val="0"/>
                      <w:marRight w:val="0"/>
                      <w:marTop w:val="0"/>
                      <w:marBottom w:val="0"/>
                      <w:divBdr>
                        <w:top w:val="none" w:sz="0" w:space="0" w:color="auto"/>
                        <w:left w:val="none" w:sz="0" w:space="0" w:color="auto"/>
                        <w:bottom w:val="none" w:sz="0" w:space="0" w:color="auto"/>
                        <w:right w:val="none" w:sz="0" w:space="0" w:color="auto"/>
                      </w:divBdr>
                    </w:div>
                    <w:div w:id="233397545">
                      <w:marLeft w:val="0"/>
                      <w:marRight w:val="0"/>
                      <w:marTop w:val="0"/>
                      <w:marBottom w:val="0"/>
                      <w:divBdr>
                        <w:top w:val="none" w:sz="0" w:space="0" w:color="auto"/>
                        <w:left w:val="none" w:sz="0" w:space="0" w:color="auto"/>
                        <w:bottom w:val="none" w:sz="0" w:space="0" w:color="auto"/>
                        <w:right w:val="none" w:sz="0" w:space="0" w:color="auto"/>
                      </w:divBdr>
                    </w:div>
                    <w:div w:id="233397546">
                      <w:marLeft w:val="0"/>
                      <w:marRight w:val="0"/>
                      <w:marTop w:val="0"/>
                      <w:marBottom w:val="0"/>
                      <w:divBdr>
                        <w:top w:val="none" w:sz="0" w:space="0" w:color="auto"/>
                        <w:left w:val="none" w:sz="0" w:space="0" w:color="auto"/>
                        <w:bottom w:val="none" w:sz="0" w:space="0" w:color="auto"/>
                        <w:right w:val="none" w:sz="0" w:space="0" w:color="auto"/>
                      </w:divBdr>
                    </w:div>
                    <w:div w:id="233397547">
                      <w:marLeft w:val="0"/>
                      <w:marRight w:val="0"/>
                      <w:marTop w:val="0"/>
                      <w:marBottom w:val="0"/>
                      <w:divBdr>
                        <w:top w:val="none" w:sz="0" w:space="0" w:color="auto"/>
                        <w:left w:val="none" w:sz="0" w:space="0" w:color="auto"/>
                        <w:bottom w:val="none" w:sz="0" w:space="0" w:color="auto"/>
                        <w:right w:val="none" w:sz="0" w:space="0" w:color="auto"/>
                      </w:divBdr>
                    </w:div>
                    <w:div w:id="233397548">
                      <w:marLeft w:val="0"/>
                      <w:marRight w:val="0"/>
                      <w:marTop w:val="0"/>
                      <w:marBottom w:val="0"/>
                      <w:divBdr>
                        <w:top w:val="none" w:sz="0" w:space="0" w:color="auto"/>
                        <w:left w:val="none" w:sz="0" w:space="0" w:color="auto"/>
                        <w:bottom w:val="none" w:sz="0" w:space="0" w:color="auto"/>
                        <w:right w:val="none" w:sz="0" w:space="0" w:color="auto"/>
                      </w:divBdr>
                    </w:div>
                    <w:div w:id="233397551">
                      <w:marLeft w:val="0"/>
                      <w:marRight w:val="0"/>
                      <w:marTop w:val="0"/>
                      <w:marBottom w:val="0"/>
                      <w:divBdr>
                        <w:top w:val="none" w:sz="0" w:space="0" w:color="auto"/>
                        <w:left w:val="none" w:sz="0" w:space="0" w:color="auto"/>
                        <w:bottom w:val="none" w:sz="0" w:space="0" w:color="auto"/>
                        <w:right w:val="none" w:sz="0" w:space="0" w:color="auto"/>
                      </w:divBdr>
                    </w:div>
                    <w:div w:id="233397553">
                      <w:marLeft w:val="0"/>
                      <w:marRight w:val="0"/>
                      <w:marTop w:val="0"/>
                      <w:marBottom w:val="0"/>
                      <w:divBdr>
                        <w:top w:val="none" w:sz="0" w:space="0" w:color="auto"/>
                        <w:left w:val="none" w:sz="0" w:space="0" w:color="auto"/>
                        <w:bottom w:val="none" w:sz="0" w:space="0" w:color="auto"/>
                        <w:right w:val="none" w:sz="0" w:space="0" w:color="auto"/>
                      </w:divBdr>
                    </w:div>
                    <w:div w:id="233397554">
                      <w:marLeft w:val="0"/>
                      <w:marRight w:val="0"/>
                      <w:marTop w:val="0"/>
                      <w:marBottom w:val="0"/>
                      <w:divBdr>
                        <w:top w:val="none" w:sz="0" w:space="0" w:color="auto"/>
                        <w:left w:val="none" w:sz="0" w:space="0" w:color="auto"/>
                        <w:bottom w:val="none" w:sz="0" w:space="0" w:color="auto"/>
                        <w:right w:val="none" w:sz="0" w:space="0" w:color="auto"/>
                      </w:divBdr>
                    </w:div>
                    <w:div w:id="233397555">
                      <w:marLeft w:val="0"/>
                      <w:marRight w:val="0"/>
                      <w:marTop w:val="0"/>
                      <w:marBottom w:val="0"/>
                      <w:divBdr>
                        <w:top w:val="none" w:sz="0" w:space="0" w:color="auto"/>
                        <w:left w:val="none" w:sz="0" w:space="0" w:color="auto"/>
                        <w:bottom w:val="none" w:sz="0" w:space="0" w:color="auto"/>
                        <w:right w:val="none" w:sz="0" w:space="0" w:color="auto"/>
                      </w:divBdr>
                    </w:div>
                    <w:div w:id="233397557">
                      <w:marLeft w:val="0"/>
                      <w:marRight w:val="0"/>
                      <w:marTop w:val="0"/>
                      <w:marBottom w:val="0"/>
                      <w:divBdr>
                        <w:top w:val="none" w:sz="0" w:space="0" w:color="auto"/>
                        <w:left w:val="none" w:sz="0" w:space="0" w:color="auto"/>
                        <w:bottom w:val="none" w:sz="0" w:space="0" w:color="auto"/>
                        <w:right w:val="none" w:sz="0" w:space="0" w:color="auto"/>
                      </w:divBdr>
                    </w:div>
                    <w:div w:id="233397558">
                      <w:marLeft w:val="0"/>
                      <w:marRight w:val="0"/>
                      <w:marTop w:val="0"/>
                      <w:marBottom w:val="0"/>
                      <w:divBdr>
                        <w:top w:val="none" w:sz="0" w:space="0" w:color="auto"/>
                        <w:left w:val="none" w:sz="0" w:space="0" w:color="auto"/>
                        <w:bottom w:val="none" w:sz="0" w:space="0" w:color="auto"/>
                        <w:right w:val="none" w:sz="0" w:space="0" w:color="auto"/>
                      </w:divBdr>
                    </w:div>
                    <w:div w:id="233397559">
                      <w:marLeft w:val="0"/>
                      <w:marRight w:val="0"/>
                      <w:marTop w:val="0"/>
                      <w:marBottom w:val="0"/>
                      <w:divBdr>
                        <w:top w:val="none" w:sz="0" w:space="0" w:color="auto"/>
                        <w:left w:val="none" w:sz="0" w:space="0" w:color="auto"/>
                        <w:bottom w:val="none" w:sz="0" w:space="0" w:color="auto"/>
                        <w:right w:val="none" w:sz="0" w:space="0" w:color="auto"/>
                      </w:divBdr>
                    </w:div>
                    <w:div w:id="233397560">
                      <w:marLeft w:val="0"/>
                      <w:marRight w:val="0"/>
                      <w:marTop w:val="0"/>
                      <w:marBottom w:val="0"/>
                      <w:divBdr>
                        <w:top w:val="none" w:sz="0" w:space="0" w:color="auto"/>
                        <w:left w:val="none" w:sz="0" w:space="0" w:color="auto"/>
                        <w:bottom w:val="none" w:sz="0" w:space="0" w:color="auto"/>
                        <w:right w:val="none" w:sz="0" w:space="0" w:color="auto"/>
                      </w:divBdr>
                    </w:div>
                    <w:div w:id="233397561">
                      <w:marLeft w:val="0"/>
                      <w:marRight w:val="0"/>
                      <w:marTop w:val="0"/>
                      <w:marBottom w:val="0"/>
                      <w:divBdr>
                        <w:top w:val="none" w:sz="0" w:space="0" w:color="auto"/>
                        <w:left w:val="none" w:sz="0" w:space="0" w:color="auto"/>
                        <w:bottom w:val="none" w:sz="0" w:space="0" w:color="auto"/>
                        <w:right w:val="none" w:sz="0" w:space="0" w:color="auto"/>
                      </w:divBdr>
                    </w:div>
                    <w:div w:id="233397562">
                      <w:marLeft w:val="0"/>
                      <w:marRight w:val="0"/>
                      <w:marTop w:val="0"/>
                      <w:marBottom w:val="0"/>
                      <w:divBdr>
                        <w:top w:val="none" w:sz="0" w:space="0" w:color="auto"/>
                        <w:left w:val="none" w:sz="0" w:space="0" w:color="auto"/>
                        <w:bottom w:val="none" w:sz="0" w:space="0" w:color="auto"/>
                        <w:right w:val="none" w:sz="0" w:space="0" w:color="auto"/>
                      </w:divBdr>
                    </w:div>
                    <w:div w:id="233397563">
                      <w:marLeft w:val="0"/>
                      <w:marRight w:val="0"/>
                      <w:marTop w:val="0"/>
                      <w:marBottom w:val="0"/>
                      <w:divBdr>
                        <w:top w:val="none" w:sz="0" w:space="0" w:color="auto"/>
                        <w:left w:val="none" w:sz="0" w:space="0" w:color="auto"/>
                        <w:bottom w:val="none" w:sz="0" w:space="0" w:color="auto"/>
                        <w:right w:val="none" w:sz="0" w:space="0" w:color="auto"/>
                      </w:divBdr>
                    </w:div>
                    <w:div w:id="233397564">
                      <w:marLeft w:val="0"/>
                      <w:marRight w:val="0"/>
                      <w:marTop w:val="0"/>
                      <w:marBottom w:val="0"/>
                      <w:divBdr>
                        <w:top w:val="none" w:sz="0" w:space="0" w:color="auto"/>
                        <w:left w:val="none" w:sz="0" w:space="0" w:color="auto"/>
                        <w:bottom w:val="none" w:sz="0" w:space="0" w:color="auto"/>
                        <w:right w:val="none" w:sz="0" w:space="0" w:color="auto"/>
                      </w:divBdr>
                    </w:div>
                    <w:div w:id="233397565">
                      <w:marLeft w:val="0"/>
                      <w:marRight w:val="0"/>
                      <w:marTop w:val="0"/>
                      <w:marBottom w:val="0"/>
                      <w:divBdr>
                        <w:top w:val="none" w:sz="0" w:space="0" w:color="auto"/>
                        <w:left w:val="none" w:sz="0" w:space="0" w:color="auto"/>
                        <w:bottom w:val="none" w:sz="0" w:space="0" w:color="auto"/>
                        <w:right w:val="none" w:sz="0" w:space="0" w:color="auto"/>
                      </w:divBdr>
                    </w:div>
                    <w:div w:id="233397567">
                      <w:marLeft w:val="0"/>
                      <w:marRight w:val="0"/>
                      <w:marTop w:val="0"/>
                      <w:marBottom w:val="0"/>
                      <w:divBdr>
                        <w:top w:val="none" w:sz="0" w:space="0" w:color="auto"/>
                        <w:left w:val="none" w:sz="0" w:space="0" w:color="auto"/>
                        <w:bottom w:val="none" w:sz="0" w:space="0" w:color="auto"/>
                        <w:right w:val="none" w:sz="0" w:space="0" w:color="auto"/>
                      </w:divBdr>
                    </w:div>
                    <w:div w:id="233397568">
                      <w:marLeft w:val="0"/>
                      <w:marRight w:val="0"/>
                      <w:marTop w:val="0"/>
                      <w:marBottom w:val="0"/>
                      <w:divBdr>
                        <w:top w:val="none" w:sz="0" w:space="0" w:color="auto"/>
                        <w:left w:val="none" w:sz="0" w:space="0" w:color="auto"/>
                        <w:bottom w:val="none" w:sz="0" w:space="0" w:color="auto"/>
                        <w:right w:val="none" w:sz="0" w:space="0" w:color="auto"/>
                      </w:divBdr>
                    </w:div>
                    <w:div w:id="233397569">
                      <w:marLeft w:val="0"/>
                      <w:marRight w:val="0"/>
                      <w:marTop w:val="0"/>
                      <w:marBottom w:val="0"/>
                      <w:divBdr>
                        <w:top w:val="none" w:sz="0" w:space="0" w:color="auto"/>
                        <w:left w:val="none" w:sz="0" w:space="0" w:color="auto"/>
                        <w:bottom w:val="none" w:sz="0" w:space="0" w:color="auto"/>
                        <w:right w:val="none" w:sz="0" w:space="0" w:color="auto"/>
                      </w:divBdr>
                    </w:div>
                    <w:div w:id="233397570">
                      <w:marLeft w:val="0"/>
                      <w:marRight w:val="0"/>
                      <w:marTop w:val="0"/>
                      <w:marBottom w:val="0"/>
                      <w:divBdr>
                        <w:top w:val="none" w:sz="0" w:space="0" w:color="auto"/>
                        <w:left w:val="none" w:sz="0" w:space="0" w:color="auto"/>
                        <w:bottom w:val="none" w:sz="0" w:space="0" w:color="auto"/>
                        <w:right w:val="none" w:sz="0" w:space="0" w:color="auto"/>
                      </w:divBdr>
                    </w:div>
                    <w:div w:id="233397571">
                      <w:marLeft w:val="0"/>
                      <w:marRight w:val="0"/>
                      <w:marTop w:val="0"/>
                      <w:marBottom w:val="0"/>
                      <w:divBdr>
                        <w:top w:val="none" w:sz="0" w:space="0" w:color="auto"/>
                        <w:left w:val="none" w:sz="0" w:space="0" w:color="auto"/>
                        <w:bottom w:val="none" w:sz="0" w:space="0" w:color="auto"/>
                        <w:right w:val="none" w:sz="0" w:space="0" w:color="auto"/>
                      </w:divBdr>
                    </w:div>
                    <w:div w:id="233397572">
                      <w:marLeft w:val="0"/>
                      <w:marRight w:val="0"/>
                      <w:marTop w:val="0"/>
                      <w:marBottom w:val="0"/>
                      <w:divBdr>
                        <w:top w:val="none" w:sz="0" w:space="0" w:color="auto"/>
                        <w:left w:val="none" w:sz="0" w:space="0" w:color="auto"/>
                        <w:bottom w:val="none" w:sz="0" w:space="0" w:color="auto"/>
                        <w:right w:val="none" w:sz="0" w:space="0" w:color="auto"/>
                      </w:divBdr>
                    </w:div>
                    <w:div w:id="233397573">
                      <w:marLeft w:val="0"/>
                      <w:marRight w:val="0"/>
                      <w:marTop w:val="0"/>
                      <w:marBottom w:val="0"/>
                      <w:divBdr>
                        <w:top w:val="none" w:sz="0" w:space="0" w:color="auto"/>
                        <w:left w:val="none" w:sz="0" w:space="0" w:color="auto"/>
                        <w:bottom w:val="none" w:sz="0" w:space="0" w:color="auto"/>
                        <w:right w:val="none" w:sz="0" w:space="0" w:color="auto"/>
                      </w:divBdr>
                    </w:div>
                    <w:div w:id="233397574">
                      <w:marLeft w:val="0"/>
                      <w:marRight w:val="0"/>
                      <w:marTop w:val="0"/>
                      <w:marBottom w:val="0"/>
                      <w:divBdr>
                        <w:top w:val="none" w:sz="0" w:space="0" w:color="auto"/>
                        <w:left w:val="none" w:sz="0" w:space="0" w:color="auto"/>
                        <w:bottom w:val="none" w:sz="0" w:space="0" w:color="auto"/>
                        <w:right w:val="none" w:sz="0" w:space="0" w:color="auto"/>
                      </w:divBdr>
                    </w:div>
                    <w:div w:id="233397576">
                      <w:marLeft w:val="0"/>
                      <w:marRight w:val="0"/>
                      <w:marTop w:val="0"/>
                      <w:marBottom w:val="0"/>
                      <w:divBdr>
                        <w:top w:val="none" w:sz="0" w:space="0" w:color="auto"/>
                        <w:left w:val="none" w:sz="0" w:space="0" w:color="auto"/>
                        <w:bottom w:val="none" w:sz="0" w:space="0" w:color="auto"/>
                        <w:right w:val="none" w:sz="0" w:space="0" w:color="auto"/>
                      </w:divBdr>
                    </w:div>
                    <w:div w:id="233397577">
                      <w:marLeft w:val="0"/>
                      <w:marRight w:val="0"/>
                      <w:marTop w:val="0"/>
                      <w:marBottom w:val="0"/>
                      <w:divBdr>
                        <w:top w:val="none" w:sz="0" w:space="0" w:color="auto"/>
                        <w:left w:val="none" w:sz="0" w:space="0" w:color="auto"/>
                        <w:bottom w:val="none" w:sz="0" w:space="0" w:color="auto"/>
                        <w:right w:val="none" w:sz="0" w:space="0" w:color="auto"/>
                      </w:divBdr>
                    </w:div>
                    <w:div w:id="233397578">
                      <w:marLeft w:val="0"/>
                      <w:marRight w:val="0"/>
                      <w:marTop w:val="0"/>
                      <w:marBottom w:val="0"/>
                      <w:divBdr>
                        <w:top w:val="none" w:sz="0" w:space="0" w:color="auto"/>
                        <w:left w:val="none" w:sz="0" w:space="0" w:color="auto"/>
                        <w:bottom w:val="none" w:sz="0" w:space="0" w:color="auto"/>
                        <w:right w:val="none" w:sz="0" w:space="0" w:color="auto"/>
                      </w:divBdr>
                    </w:div>
                    <w:div w:id="233397579">
                      <w:marLeft w:val="0"/>
                      <w:marRight w:val="0"/>
                      <w:marTop w:val="0"/>
                      <w:marBottom w:val="0"/>
                      <w:divBdr>
                        <w:top w:val="none" w:sz="0" w:space="0" w:color="auto"/>
                        <w:left w:val="none" w:sz="0" w:space="0" w:color="auto"/>
                        <w:bottom w:val="none" w:sz="0" w:space="0" w:color="auto"/>
                        <w:right w:val="none" w:sz="0" w:space="0" w:color="auto"/>
                      </w:divBdr>
                    </w:div>
                    <w:div w:id="233397580">
                      <w:marLeft w:val="0"/>
                      <w:marRight w:val="0"/>
                      <w:marTop w:val="0"/>
                      <w:marBottom w:val="0"/>
                      <w:divBdr>
                        <w:top w:val="none" w:sz="0" w:space="0" w:color="auto"/>
                        <w:left w:val="none" w:sz="0" w:space="0" w:color="auto"/>
                        <w:bottom w:val="none" w:sz="0" w:space="0" w:color="auto"/>
                        <w:right w:val="none" w:sz="0" w:space="0" w:color="auto"/>
                      </w:divBdr>
                    </w:div>
                    <w:div w:id="233397581">
                      <w:marLeft w:val="0"/>
                      <w:marRight w:val="0"/>
                      <w:marTop w:val="0"/>
                      <w:marBottom w:val="0"/>
                      <w:divBdr>
                        <w:top w:val="none" w:sz="0" w:space="0" w:color="auto"/>
                        <w:left w:val="none" w:sz="0" w:space="0" w:color="auto"/>
                        <w:bottom w:val="none" w:sz="0" w:space="0" w:color="auto"/>
                        <w:right w:val="none" w:sz="0" w:space="0" w:color="auto"/>
                      </w:divBdr>
                    </w:div>
                    <w:div w:id="233397583">
                      <w:marLeft w:val="0"/>
                      <w:marRight w:val="0"/>
                      <w:marTop w:val="0"/>
                      <w:marBottom w:val="0"/>
                      <w:divBdr>
                        <w:top w:val="none" w:sz="0" w:space="0" w:color="auto"/>
                        <w:left w:val="none" w:sz="0" w:space="0" w:color="auto"/>
                        <w:bottom w:val="none" w:sz="0" w:space="0" w:color="auto"/>
                        <w:right w:val="none" w:sz="0" w:space="0" w:color="auto"/>
                      </w:divBdr>
                    </w:div>
                    <w:div w:id="233397584">
                      <w:marLeft w:val="0"/>
                      <w:marRight w:val="0"/>
                      <w:marTop w:val="0"/>
                      <w:marBottom w:val="0"/>
                      <w:divBdr>
                        <w:top w:val="none" w:sz="0" w:space="0" w:color="auto"/>
                        <w:left w:val="none" w:sz="0" w:space="0" w:color="auto"/>
                        <w:bottom w:val="none" w:sz="0" w:space="0" w:color="auto"/>
                        <w:right w:val="none" w:sz="0" w:space="0" w:color="auto"/>
                      </w:divBdr>
                    </w:div>
                    <w:div w:id="233397585">
                      <w:marLeft w:val="0"/>
                      <w:marRight w:val="0"/>
                      <w:marTop w:val="0"/>
                      <w:marBottom w:val="0"/>
                      <w:divBdr>
                        <w:top w:val="none" w:sz="0" w:space="0" w:color="auto"/>
                        <w:left w:val="none" w:sz="0" w:space="0" w:color="auto"/>
                        <w:bottom w:val="none" w:sz="0" w:space="0" w:color="auto"/>
                        <w:right w:val="none" w:sz="0" w:space="0" w:color="auto"/>
                      </w:divBdr>
                    </w:div>
                    <w:div w:id="233397586">
                      <w:marLeft w:val="0"/>
                      <w:marRight w:val="0"/>
                      <w:marTop w:val="0"/>
                      <w:marBottom w:val="0"/>
                      <w:divBdr>
                        <w:top w:val="none" w:sz="0" w:space="0" w:color="auto"/>
                        <w:left w:val="none" w:sz="0" w:space="0" w:color="auto"/>
                        <w:bottom w:val="none" w:sz="0" w:space="0" w:color="auto"/>
                        <w:right w:val="none" w:sz="0" w:space="0" w:color="auto"/>
                      </w:divBdr>
                    </w:div>
                    <w:div w:id="233397587">
                      <w:marLeft w:val="0"/>
                      <w:marRight w:val="0"/>
                      <w:marTop w:val="0"/>
                      <w:marBottom w:val="0"/>
                      <w:divBdr>
                        <w:top w:val="none" w:sz="0" w:space="0" w:color="auto"/>
                        <w:left w:val="none" w:sz="0" w:space="0" w:color="auto"/>
                        <w:bottom w:val="none" w:sz="0" w:space="0" w:color="auto"/>
                        <w:right w:val="none" w:sz="0" w:space="0" w:color="auto"/>
                      </w:divBdr>
                    </w:div>
                    <w:div w:id="233397588">
                      <w:marLeft w:val="0"/>
                      <w:marRight w:val="0"/>
                      <w:marTop w:val="0"/>
                      <w:marBottom w:val="0"/>
                      <w:divBdr>
                        <w:top w:val="none" w:sz="0" w:space="0" w:color="auto"/>
                        <w:left w:val="none" w:sz="0" w:space="0" w:color="auto"/>
                        <w:bottom w:val="none" w:sz="0" w:space="0" w:color="auto"/>
                        <w:right w:val="none" w:sz="0" w:space="0" w:color="auto"/>
                      </w:divBdr>
                    </w:div>
                    <w:div w:id="233397589">
                      <w:marLeft w:val="0"/>
                      <w:marRight w:val="0"/>
                      <w:marTop w:val="0"/>
                      <w:marBottom w:val="0"/>
                      <w:divBdr>
                        <w:top w:val="none" w:sz="0" w:space="0" w:color="auto"/>
                        <w:left w:val="none" w:sz="0" w:space="0" w:color="auto"/>
                        <w:bottom w:val="none" w:sz="0" w:space="0" w:color="auto"/>
                        <w:right w:val="none" w:sz="0" w:space="0" w:color="auto"/>
                      </w:divBdr>
                    </w:div>
                    <w:div w:id="233397590">
                      <w:marLeft w:val="0"/>
                      <w:marRight w:val="0"/>
                      <w:marTop w:val="0"/>
                      <w:marBottom w:val="0"/>
                      <w:divBdr>
                        <w:top w:val="none" w:sz="0" w:space="0" w:color="auto"/>
                        <w:left w:val="none" w:sz="0" w:space="0" w:color="auto"/>
                        <w:bottom w:val="none" w:sz="0" w:space="0" w:color="auto"/>
                        <w:right w:val="none" w:sz="0" w:space="0" w:color="auto"/>
                      </w:divBdr>
                    </w:div>
                    <w:div w:id="233397592">
                      <w:marLeft w:val="0"/>
                      <w:marRight w:val="0"/>
                      <w:marTop w:val="0"/>
                      <w:marBottom w:val="0"/>
                      <w:divBdr>
                        <w:top w:val="none" w:sz="0" w:space="0" w:color="auto"/>
                        <w:left w:val="none" w:sz="0" w:space="0" w:color="auto"/>
                        <w:bottom w:val="none" w:sz="0" w:space="0" w:color="auto"/>
                        <w:right w:val="none" w:sz="0" w:space="0" w:color="auto"/>
                      </w:divBdr>
                    </w:div>
                    <w:div w:id="233397593">
                      <w:marLeft w:val="0"/>
                      <w:marRight w:val="0"/>
                      <w:marTop w:val="0"/>
                      <w:marBottom w:val="0"/>
                      <w:divBdr>
                        <w:top w:val="none" w:sz="0" w:space="0" w:color="auto"/>
                        <w:left w:val="none" w:sz="0" w:space="0" w:color="auto"/>
                        <w:bottom w:val="none" w:sz="0" w:space="0" w:color="auto"/>
                        <w:right w:val="none" w:sz="0" w:space="0" w:color="auto"/>
                      </w:divBdr>
                    </w:div>
                    <w:div w:id="233397594">
                      <w:marLeft w:val="0"/>
                      <w:marRight w:val="0"/>
                      <w:marTop w:val="0"/>
                      <w:marBottom w:val="0"/>
                      <w:divBdr>
                        <w:top w:val="none" w:sz="0" w:space="0" w:color="auto"/>
                        <w:left w:val="none" w:sz="0" w:space="0" w:color="auto"/>
                        <w:bottom w:val="none" w:sz="0" w:space="0" w:color="auto"/>
                        <w:right w:val="none" w:sz="0" w:space="0" w:color="auto"/>
                      </w:divBdr>
                    </w:div>
                    <w:div w:id="233397595">
                      <w:marLeft w:val="0"/>
                      <w:marRight w:val="0"/>
                      <w:marTop w:val="0"/>
                      <w:marBottom w:val="0"/>
                      <w:divBdr>
                        <w:top w:val="none" w:sz="0" w:space="0" w:color="auto"/>
                        <w:left w:val="none" w:sz="0" w:space="0" w:color="auto"/>
                        <w:bottom w:val="none" w:sz="0" w:space="0" w:color="auto"/>
                        <w:right w:val="none" w:sz="0" w:space="0" w:color="auto"/>
                      </w:divBdr>
                    </w:div>
                    <w:div w:id="233397597">
                      <w:marLeft w:val="0"/>
                      <w:marRight w:val="0"/>
                      <w:marTop w:val="0"/>
                      <w:marBottom w:val="0"/>
                      <w:divBdr>
                        <w:top w:val="none" w:sz="0" w:space="0" w:color="auto"/>
                        <w:left w:val="none" w:sz="0" w:space="0" w:color="auto"/>
                        <w:bottom w:val="none" w:sz="0" w:space="0" w:color="auto"/>
                        <w:right w:val="none" w:sz="0" w:space="0" w:color="auto"/>
                      </w:divBdr>
                    </w:div>
                    <w:div w:id="233397598">
                      <w:marLeft w:val="0"/>
                      <w:marRight w:val="0"/>
                      <w:marTop w:val="0"/>
                      <w:marBottom w:val="0"/>
                      <w:divBdr>
                        <w:top w:val="none" w:sz="0" w:space="0" w:color="auto"/>
                        <w:left w:val="none" w:sz="0" w:space="0" w:color="auto"/>
                        <w:bottom w:val="none" w:sz="0" w:space="0" w:color="auto"/>
                        <w:right w:val="none" w:sz="0" w:space="0" w:color="auto"/>
                      </w:divBdr>
                    </w:div>
                    <w:div w:id="233397599">
                      <w:marLeft w:val="0"/>
                      <w:marRight w:val="0"/>
                      <w:marTop w:val="0"/>
                      <w:marBottom w:val="0"/>
                      <w:divBdr>
                        <w:top w:val="none" w:sz="0" w:space="0" w:color="auto"/>
                        <w:left w:val="none" w:sz="0" w:space="0" w:color="auto"/>
                        <w:bottom w:val="none" w:sz="0" w:space="0" w:color="auto"/>
                        <w:right w:val="none" w:sz="0" w:space="0" w:color="auto"/>
                      </w:divBdr>
                    </w:div>
                    <w:div w:id="233397600">
                      <w:marLeft w:val="0"/>
                      <w:marRight w:val="0"/>
                      <w:marTop w:val="0"/>
                      <w:marBottom w:val="0"/>
                      <w:divBdr>
                        <w:top w:val="none" w:sz="0" w:space="0" w:color="auto"/>
                        <w:left w:val="none" w:sz="0" w:space="0" w:color="auto"/>
                        <w:bottom w:val="none" w:sz="0" w:space="0" w:color="auto"/>
                        <w:right w:val="none" w:sz="0" w:space="0" w:color="auto"/>
                      </w:divBdr>
                    </w:div>
                    <w:div w:id="233397601">
                      <w:marLeft w:val="0"/>
                      <w:marRight w:val="0"/>
                      <w:marTop w:val="0"/>
                      <w:marBottom w:val="0"/>
                      <w:divBdr>
                        <w:top w:val="none" w:sz="0" w:space="0" w:color="auto"/>
                        <w:left w:val="none" w:sz="0" w:space="0" w:color="auto"/>
                        <w:bottom w:val="none" w:sz="0" w:space="0" w:color="auto"/>
                        <w:right w:val="none" w:sz="0" w:space="0" w:color="auto"/>
                      </w:divBdr>
                    </w:div>
                    <w:div w:id="233397602">
                      <w:marLeft w:val="0"/>
                      <w:marRight w:val="0"/>
                      <w:marTop w:val="0"/>
                      <w:marBottom w:val="0"/>
                      <w:divBdr>
                        <w:top w:val="none" w:sz="0" w:space="0" w:color="auto"/>
                        <w:left w:val="none" w:sz="0" w:space="0" w:color="auto"/>
                        <w:bottom w:val="none" w:sz="0" w:space="0" w:color="auto"/>
                        <w:right w:val="none" w:sz="0" w:space="0" w:color="auto"/>
                      </w:divBdr>
                    </w:div>
                    <w:div w:id="233397603">
                      <w:marLeft w:val="0"/>
                      <w:marRight w:val="0"/>
                      <w:marTop w:val="0"/>
                      <w:marBottom w:val="0"/>
                      <w:divBdr>
                        <w:top w:val="none" w:sz="0" w:space="0" w:color="auto"/>
                        <w:left w:val="none" w:sz="0" w:space="0" w:color="auto"/>
                        <w:bottom w:val="none" w:sz="0" w:space="0" w:color="auto"/>
                        <w:right w:val="none" w:sz="0" w:space="0" w:color="auto"/>
                      </w:divBdr>
                    </w:div>
                    <w:div w:id="233397604">
                      <w:marLeft w:val="0"/>
                      <w:marRight w:val="0"/>
                      <w:marTop w:val="0"/>
                      <w:marBottom w:val="0"/>
                      <w:divBdr>
                        <w:top w:val="none" w:sz="0" w:space="0" w:color="auto"/>
                        <w:left w:val="none" w:sz="0" w:space="0" w:color="auto"/>
                        <w:bottom w:val="none" w:sz="0" w:space="0" w:color="auto"/>
                        <w:right w:val="none" w:sz="0" w:space="0" w:color="auto"/>
                      </w:divBdr>
                    </w:div>
                    <w:div w:id="233397605">
                      <w:marLeft w:val="0"/>
                      <w:marRight w:val="0"/>
                      <w:marTop w:val="0"/>
                      <w:marBottom w:val="0"/>
                      <w:divBdr>
                        <w:top w:val="none" w:sz="0" w:space="0" w:color="auto"/>
                        <w:left w:val="none" w:sz="0" w:space="0" w:color="auto"/>
                        <w:bottom w:val="none" w:sz="0" w:space="0" w:color="auto"/>
                        <w:right w:val="none" w:sz="0" w:space="0" w:color="auto"/>
                      </w:divBdr>
                    </w:div>
                    <w:div w:id="233397606">
                      <w:marLeft w:val="0"/>
                      <w:marRight w:val="0"/>
                      <w:marTop w:val="0"/>
                      <w:marBottom w:val="0"/>
                      <w:divBdr>
                        <w:top w:val="none" w:sz="0" w:space="0" w:color="auto"/>
                        <w:left w:val="none" w:sz="0" w:space="0" w:color="auto"/>
                        <w:bottom w:val="none" w:sz="0" w:space="0" w:color="auto"/>
                        <w:right w:val="none" w:sz="0" w:space="0" w:color="auto"/>
                      </w:divBdr>
                    </w:div>
                    <w:div w:id="233397607">
                      <w:marLeft w:val="0"/>
                      <w:marRight w:val="0"/>
                      <w:marTop w:val="0"/>
                      <w:marBottom w:val="0"/>
                      <w:divBdr>
                        <w:top w:val="none" w:sz="0" w:space="0" w:color="auto"/>
                        <w:left w:val="none" w:sz="0" w:space="0" w:color="auto"/>
                        <w:bottom w:val="none" w:sz="0" w:space="0" w:color="auto"/>
                        <w:right w:val="none" w:sz="0" w:space="0" w:color="auto"/>
                      </w:divBdr>
                    </w:div>
                    <w:div w:id="233397608">
                      <w:marLeft w:val="0"/>
                      <w:marRight w:val="0"/>
                      <w:marTop w:val="0"/>
                      <w:marBottom w:val="0"/>
                      <w:divBdr>
                        <w:top w:val="none" w:sz="0" w:space="0" w:color="auto"/>
                        <w:left w:val="none" w:sz="0" w:space="0" w:color="auto"/>
                        <w:bottom w:val="none" w:sz="0" w:space="0" w:color="auto"/>
                        <w:right w:val="none" w:sz="0" w:space="0" w:color="auto"/>
                      </w:divBdr>
                    </w:div>
                    <w:div w:id="233397609">
                      <w:marLeft w:val="0"/>
                      <w:marRight w:val="0"/>
                      <w:marTop w:val="0"/>
                      <w:marBottom w:val="0"/>
                      <w:divBdr>
                        <w:top w:val="none" w:sz="0" w:space="0" w:color="auto"/>
                        <w:left w:val="none" w:sz="0" w:space="0" w:color="auto"/>
                        <w:bottom w:val="none" w:sz="0" w:space="0" w:color="auto"/>
                        <w:right w:val="none" w:sz="0" w:space="0" w:color="auto"/>
                      </w:divBdr>
                    </w:div>
                    <w:div w:id="233397610">
                      <w:marLeft w:val="0"/>
                      <w:marRight w:val="0"/>
                      <w:marTop w:val="0"/>
                      <w:marBottom w:val="0"/>
                      <w:divBdr>
                        <w:top w:val="none" w:sz="0" w:space="0" w:color="auto"/>
                        <w:left w:val="none" w:sz="0" w:space="0" w:color="auto"/>
                        <w:bottom w:val="none" w:sz="0" w:space="0" w:color="auto"/>
                        <w:right w:val="none" w:sz="0" w:space="0" w:color="auto"/>
                      </w:divBdr>
                    </w:div>
                    <w:div w:id="233397611">
                      <w:marLeft w:val="0"/>
                      <w:marRight w:val="0"/>
                      <w:marTop w:val="0"/>
                      <w:marBottom w:val="0"/>
                      <w:divBdr>
                        <w:top w:val="none" w:sz="0" w:space="0" w:color="auto"/>
                        <w:left w:val="none" w:sz="0" w:space="0" w:color="auto"/>
                        <w:bottom w:val="none" w:sz="0" w:space="0" w:color="auto"/>
                        <w:right w:val="none" w:sz="0" w:space="0" w:color="auto"/>
                      </w:divBdr>
                    </w:div>
                    <w:div w:id="233397612">
                      <w:marLeft w:val="0"/>
                      <w:marRight w:val="0"/>
                      <w:marTop w:val="0"/>
                      <w:marBottom w:val="0"/>
                      <w:divBdr>
                        <w:top w:val="none" w:sz="0" w:space="0" w:color="auto"/>
                        <w:left w:val="none" w:sz="0" w:space="0" w:color="auto"/>
                        <w:bottom w:val="none" w:sz="0" w:space="0" w:color="auto"/>
                        <w:right w:val="none" w:sz="0" w:space="0" w:color="auto"/>
                      </w:divBdr>
                    </w:div>
                    <w:div w:id="233397613">
                      <w:marLeft w:val="0"/>
                      <w:marRight w:val="0"/>
                      <w:marTop w:val="0"/>
                      <w:marBottom w:val="0"/>
                      <w:divBdr>
                        <w:top w:val="none" w:sz="0" w:space="0" w:color="auto"/>
                        <w:left w:val="none" w:sz="0" w:space="0" w:color="auto"/>
                        <w:bottom w:val="none" w:sz="0" w:space="0" w:color="auto"/>
                        <w:right w:val="none" w:sz="0" w:space="0" w:color="auto"/>
                      </w:divBdr>
                    </w:div>
                    <w:div w:id="233397614">
                      <w:marLeft w:val="0"/>
                      <w:marRight w:val="0"/>
                      <w:marTop w:val="0"/>
                      <w:marBottom w:val="0"/>
                      <w:divBdr>
                        <w:top w:val="none" w:sz="0" w:space="0" w:color="auto"/>
                        <w:left w:val="none" w:sz="0" w:space="0" w:color="auto"/>
                        <w:bottom w:val="none" w:sz="0" w:space="0" w:color="auto"/>
                        <w:right w:val="none" w:sz="0" w:space="0" w:color="auto"/>
                      </w:divBdr>
                    </w:div>
                    <w:div w:id="233397615">
                      <w:marLeft w:val="0"/>
                      <w:marRight w:val="0"/>
                      <w:marTop w:val="0"/>
                      <w:marBottom w:val="0"/>
                      <w:divBdr>
                        <w:top w:val="none" w:sz="0" w:space="0" w:color="auto"/>
                        <w:left w:val="none" w:sz="0" w:space="0" w:color="auto"/>
                        <w:bottom w:val="none" w:sz="0" w:space="0" w:color="auto"/>
                        <w:right w:val="none" w:sz="0" w:space="0" w:color="auto"/>
                      </w:divBdr>
                    </w:div>
                    <w:div w:id="233397617">
                      <w:marLeft w:val="0"/>
                      <w:marRight w:val="0"/>
                      <w:marTop w:val="0"/>
                      <w:marBottom w:val="0"/>
                      <w:divBdr>
                        <w:top w:val="none" w:sz="0" w:space="0" w:color="auto"/>
                        <w:left w:val="none" w:sz="0" w:space="0" w:color="auto"/>
                        <w:bottom w:val="none" w:sz="0" w:space="0" w:color="auto"/>
                        <w:right w:val="none" w:sz="0" w:space="0" w:color="auto"/>
                      </w:divBdr>
                    </w:div>
                    <w:div w:id="233397618">
                      <w:marLeft w:val="0"/>
                      <w:marRight w:val="0"/>
                      <w:marTop w:val="0"/>
                      <w:marBottom w:val="0"/>
                      <w:divBdr>
                        <w:top w:val="none" w:sz="0" w:space="0" w:color="auto"/>
                        <w:left w:val="none" w:sz="0" w:space="0" w:color="auto"/>
                        <w:bottom w:val="none" w:sz="0" w:space="0" w:color="auto"/>
                        <w:right w:val="none" w:sz="0" w:space="0" w:color="auto"/>
                      </w:divBdr>
                    </w:div>
                    <w:div w:id="233397620">
                      <w:marLeft w:val="0"/>
                      <w:marRight w:val="0"/>
                      <w:marTop w:val="0"/>
                      <w:marBottom w:val="0"/>
                      <w:divBdr>
                        <w:top w:val="none" w:sz="0" w:space="0" w:color="auto"/>
                        <w:left w:val="none" w:sz="0" w:space="0" w:color="auto"/>
                        <w:bottom w:val="none" w:sz="0" w:space="0" w:color="auto"/>
                        <w:right w:val="none" w:sz="0" w:space="0" w:color="auto"/>
                      </w:divBdr>
                    </w:div>
                    <w:div w:id="233397621">
                      <w:marLeft w:val="0"/>
                      <w:marRight w:val="0"/>
                      <w:marTop w:val="0"/>
                      <w:marBottom w:val="0"/>
                      <w:divBdr>
                        <w:top w:val="none" w:sz="0" w:space="0" w:color="auto"/>
                        <w:left w:val="none" w:sz="0" w:space="0" w:color="auto"/>
                        <w:bottom w:val="none" w:sz="0" w:space="0" w:color="auto"/>
                        <w:right w:val="none" w:sz="0" w:space="0" w:color="auto"/>
                      </w:divBdr>
                    </w:div>
                    <w:div w:id="233397623">
                      <w:marLeft w:val="0"/>
                      <w:marRight w:val="0"/>
                      <w:marTop w:val="0"/>
                      <w:marBottom w:val="0"/>
                      <w:divBdr>
                        <w:top w:val="none" w:sz="0" w:space="0" w:color="auto"/>
                        <w:left w:val="none" w:sz="0" w:space="0" w:color="auto"/>
                        <w:bottom w:val="none" w:sz="0" w:space="0" w:color="auto"/>
                        <w:right w:val="none" w:sz="0" w:space="0" w:color="auto"/>
                      </w:divBdr>
                    </w:div>
                    <w:div w:id="233397624">
                      <w:marLeft w:val="0"/>
                      <w:marRight w:val="0"/>
                      <w:marTop w:val="0"/>
                      <w:marBottom w:val="0"/>
                      <w:divBdr>
                        <w:top w:val="none" w:sz="0" w:space="0" w:color="auto"/>
                        <w:left w:val="none" w:sz="0" w:space="0" w:color="auto"/>
                        <w:bottom w:val="none" w:sz="0" w:space="0" w:color="auto"/>
                        <w:right w:val="none" w:sz="0" w:space="0" w:color="auto"/>
                      </w:divBdr>
                    </w:div>
                    <w:div w:id="233397625">
                      <w:marLeft w:val="0"/>
                      <w:marRight w:val="0"/>
                      <w:marTop w:val="0"/>
                      <w:marBottom w:val="0"/>
                      <w:divBdr>
                        <w:top w:val="none" w:sz="0" w:space="0" w:color="auto"/>
                        <w:left w:val="none" w:sz="0" w:space="0" w:color="auto"/>
                        <w:bottom w:val="none" w:sz="0" w:space="0" w:color="auto"/>
                        <w:right w:val="none" w:sz="0" w:space="0" w:color="auto"/>
                      </w:divBdr>
                    </w:div>
                    <w:div w:id="233397626">
                      <w:marLeft w:val="0"/>
                      <w:marRight w:val="0"/>
                      <w:marTop w:val="0"/>
                      <w:marBottom w:val="0"/>
                      <w:divBdr>
                        <w:top w:val="none" w:sz="0" w:space="0" w:color="auto"/>
                        <w:left w:val="none" w:sz="0" w:space="0" w:color="auto"/>
                        <w:bottom w:val="none" w:sz="0" w:space="0" w:color="auto"/>
                        <w:right w:val="none" w:sz="0" w:space="0" w:color="auto"/>
                      </w:divBdr>
                    </w:div>
                    <w:div w:id="233397627">
                      <w:marLeft w:val="0"/>
                      <w:marRight w:val="0"/>
                      <w:marTop w:val="0"/>
                      <w:marBottom w:val="0"/>
                      <w:divBdr>
                        <w:top w:val="none" w:sz="0" w:space="0" w:color="auto"/>
                        <w:left w:val="none" w:sz="0" w:space="0" w:color="auto"/>
                        <w:bottom w:val="none" w:sz="0" w:space="0" w:color="auto"/>
                        <w:right w:val="none" w:sz="0" w:space="0" w:color="auto"/>
                      </w:divBdr>
                    </w:div>
                    <w:div w:id="233397629">
                      <w:marLeft w:val="0"/>
                      <w:marRight w:val="0"/>
                      <w:marTop w:val="0"/>
                      <w:marBottom w:val="0"/>
                      <w:divBdr>
                        <w:top w:val="none" w:sz="0" w:space="0" w:color="auto"/>
                        <w:left w:val="none" w:sz="0" w:space="0" w:color="auto"/>
                        <w:bottom w:val="none" w:sz="0" w:space="0" w:color="auto"/>
                        <w:right w:val="none" w:sz="0" w:space="0" w:color="auto"/>
                      </w:divBdr>
                    </w:div>
                    <w:div w:id="233397630">
                      <w:marLeft w:val="0"/>
                      <w:marRight w:val="0"/>
                      <w:marTop w:val="0"/>
                      <w:marBottom w:val="0"/>
                      <w:divBdr>
                        <w:top w:val="none" w:sz="0" w:space="0" w:color="auto"/>
                        <w:left w:val="none" w:sz="0" w:space="0" w:color="auto"/>
                        <w:bottom w:val="none" w:sz="0" w:space="0" w:color="auto"/>
                        <w:right w:val="none" w:sz="0" w:space="0" w:color="auto"/>
                      </w:divBdr>
                    </w:div>
                    <w:div w:id="233397631">
                      <w:marLeft w:val="0"/>
                      <w:marRight w:val="0"/>
                      <w:marTop w:val="0"/>
                      <w:marBottom w:val="0"/>
                      <w:divBdr>
                        <w:top w:val="none" w:sz="0" w:space="0" w:color="auto"/>
                        <w:left w:val="none" w:sz="0" w:space="0" w:color="auto"/>
                        <w:bottom w:val="none" w:sz="0" w:space="0" w:color="auto"/>
                        <w:right w:val="none" w:sz="0" w:space="0" w:color="auto"/>
                      </w:divBdr>
                    </w:div>
                    <w:div w:id="233397632">
                      <w:marLeft w:val="0"/>
                      <w:marRight w:val="0"/>
                      <w:marTop w:val="0"/>
                      <w:marBottom w:val="0"/>
                      <w:divBdr>
                        <w:top w:val="none" w:sz="0" w:space="0" w:color="auto"/>
                        <w:left w:val="none" w:sz="0" w:space="0" w:color="auto"/>
                        <w:bottom w:val="none" w:sz="0" w:space="0" w:color="auto"/>
                        <w:right w:val="none" w:sz="0" w:space="0" w:color="auto"/>
                      </w:divBdr>
                    </w:div>
                    <w:div w:id="233397633">
                      <w:marLeft w:val="0"/>
                      <w:marRight w:val="0"/>
                      <w:marTop w:val="0"/>
                      <w:marBottom w:val="0"/>
                      <w:divBdr>
                        <w:top w:val="none" w:sz="0" w:space="0" w:color="auto"/>
                        <w:left w:val="none" w:sz="0" w:space="0" w:color="auto"/>
                        <w:bottom w:val="none" w:sz="0" w:space="0" w:color="auto"/>
                        <w:right w:val="none" w:sz="0" w:space="0" w:color="auto"/>
                      </w:divBdr>
                    </w:div>
                    <w:div w:id="233397634">
                      <w:marLeft w:val="0"/>
                      <w:marRight w:val="0"/>
                      <w:marTop w:val="0"/>
                      <w:marBottom w:val="0"/>
                      <w:divBdr>
                        <w:top w:val="none" w:sz="0" w:space="0" w:color="auto"/>
                        <w:left w:val="none" w:sz="0" w:space="0" w:color="auto"/>
                        <w:bottom w:val="none" w:sz="0" w:space="0" w:color="auto"/>
                        <w:right w:val="none" w:sz="0" w:space="0" w:color="auto"/>
                      </w:divBdr>
                    </w:div>
                    <w:div w:id="233397635">
                      <w:marLeft w:val="0"/>
                      <w:marRight w:val="0"/>
                      <w:marTop w:val="0"/>
                      <w:marBottom w:val="0"/>
                      <w:divBdr>
                        <w:top w:val="none" w:sz="0" w:space="0" w:color="auto"/>
                        <w:left w:val="none" w:sz="0" w:space="0" w:color="auto"/>
                        <w:bottom w:val="none" w:sz="0" w:space="0" w:color="auto"/>
                        <w:right w:val="none" w:sz="0" w:space="0" w:color="auto"/>
                      </w:divBdr>
                    </w:div>
                    <w:div w:id="233397636">
                      <w:marLeft w:val="0"/>
                      <w:marRight w:val="0"/>
                      <w:marTop w:val="0"/>
                      <w:marBottom w:val="0"/>
                      <w:divBdr>
                        <w:top w:val="none" w:sz="0" w:space="0" w:color="auto"/>
                        <w:left w:val="none" w:sz="0" w:space="0" w:color="auto"/>
                        <w:bottom w:val="none" w:sz="0" w:space="0" w:color="auto"/>
                        <w:right w:val="none" w:sz="0" w:space="0" w:color="auto"/>
                      </w:divBdr>
                    </w:div>
                    <w:div w:id="233397637">
                      <w:marLeft w:val="0"/>
                      <w:marRight w:val="0"/>
                      <w:marTop w:val="0"/>
                      <w:marBottom w:val="0"/>
                      <w:divBdr>
                        <w:top w:val="none" w:sz="0" w:space="0" w:color="auto"/>
                        <w:left w:val="none" w:sz="0" w:space="0" w:color="auto"/>
                        <w:bottom w:val="none" w:sz="0" w:space="0" w:color="auto"/>
                        <w:right w:val="none" w:sz="0" w:space="0" w:color="auto"/>
                      </w:divBdr>
                    </w:div>
                    <w:div w:id="233397638">
                      <w:marLeft w:val="0"/>
                      <w:marRight w:val="0"/>
                      <w:marTop w:val="0"/>
                      <w:marBottom w:val="0"/>
                      <w:divBdr>
                        <w:top w:val="none" w:sz="0" w:space="0" w:color="auto"/>
                        <w:left w:val="none" w:sz="0" w:space="0" w:color="auto"/>
                        <w:bottom w:val="none" w:sz="0" w:space="0" w:color="auto"/>
                        <w:right w:val="none" w:sz="0" w:space="0" w:color="auto"/>
                      </w:divBdr>
                    </w:div>
                    <w:div w:id="233397639">
                      <w:marLeft w:val="0"/>
                      <w:marRight w:val="0"/>
                      <w:marTop w:val="0"/>
                      <w:marBottom w:val="0"/>
                      <w:divBdr>
                        <w:top w:val="none" w:sz="0" w:space="0" w:color="auto"/>
                        <w:left w:val="none" w:sz="0" w:space="0" w:color="auto"/>
                        <w:bottom w:val="none" w:sz="0" w:space="0" w:color="auto"/>
                        <w:right w:val="none" w:sz="0" w:space="0" w:color="auto"/>
                      </w:divBdr>
                    </w:div>
                    <w:div w:id="233397642">
                      <w:marLeft w:val="0"/>
                      <w:marRight w:val="0"/>
                      <w:marTop w:val="0"/>
                      <w:marBottom w:val="0"/>
                      <w:divBdr>
                        <w:top w:val="none" w:sz="0" w:space="0" w:color="auto"/>
                        <w:left w:val="none" w:sz="0" w:space="0" w:color="auto"/>
                        <w:bottom w:val="none" w:sz="0" w:space="0" w:color="auto"/>
                        <w:right w:val="none" w:sz="0" w:space="0" w:color="auto"/>
                      </w:divBdr>
                    </w:div>
                    <w:div w:id="233397643">
                      <w:marLeft w:val="0"/>
                      <w:marRight w:val="0"/>
                      <w:marTop w:val="0"/>
                      <w:marBottom w:val="0"/>
                      <w:divBdr>
                        <w:top w:val="none" w:sz="0" w:space="0" w:color="auto"/>
                        <w:left w:val="none" w:sz="0" w:space="0" w:color="auto"/>
                        <w:bottom w:val="none" w:sz="0" w:space="0" w:color="auto"/>
                        <w:right w:val="none" w:sz="0" w:space="0" w:color="auto"/>
                      </w:divBdr>
                    </w:div>
                    <w:div w:id="233397644">
                      <w:marLeft w:val="0"/>
                      <w:marRight w:val="0"/>
                      <w:marTop w:val="0"/>
                      <w:marBottom w:val="0"/>
                      <w:divBdr>
                        <w:top w:val="none" w:sz="0" w:space="0" w:color="auto"/>
                        <w:left w:val="none" w:sz="0" w:space="0" w:color="auto"/>
                        <w:bottom w:val="none" w:sz="0" w:space="0" w:color="auto"/>
                        <w:right w:val="none" w:sz="0" w:space="0" w:color="auto"/>
                      </w:divBdr>
                    </w:div>
                    <w:div w:id="233397646">
                      <w:marLeft w:val="0"/>
                      <w:marRight w:val="0"/>
                      <w:marTop w:val="0"/>
                      <w:marBottom w:val="0"/>
                      <w:divBdr>
                        <w:top w:val="none" w:sz="0" w:space="0" w:color="auto"/>
                        <w:left w:val="none" w:sz="0" w:space="0" w:color="auto"/>
                        <w:bottom w:val="none" w:sz="0" w:space="0" w:color="auto"/>
                        <w:right w:val="none" w:sz="0" w:space="0" w:color="auto"/>
                      </w:divBdr>
                    </w:div>
                    <w:div w:id="233397648">
                      <w:marLeft w:val="0"/>
                      <w:marRight w:val="0"/>
                      <w:marTop w:val="0"/>
                      <w:marBottom w:val="0"/>
                      <w:divBdr>
                        <w:top w:val="none" w:sz="0" w:space="0" w:color="auto"/>
                        <w:left w:val="none" w:sz="0" w:space="0" w:color="auto"/>
                        <w:bottom w:val="none" w:sz="0" w:space="0" w:color="auto"/>
                        <w:right w:val="none" w:sz="0" w:space="0" w:color="auto"/>
                      </w:divBdr>
                    </w:div>
                    <w:div w:id="233397650">
                      <w:marLeft w:val="0"/>
                      <w:marRight w:val="0"/>
                      <w:marTop w:val="0"/>
                      <w:marBottom w:val="0"/>
                      <w:divBdr>
                        <w:top w:val="none" w:sz="0" w:space="0" w:color="auto"/>
                        <w:left w:val="none" w:sz="0" w:space="0" w:color="auto"/>
                        <w:bottom w:val="none" w:sz="0" w:space="0" w:color="auto"/>
                        <w:right w:val="none" w:sz="0" w:space="0" w:color="auto"/>
                      </w:divBdr>
                    </w:div>
                    <w:div w:id="233397651">
                      <w:marLeft w:val="0"/>
                      <w:marRight w:val="0"/>
                      <w:marTop w:val="0"/>
                      <w:marBottom w:val="0"/>
                      <w:divBdr>
                        <w:top w:val="none" w:sz="0" w:space="0" w:color="auto"/>
                        <w:left w:val="none" w:sz="0" w:space="0" w:color="auto"/>
                        <w:bottom w:val="none" w:sz="0" w:space="0" w:color="auto"/>
                        <w:right w:val="none" w:sz="0" w:space="0" w:color="auto"/>
                      </w:divBdr>
                    </w:div>
                    <w:div w:id="233397652">
                      <w:marLeft w:val="0"/>
                      <w:marRight w:val="0"/>
                      <w:marTop w:val="0"/>
                      <w:marBottom w:val="0"/>
                      <w:divBdr>
                        <w:top w:val="none" w:sz="0" w:space="0" w:color="auto"/>
                        <w:left w:val="none" w:sz="0" w:space="0" w:color="auto"/>
                        <w:bottom w:val="none" w:sz="0" w:space="0" w:color="auto"/>
                        <w:right w:val="none" w:sz="0" w:space="0" w:color="auto"/>
                      </w:divBdr>
                    </w:div>
                    <w:div w:id="233397653">
                      <w:marLeft w:val="0"/>
                      <w:marRight w:val="0"/>
                      <w:marTop w:val="0"/>
                      <w:marBottom w:val="0"/>
                      <w:divBdr>
                        <w:top w:val="none" w:sz="0" w:space="0" w:color="auto"/>
                        <w:left w:val="none" w:sz="0" w:space="0" w:color="auto"/>
                        <w:bottom w:val="none" w:sz="0" w:space="0" w:color="auto"/>
                        <w:right w:val="none" w:sz="0" w:space="0" w:color="auto"/>
                      </w:divBdr>
                    </w:div>
                    <w:div w:id="233397654">
                      <w:marLeft w:val="0"/>
                      <w:marRight w:val="0"/>
                      <w:marTop w:val="0"/>
                      <w:marBottom w:val="0"/>
                      <w:divBdr>
                        <w:top w:val="none" w:sz="0" w:space="0" w:color="auto"/>
                        <w:left w:val="none" w:sz="0" w:space="0" w:color="auto"/>
                        <w:bottom w:val="none" w:sz="0" w:space="0" w:color="auto"/>
                        <w:right w:val="none" w:sz="0" w:space="0" w:color="auto"/>
                      </w:divBdr>
                    </w:div>
                    <w:div w:id="233397655">
                      <w:marLeft w:val="0"/>
                      <w:marRight w:val="0"/>
                      <w:marTop w:val="0"/>
                      <w:marBottom w:val="0"/>
                      <w:divBdr>
                        <w:top w:val="none" w:sz="0" w:space="0" w:color="auto"/>
                        <w:left w:val="none" w:sz="0" w:space="0" w:color="auto"/>
                        <w:bottom w:val="none" w:sz="0" w:space="0" w:color="auto"/>
                        <w:right w:val="none" w:sz="0" w:space="0" w:color="auto"/>
                      </w:divBdr>
                    </w:div>
                    <w:div w:id="233397656">
                      <w:marLeft w:val="0"/>
                      <w:marRight w:val="0"/>
                      <w:marTop w:val="0"/>
                      <w:marBottom w:val="0"/>
                      <w:divBdr>
                        <w:top w:val="none" w:sz="0" w:space="0" w:color="auto"/>
                        <w:left w:val="none" w:sz="0" w:space="0" w:color="auto"/>
                        <w:bottom w:val="none" w:sz="0" w:space="0" w:color="auto"/>
                        <w:right w:val="none" w:sz="0" w:space="0" w:color="auto"/>
                      </w:divBdr>
                    </w:div>
                    <w:div w:id="233397657">
                      <w:marLeft w:val="0"/>
                      <w:marRight w:val="0"/>
                      <w:marTop w:val="0"/>
                      <w:marBottom w:val="0"/>
                      <w:divBdr>
                        <w:top w:val="none" w:sz="0" w:space="0" w:color="auto"/>
                        <w:left w:val="none" w:sz="0" w:space="0" w:color="auto"/>
                        <w:bottom w:val="none" w:sz="0" w:space="0" w:color="auto"/>
                        <w:right w:val="none" w:sz="0" w:space="0" w:color="auto"/>
                      </w:divBdr>
                    </w:div>
                    <w:div w:id="233397659">
                      <w:marLeft w:val="0"/>
                      <w:marRight w:val="0"/>
                      <w:marTop w:val="0"/>
                      <w:marBottom w:val="0"/>
                      <w:divBdr>
                        <w:top w:val="none" w:sz="0" w:space="0" w:color="auto"/>
                        <w:left w:val="none" w:sz="0" w:space="0" w:color="auto"/>
                        <w:bottom w:val="none" w:sz="0" w:space="0" w:color="auto"/>
                        <w:right w:val="none" w:sz="0" w:space="0" w:color="auto"/>
                      </w:divBdr>
                    </w:div>
                    <w:div w:id="233397660">
                      <w:marLeft w:val="0"/>
                      <w:marRight w:val="0"/>
                      <w:marTop w:val="0"/>
                      <w:marBottom w:val="0"/>
                      <w:divBdr>
                        <w:top w:val="none" w:sz="0" w:space="0" w:color="auto"/>
                        <w:left w:val="none" w:sz="0" w:space="0" w:color="auto"/>
                        <w:bottom w:val="none" w:sz="0" w:space="0" w:color="auto"/>
                        <w:right w:val="none" w:sz="0" w:space="0" w:color="auto"/>
                      </w:divBdr>
                    </w:div>
                    <w:div w:id="233397661">
                      <w:marLeft w:val="0"/>
                      <w:marRight w:val="0"/>
                      <w:marTop w:val="0"/>
                      <w:marBottom w:val="0"/>
                      <w:divBdr>
                        <w:top w:val="none" w:sz="0" w:space="0" w:color="auto"/>
                        <w:left w:val="none" w:sz="0" w:space="0" w:color="auto"/>
                        <w:bottom w:val="none" w:sz="0" w:space="0" w:color="auto"/>
                        <w:right w:val="none" w:sz="0" w:space="0" w:color="auto"/>
                      </w:divBdr>
                    </w:div>
                    <w:div w:id="233397662">
                      <w:marLeft w:val="0"/>
                      <w:marRight w:val="0"/>
                      <w:marTop w:val="0"/>
                      <w:marBottom w:val="0"/>
                      <w:divBdr>
                        <w:top w:val="none" w:sz="0" w:space="0" w:color="auto"/>
                        <w:left w:val="none" w:sz="0" w:space="0" w:color="auto"/>
                        <w:bottom w:val="none" w:sz="0" w:space="0" w:color="auto"/>
                        <w:right w:val="none" w:sz="0" w:space="0" w:color="auto"/>
                      </w:divBdr>
                    </w:div>
                    <w:div w:id="233397663">
                      <w:marLeft w:val="0"/>
                      <w:marRight w:val="0"/>
                      <w:marTop w:val="0"/>
                      <w:marBottom w:val="0"/>
                      <w:divBdr>
                        <w:top w:val="none" w:sz="0" w:space="0" w:color="auto"/>
                        <w:left w:val="none" w:sz="0" w:space="0" w:color="auto"/>
                        <w:bottom w:val="none" w:sz="0" w:space="0" w:color="auto"/>
                        <w:right w:val="none" w:sz="0" w:space="0" w:color="auto"/>
                      </w:divBdr>
                    </w:div>
                    <w:div w:id="233397664">
                      <w:marLeft w:val="0"/>
                      <w:marRight w:val="0"/>
                      <w:marTop w:val="0"/>
                      <w:marBottom w:val="0"/>
                      <w:divBdr>
                        <w:top w:val="none" w:sz="0" w:space="0" w:color="auto"/>
                        <w:left w:val="none" w:sz="0" w:space="0" w:color="auto"/>
                        <w:bottom w:val="none" w:sz="0" w:space="0" w:color="auto"/>
                        <w:right w:val="none" w:sz="0" w:space="0" w:color="auto"/>
                      </w:divBdr>
                    </w:div>
                    <w:div w:id="233397665">
                      <w:marLeft w:val="0"/>
                      <w:marRight w:val="0"/>
                      <w:marTop w:val="0"/>
                      <w:marBottom w:val="0"/>
                      <w:divBdr>
                        <w:top w:val="none" w:sz="0" w:space="0" w:color="auto"/>
                        <w:left w:val="none" w:sz="0" w:space="0" w:color="auto"/>
                        <w:bottom w:val="none" w:sz="0" w:space="0" w:color="auto"/>
                        <w:right w:val="none" w:sz="0" w:space="0" w:color="auto"/>
                      </w:divBdr>
                    </w:div>
                    <w:div w:id="233397667">
                      <w:marLeft w:val="0"/>
                      <w:marRight w:val="0"/>
                      <w:marTop w:val="0"/>
                      <w:marBottom w:val="0"/>
                      <w:divBdr>
                        <w:top w:val="none" w:sz="0" w:space="0" w:color="auto"/>
                        <w:left w:val="none" w:sz="0" w:space="0" w:color="auto"/>
                        <w:bottom w:val="none" w:sz="0" w:space="0" w:color="auto"/>
                        <w:right w:val="none" w:sz="0" w:space="0" w:color="auto"/>
                      </w:divBdr>
                    </w:div>
                    <w:div w:id="233397668">
                      <w:marLeft w:val="0"/>
                      <w:marRight w:val="0"/>
                      <w:marTop w:val="0"/>
                      <w:marBottom w:val="0"/>
                      <w:divBdr>
                        <w:top w:val="none" w:sz="0" w:space="0" w:color="auto"/>
                        <w:left w:val="none" w:sz="0" w:space="0" w:color="auto"/>
                        <w:bottom w:val="none" w:sz="0" w:space="0" w:color="auto"/>
                        <w:right w:val="none" w:sz="0" w:space="0" w:color="auto"/>
                      </w:divBdr>
                    </w:div>
                    <w:div w:id="233397669">
                      <w:marLeft w:val="0"/>
                      <w:marRight w:val="0"/>
                      <w:marTop w:val="0"/>
                      <w:marBottom w:val="0"/>
                      <w:divBdr>
                        <w:top w:val="none" w:sz="0" w:space="0" w:color="auto"/>
                        <w:left w:val="none" w:sz="0" w:space="0" w:color="auto"/>
                        <w:bottom w:val="none" w:sz="0" w:space="0" w:color="auto"/>
                        <w:right w:val="none" w:sz="0" w:space="0" w:color="auto"/>
                      </w:divBdr>
                    </w:div>
                    <w:div w:id="233397671">
                      <w:marLeft w:val="0"/>
                      <w:marRight w:val="0"/>
                      <w:marTop w:val="0"/>
                      <w:marBottom w:val="0"/>
                      <w:divBdr>
                        <w:top w:val="none" w:sz="0" w:space="0" w:color="auto"/>
                        <w:left w:val="none" w:sz="0" w:space="0" w:color="auto"/>
                        <w:bottom w:val="none" w:sz="0" w:space="0" w:color="auto"/>
                        <w:right w:val="none" w:sz="0" w:space="0" w:color="auto"/>
                      </w:divBdr>
                    </w:div>
                    <w:div w:id="233397672">
                      <w:marLeft w:val="0"/>
                      <w:marRight w:val="0"/>
                      <w:marTop w:val="0"/>
                      <w:marBottom w:val="0"/>
                      <w:divBdr>
                        <w:top w:val="none" w:sz="0" w:space="0" w:color="auto"/>
                        <w:left w:val="none" w:sz="0" w:space="0" w:color="auto"/>
                        <w:bottom w:val="none" w:sz="0" w:space="0" w:color="auto"/>
                        <w:right w:val="none" w:sz="0" w:space="0" w:color="auto"/>
                      </w:divBdr>
                    </w:div>
                    <w:div w:id="233397673">
                      <w:marLeft w:val="0"/>
                      <w:marRight w:val="0"/>
                      <w:marTop w:val="0"/>
                      <w:marBottom w:val="0"/>
                      <w:divBdr>
                        <w:top w:val="none" w:sz="0" w:space="0" w:color="auto"/>
                        <w:left w:val="none" w:sz="0" w:space="0" w:color="auto"/>
                        <w:bottom w:val="none" w:sz="0" w:space="0" w:color="auto"/>
                        <w:right w:val="none" w:sz="0" w:space="0" w:color="auto"/>
                      </w:divBdr>
                    </w:div>
                    <w:div w:id="233397675">
                      <w:marLeft w:val="0"/>
                      <w:marRight w:val="0"/>
                      <w:marTop w:val="0"/>
                      <w:marBottom w:val="0"/>
                      <w:divBdr>
                        <w:top w:val="none" w:sz="0" w:space="0" w:color="auto"/>
                        <w:left w:val="none" w:sz="0" w:space="0" w:color="auto"/>
                        <w:bottom w:val="none" w:sz="0" w:space="0" w:color="auto"/>
                        <w:right w:val="none" w:sz="0" w:space="0" w:color="auto"/>
                      </w:divBdr>
                    </w:div>
                    <w:div w:id="233397676">
                      <w:marLeft w:val="0"/>
                      <w:marRight w:val="0"/>
                      <w:marTop w:val="0"/>
                      <w:marBottom w:val="0"/>
                      <w:divBdr>
                        <w:top w:val="none" w:sz="0" w:space="0" w:color="auto"/>
                        <w:left w:val="none" w:sz="0" w:space="0" w:color="auto"/>
                        <w:bottom w:val="none" w:sz="0" w:space="0" w:color="auto"/>
                        <w:right w:val="none" w:sz="0" w:space="0" w:color="auto"/>
                      </w:divBdr>
                    </w:div>
                    <w:div w:id="233397677">
                      <w:marLeft w:val="0"/>
                      <w:marRight w:val="0"/>
                      <w:marTop w:val="0"/>
                      <w:marBottom w:val="0"/>
                      <w:divBdr>
                        <w:top w:val="none" w:sz="0" w:space="0" w:color="auto"/>
                        <w:left w:val="none" w:sz="0" w:space="0" w:color="auto"/>
                        <w:bottom w:val="none" w:sz="0" w:space="0" w:color="auto"/>
                        <w:right w:val="none" w:sz="0" w:space="0" w:color="auto"/>
                      </w:divBdr>
                    </w:div>
                    <w:div w:id="233397679">
                      <w:marLeft w:val="0"/>
                      <w:marRight w:val="0"/>
                      <w:marTop w:val="0"/>
                      <w:marBottom w:val="0"/>
                      <w:divBdr>
                        <w:top w:val="none" w:sz="0" w:space="0" w:color="auto"/>
                        <w:left w:val="none" w:sz="0" w:space="0" w:color="auto"/>
                        <w:bottom w:val="none" w:sz="0" w:space="0" w:color="auto"/>
                        <w:right w:val="none" w:sz="0" w:space="0" w:color="auto"/>
                      </w:divBdr>
                    </w:div>
                    <w:div w:id="233397680">
                      <w:marLeft w:val="0"/>
                      <w:marRight w:val="0"/>
                      <w:marTop w:val="0"/>
                      <w:marBottom w:val="0"/>
                      <w:divBdr>
                        <w:top w:val="none" w:sz="0" w:space="0" w:color="auto"/>
                        <w:left w:val="none" w:sz="0" w:space="0" w:color="auto"/>
                        <w:bottom w:val="none" w:sz="0" w:space="0" w:color="auto"/>
                        <w:right w:val="none" w:sz="0" w:space="0" w:color="auto"/>
                      </w:divBdr>
                    </w:div>
                    <w:div w:id="233397681">
                      <w:marLeft w:val="0"/>
                      <w:marRight w:val="0"/>
                      <w:marTop w:val="0"/>
                      <w:marBottom w:val="0"/>
                      <w:divBdr>
                        <w:top w:val="none" w:sz="0" w:space="0" w:color="auto"/>
                        <w:left w:val="none" w:sz="0" w:space="0" w:color="auto"/>
                        <w:bottom w:val="none" w:sz="0" w:space="0" w:color="auto"/>
                        <w:right w:val="none" w:sz="0" w:space="0" w:color="auto"/>
                      </w:divBdr>
                    </w:div>
                    <w:div w:id="233397682">
                      <w:marLeft w:val="0"/>
                      <w:marRight w:val="0"/>
                      <w:marTop w:val="0"/>
                      <w:marBottom w:val="0"/>
                      <w:divBdr>
                        <w:top w:val="none" w:sz="0" w:space="0" w:color="auto"/>
                        <w:left w:val="none" w:sz="0" w:space="0" w:color="auto"/>
                        <w:bottom w:val="none" w:sz="0" w:space="0" w:color="auto"/>
                        <w:right w:val="none" w:sz="0" w:space="0" w:color="auto"/>
                      </w:divBdr>
                    </w:div>
                    <w:div w:id="233397684">
                      <w:marLeft w:val="0"/>
                      <w:marRight w:val="0"/>
                      <w:marTop w:val="0"/>
                      <w:marBottom w:val="0"/>
                      <w:divBdr>
                        <w:top w:val="none" w:sz="0" w:space="0" w:color="auto"/>
                        <w:left w:val="none" w:sz="0" w:space="0" w:color="auto"/>
                        <w:bottom w:val="none" w:sz="0" w:space="0" w:color="auto"/>
                        <w:right w:val="none" w:sz="0" w:space="0" w:color="auto"/>
                      </w:divBdr>
                    </w:div>
                    <w:div w:id="233397685">
                      <w:marLeft w:val="0"/>
                      <w:marRight w:val="0"/>
                      <w:marTop w:val="0"/>
                      <w:marBottom w:val="0"/>
                      <w:divBdr>
                        <w:top w:val="none" w:sz="0" w:space="0" w:color="auto"/>
                        <w:left w:val="none" w:sz="0" w:space="0" w:color="auto"/>
                        <w:bottom w:val="none" w:sz="0" w:space="0" w:color="auto"/>
                        <w:right w:val="none" w:sz="0" w:space="0" w:color="auto"/>
                      </w:divBdr>
                    </w:div>
                    <w:div w:id="233397686">
                      <w:marLeft w:val="0"/>
                      <w:marRight w:val="0"/>
                      <w:marTop w:val="0"/>
                      <w:marBottom w:val="0"/>
                      <w:divBdr>
                        <w:top w:val="none" w:sz="0" w:space="0" w:color="auto"/>
                        <w:left w:val="none" w:sz="0" w:space="0" w:color="auto"/>
                        <w:bottom w:val="none" w:sz="0" w:space="0" w:color="auto"/>
                        <w:right w:val="none" w:sz="0" w:space="0" w:color="auto"/>
                      </w:divBdr>
                    </w:div>
                    <w:div w:id="233397687">
                      <w:marLeft w:val="0"/>
                      <w:marRight w:val="0"/>
                      <w:marTop w:val="0"/>
                      <w:marBottom w:val="0"/>
                      <w:divBdr>
                        <w:top w:val="none" w:sz="0" w:space="0" w:color="auto"/>
                        <w:left w:val="none" w:sz="0" w:space="0" w:color="auto"/>
                        <w:bottom w:val="none" w:sz="0" w:space="0" w:color="auto"/>
                        <w:right w:val="none" w:sz="0" w:space="0" w:color="auto"/>
                      </w:divBdr>
                    </w:div>
                    <w:div w:id="233397688">
                      <w:marLeft w:val="0"/>
                      <w:marRight w:val="0"/>
                      <w:marTop w:val="0"/>
                      <w:marBottom w:val="0"/>
                      <w:divBdr>
                        <w:top w:val="none" w:sz="0" w:space="0" w:color="auto"/>
                        <w:left w:val="none" w:sz="0" w:space="0" w:color="auto"/>
                        <w:bottom w:val="none" w:sz="0" w:space="0" w:color="auto"/>
                        <w:right w:val="none" w:sz="0" w:space="0" w:color="auto"/>
                      </w:divBdr>
                    </w:div>
                    <w:div w:id="233397689">
                      <w:marLeft w:val="0"/>
                      <w:marRight w:val="0"/>
                      <w:marTop w:val="0"/>
                      <w:marBottom w:val="0"/>
                      <w:divBdr>
                        <w:top w:val="none" w:sz="0" w:space="0" w:color="auto"/>
                        <w:left w:val="none" w:sz="0" w:space="0" w:color="auto"/>
                        <w:bottom w:val="none" w:sz="0" w:space="0" w:color="auto"/>
                        <w:right w:val="none" w:sz="0" w:space="0" w:color="auto"/>
                      </w:divBdr>
                    </w:div>
                    <w:div w:id="233397690">
                      <w:marLeft w:val="0"/>
                      <w:marRight w:val="0"/>
                      <w:marTop w:val="0"/>
                      <w:marBottom w:val="0"/>
                      <w:divBdr>
                        <w:top w:val="none" w:sz="0" w:space="0" w:color="auto"/>
                        <w:left w:val="none" w:sz="0" w:space="0" w:color="auto"/>
                        <w:bottom w:val="none" w:sz="0" w:space="0" w:color="auto"/>
                        <w:right w:val="none" w:sz="0" w:space="0" w:color="auto"/>
                      </w:divBdr>
                    </w:div>
                    <w:div w:id="233397691">
                      <w:marLeft w:val="0"/>
                      <w:marRight w:val="0"/>
                      <w:marTop w:val="0"/>
                      <w:marBottom w:val="0"/>
                      <w:divBdr>
                        <w:top w:val="none" w:sz="0" w:space="0" w:color="auto"/>
                        <w:left w:val="none" w:sz="0" w:space="0" w:color="auto"/>
                        <w:bottom w:val="none" w:sz="0" w:space="0" w:color="auto"/>
                        <w:right w:val="none" w:sz="0" w:space="0" w:color="auto"/>
                      </w:divBdr>
                    </w:div>
                    <w:div w:id="233397692">
                      <w:marLeft w:val="0"/>
                      <w:marRight w:val="0"/>
                      <w:marTop w:val="0"/>
                      <w:marBottom w:val="0"/>
                      <w:divBdr>
                        <w:top w:val="none" w:sz="0" w:space="0" w:color="auto"/>
                        <w:left w:val="none" w:sz="0" w:space="0" w:color="auto"/>
                        <w:bottom w:val="none" w:sz="0" w:space="0" w:color="auto"/>
                        <w:right w:val="none" w:sz="0" w:space="0" w:color="auto"/>
                      </w:divBdr>
                    </w:div>
                    <w:div w:id="233397693">
                      <w:marLeft w:val="0"/>
                      <w:marRight w:val="0"/>
                      <w:marTop w:val="0"/>
                      <w:marBottom w:val="0"/>
                      <w:divBdr>
                        <w:top w:val="none" w:sz="0" w:space="0" w:color="auto"/>
                        <w:left w:val="none" w:sz="0" w:space="0" w:color="auto"/>
                        <w:bottom w:val="none" w:sz="0" w:space="0" w:color="auto"/>
                        <w:right w:val="none" w:sz="0" w:space="0" w:color="auto"/>
                      </w:divBdr>
                    </w:div>
                    <w:div w:id="233397694">
                      <w:marLeft w:val="0"/>
                      <w:marRight w:val="0"/>
                      <w:marTop w:val="0"/>
                      <w:marBottom w:val="0"/>
                      <w:divBdr>
                        <w:top w:val="none" w:sz="0" w:space="0" w:color="auto"/>
                        <w:left w:val="none" w:sz="0" w:space="0" w:color="auto"/>
                        <w:bottom w:val="none" w:sz="0" w:space="0" w:color="auto"/>
                        <w:right w:val="none" w:sz="0" w:space="0" w:color="auto"/>
                      </w:divBdr>
                    </w:div>
                    <w:div w:id="233397695">
                      <w:marLeft w:val="0"/>
                      <w:marRight w:val="0"/>
                      <w:marTop w:val="0"/>
                      <w:marBottom w:val="0"/>
                      <w:divBdr>
                        <w:top w:val="none" w:sz="0" w:space="0" w:color="auto"/>
                        <w:left w:val="none" w:sz="0" w:space="0" w:color="auto"/>
                        <w:bottom w:val="none" w:sz="0" w:space="0" w:color="auto"/>
                        <w:right w:val="none" w:sz="0" w:space="0" w:color="auto"/>
                      </w:divBdr>
                    </w:div>
                    <w:div w:id="233397696">
                      <w:marLeft w:val="0"/>
                      <w:marRight w:val="0"/>
                      <w:marTop w:val="0"/>
                      <w:marBottom w:val="0"/>
                      <w:divBdr>
                        <w:top w:val="none" w:sz="0" w:space="0" w:color="auto"/>
                        <w:left w:val="none" w:sz="0" w:space="0" w:color="auto"/>
                        <w:bottom w:val="none" w:sz="0" w:space="0" w:color="auto"/>
                        <w:right w:val="none" w:sz="0" w:space="0" w:color="auto"/>
                      </w:divBdr>
                    </w:div>
                    <w:div w:id="233397698">
                      <w:marLeft w:val="0"/>
                      <w:marRight w:val="0"/>
                      <w:marTop w:val="0"/>
                      <w:marBottom w:val="0"/>
                      <w:divBdr>
                        <w:top w:val="none" w:sz="0" w:space="0" w:color="auto"/>
                        <w:left w:val="none" w:sz="0" w:space="0" w:color="auto"/>
                        <w:bottom w:val="none" w:sz="0" w:space="0" w:color="auto"/>
                        <w:right w:val="none" w:sz="0" w:space="0" w:color="auto"/>
                      </w:divBdr>
                    </w:div>
                    <w:div w:id="233397699">
                      <w:marLeft w:val="0"/>
                      <w:marRight w:val="0"/>
                      <w:marTop w:val="0"/>
                      <w:marBottom w:val="0"/>
                      <w:divBdr>
                        <w:top w:val="none" w:sz="0" w:space="0" w:color="auto"/>
                        <w:left w:val="none" w:sz="0" w:space="0" w:color="auto"/>
                        <w:bottom w:val="none" w:sz="0" w:space="0" w:color="auto"/>
                        <w:right w:val="none" w:sz="0" w:space="0" w:color="auto"/>
                      </w:divBdr>
                    </w:div>
                    <w:div w:id="233397700">
                      <w:marLeft w:val="0"/>
                      <w:marRight w:val="0"/>
                      <w:marTop w:val="0"/>
                      <w:marBottom w:val="0"/>
                      <w:divBdr>
                        <w:top w:val="none" w:sz="0" w:space="0" w:color="auto"/>
                        <w:left w:val="none" w:sz="0" w:space="0" w:color="auto"/>
                        <w:bottom w:val="none" w:sz="0" w:space="0" w:color="auto"/>
                        <w:right w:val="none" w:sz="0" w:space="0" w:color="auto"/>
                      </w:divBdr>
                    </w:div>
                    <w:div w:id="233397701">
                      <w:marLeft w:val="0"/>
                      <w:marRight w:val="0"/>
                      <w:marTop w:val="0"/>
                      <w:marBottom w:val="0"/>
                      <w:divBdr>
                        <w:top w:val="none" w:sz="0" w:space="0" w:color="auto"/>
                        <w:left w:val="none" w:sz="0" w:space="0" w:color="auto"/>
                        <w:bottom w:val="none" w:sz="0" w:space="0" w:color="auto"/>
                        <w:right w:val="none" w:sz="0" w:space="0" w:color="auto"/>
                      </w:divBdr>
                    </w:div>
                    <w:div w:id="233397702">
                      <w:marLeft w:val="0"/>
                      <w:marRight w:val="0"/>
                      <w:marTop w:val="0"/>
                      <w:marBottom w:val="0"/>
                      <w:divBdr>
                        <w:top w:val="none" w:sz="0" w:space="0" w:color="auto"/>
                        <w:left w:val="none" w:sz="0" w:space="0" w:color="auto"/>
                        <w:bottom w:val="none" w:sz="0" w:space="0" w:color="auto"/>
                        <w:right w:val="none" w:sz="0" w:space="0" w:color="auto"/>
                      </w:divBdr>
                    </w:div>
                    <w:div w:id="233397703">
                      <w:marLeft w:val="0"/>
                      <w:marRight w:val="0"/>
                      <w:marTop w:val="0"/>
                      <w:marBottom w:val="0"/>
                      <w:divBdr>
                        <w:top w:val="none" w:sz="0" w:space="0" w:color="auto"/>
                        <w:left w:val="none" w:sz="0" w:space="0" w:color="auto"/>
                        <w:bottom w:val="none" w:sz="0" w:space="0" w:color="auto"/>
                        <w:right w:val="none" w:sz="0" w:space="0" w:color="auto"/>
                      </w:divBdr>
                    </w:div>
                    <w:div w:id="233397705">
                      <w:marLeft w:val="0"/>
                      <w:marRight w:val="0"/>
                      <w:marTop w:val="0"/>
                      <w:marBottom w:val="0"/>
                      <w:divBdr>
                        <w:top w:val="none" w:sz="0" w:space="0" w:color="auto"/>
                        <w:left w:val="none" w:sz="0" w:space="0" w:color="auto"/>
                        <w:bottom w:val="none" w:sz="0" w:space="0" w:color="auto"/>
                        <w:right w:val="none" w:sz="0" w:space="0" w:color="auto"/>
                      </w:divBdr>
                    </w:div>
                    <w:div w:id="233397706">
                      <w:marLeft w:val="0"/>
                      <w:marRight w:val="0"/>
                      <w:marTop w:val="0"/>
                      <w:marBottom w:val="0"/>
                      <w:divBdr>
                        <w:top w:val="none" w:sz="0" w:space="0" w:color="auto"/>
                        <w:left w:val="none" w:sz="0" w:space="0" w:color="auto"/>
                        <w:bottom w:val="none" w:sz="0" w:space="0" w:color="auto"/>
                        <w:right w:val="none" w:sz="0" w:space="0" w:color="auto"/>
                      </w:divBdr>
                    </w:div>
                    <w:div w:id="233397707">
                      <w:marLeft w:val="0"/>
                      <w:marRight w:val="0"/>
                      <w:marTop w:val="0"/>
                      <w:marBottom w:val="0"/>
                      <w:divBdr>
                        <w:top w:val="none" w:sz="0" w:space="0" w:color="auto"/>
                        <w:left w:val="none" w:sz="0" w:space="0" w:color="auto"/>
                        <w:bottom w:val="none" w:sz="0" w:space="0" w:color="auto"/>
                        <w:right w:val="none" w:sz="0" w:space="0" w:color="auto"/>
                      </w:divBdr>
                    </w:div>
                    <w:div w:id="233397709">
                      <w:marLeft w:val="0"/>
                      <w:marRight w:val="0"/>
                      <w:marTop w:val="0"/>
                      <w:marBottom w:val="0"/>
                      <w:divBdr>
                        <w:top w:val="none" w:sz="0" w:space="0" w:color="auto"/>
                        <w:left w:val="none" w:sz="0" w:space="0" w:color="auto"/>
                        <w:bottom w:val="none" w:sz="0" w:space="0" w:color="auto"/>
                        <w:right w:val="none" w:sz="0" w:space="0" w:color="auto"/>
                      </w:divBdr>
                    </w:div>
                    <w:div w:id="233397710">
                      <w:marLeft w:val="0"/>
                      <w:marRight w:val="0"/>
                      <w:marTop w:val="0"/>
                      <w:marBottom w:val="0"/>
                      <w:divBdr>
                        <w:top w:val="none" w:sz="0" w:space="0" w:color="auto"/>
                        <w:left w:val="none" w:sz="0" w:space="0" w:color="auto"/>
                        <w:bottom w:val="none" w:sz="0" w:space="0" w:color="auto"/>
                        <w:right w:val="none" w:sz="0" w:space="0" w:color="auto"/>
                      </w:divBdr>
                    </w:div>
                    <w:div w:id="233397711">
                      <w:marLeft w:val="0"/>
                      <w:marRight w:val="0"/>
                      <w:marTop w:val="0"/>
                      <w:marBottom w:val="0"/>
                      <w:divBdr>
                        <w:top w:val="none" w:sz="0" w:space="0" w:color="auto"/>
                        <w:left w:val="none" w:sz="0" w:space="0" w:color="auto"/>
                        <w:bottom w:val="none" w:sz="0" w:space="0" w:color="auto"/>
                        <w:right w:val="none" w:sz="0" w:space="0" w:color="auto"/>
                      </w:divBdr>
                    </w:div>
                    <w:div w:id="233397712">
                      <w:marLeft w:val="0"/>
                      <w:marRight w:val="0"/>
                      <w:marTop w:val="0"/>
                      <w:marBottom w:val="0"/>
                      <w:divBdr>
                        <w:top w:val="none" w:sz="0" w:space="0" w:color="auto"/>
                        <w:left w:val="none" w:sz="0" w:space="0" w:color="auto"/>
                        <w:bottom w:val="none" w:sz="0" w:space="0" w:color="auto"/>
                        <w:right w:val="none" w:sz="0" w:space="0" w:color="auto"/>
                      </w:divBdr>
                    </w:div>
                    <w:div w:id="233397713">
                      <w:marLeft w:val="0"/>
                      <w:marRight w:val="0"/>
                      <w:marTop w:val="0"/>
                      <w:marBottom w:val="0"/>
                      <w:divBdr>
                        <w:top w:val="none" w:sz="0" w:space="0" w:color="auto"/>
                        <w:left w:val="none" w:sz="0" w:space="0" w:color="auto"/>
                        <w:bottom w:val="none" w:sz="0" w:space="0" w:color="auto"/>
                        <w:right w:val="none" w:sz="0" w:space="0" w:color="auto"/>
                      </w:divBdr>
                    </w:div>
                    <w:div w:id="233397714">
                      <w:marLeft w:val="0"/>
                      <w:marRight w:val="0"/>
                      <w:marTop w:val="0"/>
                      <w:marBottom w:val="0"/>
                      <w:divBdr>
                        <w:top w:val="none" w:sz="0" w:space="0" w:color="auto"/>
                        <w:left w:val="none" w:sz="0" w:space="0" w:color="auto"/>
                        <w:bottom w:val="none" w:sz="0" w:space="0" w:color="auto"/>
                        <w:right w:val="none" w:sz="0" w:space="0" w:color="auto"/>
                      </w:divBdr>
                    </w:div>
                    <w:div w:id="233397715">
                      <w:marLeft w:val="0"/>
                      <w:marRight w:val="0"/>
                      <w:marTop w:val="0"/>
                      <w:marBottom w:val="0"/>
                      <w:divBdr>
                        <w:top w:val="none" w:sz="0" w:space="0" w:color="auto"/>
                        <w:left w:val="none" w:sz="0" w:space="0" w:color="auto"/>
                        <w:bottom w:val="none" w:sz="0" w:space="0" w:color="auto"/>
                        <w:right w:val="none" w:sz="0" w:space="0" w:color="auto"/>
                      </w:divBdr>
                    </w:div>
                    <w:div w:id="233397717">
                      <w:marLeft w:val="0"/>
                      <w:marRight w:val="0"/>
                      <w:marTop w:val="0"/>
                      <w:marBottom w:val="0"/>
                      <w:divBdr>
                        <w:top w:val="none" w:sz="0" w:space="0" w:color="auto"/>
                        <w:left w:val="none" w:sz="0" w:space="0" w:color="auto"/>
                        <w:bottom w:val="none" w:sz="0" w:space="0" w:color="auto"/>
                        <w:right w:val="none" w:sz="0" w:space="0" w:color="auto"/>
                      </w:divBdr>
                    </w:div>
                    <w:div w:id="233397718">
                      <w:marLeft w:val="0"/>
                      <w:marRight w:val="0"/>
                      <w:marTop w:val="0"/>
                      <w:marBottom w:val="0"/>
                      <w:divBdr>
                        <w:top w:val="none" w:sz="0" w:space="0" w:color="auto"/>
                        <w:left w:val="none" w:sz="0" w:space="0" w:color="auto"/>
                        <w:bottom w:val="none" w:sz="0" w:space="0" w:color="auto"/>
                        <w:right w:val="none" w:sz="0" w:space="0" w:color="auto"/>
                      </w:divBdr>
                    </w:div>
                    <w:div w:id="233397719">
                      <w:marLeft w:val="0"/>
                      <w:marRight w:val="0"/>
                      <w:marTop w:val="0"/>
                      <w:marBottom w:val="0"/>
                      <w:divBdr>
                        <w:top w:val="none" w:sz="0" w:space="0" w:color="auto"/>
                        <w:left w:val="none" w:sz="0" w:space="0" w:color="auto"/>
                        <w:bottom w:val="none" w:sz="0" w:space="0" w:color="auto"/>
                        <w:right w:val="none" w:sz="0" w:space="0" w:color="auto"/>
                      </w:divBdr>
                    </w:div>
                    <w:div w:id="233397720">
                      <w:marLeft w:val="0"/>
                      <w:marRight w:val="0"/>
                      <w:marTop w:val="0"/>
                      <w:marBottom w:val="0"/>
                      <w:divBdr>
                        <w:top w:val="none" w:sz="0" w:space="0" w:color="auto"/>
                        <w:left w:val="none" w:sz="0" w:space="0" w:color="auto"/>
                        <w:bottom w:val="none" w:sz="0" w:space="0" w:color="auto"/>
                        <w:right w:val="none" w:sz="0" w:space="0" w:color="auto"/>
                      </w:divBdr>
                    </w:div>
                    <w:div w:id="233397721">
                      <w:marLeft w:val="0"/>
                      <w:marRight w:val="0"/>
                      <w:marTop w:val="0"/>
                      <w:marBottom w:val="0"/>
                      <w:divBdr>
                        <w:top w:val="none" w:sz="0" w:space="0" w:color="auto"/>
                        <w:left w:val="none" w:sz="0" w:space="0" w:color="auto"/>
                        <w:bottom w:val="none" w:sz="0" w:space="0" w:color="auto"/>
                        <w:right w:val="none" w:sz="0" w:space="0" w:color="auto"/>
                      </w:divBdr>
                    </w:div>
                    <w:div w:id="233397722">
                      <w:marLeft w:val="0"/>
                      <w:marRight w:val="0"/>
                      <w:marTop w:val="0"/>
                      <w:marBottom w:val="0"/>
                      <w:divBdr>
                        <w:top w:val="none" w:sz="0" w:space="0" w:color="auto"/>
                        <w:left w:val="none" w:sz="0" w:space="0" w:color="auto"/>
                        <w:bottom w:val="none" w:sz="0" w:space="0" w:color="auto"/>
                        <w:right w:val="none" w:sz="0" w:space="0" w:color="auto"/>
                      </w:divBdr>
                    </w:div>
                    <w:div w:id="233397723">
                      <w:marLeft w:val="0"/>
                      <w:marRight w:val="0"/>
                      <w:marTop w:val="0"/>
                      <w:marBottom w:val="0"/>
                      <w:divBdr>
                        <w:top w:val="none" w:sz="0" w:space="0" w:color="auto"/>
                        <w:left w:val="none" w:sz="0" w:space="0" w:color="auto"/>
                        <w:bottom w:val="none" w:sz="0" w:space="0" w:color="auto"/>
                        <w:right w:val="none" w:sz="0" w:space="0" w:color="auto"/>
                      </w:divBdr>
                    </w:div>
                    <w:div w:id="233397724">
                      <w:marLeft w:val="0"/>
                      <w:marRight w:val="0"/>
                      <w:marTop w:val="0"/>
                      <w:marBottom w:val="0"/>
                      <w:divBdr>
                        <w:top w:val="none" w:sz="0" w:space="0" w:color="auto"/>
                        <w:left w:val="none" w:sz="0" w:space="0" w:color="auto"/>
                        <w:bottom w:val="none" w:sz="0" w:space="0" w:color="auto"/>
                        <w:right w:val="none" w:sz="0" w:space="0" w:color="auto"/>
                      </w:divBdr>
                    </w:div>
                    <w:div w:id="233397725">
                      <w:marLeft w:val="0"/>
                      <w:marRight w:val="0"/>
                      <w:marTop w:val="0"/>
                      <w:marBottom w:val="0"/>
                      <w:divBdr>
                        <w:top w:val="none" w:sz="0" w:space="0" w:color="auto"/>
                        <w:left w:val="none" w:sz="0" w:space="0" w:color="auto"/>
                        <w:bottom w:val="none" w:sz="0" w:space="0" w:color="auto"/>
                        <w:right w:val="none" w:sz="0" w:space="0" w:color="auto"/>
                      </w:divBdr>
                    </w:div>
                    <w:div w:id="233397726">
                      <w:marLeft w:val="0"/>
                      <w:marRight w:val="0"/>
                      <w:marTop w:val="0"/>
                      <w:marBottom w:val="0"/>
                      <w:divBdr>
                        <w:top w:val="none" w:sz="0" w:space="0" w:color="auto"/>
                        <w:left w:val="none" w:sz="0" w:space="0" w:color="auto"/>
                        <w:bottom w:val="none" w:sz="0" w:space="0" w:color="auto"/>
                        <w:right w:val="none" w:sz="0" w:space="0" w:color="auto"/>
                      </w:divBdr>
                    </w:div>
                    <w:div w:id="233397727">
                      <w:marLeft w:val="0"/>
                      <w:marRight w:val="0"/>
                      <w:marTop w:val="0"/>
                      <w:marBottom w:val="0"/>
                      <w:divBdr>
                        <w:top w:val="none" w:sz="0" w:space="0" w:color="auto"/>
                        <w:left w:val="none" w:sz="0" w:space="0" w:color="auto"/>
                        <w:bottom w:val="none" w:sz="0" w:space="0" w:color="auto"/>
                        <w:right w:val="none" w:sz="0" w:space="0" w:color="auto"/>
                      </w:divBdr>
                    </w:div>
                    <w:div w:id="233397729">
                      <w:marLeft w:val="0"/>
                      <w:marRight w:val="0"/>
                      <w:marTop w:val="0"/>
                      <w:marBottom w:val="0"/>
                      <w:divBdr>
                        <w:top w:val="none" w:sz="0" w:space="0" w:color="auto"/>
                        <w:left w:val="none" w:sz="0" w:space="0" w:color="auto"/>
                        <w:bottom w:val="none" w:sz="0" w:space="0" w:color="auto"/>
                        <w:right w:val="none" w:sz="0" w:space="0" w:color="auto"/>
                      </w:divBdr>
                    </w:div>
                    <w:div w:id="233397732">
                      <w:marLeft w:val="0"/>
                      <w:marRight w:val="0"/>
                      <w:marTop w:val="0"/>
                      <w:marBottom w:val="0"/>
                      <w:divBdr>
                        <w:top w:val="none" w:sz="0" w:space="0" w:color="auto"/>
                        <w:left w:val="none" w:sz="0" w:space="0" w:color="auto"/>
                        <w:bottom w:val="none" w:sz="0" w:space="0" w:color="auto"/>
                        <w:right w:val="none" w:sz="0" w:space="0" w:color="auto"/>
                      </w:divBdr>
                    </w:div>
                    <w:div w:id="233397734">
                      <w:marLeft w:val="0"/>
                      <w:marRight w:val="0"/>
                      <w:marTop w:val="0"/>
                      <w:marBottom w:val="0"/>
                      <w:divBdr>
                        <w:top w:val="none" w:sz="0" w:space="0" w:color="auto"/>
                        <w:left w:val="none" w:sz="0" w:space="0" w:color="auto"/>
                        <w:bottom w:val="none" w:sz="0" w:space="0" w:color="auto"/>
                        <w:right w:val="none" w:sz="0" w:space="0" w:color="auto"/>
                      </w:divBdr>
                    </w:div>
                    <w:div w:id="233397735">
                      <w:marLeft w:val="0"/>
                      <w:marRight w:val="0"/>
                      <w:marTop w:val="0"/>
                      <w:marBottom w:val="0"/>
                      <w:divBdr>
                        <w:top w:val="none" w:sz="0" w:space="0" w:color="auto"/>
                        <w:left w:val="none" w:sz="0" w:space="0" w:color="auto"/>
                        <w:bottom w:val="none" w:sz="0" w:space="0" w:color="auto"/>
                        <w:right w:val="none" w:sz="0" w:space="0" w:color="auto"/>
                      </w:divBdr>
                    </w:div>
                    <w:div w:id="233397737">
                      <w:marLeft w:val="0"/>
                      <w:marRight w:val="0"/>
                      <w:marTop w:val="0"/>
                      <w:marBottom w:val="0"/>
                      <w:divBdr>
                        <w:top w:val="none" w:sz="0" w:space="0" w:color="auto"/>
                        <w:left w:val="none" w:sz="0" w:space="0" w:color="auto"/>
                        <w:bottom w:val="none" w:sz="0" w:space="0" w:color="auto"/>
                        <w:right w:val="none" w:sz="0" w:space="0" w:color="auto"/>
                      </w:divBdr>
                    </w:div>
                    <w:div w:id="233397738">
                      <w:marLeft w:val="0"/>
                      <w:marRight w:val="0"/>
                      <w:marTop w:val="0"/>
                      <w:marBottom w:val="0"/>
                      <w:divBdr>
                        <w:top w:val="none" w:sz="0" w:space="0" w:color="auto"/>
                        <w:left w:val="none" w:sz="0" w:space="0" w:color="auto"/>
                        <w:bottom w:val="none" w:sz="0" w:space="0" w:color="auto"/>
                        <w:right w:val="none" w:sz="0" w:space="0" w:color="auto"/>
                      </w:divBdr>
                    </w:div>
                    <w:div w:id="233397741">
                      <w:marLeft w:val="0"/>
                      <w:marRight w:val="0"/>
                      <w:marTop w:val="0"/>
                      <w:marBottom w:val="0"/>
                      <w:divBdr>
                        <w:top w:val="none" w:sz="0" w:space="0" w:color="auto"/>
                        <w:left w:val="none" w:sz="0" w:space="0" w:color="auto"/>
                        <w:bottom w:val="none" w:sz="0" w:space="0" w:color="auto"/>
                        <w:right w:val="none" w:sz="0" w:space="0" w:color="auto"/>
                      </w:divBdr>
                    </w:div>
                    <w:div w:id="233397742">
                      <w:marLeft w:val="0"/>
                      <w:marRight w:val="0"/>
                      <w:marTop w:val="0"/>
                      <w:marBottom w:val="0"/>
                      <w:divBdr>
                        <w:top w:val="none" w:sz="0" w:space="0" w:color="auto"/>
                        <w:left w:val="none" w:sz="0" w:space="0" w:color="auto"/>
                        <w:bottom w:val="none" w:sz="0" w:space="0" w:color="auto"/>
                        <w:right w:val="none" w:sz="0" w:space="0" w:color="auto"/>
                      </w:divBdr>
                    </w:div>
                    <w:div w:id="233397743">
                      <w:marLeft w:val="0"/>
                      <w:marRight w:val="0"/>
                      <w:marTop w:val="0"/>
                      <w:marBottom w:val="0"/>
                      <w:divBdr>
                        <w:top w:val="none" w:sz="0" w:space="0" w:color="auto"/>
                        <w:left w:val="none" w:sz="0" w:space="0" w:color="auto"/>
                        <w:bottom w:val="none" w:sz="0" w:space="0" w:color="auto"/>
                        <w:right w:val="none" w:sz="0" w:space="0" w:color="auto"/>
                      </w:divBdr>
                    </w:div>
                    <w:div w:id="233397744">
                      <w:marLeft w:val="0"/>
                      <w:marRight w:val="0"/>
                      <w:marTop w:val="0"/>
                      <w:marBottom w:val="0"/>
                      <w:divBdr>
                        <w:top w:val="none" w:sz="0" w:space="0" w:color="auto"/>
                        <w:left w:val="none" w:sz="0" w:space="0" w:color="auto"/>
                        <w:bottom w:val="none" w:sz="0" w:space="0" w:color="auto"/>
                        <w:right w:val="none" w:sz="0" w:space="0" w:color="auto"/>
                      </w:divBdr>
                    </w:div>
                    <w:div w:id="233397745">
                      <w:marLeft w:val="0"/>
                      <w:marRight w:val="0"/>
                      <w:marTop w:val="0"/>
                      <w:marBottom w:val="0"/>
                      <w:divBdr>
                        <w:top w:val="none" w:sz="0" w:space="0" w:color="auto"/>
                        <w:left w:val="none" w:sz="0" w:space="0" w:color="auto"/>
                        <w:bottom w:val="none" w:sz="0" w:space="0" w:color="auto"/>
                        <w:right w:val="none" w:sz="0" w:space="0" w:color="auto"/>
                      </w:divBdr>
                    </w:div>
                    <w:div w:id="233397746">
                      <w:marLeft w:val="0"/>
                      <w:marRight w:val="0"/>
                      <w:marTop w:val="0"/>
                      <w:marBottom w:val="0"/>
                      <w:divBdr>
                        <w:top w:val="none" w:sz="0" w:space="0" w:color="auto"/>
                        <w:left w:val="none" w:sz="0" w:space="0" w:color="auto"/>
                        <w:bottom w:val="none" w:sz="0" w:space="0" w:color="auto"/>
                        <w:right w:val="none" w:sz="0" w:space="0" w:color="auto"/>
                      </w:divBdr>
                    </w:div>
                    <w:div w:id="233397747">
                      <w:marLeft w:val="0"/>
                      <w:marRight w:val="0"/>
                      <w:marTop w:val="0"/>
                      <w:marBottom w:val="0"/>
                      <w:divBdr>
                        <w:top w:val="none" w:sz="0" w:space="0" w:color="auto"/>
                        <w:left w:val="none" w:sz="0" w:space="0" w:color="auto"/>
                        <w:bottom w:val="none" w:sz="0" w:space="0" w:color="auto"/>
                        <w:right w:val="none" w:sz="0" w:space="0" w:color="auto"/>
                      </w:divBdr>
                    </w:div>
                    <w:div w:id="233397748">
                      <w:marLeft w:val="0"/>
                      <w:marRight w:val="0"/>
                      <w:marTop w:val="0"/>
                      <w:marBottom w:val="0"/>
                      <w:divBdr>
                        <w:top w:val="none" w:sz="0" w:space="0" w:color="auto"/>
                        <w:left w:val="none" w:sz="0" w:space="0" w:color="auto"/>
                        <w:bottom w:val="none" w:sz="0" w:space="0" w:color="auto"/>
                        <w:right w:val="none" w:sz="0" w:space="0" w:color="auto"/>
                      </w:divBdr>
                    </w:div>
                    <w:div w:id="233397749">
                      <w:marLeft w:val="0"/>
                      <w:marRight w:val="0"/>
                      <w:marTop w:val="0"/>
                      <w:marBottom w:val="0"/>
                      <w:divBdr>
                        <w:top w:val="none" w:sz="0" w:space="0" w:color="auto"/>
                        <w:left w:val="none" w:sz="0" w:space="0" w:color="auto"/>
                        <w:bottom w:val="none" w:sz="0" w:space="0" w:color="auto"/>
                        <w:right w:val="none" w:sz="0" w:space="0" w:color="auto"/>
                      </w:divBdr>
                    </w:div>
                    <w:div w:id="233397751">
                      <w:marLeft w:val="0"/>
                      <w:marRight w:val="0"/>
                      <w:marTop w:val="0"/>
                      <w:marBottom w:val="0"/>
                      <w:divBdr>
                        <w:top w:val="none" w:sz="0" w:space="0" w:color="auto"/>
                        <w:left w:val="none" w:sz="0" w:space="0" w:color="auto"/>
                        <w:bottom w:val="none" w:sz="0" w:space="0" w:color="auto"/>
                        <w:right w:val="none" w:sz="0" w:space="0" w:color="auto"/>
                      </w:divBdr>
                    </w:div>
                    <w:div w:id="233397752">
                      <w:marLeft w:val="0"/>
                      <w:marRight w:val="0"/>
                      <w:marTop w:val="0"/>
                      <w:marBottom w:val="0"/>
                      <w:divBdr>
                        <w:top w:val="none" w:sz="0" w:space="0" w:color="auto"/>
                        <w:left w:val="none" w:sz="0" w:space="0" w:color="auto"/>
                        <w:bottom w:val="none" w:sz="0" w:space="0" w:color="auto"/>
                        <w:right w:val="none" w:sz="0" w:space="0" w:color="auto"/>
                      </w:divBdr>
                    </w:div>
                    <w:div w:id="233397753">
                      <w:marLeft w:val="0"/>
                      <w:marRight w:val="0"/>
                      <w:marTop w:val="0"/>
                      <w:marBottom w:val="0"/>
                      <w:divBdr>
                        <w:top w:val="none" w:sz="0" w:space="0" w:color="auto"/>
                        <w:left w:val="none" w:sz="0" w:space="0" w:color="auto"/>
                        <w:bottom w:val="none" w:sz="0" w:space="0" w:color="auto"/>
                        <w:right w:val="none" w:sz="0" w:space="0" w:color="auto"/>
                      </w:divBdr>
                    </w:div>
                    <w:div w:id="233397754">
                      <w:marLeft w:val="0"/>
                      <w:marRight w:val="0"/>
                      <w:marTop w:val="0"/>
                      <w:marBottom w:val="0"/>
                      <w:divBdr>
                        <w:top w:val="none" w:sz="0" w:space="0" w:color="auto"/>
                        <w:left w:val="none" w:sz="0" w:space="0" w:color="auto"/>
                        <w:bottom w:val="none" w:sz="0" w:space="0" w:color="auto"/>
                        <w:right w:val="none" w:sz="0" w:space="0" w:color="auto"/>
                      </w:divBdr>
                    </w:div>
                    <w:div w:id="2333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97647">
      <w:marLeft w:val="0"/>
      <w:marRight w:val="0"/>
      <w:marTop w:val="0"/>
      <w:marBottom w:val="0"/>
      <w:divBdr>
        <w:top w:val="none" w:sz="0" w:space="0" w:color="auto"/>
        <w:left w:val="none" w:sz="0" w:space="0" w:color="auto"/>
        <w:bottom w:val="none" w:sz="0" w:space="0" w:color="auto"/>
        <w:right w:val="none" w:sz="0" w:space="0" w:color="auto"/>
      </w:divBdr>
    </w:div>
    <w:div w:id="233397649">
      <w:marLeft w:val="0"/>
      <w:marRight w:val="0"/>
      <w:marTop w:val="0"/>
      <w:marBottom w:val="0"/>
      <w:divBdr>
        <w:top w:val="none" w:sz="0" w:space="0" w:color="auto"/>
        <w:left w:val="none" w:sz="0" w:space="0" w:color="auto"/>
        <w:bottom w:val="none" w:sz="0" w:space="0" w:color="auto"/>
        <w:right w:val="none" w:sz="0" w:space="0" w:color="auto"/>
      </w:divBdr>
    </w:div>
    <w:div w:id="233397658">
      <w:marLeft w:val="0"/>
      <w:marRight w:val="0"/>
      <w:marTop w:val="0"/>
      <w:marBottom w:val="0"/>
      <w:divBdr>
        <w:top w:val="none" w:sz="0" w:space="0" w:color="auto"/>
        <w:left w:val="none" w:sz="0" w:space="0" w:color="auto"/>
        <w:bottom w:val="none" w:sz="0" w:space="0" w:color="auto"/>
        <w:right w:val="none" w:sz="0" w:space="0" w:color="auto"/>
      </w:divBdr>
    </w:div>
    <w:div w:id="233397674">
      <w:marLeft w:val="0"/>
      <w:marRight w:val="0"/>
      <w:marTop w:val="0"/>
      <w:marBottom w:val="0"/>
      <w:divBdr>
        <w:top w:val="none" w:sz="0" w:space="0" w:color="auto"/>
        <w:left w:val="none" w:sz="0" w:space="0" w:color="auto"/>
        <w:bottom w:val="none" w:sz="0" w:space="0" w:color="auto"/>
        <w:right w:val="none" w:sz="0" w:space="0" w:color="auto"/>
      </w:divBdr>
    </w:div>
    <w:div w:id="233397678">
      <w:marLeft w:val="0"/>
      <w:marRight w:val="0"/>
      <w:marTop w:val="0"/>
      <w:marBottom w:val="0"/>
      <w:divBdr>
        <w:top w:val="none" w:sz="0" w:space="0" w:color="auto"/>
        <w:left w:val="none" w:sz="0" w:space="0" w:color="auto"/>
        <w:bottom w:val="none" w:sz="0" w:space="0" w:color="auto"/>
        <w:right w:val="none" w:sz="0" w:space="0" w:color="auto"/>
      </w:divBdr>
    </w:div>
    <w:div w:id="233397683">
      <w:marLeft w:val="0"/>
      <w:marRight w:val="0"/>
      <w:marTop w:val="0"/>
      <w:marBottom w:val="0"/>
      <w:divBdr>
        <w:top w:val="none" w:sz="0" w:space="0" w:color="auto"/>
        <w:left w:val="none" w:sz="0" w:space="0" w:color="auto"/>
        <w:bottom w:val="none" w:sz="0" w:space="0" w:color="auto"/>
        <w:right w:val="none" w:sz="0" w:space="0" w:color="auto"/>
      </w:divBdr>
    </w:div>
    <w:div w:id="233397697">
      <w:marLeft w:val="0"/>
      <w:marRight w:val="0"/>
      <w:marTop w:val="0"/>
      <w:marBottom w:val="0"/>
      <w:divBdr>
        <w:top w:val="none" w:sz="0" w:space="0" w:color="auto"/>
        <w:left w:val="none" w:sz="0" w:space="0" w:color="auto"/>
        <w:bottom w:val="none" w:sz="0" w:space="0" w:color="auto"/>
        <w:right w:val="none" w:sz="0" w:space="0" w:color="auto"/>
      </w:divBdr>
    </w:div>
    <w:div w:id="233397704">
      <w:marLeft w:val="0"/>
      <w:marRight w:val="0"/>
      <w:marTop w:val="0"/>
      <w:marBottom w:val="0"/>
      <w:divBdr>
        <w:top w:val="none" w:sz="0" w:space="0" w:color="auto"/>
        <w:left w:val="none" w:sz="0" w:space="0" w:color="auto"/>
        <w:bottom w:val="none" w:sz="0" w:space="0" w:color="auto"/>
        <w:right w:val="none" w:sz="0" w:space="0" w:color="auto"/>
      </w:divBdr>
    </w:div>
    <w:div w:id="233397708">
      <w:marLeft w:val="0"/>
      <w:marRight w:val="0"/>
      <w:marTop w:val="0"/>
      <w:marBottom w:val="0"/>
      <w:divBdr>
        <w:top w:val="none" w:sz="0" w:space="0" w:color="auto"/>
        <w:left w:val="none" w:sz="0" w:space="0" w:color="auto"/>
        <w:bottom w:val="none" w:sz="0" w:space="0" w:color="auto"/>
        <w:right w:val="none" w:sz="0" w:space="0" w:color="auto"/>
      </w:divBdr>
    </w:div>
    <w:div w:id="233397716">
      <w:marLeft w:val="0"/>
      <w:marRight w:val="0"/>
      <w:marTop w:val="0"/>
      <w:marBottom w:val="0"/>
      <w:divBdr>
        <w:top w:val="none" w:sz="0" w:space="0" w:color="auto"/>
        <w:left w:val="none" w:sz="0" w:space="0" w:color="auto"/>
        <w:bottom w:val="none" w:sz="0" w:space="0" w:color="auto"/>
        <w:right w:val="none" w:sz="0" w:space="0" w:color="auto"/>
      </w:divBdr>
    </w:div>
    <w:div w:id="233397728">
      <w:marLeft w:val="0"/>
      <w:marRight w:val="0"/>
      <w:marTop w:val="0"/>
      <w:marBottom w:val="0"/>
      <w:divBdr>
        <w:top w:val="none" w:sz="0" w:space="0" w:color="auto"/>
        <w:left w:val="none" w:sz="0" w:space="0" w:color="auto"/>
        <w:bottom w:val="none" w:sz="0" w:space="0" w:color="auto"/>
        <w:right w:val="none" w:sz="0" w:space="0" w:color="auto"/>
      </w:divBdr>
    </w:div>
    <w:div w:id="233397730">
      <w:marLeft w:val="0"/>
      <w:marRight w:val="0"/>
      <w:marTop w:val="0"/>
      <w:marBottom w:val="0"/>
      <w:divBdr>
        <w:top w:val="none" w:sz="0" w:space="0" w:color="auto"/>
        <w:left w:val="none" w:sz="0" w:space="0" w:color="auto"/>
        <w:bottom w:val="none" w:sz="0" w:space="0" w:color="auto"/>
        <w:right w:val="none" w:sz="0" w:space="0" w:color="auto"/>
      </w:divBdr>
    </w:div>
    <w:div w:id="233397731">
      <w:marLeft w:val="0"/>
      <w:marRight w:val="0"/>
      <w:marTop w:val="0"/>
      <w:marBottom w:val="0"/>
      <w:divBdr>
        <w:top w:val="none" w:sz="0" w:space="0" w:color="auto"/>
        <w:left w:val="none" w:sz="0" w:space="0" w:color="auto"/>
        <w:bottom w:val="none" w:sz="0" w:space="0" w:color="auto"/>
        <w:right w:val="none" w:sz="0" w:space="0" w:color="auto"/>
      </w:divBdr>
    </w:div>
    <w:div w:id="233397733">
      <w:marLeft w:val="0"/>
      <w:marRight w:val="0"/>
      <w:marTop w:val="0"/>
      <w:marBottom w:val="0"/>
      <w:divBdr>
        <w:top w:val="none" w:sz="0" w:space="0" w:color="auto"/>
        <w:left w:val="none" w:sz="0" w:space="0" w:color="auto"/>
        <w:bottom w:val="none" w:sz="0" w:space="0" w:color="auto"/>
        <w:right w:val="none" w:sz="0" w:space="0" w:color="auto"/>
      </w:divBdr>
    </w:div>
    <w:div w:id="233397736">
      <w:marLeft w:val="0"/>
      <w:marRight w:val="0"/>
      <w:marTop w:val="0"/>
      <w:marBottom w:val="0"/>
      <w:divBdr>
        <w:top w:val="none" w:sz="0" w:space="0" w:color="auto"/>
        <w:left w:val="none" w:sz="0" w:space="0" w:color="auto"/>
        <w:bottom w:val="none" w:sz="0" w:space="0" w:color="auto"/>
        <w:right w:val="none" w:sz="0" w:space="0" w:color="auto"/>
      </w:divBdr>
    </w:div>
    <w:div w:id="233397739">
      <w:marLeft w:val="0"/>
      <w:marRight w:val="0"/>
      <w:marTop w:val="0"/>
      <w:marBottom w:val="0"/>
      <w:divBdr>
        <w:top w:val="none" w:sz="0" w:space="0" w:color="auto"/>
        <w:left w:val="none" w:sz="0" w:space="0" w:color="auto"/>
        <w:bottom w:val="none" w:sz="0" w:space="0" w:color="auto"/>
        <w:right w:val="none" w:sz="0" w:space="0" w:color="auto"/>
      </w:divBdr>
    </w:div>
    <w:div w:id="233397740">
      <w:marLeft w:val="0"/>
      <w:marRight w:val="0"/>
      <w:marTop w:val="0"/>
      <w:marBottom w:val="0"/>
      <w:divBdr>
        <w:top w:val="none" w:sz="0" w:space="0" w:color="auto"/>
        <w:left w:val="none" w:sz="0" w:space="0" w:color="auto"/>
        <w:bottom w:val="none" w:sz="0" w:space="0" w:color="auto"/>
        <w:right w:val="none" w:sz="0" w:space="0" w:color="auto"/>
      </w:divBdr>
    </w:div>
    <w:div w:id="233397750">
      <w:marLeft w:val="0"/>
      <w:marRight w:val="0"/>
      <w:marTop w:val="0"/>
      <w:marBottom w:val="0"/>
      <w:divBdr>
        <w:top w:val="none" w:sz="0" w:space="0" w:color="auto"/>
        <w:left w:val="none" w:sz="0" w:space="0" w:color="auto"/>
        <w:bottom w:val="none" w:sz="0" w:space="0" w:color="auto"/>
        <w:right w:val="none" w:sz="0" w:space="0" w:color="auto"/>
      </w:divBdr>
    </w:div>
    <w:div w:id="233397756">
      <w:marLeft w:val="0"/>
      <w:marRight w:val="0"/>
      <w:marTop w:val="0"/>
      <w:marBottom w:val="0"/>
      <w:divBdr>
        <w:top w:val="none" w:sz="0" w:space="0" w:color="auto"/>
        <w:left w:val="none" w:sz="0" w:space="0" w:color="auto"/>
        <w:bottom w:val="none" w:sz="0" w:space="0" w:color="auto"/>
        <w:right w:val="none" w:sz="0" w:space="0" w:color="auto"/>
      </w:divBdr>
    </w:div>
    <w:div w:id="233397757">
      <w:marLeft w:val="0"/>
      <w:marRight w:val="0"/>
      <w:marTop w:val="0"/>
      <w:marBottom w:val="0"/>
      <w:divBdr>
        <w:top w:val="none" w:sz="0" w:space="0" w:color="auto"/>
        <w:left w:val="none" w:sz="0" w:space="0" w:color="auto"/>
        <w:bottom w:val="none" w:sz="0" w:space="0" w:color="auto"/>
        <w:right w:val="none" w:sz="0" w:space="0" w:color="auto"/>
      </w:divBdr>
    </w:div>
    <w:div w:id="233397758">
      <w:marLeft w:val="0"/>
      <w:marRight w:val="0"/>
      <w:marTop w:val="0"/>
      <w:marBottom w:val="0"/>
      <w:divBdr>
        <w:top w:val="none" w:sz="0" w:space="0" w:color="auto"/>
        <w:left w:val="none" w:sz="0" w:space="0" w:color="auto"/>
        <w:bottom w:val="none" w:sz="0" w:space="0" w:color="auto"/>
        <w:right w:val="none" w:sz="0" w:space="0" w:color="auto"/>
      </w:divBdr>
    </w:div>
    <w:div w:id="233397759">
      <w:marLeft w:val="0"/>
      <w:marRight w:val="0"/>
      <w:marTop w:val="0"/>
      <w:marBottom w:val="0"/>
      <w:divBdr>
        <w:top w:val="none" w:sz="0" w:space="0" w:color="auto"/>
        <w:left w:val="none" w:sz="0" w:space="0" w:color="auto"/>
        <w:bottom w:val="none" w:sz="0" w:space="0" w:color="auto"/>
        <w:right w:val="none" w:sz="0" w:space="0" w:color="auto"/>
      </w:divBdr>
    </w:div>
    <w:div w:id="233397760">
      <w:marLeft w:val="0"/>
      <w:marRight w:val="0"/>
      <w:marTop w:val="0"/>
      <w:marBottom w:val="0"/>
      <w:divBdr>
        <w:top w:val="none" w:sz="0" w:space="0" w:color="auto"/>
        <w:left w:val="none" w:sz="0" w:space="0" w:color="auto"/>
        <w:bottom w:val="none" w:sz="0" w:space="0" w:color="auto"/>
        <w:right w:val="none" w:sz="0" w:space="0" w:color="auto"/>
      </w:divBdr>
    </w:div>
    <w:div w:id="233397761">
      <w:marLeft w:val="0"/>
      <w:marRight w:val="0"/>
      <w:marTop w:val="0"/>
      <w:marBottom w:val="0"/>
      <w:divBdr>
        <w:top w:val="none" w:sz="0" w:space="0" w:color="auto"/>
        <w:left w:val="none" w:sz="0" w:space="0" w:color="auto"/>
        <w:bottom w:val="none" w:sz="0" w:space="0" w:color="auto"/>
        <w:right w:val="none" w:sz="0" w:space="0" w:color="auto"/>
      </w:divBdr>
    </w:div>
    <w:div w:id="233397762">
      <w:marLeft w:val="0"/>
      <w:marRight w:val="0"/>
      <w:marTop w:val="0"/>
      <w:marBottom w:val="0"/>
      <w:divBdr>
        <w:top w:val="none" w:sz="0" w:space="0" w:color="auto"/>
        <w:left w:val="none" w:sz="0" w:space="0" w:color="auto"/>
        <w:bottom w:val="none" w:sz="0" w:space="0" w:color="auto"/>
        <w:right w:val="none" w:sz="0" w:space="0" w:color="auto"/>
      </w:divBdr>
    </w:div>
    <w:div w:id="233397763">
      <w:marLeft w:val="0"/>
      <w:marRight w:val="0"/>
      <w:marTop w:val="0"/>
      <w:marBottom w:val="0"/>
      <w:divBdr>
        <w:top w:val="none" w:sz="0" w:space="0" w:color="auto"/>
        <w:left w:val="none" w:sz="0" w:space="0" w:color="auto"/>
        <w:bottom w:val="none" w:sz="0" w:space="0" w:color="auto"/>
        <w:right w:val="none" w:sz="0" w:space="0" w:color="auto"/>
      </w:divBdr>
    </w:div>
    <w:div w:id="233397764">
      <w:marLeft w:val="0"/>
      <w:marRight w:val="0"/>
      <w:marTop w:val="0"/>
      <w:marBottom w:val="0"/>
      <w:divBdr>
        <w:top w:val="none" w:sz="0" w:space="0" w:color="auto"/>
        <w:left w:val="none" w:sz="0" w:space="0" w:color="auto"/>
        <w:bottom w:val="none" w:sz="0" w:space="0" w:color="auto"/>
        <w:right w:val="none" w:sz="0" w:space="0" w:color="auto"/>
      </w:divBdr>
    </w:div>
    <w:div w:id="233397765">
      <w:marLeft w:val="0"/>
      <w:marRight w:val="0"/>
      <w:marTop w:val="0"/>
      <w:marBottom w:val="0"/>
      <w:divBdr>
        <w:top w:val="none" w:sz="0" w:space="0" w:color="auto"/>
        <w:left w:val="none" w:sz="0" w:space="0" w:color="auto"/>
        <w:bottom w:val="none" w:sz="0" w:space="0" w:color="auto"/>
        <w:right w:val="none" w:sz="0" w:space="0" w:color="auto"/>
      </w:divBdr>
    </w:div>
    <w:div w:id="233397766">
      <w:marLeft w:val="0"/>
      <w:marRight w:val="0"/>
      <w:marTop w:val="0"/>
      <w:marBottom w:val="0"/>
      <w:divBdr>
        <w:top w:val="none" w:sz="0" w:space="0" w:color="auto"/>
        <w:left w:val="none" w:sz="0" w:space="0" w:color="auto"/>
        <w:bottom w:val="none" w:sz="0" w:space="0" w:color="auto"/>
        <w:right w:val="none" w:sz="0" w:space="0" w:color="auto"/>
      </w:divBdr>
    </w:div>
    <w:div w:id="233397767">
      <w:marLeft w:val="0"/>
      <w:marRight w:val="0"/>
      <w:marTop w:val="0"/>
      <w:marBottom w:val="0"/>
      <w:divBdr>
        <w:top w:val="none" w:sz="0" w:space="0" w:color="auto"/>
        <w:left w:val="none" w:sz="0" w:space="0" w:color="auto"/>
        <w:bottom w:val="none" w:sz="0" w:space="0" w:color="auto"/>
        <w:right w:val="none" w:sz="0" w:space="0" w:color="auto"/>
      </w:divBdr>
    </w:div>
    <w:div w:id="234751890">
      <w:bodyDiv w:val="1"/>
      <w:marLeft w:val="0"/>
      <w:marRight w:val="0"/>
      <w:marTop w:val="0"/>
      <w:marBottom w:val="0"/>
      <w:divBdr>
        <w:top w:val="none" w:sz="0" w:space="0" w:color="auto"/>
        <w:left w:val="none" w:sz="0" w:space="0" w:color="auto"/>
        <w:bottom w:val="none" w:sz="0" w:space="0" w:color="auto"/>
        <w:right w:val="none" w:sz="0" w:space="0" w:color="auto"/>
      </w:divBdr>
    </w:div>
    <w:div w:id="303899555">
      <w:bodyDiv w:val="1"/>
      <w:marLeft w:val="0"/>
      <w:marRight w:val="0"/>
      <w:marTop w:val="0"/>
      <w:marBottom w:val="0"/>
      <w:divBdr>
        <w:top w:val="none" w:sz="0" w:space="0" w:color="auto"/>
        <w:left w:val="none" w:sz="0" w:space="0" w:color="auto"/>
        <w:bottom w:val="none" w:sz="0" w:space="0" w:color="auto"/>
        <w:right w:val="none" w:sz="0" w:space="0" w:color="auto"/>
      </w:divBdr>
    </w:div>
    <w:div w:id="448742795">
      <w:bodyDiv w:val="1"/>
      <w:marLeft w:val="0"/>
      <w:marRight w:val="0"/>
      <w:marTop w:val="0"/>
      <w:marBottom w:val="0"/>
      <w:divBdr>
        <w:top w:val="none" w:sz="0" w:space="0" w:color="auto"/>
        <w:left w:val="none" w:sz="0" w:space="0" w:color="auto"/>
        <w:bottom w:val="none" w:sz="0" w:space="0" w:color="auto"/>
        <w:right w:val="none" w:sz="0" w:space="0" w:color="auto"/>
      </w:divBdr>
    </w:div>
    <w:div w:id="485441865">
      <w:bodyDiv w:val="1"/>
      <w:marLeft w:val="0"/>
      <w:marRight w:val="0"/>
      <w:marTop w:val="0"/>
      <w:marBottom w:val="0"/>
      <w:divBdr>
        <w:top w:val="none" w:sz="0" w:space="0" w:color="auto"/>
        <w:left w:val="none" w:sz="0" w:space="0" w:color="auto"/>
        <w:bottom w:val="none" w:sz="0" w:space="0" w:color="auto"/>
        <w:right w:val="none" w:sz="0" w:space="0" w:color="auto"/>
      </w:divBdr>
    </w:div>
    <w:div w:id="617567494">
      <w:bodyDiv w:val="1"/>
      <w:marLeft w:val="0"/>
      <w:marRight w:val="0"/>
      <w:marTop w:val="0"/>
      <w:marBottom w:val="0"/>
      <w:divBdr>
        <w:top w:val="none" w:sz="0" w:space="0" w:color="auto"/>
        <w:left w:val="none" w:sz="0" w:space="0" w:color="auto"/>
        <w:bottom w:val="none" w:sz="0" w:space="0" w:color="auto"/>
        <w:right w:val="none" w:sz="0" w:space="0" w:color="auto"/>
      </w:divBdr>
      <w:divsChild>
        <w:div w:id="144395991">
          <w:marLeft w:val="0"/>
          <w:marRight w:val="0"/>
          <w:marTop w:val="0"/>
          <w:marBottom w:val="0"/>
          <w:divBdr>
            <w:top w:val="none" w:sz="0" w:space="0" w:color="auto"/>
            <w:left w:val="none" w:sz="0" w:space="0" w:color="auto"/>
            <w:bottom w:val="none" w:sz="0" w:space="0" w:color="auto"/>
            <w:right w:val="none" w:sz="0" w:space="0" w:color="auto"/>
          </w:divBdr>
          <w:divsChild>
            <w:div w:id="1196886160">
              <w:marLeft w:val="0"/>
              <w:marRight w:val="0"/>
              <w:marTop w:val="0"/>
              <w:marBottom w:val="0"/>
              <w:divBdr>
                <w:top w:val="none" w:sz="0" w:space="0" w:color="auto"/>
                <w:left w:val="none" w:sz="0" w:space="0" w:color="auto"/>
                <w:bottom w:val="none" w:sz="0" w:space="0" w:color="auto"/>
                <w:right w:val="none" w:sz="0" w:space="0" w:color="auto"/>
              </w:divBdr>
              <w:divsChild>
                <w:div w:id="1391920724">
                  <w:marLeft w:val="0"/>
                  <w:marRight w:val="0"/>
                  <w:marTop w:val="0"/>
                  <w:marBottom w:val="0"/>
                  <w:divBdr>
                    <w:top w:val="none" w:sz="0" w:space="0" w:color="auto"/>
                    <w:left w:val="none" w:sz="0" w:space="0" w:color="auto"/>
                    <w:bottom w:val="none" w:sz="0" w:space="0" w:color="auto"/>
                    <w:right w:val="none" w:sz="0" w:space="0" w:color="auto"/>
                  </w:divBdr>
                  <w:divsChild>
                    <w:div w:id="267660784">
                      <w:marLeft w:val="0"/>
                      <w:marRight w:val="0"/>
                      <w:marTop w:val="0"/>
                      <w:marBottom w:val="0"/>
                      <w:divBdr>
                        <w:top w:val="none" w:sz="0" w:space="0" w:color="auto"/>
                        <w:left w:val="none" w:sz="0" w:space="0" w:color="auto"/>
                        <w:bottom w:val="none" w:sz="0" w:space="0" w:color="auto"/>
                        <w:right w:val="none" w:sz="0" w:space="0" w:color="auto"/>
                      </w:divBdr>
                      <w:divsChild>
                        <w:div w:id="1563828146">
                          <w:marLeft w:val="0"/>
                          <w:marRight w:val="0"/>
                          <w:marTop w:val="0"/>
                          <w:marBottom w:val="0"/>
                          <w:divBdr>
                            <w:top w:val="none" w:sz="0" w:space="0" w:color="auto"/>
                            <w:left w:val="none" w:sz="0" w:space="0" w:color="auto"/>
                            <w:bottom w:val="none" w:sz="0" w:space="0" w:color="auto"/>
                            <w:right w:val="none" w:sz="0" w:space="0" w:color="auto"/>
                          </w:divBdr>
                          <w:divsChild>
                            <w:div w:id="6448077">
                              <w:marLeft w:val="0"/>
                              <w:marRight w:val="0"/>
                              <w:marTop w:val="0"/>
                              <w:marBottom w:val="0"/>
                              <w:divBdr>
                                <w:top w:val="none" w:sz="0" w:space="0" w:color="auto"/>
                                <w:left w:val="none" w:sz="0" w:space="0" w:color="auto"/>
                                <w:bottom w:val="none" w:sz="0" w:space="0" w:color="auto"/>
                                <w:right w:val="none" w:sz="0" w:space="0" w:color="auto"/>
                              </w:divBdr>
                              <w:divsChild>
                                <w:div w:id="2065522024">
                                  <w:marLeft w:val="0"/>
                                  <w:marRight w:val="0"/>
                                  <w:marTop w:val="0"/>
                                  <w:marBottom w:val="0"/>
                                  <w:divBdr>
                                    <w:top w:val="none" w:sz="0" w:space="0" w:color="auto"/>
                                    <w:left w:val="none" w:sz="0" w:space="0" w:color="auto"/>
                                    <w:bottom w:val="none" w:sz="0" w:space="0" w:color="auto"/>
                                    <w:right w:val="none" w:sz="0" w:space="0" w:color="auto"/>
                                  </w:divBdr>
                                  <w:divsChild>
                                    <w:div w:id="1258947544">
                                      <w:marLeft w:val="0"/>
                                      <w:marRight w:val="0"/>
                                      <w:marTop w:val="0"/>
                                      <w:marBottom w:val="0"/>
                                      <w:divBdr>
                                        <w:top w:val="none" w:sz="0" w:space="0" w:color="auto"/>
                                        <w:left w:val="none" w:sz="0" w:space="0" w:color="auto"/>
                                        <w:bottom w:val="none" w:sz="0" w:space="0" w:color="auto"/>
                                        <w:right w:val="none" w:sz="0" w:space="0" w:color="auto"/>
                                      </w:divBdr>
                                      <w:divsChild>
                                        <w:div w:id="1135953096">
                                          <w:marLeft w:val="0"/>
                                          <w:marRight w:val="0"/>
                                          <w:marTop w:val="0"/>
                                          <w:marBottom w:val="0"/>
                                          <w:divBdr>
                                            <w:top w:val="none" w:sz="0" w:space="0" w:color="auto"/>
                                            <w:left w:val="none" w:sz="0" w:space="0" w:color="auto"/>
                                            <w:bottom w:val="none" w:sz="0" w:space="0" w:color="auto"/>
                                            <w:right w:val="none" w:sz="0" w:space="0" w:color="auto"/>
                                          </w:divBdr>
                                          <w:divsChild>
                                            <w:div w:id="1775320911">
                                              <w:marLeft w:val="0"/>
                                              <w:marRight w:val="0"/>
                                              <w:marTop w:val="0"/>
                                              <w:marBottom w:val="0"/>
                                              <w:divBdr>
                                                <w:top w:val="none" w:sz="0" w:space="0" w:color="auto"/>
                                                <w:left w:val="none" w:sz="0" w:space="0" w:color="auto"/>
                                                <w:bottom w:val="none" w:sz="0" w:space="0" w:color="auto"/>
                                                <w:right w:val="none" w:sz="0" w:space="0" w:color="auto"/>
                                              </w:divBdr>
                                              <w:divsChild>
                                                <w:div w:id="2060279120">
                                                  <w:marLeft w:val="0"/>
                                                  <w:marRight w:val="0"/>
                                                  <w:marTop w:val="0"/>
                                                  <w:marBottom w:val="0"/>
                                                  <w:divBdr>
                                                    <w:top w:val="none" w:sz="0" w:space="0" w:color="auto"/>
                                                    <w:left w:val="none" w:sz="0" w:space="0" w:color="auto"/>
                                                    <w:bottom w:val="none" w:sz="0" w:space="0" w:color="auto"/>
                                                    <w:right w:val="none" w:sz="0" w:space="0" w:color="auto"/>
                                                  </w:divBdr>
                                                  <w:divsChild>
                                                    <w:div w:id="1835029069">
                                                      <w:marLeft w:val="0"/>
                                                      <w:marRight w:val="0"/>
                                                      <w:marTop w:val="0"/>
                                                      <w:marBottom w:val="0"/>
                                                      <w:divBdr>
                                                        <w:top w:val="none" w:sz="0" w:space="0" w:color="auto"/>
                                                        <w:left w:val="none" w:sz="0" w:space="0" w:color="auto"/>
                                                        <w:bottom w:val="none" w:sz="0" w:space="0" w:color="auto"/>
                                                        <w:right w:val="none" w:sz="0" w:space="0" w:color="auto"/>
                                                      </w:divBdr>
                                                      <w:divsChild>
                                                        <w:div w:id="1752580824">
                                                          <w:marLeft w:val="0"/>
                                                          <w:marRight w:val="0"/>
                                                          <w:marTop w:val="0"/>
                                                          <w:marBottom w:val="0"/>
                                                          <w:divBdr>
                                                            <w:top w:val="none" w:sz="0" w:space="0" w:color="auto"/>
                                                            <w:left w:val="none" w:sz="0" w:space="0" w:color="auto"/>
                                                            <w:bottom w:val="none" w:sz="0" w:space="0" w:color="auto"/>
                                                            <w:right w:val="none" w:sz="0" w:space="0" w:color="auto"/>
                                                          </w:divBdr>
                                                          <w:divsChild>
                                                            <w:div w:id="1171141822">
                                                              <w:marLeft w:val="0"/>
                                                              <w:marRight w:val="0"/>
                                                              <w:marTop w:val="0"/>
                                                              <w:marBottom w:val="0"/>
                                                              <w:divBdr>
                                                                <w:top w:val="none" w:sz="0" w:space="0" w:color="auto"/>
                                                                <w:left w:val="none" w:sz="0" w:space="0" w:color="auto"/>
                                                                <w:bottom w:val="none" w:sz="0" w:space="0" w:color="auto"/>
                                                                <w:right w:val="none" w:sz="0" w:space="0" w:color="auto"/>
                                                              </w:divBdr>
                                                              <w:divsChild>
                                                                <w:div w:id="1764257108">
                                                                  <w:marLeft w:val="0"/>
                                                                  <w:marRight w:val="0"/>
                                                                  <w:marTop w:val="0"/>
                                                                  <w:marBottom w:val="0"/>
                                                                  <w:divBdr>
                                                                    <w:top w:val="none" w:sz="0" w:space="0" w:color="auto"/>
                                                                    <w:left w:val="none" w:sz="0" w:space="0" w:color="auto"/>
                                                                    <w:bottom w:val="none" w:sz="0" w:space="0" w:color="auto"/>
                                                                    <w:right w:val="none" w:sz="0" w:space="0" w:color="auto"/>
                                                                  </w:divBdr>
                                                                  <w:divsChild>
                                                                    <w:div w:id="1698265416">
                                                                      <w:marLeft w:val="0"/>
                                                                      <w:marRight w:val="0"/>
                                                                      <w:marTop w:val="0"/>
                                                                      <w:marBottom w:val="0"/>
                                                                      <w:divBdr>
                                                                        <w:top w:val="none" w:sz="0" w:space="0" w:color="auto"/>
                                                                        <w:left w:val="none" w:sz="0" w:space="0" w:color="auto"/>
                                                                        <w:bottom w:val="none" w:sz="0" w:space="0" w:color="auto"/>
                                                                        <w:right w:val="none" w:sz="0" w:space="0" w:color="auto"/>
                                                                      </w:divBdr>
                                                                      <w:divsChild>
                                                                        <w:div w:id="858351849">
                                                                          <w:marLeft w:val="0"/>
                                                                          <w:marRight w:val="0"/>
                                                                          <w:marTop w:val="0"/>
                                                                          <w:marBottom w:val="0"/>
                                                                          <w:divBdr>
                                                                            <w:top w:val="none" w:sz="0" w:space="0" w:color="auto"/>
                                                                            <w:left w:val="none" w:sz="0" w:space="0" w:color="auto"/>
                                                                            <w:bottom w:val="none" w:sz="0" w:space="0" w:color="auto"/>
                                                                            <w:right w:val="none" w:sz="0" w:space="0" w:color="auto"/>
                                                                          </w:divBdr>
                                                                          <w:divsChild>
                                                                            <w:div w:id="1949579883">
                                                                              <w:marLeft w:val="0"/>
                                                                              <w:marRight w:val="0"/>
                                                                              <w:marTop w:val="0"/>
                                                                              <w:marBottom w:val="0"/>
                                                                              <w:divBdr>
                                                                                <w:top w:val="none" w:sz="0" w:space="0" w:color="auto"/>
                                                                                <w:left w:val="none" w:sz="0" w:space="0" w:color="auto"/>
                                                                                <w:bottom w:val="none" w:sz="0" w:space="0" w:color="auto"/>
                                                                                <w:right w:val="none" w:sz="0" w:space="0" w:color="auto"/>
                                                                              </w:divBdr>
                                                                              <w:divsChild>
                                                                                <w:div w:id="373773718">
                                                                                  <w:marLeft w:val="0"/>
                                                                                  <w:marRight w:val="0"/>
                                                                                  <w:marTop w:val="0"/>
                                                                                  <w:marBottom w:val="0"/>
                                                                                  <w:divBdr>
                                                                                    <w:top w:val="none" w:sz="0" w:space="0" w:color="auto"/>
                                                                                    <w:left w:val="none" w:sz="0" w:space="0" w:color="auto"/>
                                                                                    <w:bottom w:val="none" w:sz="0" w:space="0" w:color="auto"/>
                                                                                    <w:right w:val="none" w:sz="0" w:space="0" w:color="auto"/>
                                                                                  </w:divBdr>
                                                                                  <w:divsChild>
                                                                                    <w:div w:id="1432582543">
                                                                                      <w:marLeft w:val="0"/>
                                                                                      <w:marRight w:val="0"/>
                                                                                      <w:marTop w:val="0"/>
                                                                                      <w:marBottom w:val="0"/>
                                                                                      <w:divBdr>
                                                                                        <w:top w:val="none" w:sz="0" w:space="0" w:color="auto"/>
                                                                                        <w:left w:val="none" w:sz="0" w:space="0" w:color="auto"/>
                                                                                        <w:bottom w:val="none" w:sz="0" w:space="0" w:color="auto"/>
                                                                                        <w:right w:val="none" w:sz="0" w:space="0" w:color="auto"/>
                                                                                      </w:divBdr>
                                                                                      <w:divsChild>
                                                                                        <w:div w:id="1177381020">
                                                                                          <w:marLeft w:val="0"/>
                                                                                          <w:marRight w:val="0"/>
                                                                                          <w:marTop w:val="0"/>
                                                                                          <w:marBottom w:val="0"/>
                                                                                          <w:divBdr>
                                                                                            <w:top w:val="none" w:sz="0" w:space="0" w:color="auto"/>
                                                                                            <w:left w:val="none" w:sz="0" w:space="0" w:color="auto"/>
                                                                                            <w:bottom w:val="none" w:sz="0" w:space="0" w:color="auto"/>
                                                                                            <w:right w:val="none" w:sz="0" w:space="0" w:color="auto"/>
                                                                                          </w:divBdr>
                                                                                          <w:divsChild>
                                                                                            <w:div w:id="2008173018">
                                                                                              <w:marLeft w:val="0"/>
                                                                                              <w:marRight w:val="0"/>
                                                                                              <w:marTop w:val="0"/>
                                                                                              <w:marBottom w:val="0"/>
                                                                                              <w:divBdr>
                                                                                                <w:top w:val="none" w:sz="0" w:space="0" w:color="auto"/>
                                                                                                <w:left w:val="none" w:sz="0" w:space="0" w:color="auto"/>
                                                                                                <w:bottom w:val="none" w:sz="0" w:space="0" w:color="auto"/>
                                                                                                <w:right w:val="none" w:sz="0" w:space="0" w:color="auto"/>
                                                                                              </w:divBdr>
                                                                                              <w:divsChild>
                                                                                                <w:div w:id="1831479632">
                                                                                                  <w:marLeft w:val="0"/>
                                                                                                  <w:marRight w:val="0"/>
                                                                                                  <w:marTop w:val="0"/>
                                                                                                  <w:marBottom w:val="0"/>
                                                                                                  <w:divBdr>
                                                                                                    <w:top w:val="none" w:sz="0" w:space="0" w:color="auto"/>
                                                                                                    <w:left w:val="none" w:sz="0" w:space="0" w:color="auto"/>
                                                                                                    <w:bottom w:val="none" w:sz="0" w:space="0" w:color="auto"/>
                                                                                                    <w:right w:val="none" w:sz="0" w:space="0" w:color="auto"/>
                                                                                                  </w:divBdr>
                                                                                                  <w:divsChild>
                                                                                                    <w:div w:id="1857890480">
                                                                                                      <w:marLeft w:val="0"/>
                                                                                                      <w:marRight w:val="0"/>
                                                                                                      <w:marTop w:val="0"/>
                                                                                                      <w:marBottom w:val="0"/>
                                                                                                      <w:divBdr>
                                                                                                        <w:top w:val="none" w:sz="0" w:space="0" w:color="auto"/>
                                                                                                        <w:left w:val="none" w:sz="0" w:space="0" w:color="auto"/>
                                                                                                        <w:bottom w:val="none" w:sz="0" w:space="0" w:color="auto"/>
                                                                                                        <w:right w:val="none" w:sz="0" w:space="0" w:color="auto"/>
                                                                                                      </w:divBdr>
                                                                                                      <w:divsChild>
                                                                                                        <w:div w:id="109400923">
                                                                                                          <w:marLeft w:val="0"/>
                                                                                                          <w:marRight w:val="0"/>
                                                                                                          <w:marTop w:val="0"/>
                                                                                                          <w:marBottom w:val="0"/>
                                                                                                          <w:divBdr>
                                                                                                            <w:top w:val="none" w:sz="0" w:space="0" w:color="auto"/>
                                                                                                            <w:left w:val="none" w:sz="0" w:space="0" w:color="auto"/>
                                                                                                            <w:bottom w:val="none" w:sz="0" w:space="0" w:color="auto"/>
                                                                                                            <w:right w:val="none" w:sz="0" w:space="0" w:color="auto"/>
                                                                                                          </w:divBdr>
                                                                                                          <w:divsChild>
                                                                                                            <w:div w:id="471018602">
                                                                                                              <w:marLeft w:val="0"/>
                                                                                                              <w:marRight w:val="0"/>
                                                                                                              <w:marTop w:val="0"/>
                                                                                                              <w:marBottom w:val="0"/>
                                                                                                              <w:divBdr>
                                                                                                                <w:top w:val="none" w:sz="0" w:space="0" w:color="auto"/>
                                                                                                                <w:left w:val="none" w:sz="0" w:space="0" w:color="auto"/>
                                                                                                                <w:bottom w:val="none" w:sz="0" w:space="0" w:color="auto"/>
                                                                                                                <w:right w:val="none" w:sz="0" w:space="0" w:color="auto"/>
                                                                                                              </w:divBdr>
                                                                                                              <w:divsChild>
                                                                                                                <w:div w:id="2012949891">
                                                                                                                  <w:marLeft w:val="0"/>
                                                                                                                  <w:marRight w:val="0"/>
                                                                                                                  <w:marTop w:val="0"/>
                                                                                                                  <w:marBottom w:val="0"/>
                                                                                                                  <w:divBdr>
                                                                                                                    <w:top w:val="none" w:sz="0" w:space="0" w:color="auto"/>
                                                                                                                    <w:left w:val="none" w:sz="0" w:space="0" w:color="auto"/>
                                                                                                                    <w:bottom w:val="none" w:sz="0" w:space="0" w:color="auto"/>
                                                                                                                    <w:right w:val="none" w:sz="0" w:space="0" w:color="auto"/>
                                                                                                                  </w:divBdr>
                                                                                                                  <w:divsChild>
                                                                                                                    <w:div w:id="2066024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87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3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462156">
      <w:bodyDiv w:val="1"/>
      <w:marLeft w:val="0"/>
      <w:marRight w:val="0"/>
      <w:marTop w:val="0"/>
      <w:marBottom w:val="0"/>
      <w:divBdr>
        <w:top w:val="none" w:sz="0" w:space="0" w:color="auto"/>
        <w:left w:val="none" w:sz="0" w:space="0" w:color="auto"/>
        <w:bottom w:val="none" w:sz="0" w:space="0" w:color="auto"/>
        <w:right w:val="none" w:sz="0" w:space="0" w:color="auto"/>
      </w:divBdr>
    </w:div>
    <w:div w:id="843587683">
      <w:bodyDiv w:val="1"/>
      <w:marLeft w:val="0"/>
      <w:marRight w:val="0"/>
      <w:marTop w:val="0"/>
      <w:marBottom w:val="0"/>
      <w:divBdr>
        <w:top w:val="none" w:sz="0" w:space="0" w:color="auto"/>
        <w:left w:val="none" w:sz="0" w:space="0" w:color="auto"/>
        <w:bottom w:val="none" w:sz="0" w:space="0" w:color="auto"/>
        <w:right w:val="none" w:sz="0" w:space="0" w:color="auto"/>
      </w:divBdr>
    </w:div>
    <w:div w:id="960720540">
      <w:bodyDiv w:val="1"/>
      <w:marLeft w:val="0"/>
      <w:marRight w:val="0"/>
      <w:marTop w:val="0"/>
      <w:marBottom w:val="0"/>
      <w:divBdr>
        <w:top w:val="none" w:sz="0" w:space="0" w:color="auto"/>
        <w:left w:val="none" w:sz="0" w:space="0" w:color="auto"/>
        <w:bottom w:val="none" w:sz="0" w:space="0" w:color="auto"/>
        <w:right w:val="none" w:sz="0" w:space="0" w:color="auto"/>
      </w:divBdr>
    </w:div>
    <w:div w:id="1131364756">
      <w:bodyDiv w:val="1"/>
      <w:marLeft w:val="0"/>
      <w:marRight w:val="0"/>
      <w:marTop w:val="0"/>
      <w:marBottom w:val="0"/>
      <w:divBdr>
        <w:top w:val="none" w:sz="0" w:space="0" w:color="auto"/>
        <w:left w:val="none" w:sz="0" w:space="0" w:color="auto"/>
        <w:bottom w:val="none" w:sz="0" w:space="0" w:color="auto"/>
        <w:right w:val="none" w:sz="0" w:space="0" w:color="auto"/>
      </w:divBdr>
    </w:div>
    <w:div w:id="1151288215">
      <w:bodyDiv w:val="1"/>
      <w:marLeft w:val="0"/>
      <w:marRight w:val="0"/>
      <w:marTop w:val="0"/>
      <w:marBottom w:val="0"/>
      <w:divBdr>
        <w:top w:val="none" w:sz="0" w:space="0" w:color="auto"/>
        <w:left w:val="none" w:sz="0" w:space="0" w:color="auto"/>
        <w:bottom w:val="none" w:sz="0" w:space="0" w:color="auto"/>
        <w:right w:val="none" w:sz="0" w:space="0" w:color="auto"/>
      </w:divBdr>
    </w:div>
    <w:div w:id="1237937411">
      <w:bodyDiv w:val="1"/>
      <w:marLeft w:val="0"/>
      <w:marRight w:val="0"/>
      <w:marTop w:val="0"/>
      <w:marBottom w:val="0"/>
      <w:divBdr>
        <w:top w:val="none" w:sz="0" w:space="0" w:color="auto"/>
        <w:left w:val="none" w:sz="0" w:space="0" w:color="auto"/>
        <w:bottom w:val="none" w:sz="0" w:space="0" w:color="auto"/>
        <w:right w:val="none" w:sz="0" w:space="0" w:color="auto"/>
      </w:divBdr>
    </w:div>
    <w:div w:id="1248926689">
      <w:bodyDiv w:val="1"/>
      <w:marLeft w:val="0"/>
      <w:marRight w:val="0"/>
      <w:marTop w:val="0"/>
      <w:marBottom w:val="0"/>
      <w:divBdr>
        <w:top w:val="none" w:sz="0" w:space="0" w:color="auto"/>
        <w:left w:val="none" w:sz="0" w:space="0" w:color="auto"/>
        <w:bottom w:val="none" w:sz="0" w:space="0" w:color="auto"/>
        <w:right w:val="none" w:sz="0" w:space="0" w:color="auto"/>
      </w:divBdr>
    </w:div>
    <w:div w:id="1312828678">
      <w:bodyDiv w:val="1"/>
      <w:marLeft w:val="0"/>
      <w:marRight w:val="0"/>
      <w:marTop w:val="0"/>
      <w:marBottom w:val="0"/>
      <w:divBdr>
        <w:top w:val="none" w:sz="0" w:space="0" w:color="auto"/>
        <w:left w:val="none" w:sz="0" w:space="0" w:color="auto"/>
        <w:bottom w:val="none" w:sz="0" w:space="0" w:color="auto"/>
        <w:right w:val="none" w:sz="0" w:space="0" w:color="auto"/>
      </w:divBdr>
    </w:div>
    <w:div w:id="1317227913">
      <w:bodyDiv w:val="1"/>
      <w:marLeft w:val="0"/>
      <w:marRight w:val="0"/>
      <w:marTop w:val="0"/>
      <w:marBottom w:val="0"/>
      <w:divBdr>
        <w:top w:val="none" w:sz="0" w:space="0" w:color="auto"/>
        <w:left w:val="none" w:sz="0" w:space="0" w:color="auto"/>
        <w:bottom w:val="none" w:sz="0" w:space="0" w:color="auto"/>
        <w:right w:val="none" w:sz="0" w:space="0" w:color="auto"/>
      </w:divBdr>
    </w:div>
    <w:div w:id="1469056454">
      <w:bodyDiv w:val="1"/>
      <w:marLeft w:val="0"/>
      <w:marRight w:val="0"/>
      <w:marTop w:val="0"/>
      <w:marBottom w:val="0"/>
      <w:divBdr>
        <w:top w:val="none" w:sz="0" w:space="0" w:color="auto"/>
        <w:left w:val="none" w:sz="0" w:space="0" w:color="auto"/>
        <w:bottom w:val="none" w:sz="0" w:space="0" w:color="auto"/>
        <w:right w:val="none" w:sz="0" w:space="0" w:color="auto"/>
      </w:divBdr>
    </w:div>
    <w:div w:id="1479879427">
      <w:bodyDiv w:val="1"/>
      <w:marLeft w:val="0"/>
      <w:marRight w:val="0"/>
      <w:marTop w:val="0"/>
      <w:marBottom w:val="0"/>
      <w:divBdr>
        <w:top w:val="none" w:sz="0" w:space="0" w:color="auto"/>
        <w:left w:val="none" w:sz="0" w:space="0" w:color="auto"/>
        <w:bottom w:val="none" w:sz="0" w:space="0" w:color="auto"/>
        <w:right w:val="none" w:sz="0" w:space="0" w:color="auto"/>
      </w:divBdr>
    </w:div>
    <w:div w:id="1553274297">
      <w:bodyDiv w:val="1"/>
      <w:marLeft w:val="0"/>
      <w:marRight w:val="0"/>
      <w:marTop w:val="0"/>
      <w:marBottom w:val="0"/>
      <w:divBdr>
        <w:top w:val="none" w:sz="0" w:space="0" w:color="auto"/>
        <w:left w:val="none" w:sz="0" w:space="0" w:color="auto"/>
        <w:bottom w:val="none" w:sz="0" w:space="0" w:color="auto"/>
        <w:right w:val="none" w:sz="0" w:space="0" w:color="auto"/>
      </w:divBdr>
    </w:div>
    <w:div w:id="1566916693">
      <w:bodyDiv w:val="1"/>
      <w:marLeft w:val="0"/>
      <w:marRight w:val="0"/>
      <w:marTop w:val="0"/>
      <w:marBottom w:val="0"/>
      <w:divBdr>
        <w:top w:val="none" w:sz="0" w:space="0" w:color="auto"/>
        <w:left w:val="none" w:sz="0" w:space="0" w:color="auto"/>
        <w:bottom w:val="none" w:sz="0" w:space="0" w:color="auto"/>
        <w:right w:val="none" w:sz="0" w:space="0" w:color="auto"/>
      </w:divBdr>
    </w:div>
    <w:div w:id="1615480928">
      <w:bodyDiv w:val="1"/>
      <w:marLeft w:val="0"/>
      <w:marRight w:val="0"/>
      <w:marTop w:val="0"/>
      <w:marBottom w:val="0"/>
      <w:divBdr>
        <w:top w:val="none" w:sz="0" w:space="0" w:color="auto"/>
        <w:left w:val="none" w:sz="0" w:space="0" w:color="auto"/>
        <w:bottom w:val="none" w:sz="0" w:space="0" w:color="auto"/>
        <w:right w:val="none" w:sz="0" w:space="0" w:color="auto"/>
      </w:divBdr>
    </w:div>
    <w:div w:id="1651472243">
      <w:bodyDiv w:val="1"/>
      <w:marLeft w:val="0"/>
      <w:marRight w:val="0"/>
      <w:marTop w:val="0"/>
      <w:marBottom w:val="0"/>
      <w:divBdr>
        <w:top w:val="none" w:sz="0" w:space="0" w:color="auto"/>
        <w:left w:val="none" w:sz="0" w:space="0" w:color="auto"/>
        <w:bottom w:val="none" w:sz="0" w:space="0" w:color="auto"/>
        <w:right w:val="none" w:sz="0" w:space="0" w:color="auto"/>
      </w:divBdr>
    </w:div>
    <w:div w:id="1721662501">
      <w:bodyDiv w:val="1"/>
      <w:marLeft w:val="0"/>
      <w:marRight w:val="0"/>
      <w:marTop w:val="0"/>
      <w:marBottom w:val="0"/>
      <w:divBdr>
        <w:top w:val="none" w:sz="0" w:space="0" w:color="auto"/>
        <w:left w:val="none" w:sz="0" w:space="0" w:color="auto"/>
        <w:bottom w:val="none" w:sz="0" w:space="0" w:color="auto"/>
        <w:right w:val="none" w:sz="0" w:space="0" w:color="auto"/>
      </w:divBdr>
    </w:div>
    <w:div w:id="1765148262">
      <w:bodyDiv w:val="1"/>
      <w:marLeft w:val="0"/>
      <w:marRight w:val="0"/>
      <w:marTop w:val="0"/>
      <w:marBottom w:val="0"/>
      <w:divBdr>
        <w:top w:val="none" w:sz="0" w:space="0" w:color="auto"/>
        <w:left w:val="none" w:sz="0" w:space="0" w:color="auto"/>
        <w:bottom w:val="none" w:sz="0" w:space="0" w:color="auto"/>
        <w:right w:val="none" w:sz="0" w:space="0" w:color="auto"/>
      </w:divBdr>
    </w:div>
    <w:div w:id="1799570280">
      <w:bodyDiv w:val="1"/>
      <w:marLeft w:val="0"/>
      <w:marRight w:val="0"/>
      <w:marTop w:val="0"/>
      <w:marBottom w:val="0"/>
      <w:divBdr>
        <w:top w:val="none" w:sz="0" w:space="0" w:color="auto"/>
        <w:left w:val="none" w:sz="0" w:space="0" w:color="auto"/>
        <w:bottom w:val="none" w:sz="0" w:space="0" w:color="auto"/>
        <w:right w:val="none" w:sz="0" w:space="0" w:color="auto"/>
      </w:divBdr>
    </w:div>
    <w:div w:id="1818767691">
      <w:bodyDiv w:val="1"/>
      <w:marLeft w:val="0"/>
      <w:marRight w:val="0"/>
      <w:marTop w:val="0"/>
      <w:marBottom w:val="0"/>
      <w:divBdr>
        <w:top w:val="none" w:sz="0" w:space="0" w:color="auto"/>
        <w:left w:val="none" w:sz="0" w:space="0" w:color="auto"/>
        <w:bottom w:val="none" w:sz="0" w:space="0" w:color="auto"/>
        <w:right w:val="none" w:sz="0" w:space="0" w:color="auto"/>
      </w:divBdr>
    </w:div>
    <w:div w:id="1902710871">
      <w:bodyDiv w:val="1"/>
      <w:marLeft w:val="0"/>
      <w:marRight w:val="0"/>
      <w:marTop w:val="0"/>
      <w:marBottom w:val="0"/>
      <w:divBdr>
        <w:top w:val="none" w:sz="0" w:space="0" w:color="auto"/>
        <w:left w:val="none" w:sz="0" w:space="0" w:color="auto"/>
        <w:bottom w:val="none" w:sz="0" w:space="0" w:color="auto"/>
        <w:right w:val="none" w:sz="0" w:space="0" w:color="auto"/>
      </w:divBdr>
    </w:div>
    <w:div w:id="2007781694">
      <w:bodyDiv w:val="1"/>
      <w:marLeft w:val="0"/>
      <w:marRight w:val="0"/>
      <w:marTop w:val="0"/>
      <w:marBottom w:val="0"/>
      <w:divBdr>
        <w:top w:val="none" w:sz="0" w:space="0" w:color="auto"/>
        <w:left w:val="none" w:sz="0" w:space="0" w:color="auto"/>
        <w:bottom w:val="none" w:sz="0" w:space="0" w:color="auto"/>
        <w:right w:val="none" w:sz="0" w:space="0" w:color="auto"/>
      </w:divBdr>
    </w:div>
    <w:div w:id="2023555127">
      <w:bodyDiv w:val="1"/>
      <w:marLeft w:val="0"/>
      <w:marRight w:val="0"/>
      <w:marTop w:val="0"/>
      <w:marBottom w:val="0"/>
      <w:divBdr>
        <w:top w:val="none" w:sz="0" w:space="0" w:color="auto"/>
        <w:left w:val="none" w:sz="0" w:space="0" w:color="auto"/>
        <w:bottom w:val="none" w:sz="0" w:space="0" w:color="auto"/>
        <w:right w:val="none" w:sz="0" w:space="0" w:color="auto"/>
      </w:divBdr>
    </w:div>
    <w:div w:id="2025550743">
      <w:bodyDiv w:val="1"/>
      <w:marLeft w:val="0"/>
      <w:marRight w:val="0"/>
      <w:marTop w:val="0"/>
      <w:marBottom w:val="0"/>
      <w:divBdr>
        <w:top w:val="none" w:sz="0" w:space="0" w:color="auto"/>
        <w:left w:val="none" w:sz="0" w:space="0" w:color="auto"/>
        <w:bottom w:val="none" w:sz="0" w:space="0" w:color="auto"/>
        <w:right w:val="none" w:sz="0" w:space="0" w:color="auto"/>
      </w:divBdr>
    </w:div>
    <w:div w:id="204991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dact.ru/law/zhk-rf/razdel-ii/glava-6/statia-36/?marker=fdoctla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dact.ru/law/gk-rf-chast1/razdel-ii/glava-18/statia-290/?marker=fdoctla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dact.ru/law/zhk-rf/razdel-ii/glava-5/statia-30/?marker=fdoctlaw" TargetMode="External"/><Relationship Id="rId5" Type="http://schemas.openxmlformats.org/officeDocument/2006/relationships/settings" Target="settings.xml"/><Relationship Id="rId15" Type="http://schemas.openxmlformats.org/officeDocument/2006/relationships/hyperlink" Target="http://fondkr75.ru" TargetMode="External"/><Relationship Id="rId10" Type="http://schemas.openxmlformats.org/officeDocument/2006/relationships/hyperlink" Target="http://blanker.ru/doc/84" TargetMode="External"/><Relationship Id="rId4" Type="http://schemas.microsoft.com/office/2007/relationships/stylesWithEffects" Target="stylesWithEffects.xml"/><Relationship Id="rId9" Type="http://schemas.openxmlformats.org/officeDocument/2006/relationships/hyperlink" Target="mailto:mail@fondkr75.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1EFF0-CE70-4B34-AD98-3F4E2F89B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28980</Words>
  <Characters>165187</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193780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Zakupki-1</dc:creator>
  <cp:lastModifiedBy>PTO-2</cp:lastModifiedBy>
  <cp:revision>3</cp:revision>
  <cp:lastPrinted>2017-12-28T05:10:00Z</cp:lastPrinted>
  <dcterms:created xsi:type="dcterms:W3CDTF">2018-07-19T09:38:00Z</dcterms:created>
  <dcterms:modified xsi:type="dcterms:W3CDTF">2018-07-31T01:16:00Z</dcterms:modified>
</cp:coreProperties>
</file>